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56F2F" w14:textId="77777777" w:rsidR="00E21514" w:rsidRPr="008C14AC" w:rsidRDefault="00B4441F" w:rsidP="003D708A">
      <w:pPr>
        <w:ind w:right="175" w:firstLine="567"/>
        <w:jc w:val="center"/>
        <w:rPr>
          <w:rStyle w:val="aff3"/>
        </w:rPr>
      </w:pPr>
      <w:r>
        <w:rPr>
          <w:rStyle w:val="aff3"/>
        </w:rPr>
        <w:t xml:space="preserve">      </w:t>
      </w:r>
    </w:p>
    <w:p w14:paraId="66072DA5" w14:textId="77777777" w:rsidR="00E21514" w:rsidRPr="00D42B36" w:rsidRDefault="00E21514" w:rsidP="003D708A">
      <w:pPr>
        <w:ind w:right="175" w:firstLine="567"/>
        <w:jc w:val="center"/>
        <w:rPr>
          <w:b/>
          <w:sz w:val="28"/>
          <w:szCs w:val="28"/>
        </w:rPr>
      </w:pPr>
    </w:p>
    <w:p w14:paraId="3C6F0F66" w14:textId="77777777" w:rsidR="00E21514" w:rsidRPr="00D42B36" w:rsidRDefault="00E21514" w:rsidP="003D708A">
      <w:pPr>
        <w:ind w:right="175" w:firstLine="567"/>
        <w:jc w:val="center"/>
        <w:rPr>
          <w:b/>
          <w:sz w:val="28"/>
          <w:szCs w:val="28"/>
        </w:rPr>
      </w:pPr>
    </w:p>
    <w:p w14:paraId="0BAE8A95" w14:textId="77777777" w:rsidR="00E21514" w:rsidRPr="00D42B36" w:rsidRDefault="00E21514" w:rsidP="003D708A">
      <w:pPr>
        <w:ind w:right="175" w:firstLine="567"/>
        <w:jc w:val="center"/>
        <w:rPr>
          <w:b/>
          <w:sz w:val="28"/>
          <w:szCs w:val="28"/>
        </w:rPr>
      </w:pPr>
    </w:p>
    <w:p w14:paraId="42073764" w14:textId="77777777" w:rsidR="00E21514" w:rsidRPr="00E25C89" w:rsidRDefault="00E21514" w:rsidP="003D708A">
      <w:pPr>
        <w:ind w:right="175" w:firstLine="567"/>
        <w:jc w:val="center"/>
        <w:rPr>
          <w:b/>
          <w:sz w:val="44"/>
          <w:szCs w:val="44"/>
        </w:rPr>
      </w:pPr>
    </w:p>
    <w:p w14:paraId="29E4D930" w14:textId="77777777" w:rsidR="006757E5" w:rsidRDefault="006757E5" w:rsidP="003D708A">
      <w:pPr>
        <w:ind w:right="175" w:firstLine="567"/>
        <w:jc w:val="center"/>
        <w:rPr>
          <w:b/>
          <w:sz w:val="48"/>
          <w:szCs w:val="48"/>
        </w:rPr>
      </w:pPr>
    </w:p>
    <w:p w14:paraId="4B6CC274" w14:textId="77777777" w:rsidR="006757E5" w:rsidRDefault="00856C9F" w:rsidP="00856C9F">
      <w:pPr>
        <w:tabs>
          <w:tab w:val="left" w:pos="2025"/>
        </w:tabs>
        <w:ind w:right="175"/>
        <w:rPr>
          <w:b/>
          <w:sz w:val="48"/>
          <w:szCs w:val="48"/>
        </w:rPr>
      </w:pPr>
      <w:r>
        <w:rPr>
          <w:b/>
          <w:sz w:val="48"/>
          <w:szCs w:val="48"/>
        </w:rPr>
        <w:tab/>
      </w:r>
    </w:p>
    <w:p w14:paraId="266CC8F0" w14:textId="77777777" w:rsidR="00640DD8" w:rsidRPr="006757E5" w:rsidRDefault="00640DD8" w:rsidP="003D708A">
      <w:pPr>
        <w:ind w:right="175" w:firstLine="567"/>
        <w:jc w:val="center"/>
        <w:rPr>
          <w:b/>
          <w:sz w:val="48"/>
          <w:szCs w:val="48"/>
        </w:rPr>
      </w:pPr>
      <w:r w:rsidRPr="006757E5">
        <w:rPr>
          <w:b/>
          <w:sz w:val="48"/>
          <w:szCs w:val="48"/>
        </w:rPr>
        <w:t>Звіт</w:t>
      </w:r>
    </w:p>
    <w:p w14:paraId="36656F23" w14:textId="77777777" w:rsidR="00E21514" w:rsidRPr="006757E5" w:rsidRDefault="00E21514" w:rsidP="003D708A">
      <w:pPr>
        <w:ind w:right="175" w:firstLine="567"/>
        <w:jc w:val="center"/>
        <w:rPr>
          <w:b/>
          <w:sz w:val="48"/>
          <w:szCs w:val="48"/>
        </w:rPr>
      </w:pPr>
    </w:p>
    <w:p w14:paraId="6C656449" w14:textId="77777777" w:rsidR="00E21514" w:rsidRPr="006757E5" w:rsidRDefault="00640DD8" w:rsidP="003D708A">
      <w:pPr>
        <w:ind w:right="175" w:firstLine="567"/>
        <w:jc w:val="center"/>
        <w:rPr>
          <w:b/>
          <w:sz w:val="48"/>
          <w:szCs w:val="48"/>
        </w:rPr>
      </w:pPr>
      <w:r w:rsidRPr="006757E5">
        <w:rPr>
          <w:b/>
          <w:sz w:val="48"/>
          <w:szCs w:val="48"/>
        </w:rPr>
        <w:t xml:space="preserve">про роботу виконавчих органів  </w:t>
      </w:r>
    </w:p>
    <w:p w14:paraId="08C524CE" w14:textId="77777777" w:rsidR="00E21514" w:rsidRPr="006757E5" w:rsidRDefault="00E21514" w:rsidP="003D708A">
      <w:pPr>
        <w:ind w:right="175" w:firstLine="567"/>
        <w:jc w:val="center"/>
        <w:rPr>
          <w:b/>
          <w:sz w:val="48"/>
          <w:szCs w:val="48"/>
        </w:rPr>
      </w:pPr>
    </w:p>
    <w:p w14:paraId="0E21B60D" w14:textId="77777777" w:rsidR="00355142" w:rsidRPr="006757E5" w:rsidRDefault="00640DD8" w:rsidP="003D708A">
      <w:pPr>
        <w:ind w:right="175" w:firstLine="567"/>
        <w:jc w:val="center"/>
        <w:rPr>
          <w:b/>
          <w:sz w:val="48"/>
          <w:szCs w:val="48"/>
        </w:rPr>
      </w:pPr>
      <w:proofErr w:type="spellStart"/>
      <w:r w:rsidRPr="006757E5">
        <w:rPr>
          <w:b/>
          <w:sz w:val="48"/>
          <w:szCs w:val="48"/>
        </w:rPr>
        <w:t>С</w:t>
      </w:r>
      <w:r w:rsidR="00E15DA3" w:rsidRPr="006757E5">
        <w:rPr>
          <w:b/>
          <w:sz w:val="48"/>
          <w:szCs w:val="48"/>
        </w:rPr>
        <w:t>лавутської</w:t>
      </w:r>
      <w:proofErr w:type="spellEnd"/>
      <w:r w:rsidR="00E15DA3" w:rsidRPr="006757E5">
        <w:rPr>
          <w:b/>
          <w:sz w:val="48"/>
          <w:szCs w:val="48"/>
        </w:rPr>
        <w:t xml:space="preserve"> міської ради  за 20</w:t>
      </w:r>
      <w:r w:rsidR="0037617E" w:rsidRPr="00B235B5">
        <w:rPr>
          <w:b/>
          <w:sz w:val="48"/>
          <w:szCs w:val="48"/>
        </w:rPr>
        <w:t>2</w:t>
      </w:r>
      <w:r w:rsidR="004C6C94">
        <w:rPr>
          <w:b/>
          <w:sz w:val="48"/>
          <w:szCs w:val="48"/>
        </w:rPr>
        <w:t>5</w:t>
      </w:r>
      <w:r w:rsidRPr="006757E5">
        <w:rPr>
          <w:b/>
          <w:sz w:val="48"/>
          <w:szCs w:val="48"/>
        </w:rPr>
        <w:t xml:space="preserve"> рік</w:t>
      </w:r>
    </w:p>
    <w:p w14:paraId="3E51C194" w14:textId="77777777" w:rsidR="003C42B3" w:rsidRPr="006757E5" w:rsidRDefault="003C42B3" w:rsidP="003D708A">
      <w:pPr>
        <w:ind w:right="175" w:firstLine="567"/>
        <w:jc w:val="center"/>
        <w:rPr>
          <w:b/>
          <w:sz w:val="48"/>
          <w:szCs w:val="48"/>
        </w:rPr>
      </w:pPr>
    </w:p>
    <w:p w14:paraId="617C0EB9" w14:textId="77777777" w:rsidR="00E21514" w:rsidRPr="00E25C89" w:rsidRDefault="00E21514" w:rsidP="003D708A">
      <w:pPr>
        <w:ind w:right="175" w:firstLine="567"/>
        <w:jc w:val="both"/>
        <w:rPr>
          <w:b/>
          <w:sz w:val="44"/>
          <w:szCs w:val="44"/>
        </w:rPr>
      </w:pPr>
    </w:p>
    <w:p w14:paraId="6F4DC5BE" w14:textId="77777777" w:rsidR="00E21514" w:rsidRPr="00E25C89" w:rsidRDefault="00E21514" w:rsidP="003D708A">
      <w:pPr>
        <w:ind w:right="175" w:firstLine="567"/>
        <w:jc w:val="both"/>
        <w:rPr>
          <w:b/>
          <w:sz w:val="44"/>
          <w:szCs w:val="44"/>
        </w:rPr>
      </w:pPr>
    </w:p>
    <w:p w14:paraId="15A7F181" w14:textId="77777777" w:rsidR="00E21514" w:rsidRPr="00E25C89" w:rsidRDefault="00E21514" w:rsidP="003D708A">
      <w:pPr>
        <w:ind w:right="175" w:firstLine="567"/>
        <w:jc w:val="both"/>
        <w:rPr>
          <w:b/>
          <w:sz w:val="44"/>
          <w:szCs w:val="44"/>
        </w:rPr>
      </w:pPr>
    </w:p>
    <w:p w14:paraId="66E88F7E" w14:textId="77777777" w:rsidR="00E21514" w:rsidRPr="00E25C89" w:rsidRDefault="00E21514" w:rsidP="003D708A">
      <w:pPr>
        <w:ind w:right="175" w:firstLine="567"/>
        <w:jc w:val="both"/>
        <w:rPr>
          <w:b/>
          <w:sz w:val="44"/>
          <w:szCs w:val="44"/>
        </w:rPr>
      </w:pPr>
    </w:p>
    <w:p w14:paraId="02D5C65E" w14:textId="77777777" w:rsidR="00E21514" w:rsidRPr="00E25C89" w:rsidRDefault="00E21514" w:rsidP="003D708A">
      <w:pPr>
        <w:ind w:right="175" w:firstLine="567"/>
        <w:jc w:val="both"/>
        <w:rPr>
          <w:b/>
          <w:sz w:val="44"/>
          <w:szCs w:val="44"/>
        </w:rPr>
      </w:pPr>
    </w:p>
    <w:p w14:paraId="5E27C5B6" w14:textId="77777777" w:rsidR="00E21514" w:rsidRPr="00D42B36" w:rsidRDefault="00E21514" w:rsidP="003D708A">
      <w:pPr>
        <w:ind w:right="175" w:firstLine="567"/>
        <w:jc w:val="both"/>
        <w:rPr>
          <w:b/>
          <w:sz w:val="28"/>
          <w:szCs w:val="28"/>
        </w:rPr>
      </w:pPr>
    </w:p>
    <w:p w14:paraId="36D8AE7D" w14:textId="77777777" w:rsidR="00E21514" w:rsidRPr="00D42B36" w:rsidRDefault="00E21514" w:rsidP="003D708A">
      <w:pPr>
        <w:ind w:right="175" w:firstLine="567"/>
        <w:jc w:val="both"/>
        <w:rPr>
          <w:b/>
          <w:sz w:val="28"/>
          <w:szCs w:val="28"/>
        </w:rPr>
      </w:pPr>
    </w:p>
    <w:p w14:paraId="31AAB3F3" w14:textId="77777777" w:rsidR="00E21514" w:rsidRPr="00D42B36" w:rsidRDefault="00E21514" w:rsidP="003D708A">
      <w:pPr>
        <w:ind w:right="175" w:firstLine="567"/>
        <w:jc w:val="both"/>
        <w:rPr>
          <w:b/>
          <w:sz w:val="28"/>
          <w:szCs w:val="28"/>
        </w:rPr>
      </w:pPr>
    </w:p>
    <w:p w14:paraId="7CC63024" w14:textId="77777777" w:rsidR="00E21514" w:rsidRPr="00D42B36" w:rsidRDefault="00E21514" w:rsidP="003D708A">
      <w:pPr>
        <w:ind w:right="175" w:firstLine="567"/>
        <w:jc w:val="both"/>
        <w:rPr>
          <w:b/>
          <w:sz w:val="28"/>
          <w:szCs w:val="28"/>
        </w:rPr>
      </w:pPr>
    </w:p>
    <w:p w14:paraId="5A31BE20" w14:textId="77777777" w:rsidR="00E21514" w:rsidRPr="00D42B36" w:rsidRDefault="00E21514" w:rsidP="003D708A">
      <w:pPr>
        <w:ind w:right="175" w:firstLine="567"/>
        <w:jc w:val="both"/>
        <w:rPr>
          <w:b/>
          <w:sz w:val="28"/>
          <w:szCs w:val="28"/>
        </w:rPr>
      </w:pPr>
    </w:p>
    <w:p w14:paraId="4157C4F1" w14:textId="77777777" w:rsidR="00E21514" w:rsidRPr="00D42B36" w:rsidRDefault="00E21514" w:rsidP="003D708A">
      <w:pPr>
        <w:ind w:right="175" w:firstLine="567"/>
        <w:jc w:val="both"/>
        <w:rPr>
          <w:b/>
          <w:sz w:val="28"/>
          <w:szCs w:val="28"/>
        </w:rPr>
      </w:pPr>
    </w:p>
    <w:p w14:paraId="5F2B19EE" w14:textId="77777777" w:rsidR="00E21514" w:rsidRPr="00D42B36" w:rsidRDefault="00E21514" w:rsidP="003D708A">
      <w:pPr>
        <w:ind w:right="175" w:firstLine="567"/>
        <w:jc w:val="both"/>
        <w:rPr>
          <w:b/>
          <w:sz w:val="28"/>
          <w:szCs w:val="28"/>
        </w:rPr>
      </w:pPr>
    </w:p>
    <w:p w14:paraId="138EAB23" w14:textId="77777777" w:rsidR="00E21514" w:rsidRPr="00D42B36" w:rsidRDefault="00E21514" w:rsidP="003D708A">
      <w:pPr>
        <w:ind w:right="175" w:firstLine="567"/>
        <w:jc w:val="both"/>
        <w:rPr>
          <w:b/>
          <w:sz w:val="28"/>
          <w:szCs w:val="28"/>
        </w:rPr>
      </w:pPr>
    </w:p>
    <w:p w14:paraId="634811DD" w14:textId="77777777" w:rsidR="00E21514" w:rsidRPr="00D42B36" w:rsidRDefault="00E21514" w:rsidP="003D708A">
      <w:pPr>
        <w:ind w:right="175" w:firstLine="567"/>
        <w:jc w:val="both"/>
        <w:rPr>
          <w:b/>
          <w:sz w:val="28"/>
          <w:szCs w:val="28"/>
        </w:rPr>
      </w:pPr>
    </w:p>
    <w:p w14:paraId="5EE2354F" w14:textId="77777777" w:rsidR="00E21514" w:rsidRPr="00D42B36" w:rsidRDefault="00E21514" w:rsidP="003D708A">
      <w:pPr>
        <w:ind w:right="175" w:firstLine="567"/>
        <w:jc w:val="both"/>
        <w:rPr>
          <w:b/>
          <w:sz w:val="28"/>
          <w:szCs w:val="28"/>
        </w:rPr>
      </w:pPr>
    </w:p>
    <w:p w14:paraId="2723F25D" w14:textId="77777777" w:rsidR="00E21514" w:rsidRDefault="00E21514" w:rsidP="003D708A">
      <w:pPr>
        <w:ind w:right="175" w:firstLine="567"/>
        <w:jc w:val="both"/>
        <w:rPr>
          <w:b/>
          <w:sz w:val="28"/>
          <w:szCs w:val="28"/>
        </w:rPr>
      </w:pPr>
    </w:p>
    <w:p w14:paraId="2915AB62" w14:textId="77777777" w:rsidR="0015482A" w:rsidRDefault="0015482A" w:rsidP="003D708A">
      <w:pPr>
        <w:ind w:right="175" w:firstLine="567"/>
        <w:jc w:val="both"/>
        <w:rPr>
          <w:b/>
          <w:sz w:val="28"/>
          <w:szCs w:val="28"/>
        </w:rPr>
      </w:pPr>
    </w:p>
    <w:p w14:paraId="3F5CA106" w14:textId="77777777" w:rsidR="0015482A" w:rsidRDefault="0015482A" w:rsidP="003D708A">
      <w:pPr>
        <w:ind w:right="175" w:firstLine="567"/>
        <w:jc w:val="both"/>
        <w:rPr>
          <w:b/>
          <w:sz w:val="28"/>
          <w:szCs w:val="28"/>
        </w:rPr>
      </w:pPr>
    </w:p>
    <w:p w14:paraId="5F9A3586" w14:textId="77777777" w:rsidR="0015482A" w:rsidRDefault="0015482A" w:rsidP="003D708A">
      <w:pPr>
        <w:ind w:right="175" w:firstLine="567"/>
        <w:jc w:val="both"/>
        <w:rPr>
          <w:b/>
          <w:sz w:val="28"/>
          <w:szCs w:val="28"/>
        </w:rPr>
      </w:pPr>
    </w:p>
    <w:p w14:paraId="3A04476C" w14:textId="77777777" w:rsidR="0015482A" w:rsidRDefault="0015482A" w:rsidP="003D708A">
      <w:pPr>
        <w:ind w:right="175" w:firstLine="567"/>
        <w:jc w:val="both"/>
        <w:rPr>
          <w:b/>
          <w:sz w:val="28"/>
          <w:szCs w:val="28"/>
        </w:rPr>
      </w:pPr>
    </w:p>
    <w:p w14:paraId="5134C9BC" w14:textId="77777777" w:rsidR="0015482A" w:rsidRDefault="0015482A" w:rsidP="003D708A">
      <w:pPr>
        <w:ind w:right="175" w:firstLine="567"/>
        <w:jc w:val="both"/>
        <w:rPr>
          <w:b/>
          <w:sz w:val="28"/>
          <w:szCs w:val="28"/>
        </w:rPr>
      </w:pPr>
    </w:p>
    <w:p w14:paraId="712C006B" w14:textId="77777777" w:rsidR="0015482A" w:rsidRDefault="0015482A" w:rsidP="003D708A">
      <w:pPr>
        <w:ind w:right="175" w:firstLine="567"/>
        <w:jc w:val="both"/>
        <w:rPr>
          <w:b/>
          <w:sz w:val="28"/>
          <w:szCs w:val="28"/>
        </w:rPr>
      </w:pPr>
    </w:p>
    <w:p w14:paraId="401901E1" w14:textId="77777777" w:rsidR="0015482A" w:rsidRPr="00D42B36" w:rsidRDefault="0015482A" w:rsidP="003D708A">
      <w:pPr>
        <w:ind w:right="175" w:firstLine="567"/>
        <w:jc w:val="both"/>
        <w:rPr>
          <w:b/>
          <w:sz w:val="28"/>
          <w:szCs w:val="28"/>
        </w:rPr>
      </w:pPr>
    </w:p>
    <w:p w14:paraId="1A69FC11" w14:textId="77777777" w:rsidR="00A47F8D" w:rsidRDefault="00A47F8D" w:rsidP="00A47F8D">
      <w:pPr>
        <w:shd w:val="clear" w:color="auto" w:fill="FFFFFF"/>
        <w:suppressAutoHyphens/>
        <w:ind w:right="21" w:firstLine="720"/>
        <w:jc w:val="center"/>
        <w:textAlignment w:val="baseline"/>
        <w:rPr>
          <w:color w:val="000000"/>
          <w:sz w:val="28"/>
          <w:szCs w:val="28"/>
          <w:lang w:eastAsia="uk-UA"/>
        </w:rPr>
      </w:pPr>
    </w:p>
    <w:p w14:paraId="6EF7DE28" w14:textId="77777777" w:rsidR="00A47F8D" w:rsidRDefault="00A47F8D" w:rsidP="00A47F8D">
      <w:pPr>
        <w:shd w:val="clear" w:color="auto" w:fill="FFFFFF"/>
        <w:suppressAutoHyphens/>
        <w:ind w:right="21" w:firstLine="720"/>
        <w:jc w:val="center"/>
        <w:textAlignment w:val="baseline"/>
        <w:rPr>
          <w:b/>
          <w:sz w:val="28"/>
          <w:szCs w:val="28"/>
          <w:lang w:eastAsia="zh-CN"/>
        </w:rPr>
      </w:pPr>
      <w:r w:rsidRPr="00AD6685">
        <w:rPr>
          <w:b/>
          <w:sz w:val="28"/>
          <w:szCs w:val="28"/>
          <w:lang w:eastAsia="zh-CN"/>
        </w:rPr>
        <w:lastRenderedPageBreak/>
        <w:t xml:space="preserve">Відділ забезпечення діяльності </w:t>
      </w:r>
      <w:proofErr w:type="spellStart"/>
      <w:r w:rsidRPr="00AD6685">
        <w:rPr>
          <w:b/>
          <w:sz w:val="28"/>
          <w:szCs w:val="28"/>
          <w:lang w:eastAsia="zh-CN"/>
        </w:rPr>
        <w:t>Славутської</w:t>
      </w:r>
      <w:proofErr w:type="spellEnd"/>
      <w:r w:rsidRPr="00AD6685">
        <w:rPr>
          <w:b/>
          <w:sz w:val="28"/>
          <w:szCs w:val="28"/>
          <w:lang w:eastAsia="zh-CN"/>
        </w:rPr>
        <w:t xml:space="preserve"> міської</w:t>
      </w:r>
    </w:p>
    <w:p w14:paraId="7567EFD0" w14:textId="5D7AC853" w:rsidR="00A47F8D" w:rsidRDefault="00A47F8D" w:rsidP="005E74A6">
      <w:pPr>
        <w:shd w:val="clear" w:color="auto" w:fill="FFFFFF"/>
        <w:suppressAutoHyphens/>
        <w:ind w:right="21" w:firstLine="720"/>
        <w:jc w:val="center"/>
        <w:textAlignment w:val="baseline"/>
        <w:rPr>
          <w:b/>
          <w:sz w:val="28"/>
          <w:szCs w:val="28"/>
        </w:rPr>
      </w:pPr>
      <w:r w:rsidRPr="00AD6685">
        <w:rPr>
          <w:b/>
          <w:sz w:val="28"/>
          <w:szCs w:val="28"/>
          <w:lang w:eastAsia="zh-CN"/>
        </w:rPr>
        <w:t xml:space="preserve"> ра</w:t>
      </w:r>
      <w:r>
        <w:rPr>
          <w:b/>
          <w:sz w:val="28"/>
          <w:szCs w:val="28"/>
          <w:lang w:eastAsia="zh-CN"/>
        </w:rPr>
        <w:t xml:space="preserve">ди  </w:t>
      </w:r>
      <w:r w:rsidRPr="00AD6685">
        <w:rPr>
          <w:b/>
          <w:sz w:val="28"/>
          <w:szCs w:val="28"/>
          <w:lang w:eastAsia="zh-CN"/>
        </w:rPr>
        <w:t xml:space="preserve">Виконавчого комітету </w:t>
      </w:r>
      <w:proofErr w:type="spellStart"/>
      <w:r w:rsidRPr="00AD6685">
        <w:rPr>
          <w:b/>
          <w:sz w:val="28"/>
          <w:szCs w:val="28"/>
          <w:lang w:eastAsia="zh-CN"/>
        </w:rPr>
        <w:t>Славутської</w:t>
      </w:r>
      <w:proofErr w:type="spellEnd"/>
      <w:r w:rsidRPr="00AD6685">
        <w:rPr>
          <w:b/>
          <w:sz w:val="28"/>
          <w:szCs w:val="28"/>
          <w:lang w:eastAsia="zh-CN"/>
        </w:rPr>
        <w:t xml:space="preserve"> міської ради</w:t>
      </w:r>
    </w:p>
    <w:p w14:paraId="2F67F913" w14:textId="77777777" w:rsidR="00361A00" w:rsidRPr="00AD6685" w:rsidRDefault="00361A00" w:rsidP="00361A00">
      <w:pPr>
        <w:pStyle w:val="210"/>
        <w:shd w:val="clear" w:color="auto" w:fill="auto"/>
        <w:tabs>
          <w:tab w:val="left" w:pos="717"/>
        </w:tabs>
        <w:spacing w:line="240" w:lineRule="auto"/>
        <w:ind w:firstLine="567"/>
        <w:contextualSpacing/>
        <w:jc w:val="both"/>
        <w:rPr>
          <w:sz w:val="28"/>
          <w:szCs w:val="28"/>
        </w:rPr>
      </w:pPr>
      <w:r w:rsidRPr="00AD6685">
        <w:rPr>
          <w:sz w:val="28"/>
          <w:szCs w:val="28"/>
        </w:rPr>
        <w:t>Упродовж 202</w:t>
      </w:r>
      <w:r>
        <w:rPr>
          <w:sz w:val="28"/>
          <w:szCs w:val="28"/>
        </w:rPr>
        <w:t>5</w:t>
      </w:r>
      <w:r w:rsidRPr="00AD6685">
        <w:rPr>
          <w:sz w:val="28"/>
          <w:szCs w:val="28"/>
        </w:rPr>
        <w:t xml:space="preserve"> року відділом забезпечено проведення 10 чергових сесій </w:t>
      </w:r>
      <w:r>
        <w:rPr>
          <w:sz w:val="28"/>
          <w:szCs w:val="28"/>
        </w:rPr>
        <w:t xml:space="preserve"> та 2-позачергові сесії </w:t>
      </w:r>
      <w:proofErr w:type="spellStart"/>
      <w:r w:rsidRPr="00AD6685">
        <w:rPr>
          <w:sz w:val="28"/>
          <w:szCs w:val="28"/>
        </w:rPr>
        <w:t>Славутської</w:t>
      </w:r>
      <w:proofErr w:type="spellEnd"/>
      <w:r w:rsidRPr="00AD6685">
        <w:rPr>
          <w:sz w:val="28"/>
          <w:szCs w:val="28"/>
        </w:rPr>
        <w:t xml:space="preserve"> міської ради</w:t>
      </w:r>
      <w:r>
        <w:rPr>
          <w:sz w:val="28"/>
          <w:szCs w:val="28"/>
        </w:rPr>
        <w:t>. Пленарних засідань -</w:t>
      </w:r>
      <w:r w:rsidRPr="00AD6685">
        <w:rPr>
          <w:sz w:val="28"/>
          <w:szCs w:val="28"/>
        </w:rPr>
        <w:t xml:space="preserve"> 1</w:t>
      </w:r>
      <w:r>
        <w:rPr>
          <w:sz w:val="28"/>
          <w:szCs w:val="28"/>
        </w:rPr>
        <w:t>2</w:t>
      </w:r>
      <w:r w:rsidRPr="00AD6685">
        <w:rPr>
          <w:sz w:val="28"/>
          <w:szCs w:val="28"/>
        </w:rPr>
        <w:t xml:space="preserve">. Відбулося </w:t>
      </w:r>
      <w:r>
        <w:rPr>
          <w:sz w:val="28"/>
          <w:szCs w:val="28"/>
        </w:rPr>
        <w:t>51</w:t>
      </w:r>
      <w:r w:rsidRPr="00AD6685">
        <w:rPr>
          <w:sz w:val="28"/>
          <w:szCs w:val="28"/>
        </w:rPr>
        <w:t xml:space="preserve"> засідання постійних депутатських комісій. </w:t>
      </w:r>
    </w:p>
    <w:p w14:paraId="42CB17B5" w14:textId="77777777" w:rsidR="00361A00" w:rsidRPr="00AD6685" w:rsidRDefault="00361A00" w:rsidP="00361A00">
      <w:pPr>
        <w:pStyle w:val="110"/>
        <w:ind w:firstLine="567"/>
        <w:contextualSpacing/>
        <w:jc w:val="both"/>
        <w:rPr>
          <w:rFonts w:ascii="Times New Roman" w:hAnsi="Times New Roman"/>
          <w:sz w:val="28"/>
          <w:szCs w:val="28"/>
        </w:rPr>
      </w:pPr>
      <w:r w:rsidRPr="00AD6685">
        <w:rPr>
          <w:rFonts w:ascii="Times New Roman" w:hAnsi="Times New Roman"/>
          <w:sz w:val="28"/>
          <w:szCs w:val="28"/>
        </w:rPr>
        <w:t xml:space="preserve">Прийнято </w:t>
      </w:r>
      <w:r>
        <w:rPr>
          <w:rFonts w:ascii="Times New Roman" w:hAnsi="Times New Roman"/>
          <w:sz w:val="28"/>
          <w:szCs w:val="28"/>
        </w:rPr>
        <w:t>438</w:t>
      </w:r>
      <w:r w:rsidRPr="00AD6685">
        <w:rPr>
          <w:rFonts w:ascii="Times New Roman" w:hAnsi="Times New Roman"/>
          <w:sz w:val="28"/>
          <w:szCs w:val="28"/>
        </w:rPr>
        <w:t xml:space="preserve"> рішень. Розглянуто </w:t>
      </w:r>
      <w:r>
        <w:rPr>
          <w:rFonts w:ascii="Times New Roman" w:hAnsi="Times New Roman"/>
          <w:sz w:val="28"/>
          <w:szCs w:val="28"/>
        </w:rPr>
        <w:t>456</w:t>
      </w:r>
      <w:r w:rsidRPr="00AD6685">
        <w:rPr>
          <w:rFonts w:ascii="Times New Roman" w:hAnsi="Times New Roman"/>
          <w:sz w:val="28"/>
          <w:szCs w:val="28"/>
        </w:rPr>
        <w:t xml:space="preserve"> питан</w:t>
      </w:r>
      <w:r>
        <w:rPr>
          <w:rFonts w:ascii="Times New Roman" w:hAnsi="Times New Roman"/>
          <w:sz w:val="28"/>
          <w:szCs w:val="28"/>
        </w:rPr>
        <w:t>ь</w:t>
      </w:r>
      <w:r w:rsidRPr="00AD6685">
        <w:rPr>
          <w:rFonts w:ascii="Times New Roman" w:hAnsi="Times New Roman"/>
          <w:sz w:val="28"/>
          <w:szCs w:val="28"/>
        </w:rPr>
        <w:t xml:space="preserve">. </w:t>
      </w:r>
    </w:p>
    <w:p w14:paraId="04595160" w14:textId="77777777" w:rsidR="00361A00" w:rsidRPr="00AD6685" w:rsidRDefault="00361A00" w:rsidP="00361A00">
      <w:pPr>
        <w:widowControl w:val="0"/>
        <w:tabs>
          <w:tab w:val="left" w:pos="740"/>
        </w:tabs>
        <w:ind w:firstLine="567"/>
        <w:contextualSpacing/>
        <w:jc w:val="both"/>
        <w:rPr>
          <w:sz w:val="28"/>
          <w:szCs w:val="28"/>
          <w:lang w:eastAsia="uk-UA"/>
        </w:rPr>
      </w:pPr>
      <w:r w:rsidRPr="00AD6685">
        <w:rPr>
          <w:color w:val="000000"/>
          <w:spacing w:val="-5"/>
          <w:sz w:val="28"/>
          <w:szCs w:val="28"/>
          <w:shd w:val="clear" w:color="auto" w:fill="FFFFFF"/>
          <w:lang w:eastAsia="uk-UA"/>
        </w:rPr>
        <w:t xml:space="preserve">Підготовлено </w:t>
      </w:r>
      <w:r>
        <w:rPr>
          <w:color w:val="000000"/>
          <w:spacing w:val="-5"/>
          <w:sz w:val="28"/>
          <w:szCs w:val="28"/>
          <w:shd w:val="clear" w:color="auto" w:fill="FFFFFF"/>
          <w:lang w:eastAsia="uk-UA"/>
        </w:rPr>
        <w:t>37</w:t>
      </w:r>
      <w:r w:rsidRPr="00AD6685">
        <w:rPr>
          <w:color w:val="000000"/>
          <w:spacing w:val="-5"/>
          <w:sz w:val="28"/>
          <w:szCs w:val="28"/>
          <w:shd w:val="clear" w:color="auto" w:fill="FFFFFF"/>
          <w:lang w:eastAsia="uk-UA"/>
        </w:rPr>
        <w:t xml:space="preserve"> проєктів розпоряджень міського голови про скликання сесії </w:t>
      </w:r>
      <w:bookmarkStart w:id="0" w:name="_Hlk129706413"/>
      <w:proofErr w:type="spellStart"/>
      <w:r w:rsidRPr="00AD6685">
        <w:rPr>
          <w:color w:val="000000"/>
          <w:spacing w:val="-5"/>
          <w:sz w:val="28"/>
          <w:szCs w:val="28"/>
          <w:shd w:val="clear" w:color="auto" w:fill="FFFFFF"/>
          <w:lang w:eastAsia="uk-UA"/>
        </w:rPr>
        <w:t>Славутської</w:t>
      </w:r>
      <w:bookmarkEnd w:id="0"/>
      <w:proofErr w:type="spellEnd"/>
      <w:r w:rsidRPr="00AD6685">
        <w:rPr>
          <w:color w:val="000000"/>
          <w:spacing w:val="-5"/>
          <w:sz w:val="28"/>
          <w:szCs w:val="28"/>
          <w:shd w:val="clear" w:color="auto" w:fill="FFFFFF"/>
          <w:lang w:eastAsia="uk-UA"/>
        </w:rPr>
        <w:t xml:space="preserve"> міської ради та внесення змін до них.</w:t>
      </w:r>
    </w:p>
    <w:p w14:paraId="71938273" w14:textId="77777777" w:rsidR="00361A00" w:rsidRPr="00AD6685" w:rsidRDefault="00361A00" w:rsidP="00361A00">
      <w:pPr>
        <w:widowControl w:val="0"/>
        <w:tabs>
          <w:tab w:val="left" w:pos="656"/>
        </w:tabs>
        <w:ind w:firstLine="567"/>
        <w:contextualSpacing/>
        <w:jc w:val="both"/>
        <w:rPr>
          <w:color w:val="FF0000"/>
          <w:sz w:val="28"/>
          <w:szCs w:val="28"/>
          <w:lang w:eastAsia="uk-UA"/>
        </w:rPr>
      </w:pPr>
      <w:r w:rsidRPr="00AD6685">
        <w:rPr>
          <w:spacing w:val="-5"/>
          <w:sz w:val="28"/>
          <w:szCs w:val="28"/>
          <w:shd w:val="clear" w:color="auto" w:fill="FFFFFF"/>
          <w:lang w:eastAsia="uk-UA"/>
        </w:rPr>
        <w:t xml:space="preserve">Забезпечено проведення документальної експертизи нормативно-правових актів (рішень </w:t>
      </w:r>
      <w:proofErr w:type="spellStart"/>
      <w:r w:rsidRPr="00AD6685">
        <w:rPr>
          <w:spacing w:val="-5"/>
          <w:sz w:val="28"/>
          <w:szCs w:val="28"/>
          <w:shd w:val="clear" w:color="auto" w:fill="FFFFFF"/>
          <w:lang w:eastAsia="uk-UA"/>
        </w:rPr>
        <w:t>Славутської</w:t>
      </w:r>
      <w:proofErr w:type="spellEnd"/>
      <w:r w:rsidRPr="00AD6685">
        <w:rPr>
          <w:spacing w:val="-5"/>
          <w:sz w:val="28"/>
          <w:szCs w:val="28"/>
          <w:shd w:val="clear" w:color="auto" w:fill="FFFFFF"/>
          <w:lang w:eastAsia="uk-UA"/>
        </w:rPr>
        <w:t xml:space="preserve"> міської ради, розпоряджень міського голови про скликання сесії </w:t>
      </w:r>
      <w:proofErr w:type="spellStart"/>
      <w:r w:rsidRPr="00AD6685">
        <w:rPr>
          <w:spacing w:val="-5"/>
          <w:sz w:val="28"/>
          <w:szCs w:val="28"/>
          <w:shd w:val="clear" w:color="auto" w:fill="FFFFFF"/>
          <w:lang w:eastAsia="uk-UA"/>
        </w:rPr>
        <w:t>Славутської</w:t>
      </w:r>
      <w:proofErr w:type="spellEnd"/>
      <w:r w:rsidRPr="00AD6685">
        <w:rPr>
          <w:spacing w:val="-5"/>
          <w:sz w:val="28"/>
          <w:szCs w:val="28"/>
          <w:shd w:val="clear" w:color="auto" w:fill="FFFFFF"/>
          <w:lang w:eastAsia="uk-UA"/>
        </w:rPr>
        <w:t xml:space="preserve"> міської ради) з питань, віднесених до компетенції </w:t>
      </w:r>
      <w:proofErr w:type="spellStart"/>
      <w:r w:rsidRPr="00AD6685">
        <w:rPr>
          <w:spacing w:val="-5"/>
          <w:sz w:val="28"/>
          <w:szCs w:val="28"/>
          <w:shd w:val="clear" w:color="auto" w:fill="FFFFFF"/>
          <w:lang w:eastAsia="uk-UA"/>
        </w:rPr>
        <w:t>Славутської</w:t>
      </w:r>
      <w:proofErr w:type="spellEnd"/>
      <w:r w:rsidRPr="00AD6685">
        <w:rPr>
          <w:spacing w:val="-5"/>
          <w:sz w:val="28"/>
          <w:szCs w:val="28"/>
          <w:shd w:val="clear" w:color="auto" w:fill="FFFFFF"/>
          <w:lang w:eastAsia="uk-UA"/>
        </w:rPr>
        <w:t xml:space="preserve"> міської ради, </w:t>
      </w:r>
      <w:r w:rsidRPr="00AD6685">
        <w:rPr>
          <w:color w:val="000000"/>
          <w:spacing w:val="-5"/>
          <w:sz w:val="28"/>
          <w:szCs w:val="28"/>
          <w:shd w:val="clear" w:color="auto" w:fill="FFFFFF"/>
        </w:rPr>
        <w:t>д</w:t>
      </w:r>
      <w:r w:rsidRPr="00AD6685">
        <w:rPr>
          <w:color w:val="000000"/>
          <w:spacing w:val="-5"/>
          <w:sz w:val="28"/>
          <w:szCs w:val="28"/>
          <w:shd w:val="clear" w:color="auto" w:fill="FFFFFF"/>
          <w:lang w:eastAsia="uk-UA"/>
        </w:rPr>
        <w:t xml:space="preserve">окументальне оформлення роботи пленарних засідань сесій </w:t>
      </w:r>
      <w:proofErr w:type="spellStart"/>
      <w:r w:rsidRPr="00AD6685">
        <w:rPr>
          <w:color w:val="000000"/>
          <w:spacing w:val="-5"/>
          <w:sz w:val="28"/>
          <w:szCs w:val="28"/>
          <w:shd w:val="clear" w:color="auto" w:fill="FFFFFF"/>
          <w:lang w:eastAsia="uk-UA"/>
        </w:rPr>
        <w:t>Славутської</w:t>
      </w:r>
      <w:proofErr w:type="spellEnd"/>
      <w:r w:rsidRPr="00AD6685">
        <w:rPr>
          <w:color w:val="000000"/>
          <w:spacing w:val="-5"/>
          <w:sz w:val="28"/>
          <w:szCs w:val="28"/>
          <w:shd w:val="clear" w:color="auto" w:fill="FFFFFF"/>
          <w:lang w:eastAsia="uk-UA"/>
        </w:rPr>
        <w:t xml:space="preserve"> міської ради, постійних комісій </w:t>
      </w:r>
      <w:proofErr w:type="spellStart"/>
      <w:r w:rsidRPr="00AD6685">
        <w:rPr>
          <w:color w:val="000000"/>
          <w:spacing w:val="-5"/>
          <w:sz w:val="28"/>
          <w:szCs w:val="28"/>
          <w:shd w:val="clear" w:color="auto" w:fill="FFFFFF"/>
          <w:lang w:eastAsia="uk-UA"/>
        </w:rPr>
        <w:t>Славутської</w:t>
      </w:r>
      <w:proofErr w:type="spellEnd"/>
      <w:r w:rsidRPr="00AD6685">
        <w:rPr>
          <w:color w:val="000000"/>
          <w:spacing w:val="-5"/>
          <w:sz w:val="28"/>
          <w:szCs w:val="28"/>
          <w:shd w:val="clear" w:color="auto" w:fill="FFFFFF"/>
          <w:lang w:eastAsia="uk-UA"/>
        </w:rPr>
        <w:t xml:space="preserve"> міської ради відповідної функціональної спрямованос</w:t>
      </w:r>
      <w:r w:rsidRPr="00AD6685">
        <w:rPr>
          <w:color w:val="000000"/>
          <w:spacing w:val="-5"/>
          <w:sz w:val="28"/>
          <w:szCs w:val="28"/>
          <w:shd w:val="clear" w:color="auto" w:fill="FFFFFF"/>
        </w:rPr>
        <w:t xml:space="preserve">ті, </w:t>
      </w:r>
      <w:r w:rsidRPr="00AD6685">
        <w:rPr>
          <w:rStyle w:val="22"/>
          <w:color w:val="000000"/>
          <w:sz w:val="28"/>
          <w:szCs w:val="28"/>
        </w:rPr>
        <w:t xml:space="preserve">здійснення організаційно-технічного, методичного, інформаційного забезпечення діяльності депутатів </w:t>
      </w:r>
      <w:proofErr w:type="spellStart"/>
      <w:r w:rsidRPr="00AD6685">
        <w:rPr>
          <w:rStyle w:val="22"/>
          <w:color w:val="000000"/>
          <w:sz w:val="28"/>
          <w:szCs w:val="28"/>
        </w:rPr>
        <w:t>Славутської</w:t>
      </w:r>
      <w:proofErr w:type="spellEnd"/>
      <w:r w:rsidRPr="00AD6685">
        <w:rPr>
          <w:rStyle w:val="22"/>
          <w:color w:val="000000"/>
          <w:sz w:val="28"/>
          <w:szCs w:val="28"/>
        </w:rPr>
        <w:t xml:space="preserve"> міської ради, її постійних комісій відповідної функціональної спрямованості, депутатських груп і фракцій, інших депутатських формувань, </w:t>
      </w:r>
      <w:r w:rsidRPr="00AD6685">
        <w:rPr>
          <w:color w:val="000000"/>
          <w:spacing w:val="-5"/>
          <w:sz w:val="28"/>
          <w:szCs w:val="28"/>
          <w:shd w:val="clear" w:color="auto" w:fill="FFFFFF"/>
        </w:rPr>
        <w:t xml:space="preserve">проведення документальної експертизи проєктів рішень </w:t>
      </w:r>
      <w:proofErr w:type="spellStart"/>
      <w:r w:rsidRPr="00AD6685">
        <w:rPr>
          <w:color w:val="000000"/>
          <w:spacing w:val="-5"/>
          <w:sz w:val="28"/>
          <w:szCs w:val="28"/>
          <w:shd w:val="clear" w:color="auto" w:fill="FFFFFF"/>
        </w:rPr>
        <w:t>Славутської</w:t>
      </w:r>
      <w:proofErr w:type="spellEnd"/>
      <w:r w:rsidRPr="00AD6685">
        <w:rPr>
          <w:color w:val="000000"/>
          <w:spacing w:val="-5"/>
          <w:sz w:val="28"/>
          <w:szCs w:val="28"/>
          <w:shd w:val="clear" w:color="auto" w:fill="FFFFFF"/>
        </w:rPr>
        <w:t xml:space="preserve"> міської ради, </w:t>
      </w:r>
      <w:r>
        <w:rPr>
          <w:color w:val="000000"/>
          <w:spacing w:val="-5"/>
          <w:sz w:val="28"/>
          <w:szCs w:val="28"/>
          <w:shd w:val="clear" w:color="auto" w:fill="FFFFFF"/>
          <w:lang w:eastAsia="uk-UA"/>
        </w:rPr>
        <w:t>аналізу участі</w:t>
      </w:r>
      <w:r w:rsidRPr="00AD6685">
        <w:rPr>
          <w:color w:val="000000"/>
          <w:spacing w:val="-5"/>
          <w:sz w:val="28"/>
          <w:szCs w:val="28"/>
          <w:shd w:val="clear" w:color="auto" w:fill="FFFFFF"/>
          <w:lang w:eastAsia="uk-UA"/>
        </w:rPr>
        <w:t xml:space="preserve"> депутатів </w:t>
      </w:r>
      <w:proofErr w:type="spellStart"/>
      <w:r w:rsidRPr="00AD6685">
        <w:rPr>
          <w:color w:val="000000"/>
          <w:spacing w:val="-5"/>
          <w:sz w:val="28"/>
          <w:szCs w:val="28"/>
          <w:shd w:val="clear" w:color="auto" w:fill="FFFFFF"/>
          <w:lang w:eastAsia="uk-UA"/>
        </w:rPr>
        <w:t>Славутської</w:t>
      </w:r>
      <w:proofErr w:type="spellEnd"/>
      <w:r w:rsidRPr="00AD6685">
        <w:rPr>
          <w:color w:val="000000"/>
          <w:spacing w:val="-5"/>
          <w:sz w:val="28"/>
          <w:szCs w:val="28"/>
          <w:shd w:val="clear" w:color="auto" w:fill="FFFFFF"/>
          <w:lang w:eastAsia="uk-UA"/>
        </w:rPr>
        <w:t xml:space="preserve"> міської ради у роботі пленарних засідань та засідань постійних комісій </w:t>
      </w:r>
      <w:proofErr w:type="spellStart"/>
      <w:r w:rsidRPr="00AD6685">
        <w:rPr>
          <w:color w:val="000000"/>
          <w:spacing w:val="-5"/>
          <w:sz w:val="28"/>
          <w:szCs w:val="28"/>
          <w:shd w:val="clear" w:color="auto" w:fill="FFFFFF"/>
          <w:lang w:eastAsia="uk-UA"/>
        </w:rPr>
        <w:t>Славутської</w:t>
      </w:r>
      <w:proofErr w:type="spellEnd"/>
      <w:r w:rsidRPr="00AD6685">
        <w:rPr>
          <w:color w:val="000000"/>
          <w:spacing w:val="-5"/>
          <w:sz w:val="28"/>
          <w:szCs w:val="28"/>
          <w:shd w:val="clear" w:color="auto" w:fill="FFFFFF"/>
          <w:lang w:eastAsia="uk-UA"/>
        </w:rPr>
        <w:t xml:space="preserve"> міської ради відповідної функціональної спрямованості.</w:t>
      </w:r>
    </w:p>
    <w:p w14:paraId="10505ADA" w14:textId="77777777" w:rsidR="00B532EB" w:rsidRPr="00B532EB" w:rsidRDefault="00B532EB" w:rsidP="00B532EB">
      <w:pPr>
        <w:ind w:firstLine="567"/>
        <w:jc w:val="center"/>
        <w:rPr>
          <w:sz w:val="28"/>
          <w:szCs w:val="28"/>
          <w:lang w:eastAsia="en-US"/>
        </w:rPr>
      </w:pPr>
      <w:r w:rsidRPr="00B532EB">
        <w:rPr>
          <w:sz w:val="28"/>
          <w:szCs w:val="28"/>
          <w:lang w:eastAsia="en-US"/>
        </w:rPr>
        <w:t xml:space="preserve">Відділом зареєстровано та опрацьовано 106 звернень та запитів депутатів </w:t>
      </w:r>
      <w:proofErr w:type="spellStart"/>
      <w:r w:rsidRPr="00B532EB">
        <w:rPr>
          <w:sz w:val="28"/>
          <w:szCs w:val="28"/>
          <w:lang w:eastAsia="en-US"/>
        </w:rPr>
        <w:t>Славутської</w:t>
      </w:r>
      <w:proofErr w:type="spellEnd"/>
      <w:r w:rsidRPr="00B532EB">
        <w:rPr>
          <w:sz w:val="28"/>
          <w:szCs w:val="28"/>
          <w:lang w:eastAsia="en-US"/>
        </w:rPr>
        <w:t xml:space="preserve"> міської ради, 6 проєктів рішень на розгляд </w:t>
      </w:r>
      <w:proofErr w:type="spellStart"/>
      <w:r w:rsidRPr="00B532EB">
        <w:rPr>
          <w:sz w:val="28"/>
          <w:szCs w:val="28"/>
          <w:lang w:eastAsia="en-US"/>
        </w:rPr>
        <w:t>Славутської</w:t>
      </w:r>
      <w:proofErr w:type="spellEnd"/>
      <w:r w:rsidRPr="00B532EB">
        <w:rPr>
          <w:sz w:val="28"/>
          <w:szCs w:val="28"/>
          <w:lang w:eastAsia="en-US"/>
        </w:rPr>
        <w:t xml:space="preserve"> міської ради.</w:t>
      </w:r>
    </w:p>
    <w:p w14:paraId="01792A01" w14:textId="77777777" w:rsidR="00A47F8D" w:rsidRDefault="00A47F8D" w:rsidP="003D708A">
      <w:pPr>
        <w:ind w:firstLine="567"/>
        <w:jc w:val="center"/>
        <w:rPr>
          <w:b/>
          <w:sz w:val="28"/>
          <w:szCs w:val="28"/>
        </w:rPr>
      </w:pPr>
    </w:p>
    <w:p w14:paraId="45E4BF21" w14:textId="261CCE08" w:rsidR="003A3F45" w:rsidRDefault="00AF2049" w:rsidP="003D708A">
      <w:pPr>
        <w:ind w:firstLine="567"/>
        <w:jc w:val="center"/>
        <w:rPr>
          <w:b/>
          <w:sz w:val="28"/>
          <w:szCs w:val="28"/>
        </w:rPr>
      </w:pPr>
      <w:r w:rsidRPr="003F5574">
        <w:rPr>
          <w:b/>
          <w:sz w:val="28"/>
          <w:szCs w:val="28"/>
        </w:rPr>
        <w:t>Відділ організаційно-кадрової роботи</w:t>
      </w:r>
    </w:p>
    <w:p w14:paraId="615DD9DE" w14:textId="510B831C"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jc w:val="both"/>
        <w:rPr>
          <w:sz w:val="28"/>
          <w:szCs w:val="28"/>
        </w:rPr>
      </w:pPr>
      <w:r>
        <w:rPr>
          <w:sz w:val="28"/>
          <w:szCs w:val="28"/>
        </w:rPr>
        <w:tab/>
      </w:r>
      <w:r w:rsidRPr="00052652">
        <w:rPr>
          <w:sz w:val="28"/>
          <w:szCs w:val="28"/>
        </w:rPr>
        <w:t xml:space="preserve">Протягом  року </w:t>
      </w:r>
      <w:r w:rsidR="00F31DC8">
        <w:rPr>
          <w:sz w:val="28"/>
          <w:szCs w:val="28"/>
        </w:rPr>
        <w:t xml:space="preserve">відділом </w:t>
      </w:r>
      <w:r w:rsidRPr="00052652">
        <w:rPr>
          <w:sz w:val="28"/>
          <w:szCs w:val="28"/>
        </w:rPr>
        <w:t>підготовлено до проведення 22 засідання виконавчого комітету міської ради, з них 10 - позапланових засідань,  на  зазначених засіданнях прийнято 477 рішень.  Поставлено на контроль - 477 рішень.</w:t>
      </w:r>
    </w:p>
    <w:p w14:paraId="794F5084" w14:textId="2AB92EBA"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 xml:space="preserve"> Відділом проведено експертизу на предмет відповідності всіх про</w:t>
      </w:r>
      <w:r>
        <w:rPr>
          <w:sz w:val="28"/>
          <w:szCs w:val="28"/>
        </w:rPr>
        <w:t>є</w:t>
      </w:r>
      <w:r w:rsidRPr="00052652">
        <w:rPr>
          <w:sz w:val="28"/>
          <w:szCs w:val="28"/>
        </w:rPr>
        <w:t xml:space="preserve">ктів рішень відповідно до Інструкції з діловодства та Регламенту Виконавчого комітету </w:t>
      </w:r>
      <w:proofErr w:type="spellStart"/>
      <w:r w:rsidRPr="00052652">
        <w:rPr>
          <w:sz w:val="28"/>
          <w:szCs w:val="28"/>
        </w:rPr>
        <w:t>Славутської</w:t>
      </w:r>
      <w:proofErr w:type="spellEnd"/>
      <w:r w:rsidRPr="00052652">
        <w:rPr>
          <w:sz w:val="28"/>
          <w:szCs w:val="28"/>
        </w:rPr>
        <w:t xml:space="preserve"> міської ради, всі проєкти оприлюднено відповідно до Закону України «Про доступ до публічної інформації»</w:t>
      </w:r>
      <w:r w:rsidR="00F84A37">
        <w:rPr>
          <w:sz w:val="28"/>
          <w:szCs w:val="28"/>
        </w:rPr>
        <w:t xml:space="preserve"> </w:t>
      </w:r>
      <w:r w:rsidRPr="00052652">
        <w:rPr>
          <w:sz w:val="28"/>
          <w:szCs w:val="28"/>
        </w:rPr>
        <w:t xml:space="preserve">на офіційному веб сайті </w:t>
      </w:r>
      <w:proofErr w:type="spellStart"/>
      <w:r w:rsidRPr="00052652">
        <w:rPr>
          <w:sz w:val="28"/>
          <w:szCs w:val="28"/>
        </w:rPr>
        <w:t>Славутської</w:t>
      </w:r>
      <w:proofErr w:type="spellEnd"/>
      <w:r w:rsidRPr="00052652">
        <w:rPr>
          <w:sz w:val="28"/>
          <w:szCs w:val="28"/>
        </w:rPr>
        <w:t xml:space="preserve"> міської ради та її виконавчого комітету.</w:t>
      </w:r>
    </w:p>
    <w:p w14:paraId="72D0C2F3" w14:textId="4D591BF4" w:rsidR="003A3F45" w:rsidRPr="00052652" w:rsidRDefault="003A3F45" w:rsidP="003A3F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Pr>
          <w:sz w:val="28"/>
          <w:szCs w:val="28"/>
        </w:rPr>
        <w:t xml:space="preserve"> </w:t>
      </w:r>
      <w:r w:rsidR="00F31DC8">
        <w:rPr>
          <w:sz w:val="28"/>
          <w:szCs w:val="28"/>
        </w:rPr>
        <w:t>З</w:t>
      </w:r>
      <w:r w:rsidRPr="00052652">
        <w:rPr>
          <w:sz w:val="28"/>
          <w:szCs w:val="28"/>
        </w:rPr>
        <w:t xml:space="preserve">дійснено  видачу копій рішень виконавцям для їх виконання. </w:t>
      </w:r>
    </w:p>
    <w:p w14:paraId="37262C46" w14:textId="197E0D27" w:rsidR="003A3F45" w:rsidRDefault="003A3F45" w:rsidP="00F31DC8">
      <w:pPr>
        <w:tabs>
          <w:tab w:val="left" w:pos="-142"/>
        </w:tabs>
        <w:ind w:right="175"/>
        <w:jc w:val="both"/>
        <w:rPr>
          <w:b/>
          <w:sz w:val="28"/>
          <w:szCs w:val="28"/>
        </w:rPr>
      </w:pPr>
      <w:r w:rsidRPr="00052652">
        <w:rPr>
          <w:sz w:val="28"/>
          <w:szCs w:val="28"/>
        </w:rPr>
        <w:t xml:space="preserve">        </w:t>
      </w:r>
      <w:r>
        <w:rPr>
          <w:sz w:val="28"/>
          <w:szCs w:val="28"/>
        </w:rPr>
        <w:t xml:space="preserve"> </w:t>
      </w:r>
      <w:r w:rsidRPr="00052652">
        <w:rPr>
          <w:sz w:val="28"/>
          <w:szCs w:val="28"/>
        </w:rPr>
        <w:t>Забезпечено  оприлюднення  інформації у форматі відкритих даних, віднесеної до компетенції відділу  на порталі відкритих даних.</w:t>
      </w:r>
    </w:p>
    <w:p w14:paraId="37DBECF1" w14:textId="77777777" w:rsidR="006E6D8B" w:rsidRDefault="006E6D8B" w:rsidP="006E6D8B">
      <w:pPr>
        <w:ind w:right="175" w:firstLine="567"/>
        <w:jc w:val="both"/>
        <w:rPr>
          <w:sz w:val="28"/>
          <w:szCs w:val="28"/>
        </w:rPr>
      </w:pPr>
      <w:r w:rsidRPr="00F84A37">
        <w:rPr>
          <w:sz w:val="28"/>
          <w:szCs w:val="28"/>
        </w:rPr>
        <w:t xml:space="preserve">Структура виконавчого комітету </w:t>
      </w:r>
      <w:proofErr w:type="spellStart"/>
      <w:r w:rsidRPr="00F84A37">
        <w:rPr>
          <w:sz w:val="28"/>
          <w:szCs w:val="28"/>
        </w:rPr>
        <w:t>Славутської</w:t>
      </w:r>
      <w:proofErr w:type="spellEnd"/>
      <w:r w:rsidRPr="00F84A37">
        <w:rPr>
          <w:sz w:val="28"/>
          <w:szCs w:val="28"/>
        </w:rPr>
        <w:t xml:space="preserve"> міської ради затверджена рішенням 13 сесії </w:t>
      </w:r>
      <w:proofErr w:type="spellStart"/>
      <w:r w:rsidRPr="00F84A37">
        <w:rPr>
          <w:sz w:val="28"/>
          <w:szCs w:val="28"/>
        </w:rPr>
        <w:t>Славутської</w:t>
      </w:r>
      <w:proofErr w:type="spellEnd"/>
      <w:r w:rsidRPr="00F84A37">
        <w:rPr>
          <w:sz w:val="28"/>
          <w:szCs w:val="28"/>
        </w:rPr>
        <w:t xml:space="preserve"> міської ради шостого скликання від 25.11.2011р. № 10-13/2011.</w:t>
      </w:r>
      <w:r>
        <w:rPr>
          <w:sz w:val="28"/>
          <w:szCs w:val="28"/>
        </w:rPr>
        <w:t xml:space="preserve"> </w:t>
      </w:r>
      <w:r w:rsidRPr="00C92AF2">
        <w:rPr>
          <w:sz w:val="28"/>
          <w:szCs w:val="28"/>
        </w:rPr>
        <w:t>Протягом 202</w:t>
      </w:r>
      <w:r>
        <w:rPr>
          <w:sz w:val="28"/>
          <w:szCs w:val="28"/>
        </w:rPr>
        <w:t>5</w:t>
      </w:r>
      <w:r w:rsidRPr="00C92AF2">
        <w:rPr>
          <w:sz w:val="28"/>
          <w:szCs w:val="28"/>
        </w:rPr>
        <w:t xml:space="preserve"> року відділом організаційно-кадрової роботи було</w:t>
      </w:r>
      <w:r>
        <w:rPr>
          <w:sz w:val="28"/>
          <w:szCs w:val="28"/>
        </w:rPr>
        <w:t xml:space="preserve"> підготовлено</w:t>
      </w:r>
      <w:r w:rsidRPr="00C92AF2">
        <w:rPr>
          <w:sz w:val="28"/>
          <w:szCs w:val="28"/>
        </w:rPr>
        <w:t xml:space="preserve"> </w:t>
      </w:r>
      <w:r>
        <w:rPr>
          <w:sz w:val="28"/>
          <w:szCs w:val="28"/>
        </w:rPr>
        <w:t>зміни</w:t>
      </w:r>
      <w:r w:rsidRPr="00C92AF2">
        <w:rPr>
          <w:sz w:val="28"/>
          <w:szCs w:val="28"/>
        </w:rPr>
        <w:t xml:space="preserve"> до структури та чисельності апарату виконавчого комі</w:t>
      </w:r>
      <w:r>
        <w:rPr>
          <w:sz w:val="28"/>
          <w:szCs w:val="28"/>
        </w:rPr>
        <w:t xml:space="preserve">тету </w:t>
      </w:r>
      <w:proofErr w:type="spellStart"/>
      <w:r>
        <w:rPr>
          <w:sz w:val="28"/>
          <w:szCs w:val="28"/>
        </w:rPr>
        <w:t>Славутської</w:t>
      </w:r>
      <w:proofErr w:type="spellEnd"/>
      <w:r>
        <w:rPr>
          <w:sz w:val="28"/>
          <w:szCs w:val="28"/>
        </w:rPr>
        <w:t xml:space="preserve"> міської ради.</w:t>
      </w:r>
    </w:p>
    <w:p w14:paraId="0B1DA6CE" w14:textId="77777777" w:rsidR="006E6D8B" w:rsidRDefault="006E6D8B" w:rsidP="006E6D8B">
      <w:pPr>
        <w:ind w:right="175" w:firstLine="567"/>
        <w:jc w:val="both"/>
        <w:rPr>
          <w:sz w:val="28"/>
          <w:szCs w:val="28"/>
        </w:rPr>
      </w:pPr>
      <w:r>
        <w:rPr>
          <w:sz w:val="28"/>
          <w:szCs w:val="28"/>
        </w:rPr>
        <w:lastRenderedPageBreak/>
        <w:t xml:space="preserve">  Станом на 01.01.2026 року в управліннях та відділах виконавчого комітету міської ради </w:t>
      </w:r>
      <w:r w:rsidRPr="00F31DC8">
        <w:rPr>
          <w:bCs/>
          <w:sz w:val="28"/>
          <w:szCs w:val="28"/>
        </w:rPr>
        <w:t>працюють</w:t>
      </w:r>
      <w:r>
        <w:rPr>
          <w:sz w:val="28"/>
          <w:szCs w:val="28"/>
        </w:rPr>
        <w:t xml:space="preserve"> 123 посадові особи місцевого самоврядування, а саме: </w:t>
      </w:r>
    </w:p>
    <w:p w14:paraId="0B94EABB" w14:textId="056F8301" w:rsidR="006E6D8B" w:rsidRDefault="006E6D8B" w:rsidP="006E6D8B">
      <w:pPr>
        <w:ind w:right="175" w:firstLine="567"/>
        <w:jc w:val="both"/>
        <w:rPr>
          <w:sz w:val="28"/>
          <w:szCs w:val="28"/>
        </w:rPr>
      </w:pPr>
      <w:r>
        <w:rPr>
          <w:sz w:val="28"/>
          <w:szCs w:val="28"/>
        </w:rPr>
        <w:t xml:space="preserve">  - Виконавчий комітет </w:t>
      </w:r>
      <w:r w:rsidR="00F31DC8">
        <w:rPr>
          <w:sz w:val="28"/>
          <w:szCs w:val="28"/>
        </w:rPr>
        <w:t>-</w:t>
      </w:r>
      <w:r>
        <w:rPr>
          <w:sz w:val="28"/>
          <w:szCs w:val="28"/>
        </w:rPr>
        <w:t xml:space="preserve"> 78 посадових ос</w:t>
      </w:r>
      <w:r w:rsidR="003A3F45">
        <w:rPr>
          <w:sz w:val="28"/>
          <w:szCs w:val="28"/>
        </w:rPr>
        <w:t>іб</w:t>
      </w:r>
      <w:r>
        <w:rPr>
          <w:sz w:val="28"/>
          <w:szCs w:val="28"/>
        </w:rPr>
        <w:t xml:space="preserve"> місцевого самоврядування, </w:t>
      </w:r>
      <w:r w:rsidR="001A22C2" w:rsidRPr="001A22C2">
        <w:rPr>
          <w:sz w:val="28"/>
          <w:szCs w:val="28"/>
        </w:rPr>
        <w:t>а також</w:t>
      </w:r>
      <w:r w:rsidR="003A3F45">
        <w:rPr>
          <w:b/>
          <w:bCs/>
          <w:sz w:val="28"/>
          <w:szCs w:val="28"/>
        </w:rPr>
        <w:t>,</w:t>
      </w:r>
      <w:r>
        <w:rPr>
          <w:sz w:val="28"/>
          <w:szCs w:val="28"/>
        </w:rPr>
        <w:t xml:space="preserve"> 5 посадових осіб знаходяться у відпустці по догляду за дитиною до 3-х та до 6- ти років; 9 посадових ос</w:t>
      </w:r>
      <w:r w:rsidR="00C76F7A">
        <w:rPr>
          <w:sz w:val="28"/>
          <w:szCs w:val="28"/>
        </w:rPr>
        <w:t>іб</w:t>
      </w:r>
      <w:r w:rsidR="003A3F45">
        <w:rPr>
          <w:sz w:val="28"/>
          <w:szCs w:val="28"/>
        </w:rPr>
        <w:t xml:space="preserve"> та  1 робітник</w:t>
      </w:r>
      <w:r>
        <w:rPr>
          <w:sz w:val="28"/>
          <w:szCs w:val="28"/>
        </w:rPr>
        <w:t xml:space="preserve"> мобілізован</w:t>
      </w:r>
      <w:r w:rsidR="00F31DC8">
        <w:rPr>
          <w:sz w:val="28"/>
          <w:szCs w:val="28"/>
        </w:rPr>
        <w:t xml:space="preserve">і. </w:t>
      </w:r>
      <w:r w:rsidR="00F31DC8">
        <w:rPr>
          <w:sz w:val="28"/>
          <w:szCs w:val="28"/>
          <w:lang w:eastAsia="zh-CN"/>
        </w:rPr>
        <w:t>У 2025 році</w:t>
      </w:r>
      <w:r w:rsidR="00F31DC8">
        <w:rPr>
          <w:sz w:val="28"/>
          <w:szCs w:val="28"/>
        </w:rPr>
        <w:t xml:space="preserve"> м</w:t>
      </w:r>
      <w:r>
        <w:rPr>
          <w:sz w:val="28"/>
          <w:szCs w:val="28"/>
        </w:rPr>
        <w:t xml:space="preserve">обілізовано керівника Комунальної установи </w:t>
      </w:r>
      <w:r w:rsidRPr="007332DC">
        <w:rPr>
          <w:sz w:val="28"/>
          <w:szCs w:val="28"/>
          <w:lang w:eastAsia="zh-CN"/>
        </w:rPr>
        <w:t>«</w:t>
      </w:r>
      <w:proofErr w:type="spellStart"/>
      <w:r w:rsidRPr="007332DC">
        <w:rPr>
          <w:sz w:val="28"/>
          <w:szCs w:val="28"/>
          <w:lang w:eastAsia="zh-CN"/>
        </w:rPr>
        <w:t>Славутська</w:t>
      </w:r>
      <w:proofErr w:type="spellEnd"/>
      <w:r w:rsidRPr="007332DC">
        <w:rPr>
          <w:sz w:val="28"/>
          <w:szCs w:val="28"/>
          <w:lang w:eastAsia="zh-CN"/>
        </w:rPr>
        <w:t xml:space="preserve"> міська </w:t>
      </w:r>
      <w:proofErr w:type="spellStart"/>
      <w:r w:rsidRPr="007332DC">
        <w:rPr>
          <w:sz w:val="28"/>
          <w:szCs w:val="28"/>
          <w:lang w:eastAsia="zh-CN"/>
        </w:rPr>
        <w:t>рятувально</w:t>
      </w:r>
      <w:proofErr w:type="spellEnd"/>
      <w:r w:rsidRPr="007332DC">
        <w:rPr>
          <w:sz w:val="28"/>
          <w:szCs w:val="28"/>
          <w:lang w:eastAsia="zh-CN"/>
        </w:rPr>
        <w:t>-водолазна служба»</w:t>
      </w:r>
      <w:r>
        <w:rPr>
          <w:sz w:val="28"/>
          <w:szCs w:val="28"/>
          <w:lang w:eastAsia="zh-CN"/>
        </w:rPr>
        <w:t>.</w:t>
      </w:r>
    </w:p>
    <w:p w14:paraId="6AFDBCC1" w14:textId="77777777" w:rsidR="006E6D8B" w:rsidRDefault="006E6D8B" w:rsidP="006E6D8B">
      <w:pPr>
        <w:ind w:right="175" w:firstLine="567"/>
        <w:jc w:val="both"/>
        <w:rPr>
          <w:sz w:val="28"/>
          <w:szCs w:val="28"/>
        </w:rPr>
      </w:pPr>
      <w:r>
        <w:rPr>
          <w:sz w:val="28"/>
          <w:szCs w:val="28"/>
        </w:rPr>
        <w:tab/>
        <w:t>- Управління освіти - 5 посадових осіб;</w:t>
      </w:r>
    </w:p>
    <w:p w14:paraId="233F3A7E" w14:textId="35C456B5" w:rsidR="006E6D8B" w:rsidRDefault="006E6D8B" w:rsidP="006E6D8B">
      <w:pPr>
        <w:ind w:right="175" w:firstLine="567"/>
        <w:jc w:val="both"/>
        <w:rPr>
          <w:sz w:val="28"/>
          <w:szCs w:val="28"/>
        </w:rPr>
      </w:pPr>
      <w:r>
        <w:rPr>
          <w:sz w:val="28"/>
          <w:szCs w:val="28"/>
        </w:rPr>
        <w:t xml:space="preserve">  - Управління соціального захисту населення </w:t>
      </w:r>
      <w:r w:rsidR="00280733">
        <w:rPr>
          <w:sz w:val="28"/>
          <w:szCs w:val="28"/>
        </w:rPr>
        <w:t>-</w:t>
      </w:r>
      <w:r>
        <w:rPr>
          <w:sz w:val="28"/>
          <w:szCs w:val="28"/>
        </w:rPr>
        <w:t xml:space="preserve"> 26 посадових осіб, 1 посадова особа мобілізова</w:t>
      </w:r>
      <w:r w:rsidR="00C76F7A">
        <w:rPr>
          <w:sz w:val="28"/>
          <w:szCs w:val="28"/>
        </w:rPr>
        <w:t>на</w:t>
      </w:r>
      <w:r>
        <w:rPr>
          <w:sz w:val="28"/>
          <w:szCs w:val="28"/>
        </w:rPr>
        <w:t>;</w:t>
      </w:r>
    </w:p>
    <w:p w14:paraId="4BB3A959" w14:textId="77777777" w:rsidR="006E6D8B" w:rsidRDefault="006E6D8B" w:rsidP="006E6D8B">
      <w:pPr>
        <w:ind w:right="175" w:firstLine="567"/>
        <w:jc w:val="both"/>
        <w:rPr>
          <w:sz w:val="28"/>
          <w:szCs w:val="28"/>
        </w:rPr>
      </w:pPr>
      <w:r>
        <w:rPr>
          <w:sz w:val="28"/>
          <w:szCs w:val="28"/>
        </w:rPr>
        <w:t xml:space="preserve">  - Фінансове управління - 11 посадових осіб;</w:t>
      </w:r>
    </w:p>
    <w:p w14:paraId="4674904D" w14:textId="77777777" w:rsidR="006E6D8B" w:rsidRDefault="006E6D8B" w:rsidP="006E6D8B">
      <w:pPr>
        <w:ind w:right="175" w:firstLine="567"/>
        <w:jc w:val="both"/>
        <w:rPr>
          <w:sz w:val="28"/>
          <w:szCs w:val="28"/>
        </w:rPr>
      </w:pPr>
      <w:r>
        <w:rPr>
          <w:sz w:val="28"/>
          <w:szCs w:val="28"/>
        </w:rPr>
        <w:t xml:space="preserve">  - Управління культури - 3 посадові особи.</w:t>
      </w:r>
    </w:p>
    <w:p w14:paraId="00D0B311" w14:textId="77777777" w:rsidR="006E6D8B" w:rsidRDefault="006E6D8B" w:rsidP="006E6D8B">
      <w:pPr>
        <w:ind w:right="175" w:firstLine="567"/>
        <w:jc w:val="both"/>
        <w:rPr>
          <w:sz w:val="28"/>
          <w:szCs w:val="28"/>
        </w:rPr>
      </w:pPr>
      <w:r>
        <w:rPr>
          <w:sz w:val="28"/>
          <w:szCs w:val="28"/>
        </w:rPr>
        <w:t xml:space="preserve">  В загальній чисельності посадових осіб місцевого самоврядування - 14</w:t>
      </w:r>
      <w:r w:rsidRPr="002857F6">
        <w:rPr>
          <w:sz w:val="28"/>
          <w:szCs w:val="28"/>
        </w:rPr>
        <w:t>%</w:t>
      </w:r>
      <w:r>
        <w:rPr>
          <w:sz w:val="28"/>
          <w:szCs w:val="28"/>
        </w:rPr>
        <w:t xml:space="preserve"> посадових осіб місцевого самоврядування віком до 35 років. Переважна більшість серед працюючих  у виконавчих органах місцевого самоврядування становлять жінки - 78 %.  </w:t>
      </w:r>
    </w:p>
    <w:p w14:paraId="61724587" w14:textId="77777777" w:rsidR="006E6D8B" w:rsidRDefault="006E6D8B" w:rsidP="006E6D8B">
      <w:pPr>
        <w:ind w:right="175" w:firstLine="567"/>
        <w:jc w:val="both"/>
        <w:rPr>
          <w:sz w:val="28"/>
          <w:szCs w:val="28"/>
          <w:lang w:eastAsia="zh-CN"/>
        </w:rPr>
      </w:pPr>
      <w:r>
        <w:rPr>
          <w:sz w:val="28"/>
          <w:szCs w:val="28"/>
        </w:rPr>
        <w:t xml:space="preserve">  Протягом 2025 року 9 посадових осіб місцевого самоврядування призначено за спрощеною процедурою з послідуючим проведення конкурсу після закінчення воєнного стану.</w:t>
      </w:r>
      <w:r>
        <w:rPr>
          <w:sz w:val="28"/>
          <w:szCs w:val="28"/>
          <w:lang w:eastAsia="zh-CN"/>
        </w:rPr>
        <w:t xml:space="preserve"> Крім того двох посадових осіб призначено у </w:t>
      </w:r>
      <w:r>
        <w:rPr>
          <w:sz w:val="28"/>
          <w:szCs w:val="28"/>
        </w:rPr>
        <w:t>Виконавчий комітет після проходження стажування. Укладались трудові договори і з іншими працівниками, не посадовими особами.</w:t>
      </w:r>
    </w:p>
    <w:p w14:paraId="77E22847" w14:textId="4D8036AB" w:rsidR="006E6D8B" w:rsidRDefault="006E6D8B" w:rsidP="006E6D8B">
      <w:pPr>
        <w:ind w:right="175" w:firstLine="567"/>
        <w:jc w:val="both"/>
        <w:rPr>
          <w:sz w:val="28"/>
          <w:szCs w:val="28"/>
        </w:rPr>
      </w:pPr>
      <w:r>
        <w:rPr>
          <w:sz w:val="28"/>
          <w:szCs w:val="28"/>
          <w:lang w:eastAsia="zh-CN"/>
        </w:rPr>
        <w:t xml:space="preserve">3 </w:t>
      </w:r>
      <w:bookmarkStart w:id="1" w:name="_Hlk219817477"/>
      <w:r>
        <w:rPr>
          <w:sz w:val="28"/>
          <w:szCs w:val="28"/>
        </w:rPr>
        <w:t xml:space="preserve">посадові особи </w:t>
      </w:r>
      <w:bookmarkEnd w:id="1"/>
      <w:r>
        <w:rPr>
          <w:sz w:val="28"/>
          <w:szCs w:val="28"/>
        </w:rPr>
        <w:t>Виконавчого комітету та 4  посадові особи  Управління соціального захисту населення переведено на вищі посади  відповідно до вимог чинного законодавства. 2 посадовим особам місцевого самоврядування продовжено термін перебування на службі в органах місцевого самоврядування. 12 посадовим особам присвоєно чергові ранги. За звітний період укладено 2 контракти та 2 додаткові угоди до Контрактів з керівниками комунальних підприємств та установ територіальної громади.</w:t>
      </w:r>
    </w:p>
    <w:p w14:paraId="3A30281A" w14:textId="4A4CF5C3" w:rsidR="006E6D8B" w:rsidRPr="00C76F7A" w:rsidRDefault="006E6D8B" w:rsidP="00C76F7A">
      <w:pPr>
        <w:ind w:right="175" w:firstLine="567"/>
        <w:jc w:val="both"/>
        <w:rPr>
          <w:b/>
          <w:bCs/>
          <w:sz w:val="28"/>
          <w:szCs w:val="28"/>
        </w:rPr>
      </w:pPr>
      <w:r>
        <w:rPr>
          <w:sz w:val="28"/>
          <w:szCs w:val="28"/>
        </w:rPr>
        <w:t xml:space="preserve"> У звітному періоді звільнено 11 посадових осіб місцевого самоврядування із різних підстав (6 </w:t>
      </w:r>
      <w:r w:rsidRPr="001A008E">
        <w:rPr>
          <w:sz w:val="28"/>
          <w:szCs w:val="28"/>
        </w:rPr>
        <w:t>посадових осіб</w:t>
      </w:r>
      <w:r>
        <w:rPr>
          <w:sz w:val="28"/>
          <w:szCs w:val="28"/>
        </w:rPr>
        <w:t xml:space="preserve"> </w:t>
      </w:r>
      <w:r w:rsidR="00280733">
        <w:rPr>
          <w:sz w:val="28"/>
          <w:szCs w:val="28"/>
        </w:rPr>
        <w:t>-</w:t>
      </w:r>
      <w:r>
        <w:rPr>
          <w:sz w:val="28"/>
          <w:szCs w:val="28"/>
        </w:rPr>
        <w:t xml:space="preserve"> Виконавчий комітет, 5</w:t>
      </w:r>
      <w:r w:rsidRPr="001A008E">
        <w:t xml:space="preserve"> </w:t>
      </w:r>
      <w:r>
        <w:rPr>
          <w:sz w:val="28"/>
          <w:szCs w:val="28"/>
        </w:rPr>
        <w:t>- У</w:t>
      </w:r>
      <w:r w:rsidRPr="001A008E">
        <w:rPr>
          <w:sz w:val="28"/>
          <w:szCs w:val="28"/>
        </w:rPr>
        <w:t>правління соціального захисту населення</w:t>
      </w:r>
      <w:r>
        <w:rPr>
          <w:sz w:val="28"/>
          <w:szCs w:val="28"/>
        </w:rPr>
        <w:t xml:space="preserve">). Звільнялись та приймались і інші працівники, не посадові  особи. </w:t>
      </w:r>
    </w:p>
    <w:p w14:paraId="647F2E1B" w14:textId="0A3EF483" w:rsidR="006E6D8B" w:rsidRDefault="006E6D8B" w:rsidP="006075ED">
      <w:pPr>
        <w:ind w:right="175" w:firstLine="567"/>
        <w:jc w:val="both"/>
        <w:rPr>
          <w:sz w:val="28"/>
          <w:szCs w:val="28"/>
        </w:rPr>
      </w:pPr>
      <w:r>
        <w:rPr>
          <w:sz w:val="28"/>
          <w:szCs w:val="28"/>
        </w:rPr>
        <w:t xml:space="preserve"> Щорічній оцінці у 2025</w:t>
      </w:r>
      <w:r w:rsidR="00280733">
        <w:rPr>
          <w:sz w:val="28"/>
          <w:szCs w:val="28"/>
        </w:rPr>
        <w:t xml:space="preserve"> році</w:t>
      </w:r>
      <w:r>
        <w:rPr>
          <w:sz w:val="28"/>
          <w:szCs w:val="28"/>
        </w:rPr>
        <w:t xml:space="preserve"> підлягало 111 посадових осіб місцевого самоврядування</w:t>
      </w:r>
      <w:r w:rsidR="00F84A37">
        <w:rPr>
          <w:sz w:val="28"/>
          <w:szCs w:val="28"/>
        </w:rPr>
        <w:t>,</w:t>
      </w:r>
      <w:r>
        <w:rPr>
          <w:sz w:val="28"/>
          <w:szCs w:val="28"/>
        </w:rPr>
        <w:t xml:space="preserve"> які на займаних посадах працюють не менше одного року. Результати щорічної оцінки показали, що </w:t>
      </w:r>
      <w:r w:rsidR="002E2D60" w:rsidRPr="002E2D60">
        <w:rPr>
          <w:sz w:val="28"/>
          <w:szCs w:val="28"/>
        </w:rPr>
        <w:t>всі</w:t>
      </w:r>
      <w:r w:rsidR="002E2D60">
        <w:rPr>
          <w:b/>
          <w:bCs/>
          <w:sz w:val="28"/>
          <w:szCs w:val="28"/>
        </w:rPr>
        <w:t xml:space="preserve"> </w:t>
      </w:r>
      <w:r>
        <w:rPr>
          <w:sz w:val="28"/>
          <w:szCs w:val="28"/>
        </w:rPr>
        <w:t>посадов</w:t>
      </w:r>
      <w:r w:rsidR="002E2D60">
        <w:rPr>
          <w:sz w:val="28"/>
          <w:szCs w:val="28"/>
        </w:rPr>
        <w:t>і</w:t>
      </w:r>
      <w:r>
        <w:rPr>
          <w:sz w:val="28"/>
          <w:szCs w:val="28"/>
        </w:rPr>
        <w:t xml:space="preserve"> ос</w:t>
      </w:r>
      <w:r w:rsidR="002E2D60">
        <w:rPr>
          <w:sz w:val="28"/>
          <w:szCs w:val="28"/>
        </w:rPr>
        <w:t>о</w:t>
      </w:r>
      <w:r>
        <w:rPr>
          <w:sz w:val="28"/>
          <w:szCs w:val="28"/>
        </w:rPr>
        <w:t>б</w:t>
      </w:r>
      <w:r w:rsidR="002E2D60">
        <w:rPr>
          <w:sz w:val="28"/>
          <w:szCs w:val="28"/>
        </w:rPr>
        <w:t>и</w:t>
      </w:r>
      <w:r>
        <w:rPr>
          <w:sz w:val="28"/>
          <w:szCs w:val="28"/>
        </w:rPr>
        <w:t xml:space="preserve"> місцевого самоврядування </w:t>
      </w:r>
      <w:r w:rsidR="002E2D60">
        <w:rPr>
          <w:sz w:val="28"/>
          <w:szCs w:val="28"/>
        </w:rPr>
        <w:t xml:space="preserve"> </w:t>
      </w:r>
      <w:r w:rsidR="002E2D60" w:rsidRPr="002E2D60">
        <w:rPr>
          <w:sz w:val="28"/>
          <w:szCs w:val="28"/>
        </w:rPr>
        <w:t xml:space="preserve">сумлінно </w:t>
      </w:r>
      <w:r>
        <w:rPr>
          <w:sz w:val="28"/>
          <w:szCs w:val="28"/>
        </w:rPr>
        <w:t>викону</w:t>
      </w:r>
      <w:r w:rsidR="002E2D60">
        <w:rPr>
          <w:sz w:val="28"/>
          <w:szCs w:val="28"/>
        </w:rPr>
        <w:t>ють</w:t>
      </w:r>
      <w:r>
        <w:rPr>
          <w:sz w:val="28"/>
          <w:szCs w:val="28"/>
        </w:rPr>
        <w:t xml:space="preserve"> свої службові обов’язки</w:t>
      </w:r>
      <w:r w:rsidRPr="00DF0A07">
        <w:rPr>
          <w:sz w:val="28"/>
          <w:szCs w:val="28"/>
        </w:rPr>
        <w:t xml:space="preserve">. Зокрема, </w:t>
      </w:r>
      <w:r>
        <w:rPr>
          <w:sz w:val="28"/>
          <w:szCs w:val="28"/>
        </w:rPr>
        <w:t xml:space="preserve">64 </w:t>
      </w:r>
      <w:r w:rsidRPr="00DF0A07">
        <w:rPr>
          <w:sz w:val="28"/>
          <w:szCs w:val="28"/>
        </w:rPr>
        <w:t>посадовим особам дана найвища оцінка виконання ними своїх функціональних</w:t>
      </w:r>
      <w:r w:rsidR="00F84A37">
        <w:rPr>
          <w:sz w:val="28"/>
          <w:szCs w:val="28"/>
        </w:rPr>
        <w:t xml:space="preserve"> обов’язків</w:t>
      </w:r>
      <w:r w:rsidRPr="00DF0A07">
        <w:rPr>
          <w:sz w:val="28"/>
          <w:szCs w:val="28"/>
        </w:rPr>
        <w:t xml:space="preserve">, робота </w:t>
      </w:r>
      <w:r>
        <w:rPr>
          <w:sz w:val="28"/>
          <w:szCs w:val="28"/>
        </w:rPr>
        <w:t xml:space="preserve">47 </w:t>
      </w:r>
      <w:r w:rsidRPr="00DF0A07">
        <w:rPr>
          <w:sz w:val="28"/>
          <w:szCs w:val="28"/>
        </w:rPr>
        <w:t xml:space="preserve">посадових </w:t>
      </w:r>
      <w:r>
        <w:rPr>
          <w:sz w:val="28"/>
          <w:szCs w:val="28"/>
        </w:rPr>
        <w:t>осіб оцінена критерієм «добре».</w:t>
      </w:r>
    </w:p>
    <w:p w14:paraId="7E18B8A4" w14:textId="77777777" w:rsidR="006E6D8B" w:rsidRDefault="006E6D8B" w:rsidP="006E6D8B">
      <w:pPr>
        <w:ind w:right="175" w:firstLine="567"/>
        <w:jc w:val="both"/>
        <w:rPr>
          <w:sz w:val="28"/>
          <w:szCs w:val="28"/>
        </w:rPr>
      </w:pPr>
      <w:r>
        <w:rPr>
          <w:sz w:val="28"/>
          <w:szCs w:val="28"/>
        </w:rPr>
        <w:t xml:space="preserve">Відповідно до вимог чинного законодавства у  листопаді - грудні 2025 року працювала атестаційна комісія виконавчих органів </w:t>
      </w:r>
      <w:proofErr w:type="spellStart"/>
      <w:r>
        <w:rPr>
          <w:sz w:val="28"/>
          <w:szCs w:val="28"/>
        </w:rPr>
        <w:t>Славутської</w:t>
      </w:r>
      <w:proofErr w:type="spellEnd"/>
      <w:r>
        <w:rPr>
          <w:sz w:val="28"/>
          <w:szCs w:val="28"/>
        </w:rPr>
        <w:t xml:space="preserve"> міської ради, було атестовано 83 посадові особи.</w:t>
      </w:r>
    </w:p>
    <w:p w14:paraId="155C63F9" w14:textId="2CFC66A1" w:rsidR="006E6D8B" w:rsidRDefault="006E6D8B" w:rsidP="006E6D8B">
      <w:pPr>
        <w:ind w:right="175"/>
        <w:jc w:val="both"/>
        <w:rPr>
          <w:sz w:val="28"/>
          <w:szCs w:val="28"/>
        </w:rPr>
      </w:pPr>
      <w:r>
        <w:rPr>
          <w:sz w:val="28"/>
          <w:szCs w:val="28"/>
        </w:rPr>
        <w:lastRenderedPageBreak/>
        <w:t xml:space="preserve">        </w:t>
      </w:r>
      <w:r w:rsidRPr="00C92AF2">
        <w:rPr>
          <w:sz w:val="28"/>
          <w:szCs w:val="28"/>
        </w:rPr>
        <w:t xml:space="preserve"> З метою підготовки належного професійного рівня студентів вищих навчальних закладів, посадовими особами Виконавчого комітету організовано ознайомчу та виробничу практику для </w:t>
      </w:r>
      <w:r>
        <w:rPr>
          <w:sz w:val="28"/>
          <w:szCs w:val="28"/>
        </w:rPr>
        <w:t xml:space="preserve">14 </w:t>
      </w:r>
      <w:r w:rsidRPr="00C92AF2">
        <w:rPr>
          <w:sz w:val="28"/>
          <w:szCs w:val="28"/>
        </w:rPr>
        <w:t>студентів ВУЗ.</w:t>
      </w:r>
    </w:p>
    <w:p w14:paraId="14741430" w14:textId="77777777" w:rsidR="006E6D8B" w:rsidRDefault="006E6D8B" w:rsidP="006E6D8B">
      <w:pPr>
        <w:ind w:right="175"/>
        <w:jc w:val="both"/>
        <w:rPr>
          <w:rFonts w:eastAsia="Calibri"/>
          <w:b/>
          <w:sz w:val="28"/>
          <w:szCs w:val="28"/>
          <w:lang w:eastAsia="en-US"/>
        </w:rPr>
      </w:pPr>
      <w:r>
        <w:rPr>
          <w:sz w:val="28"/>
          <w:szCs w:val="28"/>
        </w:rPr>
        <w:t xml:space="preserve">         </w:t>
      </w:r>
      <w:r w:rsidRPr="00445BD8">
        <w:rPr>
          <w:sz w:val="28"/>
          <w:szCs w:val="28"/>
        </w:rPr>
        <w:t>Протягом 202</w:t>
      </w:r>
      <w:r>
        <w:rPr>
          <w:sz w:val="28"/>
          <w:szCs w:val="28"/>
        </w:rPr>
        <w:t>5</w:t>
      </w:r>
      <w:r w:rsidRPr="00445BD8">
        <w:rPr>
          <w:sz w:val="28"/>
          <w:szCs w:val="28"/>
        </w:rPr>
        <w:t xml:space="preserve"> року </w:t>
      </w:r>
      <w:r>
        <w:rPr>
          <w:sz w:val="28"/>
          <w:szCs w:val="28"/>
        </w:rPr>
        <w:t xml:space="preserve">всі </w:t>
      </w:r>
      <w:r w:rsidRPr="00445BD8">
        <w:rPr>
          <w:sz w:val="28"/>
          <w:szCs w:val="28"/>
        </w:rPr>
        <w:t>посадов</w:t>
      </w:r>
      <w:r>
        <w:rPr>
          <w:sz w:val="28"/>
          <w:szCs w:val="28"/>
        </w:rPr>
        <w:t>і</w:t>
      </w:r>
      <w:r w:rsidRPr="00445BD8">
        <w:rPr>
          <w:sz w:val="28"/>
          <w:szCs w:val="28"/>
        </w:rPr>
        <w:t xml:space="preserve"> особ</w:t>
      </w:r>
      <w:r>
        <w:rPr>
          <w:sz w:val="28"/>
          <w:szCs w:val="28"/>
        </w:rPr>
        <w:t>и</w:t>
      </w:r>
      <w:r w:rsidRPr="00445BD8">
        <w:rPr>
          <w:sz w:val="28"/>
          <w:szCs w:val="28"/>
        </w:rPr>
        <w:t xml:space="preserve"> місцевого самоврядування підвищила свій професійний та кваліфікаційний рівень</w:t>
      </w:r>
      <w:r>
        <w:rPr>
          <w:sz w:val="28"/>
          <w:szCs w:val="28"/>
        </w:rPr>
        <w:t xml:space="preserve">. </w:t>
      </w:r>
      <w:r w:rsidRPr="00445BD8">
        <w:rPr>
          <w:sz w:val="28"/>
          <w:szCs w:val="28"/>
        </w:rPr>
        <w:t xml:space="preserve">Сумарно працівниками виконавчих органів </w:t>
      </w:r>
      <w:proofErr w:type="spellStart"/>
      <w:r w:rsidRPr="00445BD8">
        <w:rPr>
          <w:sz w:val="28"/>
          <w:szCs w:val="28"/>
        </w:rPr>
        <w:t>Славутськ</w:t>
      </w:r>
      <w:r>
        <w:rPr>
          <w:sz w:val="28"/>
          <w:szCs w:val="28"/>
        </w:rPr>
        <w:t>ої</w:t>
      </w:r>
      <w:proofErr w:type="spellEnd"/>
      <w:r>
        <w:rPr>
          <w:sz w:val="28"/>
          <w:szCs w:val="28"/>
        </w:rPr>
        <w:t xml:space="preserve"> міської ради отримано 198 </w:t>
      </w:r>
      <w:r w:rsidRPr="00445BD8">
        <w:rPr>
          <w:sz w:val="28"/>
          <w:szCs w:val="28"/>
        </w:rPr>
        <w:t xml:space="preserve"> кредитів ЄКТС. </w:t>
      </w:r>
    </w:p>
    <w:p w14:paraId="443728EA" w14:textId="24070E3B" w:rsidR="006E6D8B" w:rsidRDefault="006E6D8B" w:rsidP="00F31D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rPr>
          <w:sz w:val="28"/>
          <w:szCs w:val="28"/>
        </w:rPr>
      </w:pPr>
      <w:r w:rsidRPr="00C92AF2">
        <w:t xml:space="preserve">   </w:t>
      </w:r>
      <w:r w:rsidR="00F31DC8">
        <w:rPr>
          <w:sz w:val="28"/>
          <w:szCs w:val="28"/>
        </w:rPr>
        <w:t xml:space="preserve">Протягом </w:t>
      </w:r>
      <w:r w:rsidRPr="00C92AF2">
        <w:rPr>
          <w:sz w:val="28"/>
          <w:szCs w:val="28"/>
        </w:rPr>
        <w:t>202</w:t>
      </w:r>
      <w:r>
        <w:rPr>
          <w:sz w:val="28"/>
          <w:szCs w:val="28"/>
        </w:rPr>
        <w:t>5</w:t>
      </w:r>
      <w:r w:rsidRPr="00C92AF2">
        <w:rPr>
          <w:sz w:val="28"/>
          <w:szCs w:val="28"/>
        </w:rPr>
        <w:t xml:space="preserve"> р</w:t>
      </w:r>
      <w:r w:rsidR="00F31DC8">
        <w:rPr>
          <w:sz w:val="28"/>
          <w:szCs w:val="28"/>
        </w:rPr>
        <w:t>о</w:t>
      </w:r>
      <w:r w:rsidRPr="00C92AF2">
        <w:rPr>
          <w:sz w:val="28"/>
          <w:szCs w:val="28"/>
        </w:rPr>
        <w:t>к</w:t>
      </w:r>
      <w:r w:rsidR="00F31DC8">
        <w:rPr>
          <w:sz w:val="28"/>
          <w:szCs w:val="28"/>
        </w:rPr>
        <w:t>у</w:t>
      </w:r>
      <w:r w:rsidRPr="00C92AF2">
        <w:rPr>
          <w:sz w:val="28"/>
          <w:szCs w:val="28"/>
        </w:rPr>
        <w:t xml:space="preserve"> відділом підготовлено</w:t>
      </w:r>
      <w:r w:rsidR="00F31DC8">
        <w:rPr>
          <w:sz w:val="28"/>
          <w:szCs w:val="28"/>
        </w:rPr>
        <w:t xml:space="preserve"> </w:t>
      </w:r>
      <w:r w:rsidRPr="00C92AF2">
        <w:rPr>
          <w:bCs/>
          <w:sz w:val="28"/>
          <w:szCs w:val="28"/>
        </w:rPr>
        <w:t>7</w:t>
      </w:r>
      <w:r>
        <w:rPr>
          <w:bCs/>
          <w:sz w:val="28"/>
          <w:szCs w:val="28"/>
        </w:rPr>
        <w:t xml:space="preserve">59 </w:t>
      </w:r>
      <w:r w:rsidRPr="00C92AF2">
        <w:rPr>
          <w:sz w:val="28"/>
          <w:szCs w:val="28"/>
        </w:rPr>
        <w:t xml:space="preserve">проєктів розпоряджень з </w:t>
      </w:r>
      <w:r>
        <w:rPr>
          <w:sz w:val="28"/>
          <w:szCs w:val="28"/>
        </w:rPr>
        <w:t xml:space="preserve">різних </w:t>
      </w:r>
      <w:r w:rsidRPr="00C92AF2">
        <w:rPr>
          <w:sz w:val="28"/>
          <w:szCs w:val="28"/>
        </w:rPr>
        <w:t>кадрових питань</w:t>
      </w:r>
      <w:r w:rsidR="00AC174B" w:rsidRPr="00AC174B">
        <w:rPr>
          <w:sz w:val="28"/>
          <w:szCs w:val="28"/>
        </w:rPr>
        <w:t xml:space="preserve"> та </w:t>
      </w:r>
      <w:r w:rsidR="00AC174B">
        <w:rPr>
          <w:sz w:val="28"/>
          <w:szCs w:val="28"/>
        </w:rPr>
        <w:t>89</w:t>
      </w:r>
      <w:r w:rsidR="00AC174B" w:rsidRPr="00AC174B">
        <w:rPr>
          <w:sz w:val="28"/>
          <w:szCs w:val="28"/>
        </w:rPr>
        <w:t xml:space="preserve"> наказів</w:t>
      </w:r>
      <w:r>
        <w:rPr>
          <w:sz w:val="28"/>
          <w:szCs w:val="28"/>
        </w:rPr>
        <w:t>.</w:t>
      </w:r>
    </w:p>
    <w:p w14:paraId="36D82C29" w14:textId="18A62148"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На виконання Закону України «Про місцеве самоврядування в Україні», розпорядження голови Хмельницької військової облдержадміністрації, підготовлено</w:t>
      </w:r>
      <w:r w:rsidR="00F84A37">
        <w:rPr>
          <w:sz w:val="28"/>
          <w:szCs w:val="28"/>
        </w:rPr>
        <w:t xml:space="preserve"> </w:t>
      </w:r>
      <w:r w:rsidRPr="00052652">
        <w:rPr>
          <w:sz w:val="28"/>
          <w:szCs w:val="28"/>
        </w:rPr>
        <w:t xml:space="preserve">та направлено інформацію про виконання делегованих повноважень за ІІ півріччя 2024 року та І півріччя 2025 року. </w:t>
      </w:r>
    </w:p>
    <w:p w14:paraId="1E22F62A" w14:textId="1D880C82" w:rsidR="00AC174B" w:rsidRPr="00052652" w:rsidRDefault="00C76F7A"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Pr>
          <w:sz w:val="28"/>
          <w:szCs w:val="28"/>
        </w:rPr>
        <w:t xml:space="preserve"> </w:t>
      </w:r>
      <w:r w:rsidR="00AC174B" w:rsidRPr="00052652">
        <w:rPr>
          <w:sz w:val="28"/>
          <w:szCs w:val="28"/>
        </w:rPr>
        <w:t xml:space="preserve">Узагальнено звіт  виконавчих органів </w:t>
      </w:r>
      <w:proofErr w:type="spellStart"/>
      <w:r w:rsidR="00AC174B" w:rsidRPr="00052652">
        <w:rPr>
          <w:sz w:val="28"/>
          <w:szCs w:val="28"/>
        </w:rPr>
        <w:t>Славутської</w:t>
      </w:r>
      <w:proofErr w:type="spellEnd"/>
      <w:r w:rsidR="00AC174B" w:rsidRPr="00052652">
        <w:rPr>
          <w:sz w:val="28"/>
          <w:szCs w:val="28"/>
        </w:rPr>
        <w:t xml:space="preserve"> міської ради за 2024 рік.</w:t>
      </w:r>
    </w:p>
    <w:p w14:paraId="3E4A77DC" w14:textId="77777777"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jc w:val="both"/>
        <w:rPr>
          <w:sz w:val="28"/>
          <w:szCs w:val="28"/>
        </w:rPr>
      </w:pPr>
      <w:r w:rsidRPr="00052652">
        <w:rPr>
          <w:sz w:val="28"/>
          <w:szCs w:val="28"/>
        </w:rPr>
        <w:t xml:space="preserve">         Здійснювалося ведення військового обліку і бронювання військовозобов’язаних,  які працюють у Виконавчому комітеті міської ради. </w:t>
      </w:r>
    </w:p>
    <w:p w14:paraId="49E4FB27" w14:textId="3604017D"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sz w:val="28"/>
          <w:szCs w:val="28"/>
        </w:rPr>
      </w:pPr>
      <w:r w:rsidRPr="00052652">
        <w:rPr>
          <w:sz w:val="28"/>
          <w:szCs w:val="28"/>
        </w:rPr>
        <w:t>Щомісячно,  протягом року,  надано  інформацію  в Шепетівську РДА, Хмельницьку  ОВА про заходи, які були заплановані  в громаді на 2025 рік.</w:t>
      </w:r>
    </w:p>
    <w:p w14:paraId="7083E4E7" w14:textId="7D1DA7CB" w:rsidR="00AC174B" w:rsidRPr="00052652" w:rsidRDefault="00AC174B" w:rsidP="00AC17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75" w:firstLine="567"/>
        <w:jc w:val="both"/>
        <w:rPr>
          <w:rFonts w:ascii="Courier New" w:hAnsi="Courier New" w:cs="Courier New"/>
          <w:sz w:val="28"/>
          <w:szCs w:val="28"/>
        </w:rPr>
      </w:pPr>
      <w:r w:rsidRPr="00052652">
        <w:rPr>
          <w:sz w:val="28"/>
          <w:szCs w:val="28"/>
        </w:rPr>
        <w:t>В межах компетенції відділу забезпечено  в повному обсязі розгляд та надання інформації на  запити</w:t>
      </w:r>
      <w:r w:rsidR="00C76F7A">
        <w:rPr>
          <w:sz w:val="28"/>
          <w:szCs w:val="28"/>
        </w:rPr>
        <w:t xml:space="preserve"> ОВА</w:t>
      </w:r>
      <w:r w:rsidRPr="00052652">
        <w:rPr>
          <w:sz w:val="28"/>
          <w:szCs w:val="28"/>
        </w:rPr>
        <w:t>, обласної ради, установ та організацій міста, звернень громадян, надано відповіді на  депутатські звернення та  публічну інформацію.</w:t>
      </w:r>
    </w:p>
    <w:p w14:paraId="0EF154AD" w14:textId="2BC65298" w:rsidR="00AC174B" w:rsidRPr="00052652" w:rsidRDefault="00AC174B" w:rsidP="00AC174B">
      <w:pPr>
        <w:tabs>
          <w:tab w:val="left" w:pos="-142"/>
        </w:tabs>
        <w:ind w:right="175"/>
        <w:jc w:val="both"/>
        <w:rPr>
          <w:sz w:val="28"/>
          <w:szCs w:val="28"/>
        </w:rPr>
      </w:pPr>
      <w:r w:rsidRPr="00052652">
        <w:rPr>
          <w:sz w:val="28"/>
          <w:szCs w:val="28"/>
        </w:rPr>
        <w:t xml:space="preserve">        Підготовлено </w:t>
      </w:r>
      <w:r w:rsidR="00052652" w:rsidRPr="00052652">
        <w:rPr>
          <w:sz w:val="28"/>
          <w:szCs w:val="28"/>
        </w:rPr>
        <w:t>29</w:t>
      </w:r>
      <w:r w:rsidRPr="00052652">
        <w:rPr>
          <w:sz w:val="28"/>
          <w:szCs w:val="28"/>
        </w:rPr>
        <w:t xml:space="preserve"> нагородних матеріалів на </w:t>
      </w:r>
      <w:r w:rsidR="00052652" w:rsidRPr="00052652">
        <w:rPr>
          <w:sz w:val="28"/>
          <w:szCs w:val="28"/>
        </w:rPr>
        <w:t>74</w:t>
      </w:r>
      <w:r w:rsidRPr="00052652">
        <w:rPr>
          <w:sz w:val="28"/>
          <w:szCs w:val="28"/>
        </w:rPr>
        <w:t xml:space="preserve"> особи, в тому числі -</w:t>
      </w:r>
      <w:r w:rsidRPr="00052652">
        <w:rPr>
          <w:sz w:val="28"/>
          <w:szCs w:val="28"/>
          <w:lang w:val="en-US"/>
        </w:rPr>
        <w:t xml:space="preserve">  </w:t>
      </w:r>
      <w:r w:rsidR="00052652" w:rsidRPr="00052652">
        <w:rPr>
          <w:sz w:val="28"/>
          <w:szCs w:val="28"/>
        </w:rPr>
        <w:t>54</w:t>
      </w:r>
      <w:r w:rsidRPr="00052652">
        <w:rPr>
          <w:sz w:val="28"/>
          <w:szCs w:val="28"/>
        </w:rPr>
        <w:t xml:space="preserve"> особам посмертно (подання до Хмельницьк</w:t>
      </w:r>
      <w:r w:rsidR="00C76F7A">
        <w:rPr>
          <w:sz w:val="28"/>
          <w:szCs w:val="28"/>
        </w:rPr>
        <w:t>ої</w:t>
      </w:r>
      <w:r w:rsidRPr="00052652">
        <w:rPr>
          <w:sz w:val="28"/>
          <w:szCs w:val="28"/>
        </w:rPr>
        <w:t xml:space="preserve"> обласн</w:t>
      </w:r>
      <w:r w:rsidR="00C76F7A">
        <w:rPr>
          <w:sz w:val="28"/>
          <w:szCs w:val="28"/>
        </w:rPr>
        <w:t>ої</w:t>
      </w:r>
      <w:r w:rsidRPr="00052652">
        <w:rPr>
          <w:sz w:val="28"/>
          <w:szCs w:val="28"/>
        </w:rPr>
        <w:t xml:space="preserve"> рад</w:t>
      </w:r>
      <w:r w:rsidR="00C76F7A">
        <w:rPr>
          <w:sz w:val="28"/>
          <w:szCs w:val="28"/>
        </w:rPr>
        <w:t>и</w:t>
      </w:r>
      <w:r w:rsidRPr="00052652">
        <w:rPr>
          <w:sz w:val="28"/>
          <w:szCs w:val="28"/>
        </w:rPr>
        <w:t>,</w:t>
      </w:r>
      <w:r w:rsidR="00C76F7A">
        <w:rPr>
          <w:sz w:val="28"/>
          <w:szCs w:val="28"/>
        </w:rPr>
        <w:t xml:space="preserve"> ОВА,</w:t>
      </w:r>
      <w:r w:rsidRPr="00052652">
        <w:rPr>
          <w:sz w:val="28"/>
          <w:szCs w:val="28"/>
        </w:rPr>
        <w:t xml:space="preserve">  проєкти рішень виконавчого комітету, проєкти рішень </w:t>
      </w:r>
      <w:r w:rsidR="006E5B17">
        <w:rPr>
          <w:sz w:val="28"/>
          <w:szCs w:val="28"/>
        </w:rPr>
        <w:t xml:space="preserve">міської </w:t>
      </w:r>
      <w:r w:rsidRPr="00052652">
        <w:rPr>
          <w:sz w:val="28"/>
          <w:szCs w:val="28"/>
        </w:rPr>
        <w:t>ради).</w:t>
      </w:r>
    </w:p>
    <w:p w14:paraId="13296AAF" w14:textId="77777777" w:rsidR="006E6D8B" w:rsidRPr="00052652" w:rsidRDefault="006E6D8B" w:rsidP="006E6D8B">
      <w:pPr>
        <w:pStyle w:val="HTML"/>
        <w:ind w:right="175" w:firstLine="567"/>
        <w:jc w:val="both"/>
        <w:rPr>
          <w:rFonts w:ascii="Times New Roman" w:hAnsi="Times New Roman" w:cs="Times New Roman"/>
          <w:sz w:val="28"/>
          <w:szCs w:val="28"/>
          <w:lang w:val="uk-UA"/>
        </w:rPr>
      </w:pPr>
    </w:p>
    <w:p w14:paraId="600906F7" w14:textId="3A18DBC7" w:rsidR="00D54BE1" w:rsidRDefault="00A80F35" w:rsidP="001A22C2">
      <w:pPr>
        <w:tabs>
          <w:tab w:val="left" w:pos="-142"/>
        </w:tabs>
        <w:ind w:right="175"/>
        <w:jc w:val="both"/>
        <w:rPr>
          <w:b/>
          <w:color w:val="000000"/>
          <w:sz w:val="28"/>
          <w:szCs w:val="28"/>
          <w:lang w:eastAsia="uk-UA"/>
        </w:rPr>
      </w:pPr>
      <w:r w:rsidRPr="00AD6685">
        <w:rPr>
          <w:b/>
          <w:bCs/>
          <w:sz w:val="28"/>
          <w:szCs w:val="28"/>
        </w:rPr>
        <w:t xml:space="preserve">                             </w:t>
      </w:r>
      <w:r w:rsidR="002175BD" w:rsidRPr="00AD6685">
        <w:rPr>
          <w:b/>
          <w:bCs/>
          <w:sz w:val="28"/>
          <w:szCs w:val="28"/>
        </w:rPr>
        <w:t xml:space="preserve">  </w:t>
      </w:r>
      <w:r w:rsidR="001C61FA" w:rsidRPr="00AD6685">
        <w:rPr>
          <w:b/>
          <w:bCs/>
          <w:sz w:val="28"/>
          <w:szCs w:val="28"/>
        </w:rPr>
        <w:t>Центр надання адміністративних послуг</w:t>
      </w:r>
    </w:p>
    <w:p w14:paraId="555D287E" w14:textId="77777777" w:rsidR="009700F3" w:rsidRPr="006E5B17" w:rsidRDefault="009700F3" w:rsidP="009700F3">
      <w:pPr>
        <w:pStyle w:val="aff0"/>
        <w:ind w:firstLine="709"/>
        <w:jc w:val="both"/>
        <w:rPr>
          <w:rFonts w:ascii="Times New Roman" w:hAnsi="Times New Roman"/>
          <w:color w:val="000000"/>
          <w:sz w:val="28"/>
          <w:szCs w:val="28"/>
          <w:lang w:val="uk-UA"/>
        </w:rPr>
      </w:pPr>
      <w:bookmarkStart w:id="2" w:name="_Hlk30401703"/>
      <w:bookmarkEnd w:id="2"/>
      <w:r w:rsidRPr="006E5B17">
        <w:rPr>
          <w:rFonts w:ascii="Times New Roman" w:hAnsi="Times New Roman"/>
          <w:bCs/>
          <w:color w:val="000000"/>
          <w:sz w:val="28"/>
          <w:szCs w:val="28"/>
          <w:lang w:val="uk-UA"/>
        </w:rPr>
        <w:t xml:space="preserve">Відповідно до Закону України «Про адміністративні послуги» у виконавчому комітеті </w:t>
      </w:r>
      <w:proofErr w:type="spellStart"/>
      <w:r w:rsidRPr="006E5B17">
        <w:rPr>
          <w:rFonts w:ascii="Times New Roman" w:hAnsi="Times New Roman"/>
          <w:bCs/>
          <w:color w:val="000000"/>
          <w:sz w:val="28"/>
          <w:szCs w:val="28"/>
          <w:lang w:val="uk-UA"/>
        </w:rPr>
        <w:t>Славутської</w:t>
      </w:r>
      <w:proofErr w:type="spellEnd"/>
      <w:r w:rsidRPr="006E5B17">
        <w:rPr>
          <w:rFonts w:ascii="Times New Roman" w:hAnsi="Times New Roman"/>
          <w:bCs/>
          <w:color w:val="000000"/>
          <w:sz w:val="28"/>
          <w:szCs w:val="28"/>
          <w:lang w:val="uk-UA"/>
        </w:rPr>
        <w:t xml:space="preserve"> міської ради з 01.01.2014 року функціонує Центр надання адміністративних послуг виконавчого комітету </w:t>
      </w:r>
      <w:proofErr w:type="spellStart"/>
      <w:r w:rsidRPr="006E5B17">
        <w:rPr>
          <w:rFonts w:ascii="Times New Roman" w:hAnsi="Times New Roman"/>
          <w:bCs/>
          <w:color w:val="000000"/>
          <w:sz w:val="28"/>
          <w:szCs w:val="28"/>
          <w:lang w:val="uk-UA"/>
        </w:rPr>
        <w:t>Славутської</w:t>
      </w:r>
      <w:proofErr w:type="spellEnd"/>
      <w:r w:rsidRPr="006E5B17">
        <w:rPr>
          <w:rFonts w:ascii="Times New Roman" w:hAnsi="Times New Roman"/>
          <w:bCs/>
          <w:color w:val="000000"/>
          <w:sz w:val="28"/>
          <w:szCs w:val="28"/>
          <w:lang w:val="uk-UA"/>
        </w:rPr>
        <w:t xml:space="preserve"> міської ради, який знаходиться за </w:t>
      </w:r>
      <w:proofErr w:type="spellStart"/>
      <w:r w:rsidRPr="006E5B17">
        <w:rPr>
          <w:rFonts w:ascii="Times New Roman" w:hAnsi="Times New Roman"/>
          <w:bCs/>
          <w:color w:val="000000"/>
          <w:sz w:val="28"/>
          <w:szCs w:val="28"/>
          <w:lang w:val="uk-UA"/>
        </w:rPr>
        <w:t>адресою</w:t>
      </w:r>
      <w:proofErr w:type="spellEnd"/>
      <w:r w:rsidRPr="006E5B17">
        <w:rPr>
          <w:rFonts w:ascii="Times New Roman" w:hAnsi="Times New Roman"/>
          <w:bCs/>
          <w:color w:val="000000"/>
          <w:sz w:val="28"/>
          <w:szCs w:val="28"/>
          <w:lang w:val="uk-UA"/>
        </w:rPr>
        <w:t>: м. Славута, вул. Миру, 102</w:t>
      </w:r>
      <w:r w:rsidRPr="006E5B17">
        <w:rPr>
          <w:rFonts w:ascii="Times New Roman" w:hAnsi="Times New Roman"/>
          <w:bCs/>
          <w:iCs/>
          <w:color w:val="000000"/>
          <w:sz w:val="28"/>
          <w:szCs w:val="28"/>
          <w:lang w:val="uk-UA"/>
        </w:rPr>
        <w:t>.</w:t>
      </w:r>
    </w:p>
    <w:p w14:paraId="71E73FCA" w14:textId="5AD663CC" w:rsidR="009700F3" w:rsidRPr="006E5B17" w:rsidRDefault="009700F3" w:rsidP="009700F3">
      <w:pPr>
        <w:pStyle w:val="aff0"/>
        <w:ind w:firstLine="709"/>
        <w:jc w:val="both"/>
        <w:rPr>
          <w:rFonts w:ascii="Times New Roman" w:hAnsi="Times New Roman"/>
          <w:color w:val="000000"/>
          <w:sz w:val="28"/>
          <w:szCs w:val="28"/>
          <w:lang w:val="uk-UA"/>
        </w:rPr>
      </w:pPr>
      <w:r w:rsidRPr="006E5B17">
        <w:rPr>
          <w:rFonts w:ascii="Times New Roman" w:hAnsi="Times New Roman"/>
          <w:bCs/>
          <w:color w:val="000000"/>
          <w:spacing w:val="-4"/>
          <w:sz w:val="28"/>
          <w:szCs w:val="28"/>
          <w:lang w:val="uk-UA"/>
        </w:rPr>
        <w:t xml:space="preserve">Перелік адміністративних послуг, що надаються через Центр затверджено рішенням сесії </w:t>
      </w:r>
      <w:proofErr w:type="spellStart"/>
      <w:r w:rsidRPr="006E5B17">
        <w:rPr>
          <w:rFonts w:ascii="Times New Roman" w:hAnsi="Times New Roman"/>
          <w:bCs/>
          <w:color w:val="000000"/>
          <w:spacing w:val="-4"/>
          <w:sz w:val="28"/>
          <w:szCs w:val="28"/>
          <w:lang w:val="uk-UA"/>
        </w:rPr>
        <w:t>Славутської</w:t>
      </w:r>
      <w:proofErr w:type="spellEnd"/>
      <w:r w:rsidRPr="006E5B17">
        <w:rPr>
          <w:rFonts w:ascii="Times New Roman" w:hAnsi="Times New Roman"/>
          <w:bCs/>
          <w:color w:val="000000"/>
          <w:spacing w:val="-4"/>
          <w:sz w:val="28"/>
          <w:szCs w:val="28"/>
          <w:lang w:val="uk-UA"/>
        </w:rPr>
        <w:t xml:space="preserve"> міської ради від 28.06.2024 року </w:t>
      </w:r>
      <w:r w:rsidR="003F779B" w:rsidRPr="006E5B17">
        <w:rPr>
          <w:rFonts w:ascii="Times New Roman" w:hAnsi="Times New Roman"/>
          <w:bCs/>
          <w:color w:val="000000"/>
          <w:spacing w:val="-4"/>
          <w:sz w:val="28"/>
          <w:szCs w:val="28"/>
          <w:lang w:val="uk-UA"/>
        </w:rPr>
        <w:t xml:space="preserve"> </w:t>
      </w:r>
      <w:r w:rsidRPr="006E5B17">
        <w:rPr>
          <w:rFonts w:ascii="Times New Roman" w:hAnsi="Times New Roman"/>
          <w:bCs/>
          <w:color w:val="000000"/>
          <w:spacing w:val="-4"/>
          <w:sz w:val="28"/>
          <w:szCs w:val="28"/>
          <w:lang w:val="uk-UA"/>
        </w:rPr>
        <w:t>№2-37/2024 в новій редакції зі змінами. На даний час в перелік входить 397 послуг.</w:t>
      </w:r>
    </w:p>
    <w:p w14:paraId="4F87164D" w14:textId="1933BE9D" w:rsidR="009700F3" w:rsidRPr="006E5B17" w:rsidRDefault="009700F3" w:rsidP="009700F3">
      <w:pPr>
        <w:pStyle w:val="aff0"/>
        <w:ind w:firstLine="709"/>
        <w:jc w:val="both"/>
        <w:rPr>
          <w:rFonts w:ascii="Times New Roman" w:hAnsi="Times New Roman"/>
          <w:color w:val="000000"/>
          <w:sz w:val="28"/>
          <w:szCs w:val="28"/>
          <w:lang w:val="uk-UA"/>
        </w:rPr>
      </w:pPr>
      <w:bookmarkStart w:id="3" w:name="_Hlk304017031"/>
      <w:bookmarkEnd w:id="3"/>
      <w:r w:rsidRPr="006E5B17">
        <w:rPr>
          <w:rFonts w:ascii="Times New Roman" w:hAnsi="Times New Roman"/>
          <w:bCs/>
          <w:color w:val="000000"/>
          <w:sz w:val="28"/>
          <w:szCs w:val="28"/>
          <w:lang w:val="uk-UA"/>
        </w:rPr>
        <w:t xml:space="preserve">Станом на 30.09.2024 року структура </w:t>
      </w:r>
      <w:proofErr w:type="spellStart"/>
      <w:r w:rsidRPr="006E5B17">
        <w:rPr>
          <w:rFonts w:ascii="Times New Roman" w:hAnsi="Times New Roman"/>
          <w:bCs/>
          <w:color w:val="000000"/>
          <w:sz w:val="28"/>
          <w:szCs w:val="28"/>
          <w:lang w:val="uk-UA"/>
        </w:rPr>
        <w:t>ЦНАПу</w:t>
      </w:r>
      <w:proofErr w:type="spellEnd"/>
      <w:r w:rsidRPr="006E5B17">
        <w:rPr>
          <w:rFonts w:ascii="Times New Roman" w:hAnsi="Times New Roman"/>
          <w:bCs/>
          <w:color w:val="000000"/>
          <w:sz w:val="28"/>
          <w:szCs w:val="28"/>
          <w:lang w:val="uk-UA"/>
        </w:rPr>
        <w:t xml:space="preserve"> складає 10 штатних одиниць, в тому числі </w:t>
      </w:r>
      <w:r w:rsidR="009A1504" w:rsidRPr="006E5B17">
        <w:rPr>
          <w:rFonts w:ascii="Times New Roman" w:hAnsi="Times New Roman"/>
          <w:bCs/>
          <w:color w:val="000000"/>
          <w:sz w:val="28"/>
          <w:szCs w:val="28"/>
          <w:lang w:val="uk-UA"/>
        </w:rPr>
        <w:t>- начальник центру  -</w:t>
      </w:r>
      <w:r w:rsidRPr="006E5B17">
        <w:rPr>
          <w:rFonts w:ascii="Times New Roman" w:hAnsi="Times New Roman"/>
          <w:bCs/>
          <w:color w:val="000000"/>
          <w:sz w:val="28"/>
          <w:szCs w:val="28"/>
          <w:lang w:val="uk-UA"/>
        </w:rPr>
        <w:t xml:space="preserve"> 1 </w:t>
      </w:r>
      <w:r w:rsidR="001777B5" w:rsidRPr="006E5B17">
        <w:rPr>
          <w:rFonts w:ascii="Times New Roman" w:hAnsi="Times New Roman"/>
          <w:bCs/>
          <w:color w:val="000000"/>
          <w:sz w:val="28"/>
          <w:szCs w:val="28"/>
          <w:lang w:val="uk-UA"/>
        </w:rPr>
        <w:t>штатна одиниця, адміністратори -</w:t>
      </w:r>
      <w:r w:rsidRPr="006E5B17">
        <w:rPr>
          <w:rFonts w:ascii="Times New Roman" w:hAnsi="Times New Roman"/>
          <w:bCs/>
          <w:color w:val="000000"/>
          <w:sz w:val="28"/>
          <w:szCs w:val="28"/>
          <w:lang w:val="uk-UA"/>
        </w:rPr>
        <w:t xml:space="preserve"> 8 штатних одиниці, в тому числі 1 адміністратор у віддаленому робочому місці у </w:t>
      </w:r>
      <w:r w:rsidR="006E5B17">
        <w:rPr>
          <w:rFonts w:ascii="Times New Roman" w:hAnsi="Times New Roman"/>
          <w:bCs/>
          <w:color w:val="000000"/>
          <w:sz w:val="28"/>
          <w:szCs w:val="28"/>
          <w:lang w:val="uk-UA"/>
        </w:rPr>
        <w:t xml:space="preserve">                          </w:t>
      </w:r>
      <w:r w:rsidRPr="006E5B17">
        <w:rPr>
          <w:rFonts w:ascii="Times New Roman" w:hAnsi="Times New Roman"/>
          <w:bCs/>
          <w:color w:val="000000"/>
          <w:sz w:val="28"/>
          <w:szCs w:val="28"/>
          <w:lang w:val="uk-UA"/>
        </w:rPr>
        <w:t>с. Варварівка, діловод -  1 штатна одиниця.</w:t>
      </w:r>
    </w:p>
    <w:p w14:paraId="0C6F73CC" w14:textId="6E7118EF" w:rsidR="009700F3" w:rsidRDefault="00361A12" w:rsidP="009700F3">
      <w:pPr>
        <w:ind w:firstLine="426"/>
        <w:jc w:val="both"/>
        <w:rPr>
          <w:color w:val="000000"/>
          <w:sz w:val="28"/>
          <w:szCs w:val="28"/>
        </w:rPr>
      </w:pPr>
      <w:r w:rsidRPr="006E5B17">
        <w:rPr>
          <w:bCs/>
          <w:color w:val="000000"/>
          <w:sz w:val="28"/>
          <w:szCs w:val="28"/>
        </w:rPr>
        <w:t xml:space="preserve">    </w:t>
      </w:r>
      <w:r w:rsidR="009700F3" w:rsidRPr="006E5B17">
        <w:rPr>
          <w:bCs/>
          <w:color w:val="000000"/>
          <w:sz w:val="28"/>
          <w:szCs w:val="28"/>
        </w:rPr>
        <w:t>Безперебійно працюють дві робочі станції з прийому та видачі паспор</w:t>
      </w:r>
      <w:r w:rsidR="009700F3">
        <w:rPr>
          <w:bCs/>
          <w:color w:val="000000"/>
          <w:sz w:val="28"/>
          <w:szCs w:val="28"/>
        </w:rPr>
        <w:t>тів громадянина України у формі ID-картки та біометричних закордонних паспортів, станція з видачі посвідчень водіїв та реєстрації транспортних засобів.</w:t>
      </w:r>
    </w:p>
    <w:p w14:paraId="2ABA1B33" w14:textId="57343039" w:rsidR="009700F3" w:rsidRDefault="00361A12" w:rsidP="009700F3">
      <w:pPr>
        <w:ind w:firstLine="426"/>
        <w:jc w:val="both"/>
        <w:rPr>
          <w:bCs/>
          <w:color w:val="000000"/>
          <w:sz w:val="28"/>
          <w:szCs w:val="28"/>
        </w:rPr>
      </w:pPr>
      <w:r>
        <w:rPr>
          <w:bCs/>
          <w:color w:val="000000"/>
          <w:sz w:val="28"/>
          <w:szCs w:val="28"/>
        </w:rPr>
        <w:t xml:space="preserve">    </w:t>
      </w:r>
      <w:r w:rsidR="0084229B">
        <w:rPr>
          <w:bCs/>
          <w:color w:val="000000"/>
          <w:sz w:val="28"/>
          <w:szCs w:val="28"/>
        </w:rPr>
        <w:t>Облаштовано «Єдине вікно»</w:t>
      </w:r>
      <w:r w:rsidR="009700F3">
        <w:rPr>
          <w:bCs/>
          <w:color w:val="000000"/>
          <w:sz w:val="28"/>
          <w:szCs w:val="28"/>
        </w:rPr>
        <w:t xml:space="preserve"> для ветеранів, адміністратори миттєво надають відомості з Єдиного державного реєстру ветеранів війни.</w:t>
      </w:r>
    </w:p>
    <w:p w14:paraId="40B22EF2"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lastRenderedPageBreak/>
        <w:t xml:space="preserve">Всі адміністратори ЦНАП мають доступи та працюють на захищених носіях інформації в наступних програмних продуктах: </w:t>
      </w:r>
    </w:p>
    <w:p w14:paraId="0EBFD554"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єдиному державному реєстрі юридичних осіб, фізичних осіб-підприємців та громадських формувань;</w:t>
      </w:r>
    </w:p>
    <w:p w14:paraId="7067C211"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державному реєстрі речових прав на нерухоме майно та їх обтяжень;</w:t>
      </w:r>
    </w:p>
    <w:p w14:paraId="578CFC1D"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єдиній державній електронній системі у сфері будівництва;</w:t>
      </w:r>
    </w:p>
    <w:p w14:paraId="56B0BAC7"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державному реєстрі актів цивільного стану;</w:t>
      </w:r>
    </w:p>
    <w:p w14:paraId="54FA40C1" w14:textId="77777777" w:rsidR="009700F3" w:rsidRPr="008A506F" w:rsidRDefault="009700F3" w:rsidP="009700F3">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порталі ДІЯ;</w:t>
      </w:r>
    </w:p>
    <w:p w14:paraId="1F930B80"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bCs/>
          <w:color w:val="000000"/>
          <w:sz w:val="28"/>
          <w:szCs w:val="28"/>
          <w:lang w:val="uk-UA"/>
        </w:rPr>
        <w:t>- реєстрі територіальної громади міста;</w:t>
      </w:r>
    </w:p>
    <w:p w14:paraId="672CE9BE"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електронній системі надання адміністративних посл</w:t>
      </w:r>
      <w:r w:rsidR="00392D85" w:rsidRPr="008A506F">
        <w:rPr>
          <w:rFonts w:ascii="Times New Roman" w:hAnsi="Times New Roman"/>
          <w:color w:val="000000"/>
          <w:sz w:val="28"/>
          <w:szCs w:val="28"/>
          <w:lang w:val="uk-UA"/>
        </w:rPr>
        <w:t>уг «</w:t>
      </w:r>
      <w:r w:rsidRPr="008A506F">
        <w:rPr>
          <w:rFonts w:ascii="Times New Roman" w:hAnsi="Times New Roman"/>
          <w:color w:val="000000"/>
          <w:sz w:val="28"/>
          <w:szCs w:val="28"/>
          <w:lang w:val="uk-UA"/>
        </w:rPr>
        <w:t>SMART-</w:t>
      </w:r>
      <w:r w:rsidR="00392D85" w:rsidRPr="008A506F">
        <w:rPr>
          <w:rFonts w:ascii="Times New Roman" w:hAnsi="Times New Roman"/>
          <w:color w:val="000000"/>
          <w:sz w:val="28"/>
          <w:szCs w:val="28"/>
          <w:lang w:val="uk-UA"/>
        </w:rPr>
        <w:t>послуги»</w:t>
      </w:r>
    </w:p>
    <w:p w14:paraId="410FF95C"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порталі Пенсійного Фонду України;</w:t>
      </w:r>
    </w:p>
    <w:p w14:paraId="1CDE285F" w14:textId="77777777" w:rsidR="009700F3" w:rsidRPr="008A506F" w:rsidRDefault="009700F3" w:rsidP="008A506F">
      <w:pPr>
        <w:pStyle w:val="aff0"/>
        <w:ind w:firstLine="709"/>
        <w:jc w:val="both"/>
        <w:rPr>
          <w:rFonts w:ascii="Times New Roman" w:hAnsi="Times New Roman"/>
          <w:color w:val="000000"/>
          <w:sz w:val="28"/>
          <w:szCs w:val="28"/>
          <w:lang w:val="uk-UA"/>
        </w:rPr>
      </w:pPr>
      <w:r w:rsidRPr="008A506F">
        <w:rPr>
          <w:rFonts w:ascii="Times New Roman" w:hAnsi="Times New Roman"/>
          <w:color w:val="000000"/>
          <w:sz w:val="28"/>
          <w:szCs w:val="28"/>
          <w:lang w:val="uk-UA"/>
        </w:rPr>
        <w:t xml:space="preserve">- Єдиній державній системі у сфері будівництва та ін. </w:t>
      </w:r>
    </w:p>
    <w:p w14:paraId="11BF9836" w14:textId="082AD12E" w:rsidR="009700F3" w:rsidRPr="008A506F" w:rsidRDefault="008A506F" w:rsidP="008A506F">
      <w:pPr>
        <w:ind w:firstLine="567"/>
        <w:jc w:val="both"/>
        <w:rPr>
          <w:bCs/>
          <w:color w:val="000000"/>
          <w:sz w:val="28"/>
          <w:szCs w:val="28"/>
        </w:rPr>
      </w:pPr>
      <w:r>
        <w:rPr>
          <w:bCs/>
          <w:color w:val="000000"/>
          <w:sz w:val="28"/>
          <w:szCs w:val="28"/>
        </w:rPr>
        <w:t xml:space="preserve"> </w:t>
      </w:r>
      <w:r w:rsidR="009700F3" w:rsidRPr="008A506F">
        <w:rPr>
          <w:bCs/>
          <w:color w:val="000000"/>
          <w:sz w:val="28"/>
          <w:szCs w:val="28"/>
        </w:rPr>
        <w:t xml:space="preserve">Від початку війни ЦНАП безперебійно здійснює прийом та видачу документів заявникам. </w:t>
      </w:r>
    </w:p>
    <w:p w14:paraId="7E3EFEF8" w14:textId="77777777" w:rsidR="009700F3" w:rsidRDefault="009700F3" w:rsidP="008A506F">
      <w:pPr>
        <w:ind w:firstLine="567"/>
        <w:jc w:val="both"/>
        <w:rPr>
          <w:color w:val="000000"/>
          <w:sz w:val="28"/>
          <w:szCs w:val="28"/>
        </w:rPr>
      </w:pPr>
      <w:r>
        <w:rPr>
          <w:bCs/>
          <w:color w:val="000000"/>
          <w:sz w:val="28"/>
          <w:szCs w:val="28"/>
        </w:rPr>
        <w:t xml:space="preserve">Протягом року зареєстровано 82 виїзди в режимі мобільного адміністратора для маломобільних верств населення, надавалася консультативна допомога щодо реєстрації пошкодженого майна заявникам через додаток ДІЯ. </w:t>
      </w:r>
    </w:p>
    <w:p w14:paraId="51C86881" w14:textId="6D66C9B6" w:rsidR="009700F3" w:rsidRPr="00AC7A79" w:rsidRDefault="009700F3" w:rsidP="008A506F">
      <w:pPr>
        <w:ind w:firstLine="567"/>
        <w:jc w:val="both"/>
      </w:pPr>
      <w:r w:rsidRPr="00AC7A79">
        <w:rPr>
          <w:bCs/>
          <w:color w:val="000000"/>
          <w:sz w:val="28"/>
          <w:szCs w:val="28"/>
        </w:rPr>
        <w:t>З листопада 2025 року адміністратори почали приймати документи щодо о</w:t>
      </w:r>
      <w:hyperlink r:id="rId8">
        <w:r w:rsidRPr="00AC7A79">
          <w:rPr>
            <w:rStyle w:val="a8"/>
            <w:color w:val="000000"/>
            <w:sz w:val="28"/>
            <w:szCs w:val="28"/>
            <w:u w:val="none"/>
            <w:shd w:val="clear" w:color="auto" w:fill="F9F9F9"/>
          </w:rPr>
          <w:t>тримання відстрочки від призову на військову службу під час мобілізації, на особливий період</w:t>
        </w:r>
      </w:hyperlink>
      <w:r w:rsidR="008A506F">
        <w:t>.</w:t>
      </w:r>
    </w:p>
    <w:p w14:paraId="105DF2CF" w14:textId="20EB2079" w:rsidR="009700F3" w:rsidRDefault="008A506F" w:rsidP="008A506F">
      <w:pPr>
        <w:ind w:firstLine="567"/>
        <w:jc w:val="both"/>
        <w:rPr>
          <w:color w:val="000000"/>
          <w:sz w:val="28"/>
          <w:szCs w:val="28"/>
        </w:rPr>
      </w:pPr>
      <w:r>
        <w:rPr>
          <w:bCs/>
          <w:color w:val="000000"/>
          <w:sz w:val="28"/>
          <w:szCs w:val="28"/>
        </w:rPr>
        <w:t>В</w:t>
      </w:r>
      <w:r w:rsidR="009700F3">
        <w:rPr>
          <w:bCs/>
          <w:color w:val="000000"/>
          <w:sz w:val="28"/>
          <w:szCs w:val="28"/>
        </w:rPr>
        <w:t xml:space="preserve"> </w:t>
      </w:r>
      <w:proofErr w:type="spellStart"/>
      <w:r w:rsidR="009700F3">
        <w:rPr>
          <w:bCs/>
          <w:color w:val="000000"/>
          <w:sz w:val="28"/>
          <w:szCs w:val="28"/>
        </w:rPr>
        <w:t>ЦНАПі</w:t>
      </w:r>
      <w:proofErr w:type="spellEnd"/>
      <w:r w:rsidR="009700F3">
        <w:rPr>
          <w:bCs/>
          <w:color w:val="000000"/>
          <w:sz w:val="28"/>
          <w:szCs w:val="28"/>
        </w:rPr>
        <w:t xml:space="preserve"> безперебійно працює система керування електронною чергою, яка дозволяє самостійно розподілити потік відвідувачів, виокремити час на прийом та консультування заявників, здійснювати попередній запис на прийом до спеціалістів, використовувати голосове меню для виклику відвідувачів.</w:t>
      </w:r>
    </w:p>
    <w:p w14:paraId="7F38AFC9" w14:textId="77777777" w:rsidR="009700F3" w:rsidRDefault="009700F3" w:rsidP="008A506F">
      <w:pPr>
        <w:spacing w:line="252" w:lineRule="auto"/>
        <w:ind w:firstLine="567"/>
        <w:jc w:val="both"/>
        <w:rPr>
          <w:color w:val="000000"/>
          <w:sz w:val="28"/>
          <w:szCs w:val="28"/>
        </w:rPr>
      </w:pPr>
      <w:bookmarkStart w:id="4" w:name="_Hlk30401927_копія_2"/>
      <w:bookmarkEnd w:id="4"/>
      <w:r>
        <w:rPr>
          <w:color w:val="000000"/>
          <w:sz w:val="28"/>
          <w:szCs w:val="28"/>
        </w:rPr>
        <w:t>Станом на 31.12.2025 року в Центрі було зареєстровано та опрацьовано звернень за на</w:t>
      </w:r>
      <w:r w:rsidR="009A7544">
        <w:rPr>
          <w:color w:val="000000"/>
          <w:sz w:val="28"/>
          <w:szCs w:val="28"/>
        </w:rPr>
        <w:t>данням адміністративних послуг - 15585, з них відмовлено -</w:t>
      </w:r>
      <w:r>
        <w:rPr>
          <w:color w:val="000000"/>
          <w:sz w:val="28"/>
          <w:szCs w:val="28"/>
        </w:rPr>
        <w:t xml:space="preserve"> 221,  надано роз’яснення - 189, залишено без ро</w:t>
      </w:r>
      <w:r w:rsidR="009A7544">
        <w:rPr>
          <w:color w:val="000000"/>
          <w:sz w:val="28"/>
          <w:szCs w:val="28"/>
        </w:rPr>
        <w:t>згляду відповідно поданих заяв -</w:t>
      </w:r>
      <w:r>
        <w:rPr>
          <w:color w:val="000000"/>
          <w:sz w:val="28"/>
          <w:szCs w:val="28"/>
        </w:rPr>
        <w:t xml:space="preserve"> 112  звернень.</w:t>
      </w:r>
    </w:p>
    <w:p w14:paraId="3CBCA1E3" w14:textId="52DAC406" w:rsidR="009700F3" w:rsidRDefault="009700F3" w:rsidP="008A506F">
      <w:pPr>
        <w:spacing w:line="252" w:lineRule="auto"/>
        <w:ind w:firstLine="567"/>
        <w:jc w:val="both"/>
        <w:rPr>
          <w:bCs/>
          <w:color w:val="000000"/>
          <w:sz w:val="28"/>
          <w:szCs w:val="28"/>
        </w:rPr>
      </w:pPr>
      <w:bookmarkStart w:id="5" w:name="_Hlk30401754"/>
      <w:bookmarkStart w:id="6" w:name="_Hlk30401886"/>
      <w:bookmarkEnd w:id="5"/>
      <w:bookmarkEnd w:id="6"/>
      <w:r>
        <w:rPr>
          <w:bCs/>
          <w:color w:val="000000"/>
          <w:sz w:val="28"/>
          <w:szCs w:val="28"/>
        </w:rPr>
        <w:t xml:space="preserve">Робота із зверненнями громадян у виконавчому комітеті </w:t>
      </w:r>
      <w:proofErr w:type="spellStart"/>
      <w:r>
        <w:rPr>
          <w:bCs/>
          <w:color w:val="000000"/>
          <w:sz w:val="28"/>
          <w:szCs w:val="28"/>
        </w:rPr>
        <w:t>Славутської</w:t>
      </w:r>
      <w:proofErr w:type="spellEnd"/>
      <w:r>
        <w:rPr>
          <w:bCs/>
          <w:color w:val="000000"/>
          <w:sz w:val="28"/>
          <w:szCs w:val="28"/>
        </w:rPr>
        <w:t xml:space="preserve"> міської ради спрямована на їх своєчасний та якісний розгляд та проводиться відповідно до вимог Закону України «Про звернення громадян», Указу Президента від 07.02.2008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p>
    <w:p w14:paraId="2B9B62A6" w14:textId="77777777" w:rsidR="009700F3" w:rsidRDefault="009700F3" w:rsidP="008A506F">
      <w:pPr>
        <w:ind w:firstLine="567"/>
        <w:jc w:val="both"/>
        <w:rPr>
          <w:color w:val="000000"/>
          <w:sz w:val="28"/>
          <w:szCs w:val="28"/>
        </w:rPr>
      </w:pPr>
      <w:r>
        <w:rPr>
          <w:bCs/>
          <w:color w:val="000000"/>
          <w:sz w:val="28"/>
          <w:szCs w:val="28"/>
        </w:rPr>
        <w:t>Письмові звернення та звернення, які приймаються шляхом особистого прийомів міського голови та його заступників, розглядаються відповідно до вимог чинного законодавства. Вживаються усі необхідні заходи для об'єктивного та кваліфікованого розгляду питань, які порушують у своїх зверненнях громадяни.</w:t>
      </w:r>
    </w:p>
    <w:p w14:paraId="03244456" w14:textId="77777777" w:rsidR="009700F3" w:rsidRDefault="009700F3" w:rsidP="008A506F">
      <w:pPr>
        <w:ind w:firstLine="567"/>
        <w:jc w:val="both"/>
        <w:rPr>
          <w:color w:val="000000"/>
          <w:sz w:val="28"/>
          <w:szCs w:val="28"/>
        </w:rPr>
      </w:pPr>
      <w:r>
        <w:rPr>
          <w:bCs/>
          <w:color w:val="000000"/>
          <w:sz w:val="28"/>
          <w:szCs w:val="28"/>
        </w:rPr>
        <w:t xml:space="preserve">Протягом 2025 року до виконавчого комітету </w:t>
      </w:r>
      <w:proofErr w:type="spellStart"/>
      <w:r>
        <w:rPr>
          <w:bCs/>
          <w:color w:val="000000"/>
          <w:sz w:val="28"/>
          <w:szCs w:val="28"/>
        </w:rPr>
        <w:t>Славутської</w:t>
      </w:r>
      <w:proofErr w:type="spellEnd"/>
      <w:r>
        <w:rPr>
          <w:bCs/>
          <w:color w:val="000000"/>
          <w:sz w:val="28"/>
          <w:szCs w:val="28"/>
        </w:rPr>
        <w:t xml:space="preserve"> міської ради надійшло та опрацьовано 616 звернень від громадян, поданих на особистих прийомах міськ</w:t>
      </w:r>
      <w:r w:rsidR="005F3C9D">
        <w:rPr>
          <w:bCs/>
          <w:color w:val="000000"/>
          <w:sz w:val="28"/>
          <w:szCs w:val="28"/>
        </w:rPr>
        <w:t>ого голови та його заступників -</w:t>
      </w:r>
      <w:r>
        <w:rPr>
          <w:bCs/>
          <w:color w:val="000000"/>
          <w:sz w:val="28"/>
          <w:szCs w:val="28"/>
        </w:rPr>
        <w:t xml:space="preserve"> 85.</w:t>
      </w:r>
    </w:p>
    <w:p w14:paraId="215E5C67" w14:textId="22516A49" w:rsidR="009700F3" w:rsidRDefault="006E33F4" w:rsidP="006E33F4">
      <w:pPr>
        <w:jc w:val="both"/>
        <w:rPr>
          <w:color w:val="000000"/>
          <w:sz w:val="28"/>
          <w:szCs w:val="28"/>
        </w:rPr>
      </w:pPr>
      <w:r>
        <w:rPr>
          <w:bCs/>
          <w:color w:val="000000"/>
          <w:sz w:val="28"/>
          <w:szCs w:val="28"/>
        </w:rPr>
        <w:lastRenderedPageBreak/>
        <w:t xml:space="preserve">        </w:t>
      </w:r>
      <w:r w:rsidR="009700F3">
        <w:rPr>
          <w:bCs/>
          <w:color w:val="000000"/>
          <w:sz w:val="28"/>
          <w:szCs w:val="28"/>
        </w:rPr>
        <w:t>З Хмельницької обласної військової адміністрації надійшло 76 звернень громадян.</w:t>
      </w:r>
      <w:bookmarkStart w:id="7" w:name="_Hlk30401965"/>
      <w:bookmarkEnd w:id="7"/>
    </w:p>
    <w:p w14:paraId="3C0BA7FF" w14:textId="19B90756" w:rsidR="009700F3" w:rsidRDefault="009700F3" w:rsidP="009700F3">
      <w:pPr>
        <w:ind w:firstLine="567"/>
        <w:jc w:val="both"/>
        <w:rPr>
          <w:color w:val="000000"/>
          <w:sz w:val="28"/>
          <w:szCs w:val="28"/>
        </w:rPr>
      </w:pPr>
      <w:r>
        <w:rPr>
          <w:bCs/>
          <w:color w:val="000000"/>
          <w:sz w:val="28"/>
          <w:szCs w:val="28"/>
        </w:rPr>
        <w:t>Колективних звернень зареєстровано 27</w:t>
      </w:r>
      <w:r w:rsidR="006E33F4">
        <w:rPr>
          <w:bCs/>
          <w:color w:val="000000"/>
          <w:sz w:val="28"/>
          <w:szCs w:val="28"/>
        </w:rPr>
        <w:t xml:space="preserve"> </w:t>
      </w:r>
      <w:r>
        <w:rPr>
          <w:bCs/>
          <w:color w:val="000000"/>
          <w:sz w:val="28"/>
          <w:szCs w:val="28"/>
        </w:rPr>
        <w:t>(в них зібрано підписів 846 громадян).</w:t>
      </w:r>
    </w:p>
    <w:p w14:paraId="2638C48B" w14:textId="77777777" w:rsidR="009700F3" w:rsidRDefault="009700F3" w:rsidP="009700F3">
      <w:pPr>
        <w:ind w:firstLine="567"/>
        <w:jc w:val="both"/>
        <w:rPr>
          <w:color w:val="000000"/>
          <w:sz w:val="28"/>
          <w:szCs w:val="28"/>
        </w:rPr>
      </w:pPr>
      <w:r>
        <w:rPr>
          <w:bCs/>
          <w:color w:val="000000"/>
          <w:sz w:val="28"/>
          <w:szCs w:val="28"/>
        </w:rPr>
        <w:t xml:space="preserve">Учасників бойових дій, які звертаються до </w:t>
      </w:r>
      <w:proofErr w:type="spellStart"/>
      <w:r>
        <w:rPr>
          <w:bCs/>
          <w:color w:val="000000"/>
          <w:sz w:val="28"/>
          <w:szCs w:val="28"/>
        </w:rPr>
        <w:t>Славутської</w:t>
      </w:r>
      <w:proofErr w:type="spellEnd"/>
      <w:r>
        <w:rPr>
          <w:bCs/>
          <w:color w:val="000000"/>
          <w:sz w:val="28"/>
          <w:szCs w:val="28"/>
        </w:rPr>
        <w:t xml:space="preserve"> міської ради з проханням внесення їх даних до книги реєстрації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 протягом звітного періоду зареєстровано 113.</w:t>
      </w:r>
    </w:p>
    <w:p w14:paraId="6AD8D957" w14:textId="77777777" w:rsidR="009700F3" w:rsidRDefault="009700F3" w:rsidP="009700F3">
      <w:pPr>
        <w:ind w:firstLine="708"/>
        <w:jc w:val="both"/>
        <w:rPr>
          <w:color w:val="000000"/>
          <w:sz w:val="28"/>
          <w:szCs w:val="28"/>
        </w:rPr>
      </w:pPr>
      <w:r>
        <w:rPr>
          <w:bCs/>
          <w:color w:val="000000"/>
          <w:sz w:val="28"/>
          <w:szCs w:val="28"/>
        </w:rPr>
        <w:t xml:space="preserve">Міським головою відповідно до затвердженого графіку проводяться особисті прийоми, на яких громадяни нашого міста мають змогу особисто звернутися до міського голови із своїми проханнями, пропозиціями або зауваженнями. Багатьом з них відразу надаються відповіді з обґрунтованими роз’ясненнями стосовно порушених в їх зверненнях питань. На особисті прийоми запрошуються депутати </w:t>
      </w:r>
      <w:proofErr w:type="spellStart"/>
      <w:r>
        <w:rPr>
          <w:bCs/>
          <w:color w:val="000000"/>
          <w:sz w:val="28"/>
          <w:szCs w:val="28"/>
        </w:rPr>
        <w:t>Славутської</w:t>
      </w:r>
      <w:proofErr w:type="spellEnd"/>
      <w:r>
        <w:rPr>
          <w:bCs/>
          <w:color w:val="000000"/>
          <w:sz w:val="28"/>
          <w:szCs w:val="28"/>
        </w:rPr>
        <w:t xml:space="preserve"> міської ради, керівники структурних підрозділів виконавчого комітету </w:t>
      </w:r>
      <w:proofErr w:type="spellStart"/>
      <w:r>
        <w:rPr>
          <w:bCs/>
          <w:color w:val="000000"/>
          <w:sz w:val="28"/>
          <w:szCs w:val="28"/>
        </w:rPr>
        <w:t>Славутської</w:t>
      </w:r>
      <w:proofErr w:type="spellEnd"/>
      <w:r>
        <w:rPr>
          <w:bCs/>
          <w:color w:val="000000"/>
          <w:sz w:val="28"/>
          <w:szCs w:val="28"/>
        </w:rPr>
        <w:t xml:space="preserve"> міської ради, керівники підприємств.</w:t>
      </w:r>
    </w:p>
    <w:p w14:paraId="1C16DE70" w14:textId="77777777" w:rsidR="009700F3" w:rsidRDefault="009700F3" w:rsidP="009700F3">
      <w:pPr>
        <w:ind w:firstLine="708"/>
        <w:jc w:val="both"/>
        <w:rPr>
          <w:color w:val="000000"/>
          <w:sz w:val="28"/>
          <w:szCs w:val="28"/>
        </w:rPr>
      </w:pPr>
      <w:r>
        <w:rPr>
          <w:bCs/>
          <w:color w:val="000000"/>
          <w:sz w:val="28"/>
          <w:szCs w:val="28"/>
        </w:rPr>
        <w:t xml:space="preserve">Протягом 2025 року особисто до міського голови звернулося 66 громадян, </w:t>
      </w:r>
      <w:r w:rsidR="00735731">
        <w:rPr>
          <w:bCs/>
          <w:color w:val="000000"/>
          <w:sz w:val="28"/>
          <w:szCs w:val="28"/>
        </w:rPr>
        <w:t>до заступників міського голови -</w:t>
      </w:r>
      <w:r>
        <w:rPr>
          <w:bCs/>
          <w:color w:val="000000"/>
          <w:sz w:val="28"/>
          <w:szCs w:val="28"/>
        </w:rPr>
        <w:t xml:space="preserve"> 19 громадян.</w:t>
      </w:r>
      <w:bookmarkStart w:id="8" w:name="_Hlk30401988"/>
      <w:bookmarkEnd w:id="8"/>
    </w:p>
    <w:p w14:paraId="34601DAB" w14:textId="77777777" w:rsidR="009700F3" w:rsidRDefault="009700F3" w:rsidP="009700F3">
      <w:pPr>
        <w:jc w:val="both"/>
        <w:rPr>
          <w:color w:val="000000"/>
          <w:sz w:val="28"/>
          <w:szCs w:val="28"/>
        </w:rPr>
      </w:pPr>
      <w:bookmarkStart w:id="9" w:name="_Hlk30401977"/>
      <w:bookmarkEnd w:id="9"/>
      <w:r>
        <w:rPr>
          <w:bCs/>
          <w:color w:val="000000"/>
          <w:sz w:val="28"/>
          <w:szCs w:val="28"/>
        </w:rPr>
        <w:tab/>
      </w:r>
      <w:r>
        <w:rPr>
          <w:bCs/>
          <w:color w:val="000000"/>
          <w:sz w:val="28"/>
          <w:szCs w:val="28"/>
          <w:lang w:eastAsia="uk-UA"/>
        </w:rPr>
        <w:t xml:space="preserve">В травні 2025 року адміністратори пройшли тренінг за сприяння програми Фонду Східна Європа з кризових комунікацій та </w:t>
      </w:r>
      <w:proofErr w:type="spellStart"/>
      <w:r>
        <w:rPr>
          <w:bCs/>
          <w:color w:val="000000"/>
          <w:sz w:val="28"/>
          <w:szCs w:val="28"/>
          <w:lang w:eastAsia="uk-UA"/>
        </w:rPr>
        <w:t>стресостійкості</w:t>
      </w:r>
      <w:proofErr w:type="spellEnd"/>
      <w:r>
        <w:rPr>
          <w:bCs/>
          <w:color w:val="000000"/>
          <w:sz w:val="28"/>
          <w:szCs w:val="28"/>
          <w:lang w:eastAsia="uk-UA"/>
        </w:rPr>
        <w:t>.</w:t>
      </w:r>
    </w:p>
    <w:p w14:paraId="665EFEB0" w14:textId="77777777" w:rsidR="009700F3" w:rsidRDefault="009700F3" w:rsidP="006E33F4">
      <w:pPr>
        <w:jc w:val="both"/>
        <w:rPr>
          <w:sz w:val="28"/>
          <w:szCs w:val="28"/>
        </w:rPr>
      </w:pPr>
      <w:r>
        <w:rPr>
          <w:sz w:val="28"/>
          <w:szCs w:val="28"/>
        </w:rPr>
        <w:tab/>
      </w:r>
      <w:bookmarkStart w:id="10" w:name="_Hlk30401754_копія_1"/>
      <w:bookmarkStart w:id="11" w:name="_Hlk30401886_копія_1"/>
      <w:r>
        <w:rPr>
          <w:sz w:val="28"/>
          <w:szCs w:val="28"/>
        </w:rPr>
        <w:t>Загалом за платні адміністративні послуги поступило 2 040 654,98 гривень за звітний період.</w:t>
      </w:r>
      <w:bookmarkEnd w:id="10"/>
      <w:bookmarkEnd w:id="11"/>
    </w:p>
    <w:p w14:paraId="655D9069" w14:textId="77777777" w:rsidR="009700F3" w:rsidRDefault="009700F3" w:rsidP="006E33F4">
      <w:pPr>
        <w:ind w:firstLine="709"/>
        <w:jc w:val="both"/>
        <w:rPr>
          <w:sz w:val="28"/>
          <w:szCs w:val="28"/>
        </w:rPr>
      </w:pPr>
      <w:r>
        <w:rPr>
          <w:sz w:val="28"/>
          <w:szCs w:val="28"/>
        </w:rPr>
        <w:t xml:space="preserve">В грудні 2025 року в Центрі надання адміністративних послуг встановили сонячну електричну станцію в межах Програми EGAP (електронне урядування задля підзвітності влади та розвитку), що реалізується Фондом «Східна Європа», для забезпечення енергоефективності та безперебійної роботи, дозволяючи </w:t>
      </w:r>
      <w:proofErr w:type="spellStart"/>
      <w:r>
        <w:rPr>
          <w:sz w:val="28"/>
          <w:szCs w:val="28"/>
        </w:rPr>
        <w:t>ЦНАПу</w:t>
      </w:r>
      <w:proofErr w:type="spellEnd"/>
      <w:r>
        <w:rPr>
          <w:sz w:val="28"/>
          <w:szCs w:val="28"/>
        </w:rPr>
        <w:t xml:space="preserve"> функціонувати економічно вигідно у періоди світлового дня та </w:t>
      </w:r>
      <w:proofErr w:type="spellStart"/>
      <w:r>
        <w:rPr>
          <w:sz w:val="28"/>
          <w:szCs w:val="28"/>
        </w:rPr>
        <w:t>автономно</w:t>
      </w:r>
      <w:proofErr w:type="spellEnd"/>
      <w:r>
        <w:rPr>
          <w:sz w:val="28"/>
          <w:szCs w:val="28"/>
        </w:rPr>
        <w:t xml:space="preserve">  під час відключень світла. Проєкт включає сонячні панелі загальною потужністю 20 кВт, систему акумуляції ємністю 30 </w:t>
      </w:r>
      <w:proofErr w:type="spellStart"/>
      <w:r>
        <w:rPr>
          <w:sz w:val="28"/>
          <w:szCs w:val="28"/>
        </w:rPr>
        <w:t>кВт.год</w:t>
      </w:r>
      <w:proofErr w:type="spellEnd"/>
      <w:r>
        <w:rPr>
          <w:sz w:val="28"/>
          <w:szCs w:val="28"/>
        </w:rPr>
        <w:t xml:space="preserve">., та 3-х фазний інвертор потужністю 15 </w:t>
      </w:r>
      <w:proofErr w:type="spellStart"/>
      <w:r>
        <w:rPr>
          <w:sz w:val="28"/>
          <w:szCs w:val="28"/>
        </w:rPr>
        <w:t>квт</w:t>
      </w:r>
      <w:proofErr w:type="spellEnd"/>
      <w:r>
        <w:rPr>
          <w:sz w:val="28"/>
          <w:szCs w:val="28"/>
        </w:rPr>
        <w:t>. Проєкт дозволив залучити 1 008 000 тис. грн. грантових коштів (вартість обладнання та робіт).</w:t>
      </w:r>
    </w:p>
    <w:p w14:paraId="5179EA41" w14:textId="77777777" w:rsidR="009700F3" w:rsidRDefault="009700F3" w:rsidP="009700F3">
      <w:pPr>
        <w:ind w:firstLine="709"/>
        <w:jc w:val="both"/>
        <w:rPr>
          <w:sz w:val="28"/>
          <w:szCs w:val="28"/>
        </w:rPr>
      </w:pPr>
      <w:r>
        <w:rPr>
          <w:bCs/>
          <w:color w:val="000000"/>
          <w:sz w:val="28"/>
          <w:szCs w:val="28"/>
          <w:lang w:eastAsia="uk-UA"/>
        </w:rPr>
        <w:t>Також в межах реалізації вищевказаної програми в квітні 2025 року в ЦНАП безоплатно отримано 23 сканери штрих-кодів документів заявників на загальну суму 48 300 грн.</w:t>
      </w:r>
    </w:p>
    <w:p w14:paraId="5E06BF80" w14:textId="55A1480B" w:rsidR="009700F3" w:rsidRDefault="009700F3" w:rsidP="006E33F4">
      <w:pPr>
        <w:jc w:val="both"/>
        <w:rPr>
          <w:color w:val="000000"/>
          <w:sz w:val="28"/>
          <w:szCs w:val="28"/>
        </w:rPr>
      </w:pPr>
      <w:bookmarkStart w:id="12" w:name="_Hlk30401977_копія_1"/>
      <w:bookmarkEnd w:id="12"/>
      <w:r>
        <w:rPr>
          <w:color w:val="000000"/>
          <w:sz w:val="28"/>
          <w:szCs w:val="28"/>
        </w:rPr>
        <w:tab/>
        <w:t xml:space="preserve">Адміністраторами Центру надання адміністративних послуг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постійно надається консультативна допомога громадянам, які звертаються до виконавчого комітету.</w:t>
      </w:r>
    </w:p>
    <w:p w14:paraId="420347D5" w14:textId="77777777" w:rsidR="006E33F4" w:rsidRPr="00796BA9" w:rsidRDefault="006E33F4" w:rsidP="006E33F4">
      <w:pPr>
        <w:jc w:val="both"/>
        <w:rPr>
          <w:color w:val="000000"/>
          <w:sz w:val="28"/>
          <w:szCs w:val="28"/>
          <w:lang w:eastAsia="uk-UA"/>
        </w:rPr>
      </w:pPr>
    </w:p>
    <w:p w14:paraId="43ED7514" w14:textId="77777777" w:rsidR="009700F3" w:rsidRPr="00796BA9" w:rsidRDefault="009700F3" w:rsidP="006E33F4">
      <w:pPr>
        <w:ind w:firstLine="709"/>
        <w:jc w:val="both"/>
        <w:rPr>
          <w:color w:val="000000"/>
          <w:sz w:val="28"/>
          <w:szCs w:val="28"/>
        </w:rPr>
      </w:pPr>
      <w:r w:rsidRPr="00796BA9">
        <w:rPr>
          <w:color w:val="000000"/>
          <w:sz w:val="28"/>
          <w:szCs w:val="28"/>
          <w:lang w:eastAsia="uk-UA"/>
        </w:rPr>
        <w:t xml:space="preserve"> Заходи на І півріччя 2026 року</w:t>
      </w:r>
    </w:p>
    <w:p w14:paraId="3C27D4F8" w14:textId="77777777" w:rsidR="009700F3" w:rsidRDefault="009700F3" w:rsidP="006E33F4">
      <w:pPr>
        <w:ind w:firstLine="709"/>
        <w:jc w:val="both"/>
        <w:rPr>
          <w:color w:val="000000"/>
          <w:sz w:val="28"/>
          <w:szCs w:val="28"/>
        </w:rPr>
      </w:pPr>
      <w:r>
        <w:rPr>
          <w:color w:val="000000"/>
          <w:sz w:val="28"/>
          <w:szCs w:val="28"/>
          <w:lang w:eastAsia="uk-UA"/>
        </w:rPr>
        <w:t>Серед пріоритетних напрямків розвитку «Центр надання адміністративних послуг»:</w:t>
      </w:r>
    </w:p>
    <w:p w14:paraId="37664FB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онлайн-консультування суб’єктів звернення щодо отримання адміністративних послуг;</w:t>
      </w:r>
    </w:p>
    <w:p w14:paraId="6B0C326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lastRenderedPageBreak/>
        <w:t>підвищення кваліфікації адміністраторів шляхом прийняття участі у навчальних семінарах, тренінгах тощо;</w:t>
      </w:r>
    </w:p>
    <w:p w14:paraId="4DF5C7D2"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 xml:space="preserve">прийняття участі в написанні грантових заявок при наявності відповідних пропозицій від </w:t>
      </w:r>
      <w:proofErr w:type="spellStart"/>
      <w:r>
        <w:rPr>
          <w:color w:val="000000"/>
          <w:sz w:val="28"/>
          <w:szCs w:val="28"/>
          <w:lang w:eastAsia="uk-UA"/>
        </w:rPr>
        <w:t>грантодавців</w:t>
      </w:r>
      <w:proofErr w:type="spellEnd"/>
      <w:r>
        <w:rPr>
          <w:color w:val="000000"/>
          <w:sz w:val="28"/>
          <w:szCs w:val="28"/>
          <w:lang w:eastAsia="uk-UA"/>
        </w:rPr>
        <w:t>;</w:t>
      </w:r>
    </w:p>
    <w:p w14:paraId="68FFA49E" w14:textId="77777777" w:rsidR="009700F3" w:rsidRDefault="009700F3" w:rsidP="009700F3">
      <w:pPr>
        <w:numPr>
          <w:ilvl w:val="0"/>
          <w:numId w:val="31"/>
        </w:numPr>
        <w:suppressAutoHyphens/>
        <w:jc w:val="both"/>
        <w:rPr>
          <w:color w:val="000000"/>
          <w:sz w:val="28"/>
          <w:szCs w:val="28"/>
        </w:rPr>
      </w:pPr>
      <w:r>
        <w:rPr>
          <w:color w:val="000000"/>
          <w:sz w:val="28"/>
          <w:szCs w:val="28"/>
          <w:lang w:eastAsia="uk-UA"/>
        </w:rPr>
        <w:t>контроль та звітність щодо роботи із зверненнями громадян, оновлення та актуалізація роботи електронних програмних продуктів;</w:t>
      </w:r>
    </w:p>
    <w:p w14:paraId="325B3FBB" w14:textId="77777777" w:rsidR="009700F3" w:rsidRDefault="009700F3" w:rsidP="009700F3">
      <w:pPr>
        <w:numPr>
          <w:ilvl w:val="0"/>
          <w:numId w:val="31"/>
        </w:numPr>
        <w:suppressAutoHyphens/>
        <w:jc w:val="both"/>
        <w:rPr>
          <w:color w:val="000000"/>
          <w:sz w:val="28"/>
          <w:szCs w:val="28"/>
        </w:rPr>
      </w:pPr>
      <w:r>
        <w:rPr>
          <w:color w:val="000000"/>
          <w:sz w:val="28"/>
          <w:szCs w:val="28"/>
        </w:rPr>
        <w:t>належна організація роботи єдиного вікна «Є-ветеран», акумуляція усіх  адміністративних послуг для надання через ЦНАП.</w:t>
      </w:r>
    </w:p>
    <w:p w14:paraId="1EB71FC9" w14:textId="77777777" w:rsidR="00BA36DC" w:rsidRPr="00AD6685" w:rsidRDefault="00BA36DC" w:rsidP="003D708A">
      <w:pPr>
        <w:ind w:firstLine="708"/>
        <w:jc w:val="both"/>
        <w:rPr>
          <w:bCs/>
          <w:sz w:val="28"/>
          <w:szCs w:val="28"/>
        </w:rPr>
      </w:pPr>
    </w:p>
    <w:p w14:paraId="4A6F822A" w14:textId="01E77808" w:rsidR="00EB2FE9" w:rsidRDefault="00591320" w:rsidP="003D708A">
      <w:pPr>
        <w:tabs>
          <w:tab w:val="center" w:pos="4961"/>
          <w:tab w:val="right" w:pos="9355"/>
        </w:tabs>
        <w:suppressAutoHyphens/>
        <w:ind w:firstLine="567"/>
        <w:contextualSpacing/>
        <w:jc w:val="center"/>
        <w:outlineLvl w:val="0"/>
        <w:rPr>
          <w:b/>
          <w:sz w:val="28"/>
          <w:szCs w:val="28"/>
        </w:rPr>
      </w:pPr>
      <w:r w:rsidRPr="00AD6685">
        <w:rPr>
          <w:b/>
          <w:sz w:val="28"/>
          <w:szCs w:val="28"/>
        </w:rPr>
        <w:t>Відділ програмного забезпечення</w:t>
      </w:r>
    </w:p>
    <w:p w14:paraId="32E15CB3" w14:textId="67038F16" w:rsidR="00AD0537" w:rsidRPr="006E33F4" w:rsidRDefault="00AD0537" w:rsidP="006E33F4">
      <w:pPr>
        <w:ind w:firstLine="510"/>
        <w:jc w:val="both"/>
        <w:rPr>
          <w:sz w:val="28"/>
          <w:szCs w:val="28"/>
        </w:rPr>
      </w:pPr>
      <w:r w:rsidRPr="006E33F4">
        <w:rPr>
          <w:sz w:val="28"/>
          <w:szCs w:val="28"/>
        </w:rPr>
        <w:t>1. Організаційне та технічне забезпечення заходів</w:t>
      </w:r>
      <w:r w:rsidR="006E33F4">
        <w:rPr>
          <w:sz w:val="28"/>
          <w:szCs w:val="28"/>
        </w:rPr>
        <w:t>.</w:t>
      </w:r>
    </w:p>
    <w:p w14:paraId="0AAE17E5" w14:textId="0C19B032" w:rsidR="00AD0537" w:rsidRPr="006E33F4" w:rsidRDefault="00AD0537" w:rsidP="006E33F4">
      <w:pPr>
        <w:ind w:firstLine="510"/>
        <w:jc w:val="both"/>
        <w:rPr>
          <w:sz w:val="28"/>
          <w:szCs w:val="28"/>
        </w:rPr>
      </w:pPr>
      <w:r w:rsidRPr="006E33F4">
        <w:rPr>
          <w:sz w:val="28"/>
          <w:szCs w:val="28"/>
        </w:rPr>
        <w:t xml:space="preserve">Голосування: </w:t>
      </w:r>
      <w:r w:rsidR="006E33F4">
        <w:rPr>
          <w:sz w:val="28"/>
          <w:szCs w:val="28"/>
        </w:rPr>
        <w:t>п</w:t>
      </w:r>
      <w:r w:rsidRPr="006E33F4">
        <w:rPr>
          <w:sz w:val="28"/>
          <w:szCs w:val="28"/>
        </w:rPr>
        <w:t>ротягом року забезпечено технічний супровід персонального голосування на засіданнях постійних комісій, пленарних засіданнях міської ради та виконавчого комітету.</w:t>
      </w:r>
    </w:p>
    <w:p w14:paraId="53D77000" w14:textId="3A01698D" w:rsidR="00AD0537" w:rsidRPr="006E33F4" w:rsidRDefault="00AD0537" w:rsidP="006E33F4">
      <w:pPr>
        <w:ind w:firstLine="510"/>
        <w:jc w:val="both"/>
        <w:rPr>
          <w:sz w:val="28"/>
          <w:szCs w:val="28"/>
        </w:rPr>
      </w:pPr>
      <w:r w:rsidRPr="006E33F4">
        <w:rPr>
          <w:sz w:val="28"/>
          <w:szCs w:val="28"/>
        </w:rPr>
        <w:t xml:space="preserve">Онлайн-заходи: </w:t>
      </w:r>
      <w:r w:rsidR="006E33F4">
        <w:rPr>
          <w:sz w:val="28"/>
          <w:szCs w:val="28"/>
        </w:rPr>
        <w:t>з</w:t>
      </w:r>
      <w:r w:rsidRPr="006E33F4">
        <w:rPr>
          <w:sz w:val="28"/>
          <w:szCs w:val="28"/>
        </w:rPr>
        <w:t xml:space="preserve">дійснювався постійний технічний супровід онлайн-нарад, конференцій та </w:t>
      </w:r>
      <w:proofErr w:type="spellStart"/>
      <w:r w:rsidRPr="006E33F4">
        <w:rPr>
          <w:sz w:val="28"/>
          <w:szCs w:val="28"/>
        </w:rPr>
        <w:t>вебінарів</w:t>
      </w:r>
      <w:proofErr w:type="spellEnd"/>
      <w:r w:rsidRPr="006E33F4">
        <w:rPr>
          <w:sz w:val="28"/>
          <w:szCs w:val="28"/>
        </w:rPr>
        <w:t>.</w:t>
      </w:r>
    </w:p>
    <w:p w14:paraId="0AF0989A" w14:textId="6B3EDA88" w:rsidR="00AD0537" w:rsidRDefault="00AD0537" w:rsidP="006E33F4">
      <w:pPr>
        <w:ind w:firstLine="510"/>
        <w:jc w:val="both"/>
        <w:rPr>
          <w:sz w:val="28"/>
          <w:szCs w:val="28"/>
        </w:rPr>
      </w:pPr>
      <w:r w:rsidRPr="006E33F4">
        <w:rPr>
          <w:sz w:val="28"/>
          <w:szCs w:val="28"/>
        </w:rPr>
        <w:t xml:space="preserve">Підтримка користувачів: </w:t>
      </w:r>
      <w:r w:rsidR="006E33F4">
        <w:rPr>
          <w:sz w:val="28"/>
          <w:szCs w:val="28"/>
        </w:rPr>
        <w:t>н</w:t>
      </w:r>
      <w:r w:rsidRPr="006E33F4">
        <w:rPr>
          <w:sz w:val="28"/>
          <w:szCs w:val="28"/>
        </w:rPr>
        <w:t>адавалася оперативна технічна допомога працівникам щодо роботи з внутрішніми сервісами та державними реєстрами.</w:t>
      </w:r>
    </w:p>
    <w:p w14:paraId="6583AEEB" w14:textId="77777777" w:rsidR="006E33F4" w:rsidRPr="006E33F4" w:rsidRDefault="006E33F4" w:rsidP="006E33F4">
      <w:pPr>
        <w:ind w:firstLine="510"/>
        <w:jc w:val="both"/>
        <w:rPr>
          <w:sz w:val="28"/>
          <w:szCs w:val="28"/>
        </w:rPr>
      </w:pPr>
    </w:p>
    <w:p w14:paraId="4B1B154D" w14:textId="77777777" w:rsidR="00AD0537" w:rsidRPr="006E33F4" w:rsidRDefault="00AD0537" w:rsidP="006E33F4">
      <w:pPr>
        <w:ind w:firstLine="510"/>
        <w:jc w:val="both"/>
        <w:rPr>
          <w:sz w:val="28"/>
          <w:szCs w:val="28"/>
        </w:rPr>
      </w:pPr>
      <w:r w:rsidRPr="006E33F4">
        <w:rPr>
          <w:sz w:val="28"/>
          <w:szCs w:val="28"/>
        </w:rPr>
        <w:t>2. Розвиток інфраструктури та мереж</w:t>
      </w:r>
    </w:p>
    <w:p w14:paraId="690CFE24" w14:textId="26C8751D" w:rsidR="00AD0537" w:rsidRPr="006E33F4" w:rsidRDefault="00AD0537" w:rsidP="006E33F4">
      <w:pPr>
        <w:ind w:firstLine="510"/>
        <w:jc w:val="both"/>
        <w:rPr>
          <w:sz w:val="28"/>
          <w:szCs w:val="28"/>
        </w:rPr>
      </w:pPr>
      <w:r w:rsidRPr="006E33F4">
        <w:rPr>
          <w:sz w:val="28"/>
          <w:szCs w:val="28"/>
        </w:rPr>
        <w:t xml:space="preserve">Енергонезалежність: </w:t>
      </w:r>
      <w:r w:rsidR="006E33F4">
        <w:rPr>
          <w:sz w:val="28"/>
          <w:szCs w:val="28"/>
        </w:rPr>
        <w:t>д</w:t>
      </w:r>
      <w:r w:rsidRPr="006E33F4">
        <w:rPr>
          <w:sz w:val="28"/>
          <w:szCs w:val="28"/>
        </w:rPr>
        <w:t>ля підвищення автономності критичного обладнання встановлено сонячні панелі та сучасні зарядні станції (</w:t>
      </w:r>
      <w:proofErr w:type="spellStart"/>
      <w:r w:rsidRPr="006E33F4">
        <w:rPr>
          <w:sz w:val="28"/>
          <w:szCs w:val="28"/>
        </w:rPr>
        <w:t>EcoFlow</w:t>
      </w:r>
      <w:proofErr w:type="spellEnd"/>
      <w:r w:rsidRPr="006E33F4">
        <w:rPr>
          <w:sz w:val="28"/>
          <w:szCs w:val="28"/>
        </w:rPr>
        <w:t>).</w:t>
      </w:r>
    </w:p>
    <w:p w14:paraId="327E9CBF" w14:textId="39D063F4" w:rsidR="00AD0537" w:rsidRPr="006E33F4" w:rsidRDefault="00AD0537" w:rsidP="006E33F4">
      <w:pPr>
        <w:ind w:firstLine="510"/>
        <w:jc w:val="both"/>
        <w:rPr>
          <w:sz w:val="28"/>
          <w:szCs w:val="28"/>
        </w:rPr>
      </w:pPr>
      <w:r w:rsidRPr="006E33F4">
        <w:rPr>
          <w:sz w:val="28"/>
          <w:szCs w:val="28"/>
        </w:rPr>
        <w:t xml:space="preserve">Мережеве обладнання: </w:t>
      </w:r>
      <w:r w:rsidR="006E33F4">
        <w:rPr>
          <w:sz w:val="28"/>
          <w:szCs w:val="28"/>
        </w:rPr>
        <w:t>п</w:t>
      </w:r>
      <w:r w:rsidRPr="006E33F4">
        <w:rPr>
          <w:sz w:val="28"/>
          <w:szCs w:val="28"/>
        </w:rPr>
        <w:t xml:space="preserve">роведено часткову модернізацію </w:t>
      </w:r>
      <w:proofErr w:type="spellStart"/>
      <w:r w:rsidRPr="006E33F4">
        <w:rPr>
          <w:sz w:val="28"/>
          <w:szCs w:val="28"/>
        </w:rPr>
        <w:t>маршрутизуючого</w:t>
      </w:r>
      <w:proofErr w:type="spellEnd"/>
      <w:r w:rsidRPr="006E33F4">
        <w:rPr>
          <w:sz w:val="28"/>
          <w:szCs w:val="28"/>
        </w:rPr>
        <w:t xml:space="preserve"> обладнання у приміщеннях виконавчого комітету та </w:t>
      </w:r>
      <w:proofErr w:type="spellStart"/>
      <w:r w:rsidRPr="006E33F4">
        <w:rPr>
          <w:sz w:val="28"/>
          <w:szCs w:val="28"/>
        </w:rPr>
        <w:t>ЦНАПу</w:t>
      </w:r>
      <w:proofErr w:type="spellEnd"/>
      <w:r w:rsidRPr="006E33F4">
        <w:rPr>
          <w:sz w:val="28"/>
          <w:szCs w:val="28"/>
        </w:rPr>
        <w:t>.</w:t>
      </w:r>
    </w:p>
    <w:p w14:paraId="3E5013EB" w14:textId="4BB583F1" w:rsidR="00AD0537" w:rsidRPr="006E33F4" w:rsidRDefault="00AD0537" w:rsidP="006E33F4">
      <w:pPr>
        <w:ind w:firstLine="510"/>
        <w:jc w:val="both"/>
        <w:rPr>
          <w:sz w:val="28"/>
          <w:szCs w:val="28"/>
        </w:rPr>
      </w:pPr>
      <w:proofErr w:type="spellStart"/>
      <w:r w:rsidRPr="006E33F4">
        <w:rPr>
          <w:sz w:val="28"/>
          <w:szCs w:val="28"/>
        </w:rPr>
        <w:t>Відеонагляд</w:t>
      </w:r>
      <w:proofErr w:type="spellEnd"/>
      <w:r w:rsidRPr="006E33F4">
        <w:rPr>
          <w:sz w:val="28"/>
          <w:szCs w:val="28"/>
        </w:rPr>
        <w:t>:</w:t>
      </w:r>
      <w:r w:rsidR="006E33F4">
        <w:rPr>
          <w:sz w:val="28"/>
          <w:szCs w:val="28"/>
        </w:rPr>
        <w:t xml:space="preserve"> з</w:t>
      </w:r>
      <w:r w:rsidRPr="006E33F4">
        <w:rPr>
          <w:sz w:val="28"/>
          <w:szCs w:val="28"/>
        </w:rPr>
        <w:t xml:space="preserve">дійснювалося адміністрування міської системи відеоспостереження. Відділом встановлено 8 нових відеокамер (6 </w:t>
      </w:r>
      <w:r w:rsidR="006E33F4">
        <w:rPr>
          <w:sz w:val="28"/>
          <w:szCs w:val="28"/>
        </w:rPr>
        <w:t>-</w:t>
      </w:r>
      <w:r w:rsidRPr="006E33F4">
        <w:rPr>
          <w:sz w:val="28"/>
          <w:szCs w:val="28"/>
        </w:rPr>
        <w:t xml:space="preserve"> у міській раді, 2 </w:t>
      </w:r>
      <w:r w:rsidR="006E33F4">
        <w:rPr>
          <w:sz w:val="28"/>
          <w:szCs w:val="28"/>
        </w:rPr>
        <w:t>-</w:t>
      </w:r>
      <w:r w:rsidRPr="006E33F4">
        <w:rPr>
          <w:sz w:val="28"/>
          <w:szCs w:val="28"/>
        </w:rPr>
        <w:t xml:space="preserve"> у </w:t>
      </w:r>
      <w:proofErr w:type="spellStart"/>
      <w:r w:rsidRPr="006E33F4">
        <w:rPr>
          <w:sz w:val="28"/>
          <w:szCs w:val="28"/>
        </w:rPr>
        <w:t>ЦНАПі</w:t>
      </w:r>
      <w:proofErr w:type="spellEnd"/>
      <w:r w:rsidRPr="006E33F4">
        <w:rPr>
          <w:sz w:val="28"/>
          <w:szCs w:val="28"/>
        </w:rPr>
        <w:t>).</w:t>
      </w:r>
    </w:p>
    <w:p w14:paraId="2118F19E" w14:textId="7082873B" w:rsidR="00AD0537" w:rsidRDefault="00AD0537" w:rsidP="006E33F4">
      <w:pPr>
        <w:ind w:firstLine="510"/>
        <w:jc w:val="both"/>
        <w:rPr>
          <w:sz w:val="28"/>
          <w:szCs w:val="28"/>
        </w:rPr>
      </w:pPr>
      <w:r w:rsidRPr="006E33F4">
        <w:rPr>
          <w:sz w:val="28"/>
          <w:szCs w:val="28"/>
        </w:rPr>
        <w:t xml:space="preserve">Моніторинг: </w:t>
      </w:r>
      <w:r w:rsidR="006E33F4">
        <w:rPr>
          <w:sz w:val="28"/>
          <w:szCs w:val="28"/>
        </w:rPr>
        <w:t>з</w:t>
      </w:r>
      <w:r w:rsidRPr="006E33F4">
        <w:rPr>
          <w:sz w:val="28"/>
          <w:szCs w:val="28"/>
        </w:rPr>
        <w:t xml:space="preserve">абезпечено стабільну роботу 20 внутрішніх сервісів та реєстрів установи; технічні </w:t>
      </w:r>
      <w:proofErr w:type="spellStart"/>
      <w:r w:rsidRPr="006E33F4">
        <w:rPr>
          <w:sz w:val="28"/>
          <w:szCs w:val="28"/>
        </w:rPr>
        <w:t>збої</w:t>
      </w:r>
      <w:proofErr w:type="spellEnd"/>
      <w:r w:rsidRPr="006E33F4">
        <w:rPr>
          <w:sz w:val="28"/>
          <w:szCs w:val="28"/>
        </w:rPr>
        <w:t xml:space="preserve"> усувалися в найкоротші терміни.</w:t>
      </w:r>
    </w:p>
    <w:p w14:paraId="1B454E7D" w14:textId="77777777" w:rsidR="006E33F4" w:rsidRPr="006E33F4" w:rsidRDefault="006E33F4" w:rsidP="006E33F4">
      <w:pPr>
        <w:ind w:firstLine="510"/>
        <w:jc w:val="both"/>
        <w:rPr>
          <w:sz w:val="28"/>
          <w:szCs w:val="28"/>
        </w:rPr>
      </w:pPr>
    </w:p>
    <w:p w14:paraId="54FA0CAB" w14:textId="77777777" w:rsidR="00AD0537" w:rsidRPr="006E33F4" w:rsidRDefault="00AD0537" w:rsidP="006E33F4">
      <w:pPr>
        <w:ind w:firstLine="510"/>
        <w:jc w:val="both"/>
        <w:rPr>
          <w:sz w:val="28"/>
          <w:szCs w:val="28"/>
        </w:rPr>
      </w:pPr>
      <w:r w:rsidRPr="006E33F4">
        <w:rPr>
          <w:sz w:val="28"/>
          <w:szCs w:val="28"/>
        </w:rPr>
        <w:t>3. Технічне обслуговування та ремонт</w:t>
      </w:r>
    </w:p>
    <w:p w14:paraId="17C4E6E6" w14:textId="77777777" w:rsidR="00AD0537" w:rsidRPr="006E33F4" w:rsidRDefault="00AD0537" w:rsidP="006E33F4">
      <w:pPr>
        <w:ind w:firstLine="510"/>
        <w:jc w:val="both"/>
        <w:rPr>
          <w:sz w:val="28"/>
          <w:szCs w:val="28"/>
        </w:rPr>
      </w:pPr>
      <w:r w:rsidRPr="006E33F4">
        <w:rPr>
          <w:sz w:val="28"/>
          <w:szCs w:val="28"/>
        </w:rPr>
        <w:t>Проведено планове обслуговування комп’ютерної техніки підрозділів.</w:t>
      </w:r>
    </w:p>
    <w:p w14:paraId="77DAB2CF" w14:textId="03A906DC" w:rsidR="00AD0537" w:rsidRPr="006E33F4" w:rsidRDefault="00AD0537" w:rsidP="006E33F4">
      <w:pPr>
        <w:ind w:firstLine="510"/>
        <w:jc w:val="both"/>
        <w:rPr>
          <w:sz w:val="28"/>
          <w:szCs w:val="28"/>
        </w:rPr>
      </w:pPr>
      <w:r w:rsidRPr="006E33F4">
        <w:rPr>
          <w:sz w:val="28"/>
          <w:szCs w:val="28"/>
        </w:rPr>
        <w:t xml:space="preserve">Заміна компонентів: </w:t>
      </w:r>
      <w:r w:rsidR="001806A2">
        <w:rPr>
          <w:sz w:val="28"/>
          <w:szCs w:val="28"/>
        </w:rPr>
        <w:t>з</w:t>
      </w:r>
      <w:r w:rsidRPr="006E33F4">
        <w:rPr>
          <w:sz w:val="28"/>
          <w:szCs w:val="28"/>
        </w:rPr>
        <w:t xml:space="preserve">амінено 18 накопичувачів даних (SSD/HDD), </w:t>
      </w:r>
      <w:r w:rsidR="001806A2">
        <w:rPr>
          <w:sz w:val="28"/>
          <w:szCs w:val="28"/>
        </w:rPr>
        <w:t xml:space="preserve">                           </w:t>
      </w:r>
      <w:r w:rsidRPr="006E33F4">
        <w:rPr>
          <w:sz w:val="28"/>
          <w:szCs w:val="28"/>
        </w:rPr>
        <w:t xml:space="preserve">7 вентиляторів блоків живлення та 25 акумуляторних </w:t>
      </w:r>
      <w:proofErr w:type="spellStart"/>
      <w:r w:rsidRPr="006E33F4">
        <w:rPr>
          <w:sz w:val="28"/>
          <w:szCs w:val="28"/>
        </w:rPr>
        <w:t>батарей</w:t>
      </w:r>
      <w:proofErr w:type="spellEnd"/>
      <w:r w:rsidRPr="006E33F4">
        <w:rPr>
          <w:sz w:val="28"/>
          <w:szCs w:val="28"/>
        </w:rPr>
        <w:t xml:space="preserve"> у джерелах безперебійного живлення (ДБЖ).</w:t>
      </w:r>
    </w:p>
    <w:p w14:paraId="1C0AA451" w14:textId="667241A1" w:rsidR="00AD0537" w:rsidRDefault="00AD0537" w:rsidP="006E33F4">
      <w:pPr>
        <w:ind w:firstLine="510"/>
        <w:jc w:val="both"/>
        <w:rPr>
          <w:sz w:val="28"/>
          <w:szCs w:val="28"/>
        </w:rPr>
      </w:pPr>
      <w:r w:rsidRPr="006E33F4">
        <w:rPr>
          <w:sz w:val="28"/>
          <w:szCs w:val="28"/>
        </w:rPr>
        <w:t xml:space="preserve">Програмне забезпечення: </w:t>
      </w:r>
      <w:r w:rsidR="001806A2">
        <w:rPr>
          <w:sz w:val="28"/>
          <w:szCs w:val="28"/>
        </w:rPr>
        <w:t>в</w:t>
      </w:r>
      <w:r w:rsidRPr="006E33F4">
        <w:rPr>
          <w:sz w:val="28"/>
          <w:szCs w:val="28"/>
        </w:rPr>
        <w:t xml:space="preserve">иконано </w:t>
      </w:r>
      <w:proofErr w:type="spellStart"/>
      <w:r w:rsidRPr="006E33F4">
        <w:rPr>
          <w:sz w:val="28"/>
          <w:szCs w:val="28"/>
        </w:rPr>
        <w:t>перевстановлення</w:t>
      </w:r>
      <w:proofErr w:type="spellEnd"/>
      <w:r w:rsidRPr="006E33F4">
        <w:rPr>
          <w:sz w:val="28"/>
          <w:szCs w:val="28"/>
        </w:rPr>
        <w:t xml:space="preserve"> та налаштування операційної системи на сервері керування електронною чергою.</w:t>
      </w:r>
    </w:p>
    <w:p w14:paraId="3EF150B2" w14:textId="77777777" w:rsidR="001806A2" w:rsidRPr="006E33F4" w:rsidRDefault="001806A2" w:rsidP="006E33F4">
      <w:pPr>
        <w:ind w:firstLine="510"/>
        <w:jc w:val="both"/>
        <w:rPr>
          <w:sz w:val="28"/>
          <w:szCs w:val="28"/>
        </w:rPr>
      </w:pPr>
    </w:p>
    <w:p w14:paraId="5F4E674E" w14:textId="77777777" w:rsidR="00AD0537" w:rsidRPr="006E33F4" w:rsidRDefault="00AD0537" w:rsidP="006E33F4">
      <w:pPr>
        <w:ind w:firstLine="510"/>
        <w:jc w:val="both"/>
        <w:rPr>
          <w:sz w:val="28"/>
          <w:szCs w:val="28"/>
        </w:rPr>
      </w:pPr>
      <w:r w:rsidRPr="006E33F4">
        <w:rPr>
          <w:sz w:val="28"/>
          <w:szCs w:val="28"/>
        </w:rPr>
        <w:t xml:space="preserve">4. </w:t>
      </w:r>
      <w:proofErr w:type="spellStart"/>
      <w:r w:rsidRPr="006E33F4">
        <w:rPr>
          <w:sz w:val="28"/>
          <w:szCs w:val="28"/>
        </w:rPr>
        <w:t>Цифровізація</w:t>
      </w:r>
      <w:proofErr w:type="spellEnd"/>
      <w:r w:rsidRPr="006E33F4">
        <w:rPr>
          <w:sz w:val="28"/>
          <w:szCs w:val="28"/>
        </w:rPr>
        <w:t xml:space="preserve"> та </w:t>
      </w:r>
      <w:proofErr w:type="spellStart"/>
      <w:r w:rsidRPr="006E33F4">
        <w:rPr>
          <w:sz w:val="28"/>
          <w:szCs w:val="28"/>
        </w:rPr>
        <w:t>кібербезпека</w:t>
      </w:r>
      <w:proofErr w:type="spellEnd"/>
    </w:p>
    <w:p w14:paraId="5DDDF7CC" w14:textId="17C29D3D" w:rsidR="00AD0537" w:rsidRPr="006E33F4" w:rsidRDefault="00AD0537" w:rsidP="006E33F4">
      <w:pPr>
        <w:ind w:firstLine="510"/>
        <w:jc w:val="both"/>
        <w:rPr>
          <w:sz w:val="28"/>
          <w:szCs w:val="28"/>
        </w:rPr>
      </w:pPr>
      <w:proofErr w:type="spellStart"/>
      <w:r w:rsidRPr="006E33F4">
        <w:rPr>
          <w:sz w:val="28"/>
          <w:szCs w:val="28"/>
        </w:rPr>
        <w:t>Кіберзахист</w:t>
      </w:r>
      <w:proofErr w:type="spellEnd"/>
      <w:r w:rsidRPr="006E33F4">
        <w:rPr>
          <w:sz w:val="28"/>
          <w:szCs w:val="28"/>
        </w:rPr>
        <w:t xml:space="preserve">: </w:t>
      </w:r>
      <w:r w:rsidR="001806A2">
        <w:rPr>
          <w:sz w:val="28"/>
          <w:szCs w:val="28"/>
        </w:rPr>
        <w:t>о</w:t>
      </w:r>
      <w:r w:rsidRPr="006E33F4">
        <w:rPr>
          <w:sz w:val="28"/>
          <w:szCs w:val="28"/>
        </w:rPr>
        <w:t xml:space="preserve">рганізовано моніторинг антивірусного захисту. У співпраці з </w:t>
      </w:r>
      <w:proofErr w:type="spellStart"/>
      <w:r w:rsidRPr="006E33F4">
        <w:rPr>
          <w:sz w:val="28"/>
          <w:szCs w:val="28"/>
        </w:rPr>
        <w:t>Держспецзв’язку</w:t>
      </w:r>
      <w:proofErr w:type="spellEnd"/>
      <w:r w:rsidRPr="006E33F4">
        <w:rPr>
          <w:sz w:val="28"/>
          <w:szCs w:val="28"/>
        </w:rPr>
        <w:t xml:space="preserve"> впроваджено хмарний сервіс безпеки </w:t>
      </w:r>
      <w:proofErr w:type="spellStart"/>
      <w:r w:rsidRPr="006E33F4">
        <w:rPr>
          <w:sz w:val="28"/>
          <w:szCs w:val="28"/>
        </w:rPr>
        <w:t>Cisco</w:t>
      </w:r>
      <w:proofErr w:type="spellEnd"/>
      <w:r w:rsidRPr="006E33F4">
        <w:rPr>
          <w:sz w:val="28"/>
          <w:szCs w:val="28"/>
        </w:rPr>
        <w:t xml:space="preserve"> </w:t>
      </w:r>
      <w:proofErr w:type="spellStart"/>
      <w:r w:rsidRPr="006E33F4">
        <w:rPr>
          <w:sz w:val="28"/>
          <w:szCs w:val="28"/>
        </w:rPr>
        <w:t>Umbrella</w:t>
      </w:r>
      <w:proofErr w:type="spellEnd"/>
      <w:r w:rsidRPr="006E33F4">
        <w:rPr>
          <w:sz w:val="28"/>
          <w:szCs w:val="28"/>
        </w:rPr>
        <w:t xml:space="preserve"> для захисту від мережевих загроз.</w:t>
      </w:r>
    </w:p>
    <w:tbl>
      <w:tblPr>
        <w:tblpPr w:leftFromText="180" w:rightFromText="180" w:vertAnchor="text" w:horzAnchor="margin" w:tblpY="-208"/>
        <w:tblOverlap w:val="never"/>
        <w:tblW w:w="5000" w:type="pct"/>
        <w:tblLayout w:type="fixed"/>
        <w:tblCellMar>
          <w:top w:w="55" w:type="dxa"/>
          <w:left w:w="55" w:type="dxa"/>
          <w:bottom w:w="55" w:type="dxa"/>
          <w:right w:w="55" w:type="dxa"/>
        </w:tblCellMar>
        <w:tblLook w:val="04A0" w:firstRow="1" w:lastRow="0" w:firstColumn="1" w:lastColumn="0" w:noHBand="0" w:noVBand="1"/>
      </w:tblPr>
      <w:tblGrid>
        <w:gridCol w:w="810"/>
        <w:gridCol w:w="8818"/>
      </w:tblGrid>
      <w:tr w:rsidR="000831E8" w14:paraId="6B7C93CF" w14:textId="77777777" w:rsidTr="000831E8">
        <w:trPr>
          <w:trHeight w:val="315"/>
        </w:trPr>
        <w:tc>
          <w:tcPr>
            <w:tcW w:w="810" w:type="dxa"/>
            <w:tcBorders>
              <w:top w:val="single" w:sz="4" w:space="0" w:color="000000"/>
              <w:left w:val="single" w:sz="4" w:space="0" w:color="000000"/>
              <w:bottom w:val="single" w:sz="4" w:space="0" w:color="000000"/>
            </w:tcBorders>
            <w:vAlign w:val="center"/>
          </w:tcPr>
          <w:p w14:paraId="7E95B505" w14:textId="77777777" w:rsidR="000831E8" w:rsidRDefault="000831E8" w:rsidP="000831E8">
            <w:pPr>
              <w:pageBreakBefore/>
              <w:jc w:val="center"/>
              <w:rPr>
                <w:b/>
                <w:bCs/>
                <w:szCs w:val="28"/>
              </w:rPr>
            </w:pPr>
            <w:r w:rsidRPr="006E33F4">
              <w:lastRenderedPageBreak/>
              <w:br w:type="page"/>
            </w:r>
            <w:r>
              <w:rPr>
                <w:b/>
                <w:bCs/>
                <w:sz w:val="28"/>
                <w:szCs w:val="28"/>
              </w:rPr>
              <w:t>№ п/п</w:t>
            </w:r>
          </w:p>
        </w:tc>
        <w:tc>
          <w:tcPr>
            <w:tcW w:w="8818" w:type="dxa"/>
            <w:tcBorders>
              <w:top w:val="single" w:sz="4" w:space="0" w:color="000000"/>
              <w:left w:val="single" w:sz="4" w:space="0" w:color="000000"/>
              <w:bottom w:val="single" w:sz="4" w:space="0" w:color="000000"/>
              <w:right w:val="single" w:sz="4" w:space="0" w:color="000000"/>
            </w:tcBorders>
            <w:vAlign w:val="center"/>
          </w:tcPr>
          <w:p w14:paraId="504E6B70" w14:textId="77777777" w:rsidR="000831E8" w:rsidRDefault="000831E8" w:rsidP="000831E8">
            <w:pPr>
              <w:ind w:right="227" w:firstLine="57"/>
              <w:jc w:val="center"/>
              <w:rPr>
                <w:b/>
                <w:bCs/>
                <w:szCs w:val="28"/>
              </w:rPr>
            </w:pPr>
            <w:r>
              <w:rPr>
                <w:b/>
                <w:bCs/>
                <w:sz w:val="28"/>
                <w:szCs w:val="28"/>
              </w:rPr>
              <w:t>Перелік ресурсів та систем, що безпосередньо обслуговуються відділом програмного забезпечення</w:t>
            </w:r>
          </w:p>
        </w:tc>
      </w:tr>
      <w:tr w:rsidR="000831E8" w14:paraId="6FD46C73" w14:textId="77777777" w:rsidTr="000831E8">
        <w:trPr>
          <w:trHeight w:val="315"/>
        </w:trPr>
        <w:tc>
          <w:tcPr>
            <w:tcW w:w="810" w:type="dxa"/>
            <w:tcBorders>
              <w:left w:val="single" w:sz="4" w:space="0" w:color="000000"/>
              <w:bottom w:val="single" w:sz="4" w:space="0" w:color="000000"/>
            </w:tcBorders>
          </w:tcPr>
          <w:p w14:paraId="253F4A29"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80CD858" w14:textId="77777777" w:rsidR="000831E8" w:rsidRDefault="000831E8" w:rsidP="000831E8">
            <w:pPr>
              <w:ind w:right="227" w:firstLine="57"/>
              <w:rPr>
                <w:szCs w:val="28"/>
              </w:rPr>
            </w:pPr>
            <w:r>
              <w:rPr>
                <w:color w:val="000000"/>
                <w:sz w:val="28"/>
                <w:szCs w:val="28"/>
              </w:rPr>
              <w:t>Автоматизована система контролю виконання документів та доручень «</w:t>
            </w:r>
            <w:proofErr w:type="spellStart"/>
            <w:r>
              <w:rPr>
                <w:color w:val="000000"/>
                <w:sz w:val="28"/>
                <w:szCs w:val="28"/>
              </w:rPr>
              <w:t>Доканаліз</w:t>
            </w:r>
            <w:proofErr w:type="spellEnd"/>
            <w:r>
              <w:rPr>
                <w:color w:val="000000"/>
                <w:sz w:val="28"/>
                <w:szCs w:val="28"/>
              </w:rPr>
              <w:t>»;</w:t>
            </w:r>
          </w:p>
        </w:tc>
      </w:tr>
      <w:tr w:rsidR="000831E8" w14:paraId="106812BB" w14:textId="77777777" w:rsidTr="000831E8">
        <w:trPr>
          <w:trHeight w:val="315"/>
        </w:trPr>
        <w:tc>
          <w:tcPr>
            <w:tcW w:w="810" w:type="dxa"/>
            <w:tcBorders>
              <w:left w:val="single" w:sz="4" w:space="0" w:color="000000"/>
              <w:bottom w:val="single" w:sz="4" w:space="0" w:color="000000"/>
            </w:tcBorders>
          </w:tcPr>
          <w:p w14:paraId="435178B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79168A4" w14:textId="77777777" w:rsidR="000831E8" w:rsidRDefault="000831E8" w:rsidP="000831E8">
            <w:pPr>
              <w:ind w:right="227" w:firstLine="57"/>
              <w:rPr>
                <w:szCs w:val="28"/>
              </w:rPr>
            </w:pPr>
            <w:r>
              <w:rPr>
                <w:color w:val="000000"/>
                <w:sz w:val="28"/>
                <w:szCs w:val="28"/>
              </w:rPr>
              <w:t>Автоматизована система контролю документів управління соціального захисту населення;</w:t>
            </w:r>
          </w:p>
        </w:tc>
      </w:tr>
      <w:tr w:rsidR="000831E8" w14:paraId="261DD0D0" w14:textId="77777777" w:rsidTr="000831E8">
        <w:trPr>
          <w:trHeight w:val="315"/>
        </w:trPr>
        <w:tc>
          <w:tcPr>
            <w:tcW w:w="810" w:type="dxa"/>
            <w:tcBorders>
              <w:left w:val="single" w:sz="4" w:space="0" w:color="000000"/>
              <w:bottom w:val="single" w:sz="4" w:space="0" w:color="000000"/>
            </w:tcBorders>
          </w:tcPr>
          <w:p w14:paraId="03A3376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791F983" w14:textId="77777777" w:rsidR="000831E8" w:rsidRDefault="000831E8" w:rsidP="000831E8">
            <w:pPr>
              <w:ind w:right="227" w:firstLine="57"/>
              <w:rPr>
                <w:szCs w:val="28"/>
              </w:rPr>
            </w:pPr>
            <w:r>
              <w:rPr>
                <w:color w:val="000000"/>
                <w:sz w:val="28"/>
                <w:szCs w:val="28"/>
              </w:rPr>
              <w:t xml:space="preserve">Автоматизована система контролю документів </w:t>
            </w:r>
            <w:proofErr w:type="spellStart"/>
            <w:r>
              <w:rPr>
                <w:color w:val="000000"/>
                <w:sz w:val="28"/>
                <w:szCs w:val="28"/>
              </w:rPr>
              <w:t>ЦНАПу</w:t>
            </w:r>
            <w:proofErr w:type="spellEnd"/>
            <w:r>
              <w:rPr>
                <w:color w:val="000000"/>
                <w:sz w:val="28"/>
                <w:szCs w:val="28"/>
              </w:rPr>
              <w:t xml:space="preserve"> (звернення громадян);</w:t>
            </w:r>
          </w:p>
        </w:tc>
      </w:tr>
      <w:tr w:rsidR="000831E8" w14:paraId="5B76A82E" w14:textId="77777777" w:rsidTr="000831E8">
        <w:trPr>
          <w:trHeight w:val="315"/>
        </w:trPr>
        <w:tc>
          <w:tcPr>
            <w:tcW w:w="810" w:type="dxa"/>
            <w:tcBorders>
              <w:left w:val="single" w:sz="4" w:space="0" w:color="000000"/>
              <w:bottom w:val="single" w:sz="4" w:space="0" w:color="000000"/>
            </w:tcBorders>
          </w:tcPr>
          <w:p w14:paraId="60E07435"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1DD6FB62" w14:textId="77777777" w:rsidR="000831E8" w:rsidRDefault="000831E8" w:rsidP="000831E8">
            <w:pPr>
              <w:ind w:right="227" w:firstLine="57"/>
              <w:rPr>
                <w:szCs w:val="28"/>
              </w:rPr>
            </w:pPr>
            <w:r>
              <w:rPr>
                <w:color w:val="000000"/>
                <w:sz w:val="28"/>
                <w:szCs w:val="28"/>
              </w:rPr>
              <w:t xml:space="preserve">Автоматизована система контролю документів </w:t>
            </w:r>
            <w:proofErr w:type="spellStart"/>
            <w:r>
              <w:rPr>
                <w:color w:val="000000"/>
                <w:sz w:val="28"/>
                <w:szCs w:val="28"/>
              </w:rPr>
              <w:t>ЦНАПу</w:t>
            </w:r>
            <w:proofErr w:type="spellEnd"/>
            <w:r>
              <w:rPr>
                <w:color w:val="000000"/>
                <w:sz w:val="28"/>
                <w:szCs w:val="28"/>
              </w:rPr>
              <w:t>;</w:t>
            </w:r>
          </w:p>
        </w:tc>
      </w:tr>
      <w:tr w:rsidR="000831E8" w14:paraId="650A21CE" w14:textId="77777777" w:rsidTr="000831E8">
        <w:trPr>
          <w:trHeight w:val="315"/>
        </w:trPr>
        <w:tc>
          <w:tcPr>
            <w:tcW w:w="810" w:type="dxa"/>
            <w:tcBorders>
              <w:left w:val="single" w:sz="4" w:space="0" w:color="000000"/>
              <w:bottom w:val="single" w:sz="4" w:space="0" w:color="000000"/>
            </w:tcBorders>
          </w:tcPr>
          <w:p w14:paraId="721ED4C9"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3D60853" w14:textId="77777777" w:rsidR="000831E8" w:rsidRDefault="000831E8" w:rsidP="000831E8">
            <w:pPr>
              <w:ind w:right="227" w:firstLine="57"/>
              <w:rPr>
                <w:szCs w:val="28"/>
              </w:rPr>
            </w:pPr>
            <w:r>
              <w:rPr>
                <w:color w:val="000000"/>
                <w:sz w:val="28"/>
                <w:szCs w:val="28"/>
              </w:rPr>
              <w:t>Архівна версія системи голосування міської ради;</w:t>
            </w:r>
          </w:p>
        </w:tc>
      </w:tr>
      <w:tr w:rsidR="000831E8" w14:paraId="1A64F9C4" w14:textId="77777777" w:rsidTr="000831E8">
        <w:trPr>
          <w:trHeight w:val="315"/>
        </w:trPr>
        <w:tc>
          <w:tcPr>
            <w:tcW w:w="810" w:type="dxa"/>
            <w:tcBorders>
              <w:left w:val="single" w:sz="4" w:space="0" w:color="000000"/>
              <w:bottom w:val="single" w:sz="4" w:space="0" w:color="000000"/>
            </w:tcBorders>
          </w:tcPr>
          <w:p w14:paraId="50BFCAE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8D6FAEB" w14:textId="77777777" w:rsidR="000831E8" w:rsidRDefault="000831E8" w:rsidP="000831E8">
            <w:pPr>
              <w:ind w:right="227" w:firstLine="57"/>
              <w:rPr>
                <w:szCs w:val="28"/>
              </w:rPr>
            </w:pPr>
            <w:proofErr w:type="spellStart"/>
            <w:r>
              <w:rPr>
                <w:color w:val="000000"/>
                <w:sz w:val="28"/>
                <w:szCs w:val="28"/>
              </w:rPr>
              <w:t>Геопортал</w:t>
            </w:r>
            <w:proofErr w:type="spellEnd"/>
            <w:r>
              <w:rPr>
                <w:color w:val="000000"/>
                <w:sz w:val="28"/>
                <w:szCs w:val="28"/>
              </w:rPr>
              <w:t xml:space="preserve"> </w:t>
            </w:r>
            <w:proofErr w:type="spellStart"/>
            <w:r>
              <w:rPr>
                <w:color w:val="000000"/>
                <w:sz w:val="28"/>
                <w:szCs w:val="28"/>
              </w:rPr>
              <w:t>Славутської</w:t>
            </w:r>
            <w:proofErr w:type="spellEnd"/>
            <w:r>
              <w:rPr>
                <w:color w:val="000000"/>
                <w:sz w:val="28"/>
                <w:szCs w:val="28"/>
              </w:rPr>
              <w:t xml:space="preserve"> міської територіальної громади;</w:t>
            </w:r>
          </w:p>
        </w:tc>
      </w:tr>
      <w:tr w:rsidR="000831E8" w14:paraId="59E428B0" w14:textId="77777777" w:rsidTr="000831E8">
        <w:trPr>
          <w:trHeight w:val="315"/>
        </w:trPr>
        <w:tc>
          <w:tcPr>
            <w:tcW w:w="810" w:type="dxa"/>
            <w:tcBorders>
              <w:left w:val="single" w:sz="4" w:space="0" w:color="000000"/>
              <w:bottom w:val="single" w:sz="4" w:space="0" w:color="000000"/>
            </w:tcBorders>
          </w:tcPr>
          <w:p w14:paraId="2ECE995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6DE515D" w14:textId="77777777" w:rsidR="000831E8" w:rsidRDefault="000831E8" w:rsidP="000831E8">
            <w:pPr>
              <w:ind w:right="227" w:firstLine="57"/>
              <w:rPr>
                <w:szCs w:val="28"/>
              </w:rPr>
            </w:pPr>
            <w:r>
              <w:rPr>
                <w:color w:val="000000"/>
                <w:sz w:val="28"/>
                <w:szCs w:val="28"/>
              </w:rPr>
              <w:t xml:space="preserve">Демографічний реєстр </w:t>
            </w:r>
            <w:proofErr w:type="spellStart"/>
            <w:r>
              <w:rPr>
                <w:color w:val="000000"/>
                <w:sz w:val="28"/>
                <w:szCs w:val="28"/>
              </w:rPr>
              <w:t>тергромади</w:t>
            </w:r>
            <w:proofErr w:type="spellEnd"/>
            <w:r>
              <w:rPr>
                <w:color w:val="000000"/>
                <w:sz w:val="28"/>
                <w:szCs w:val="28"/>
              </w:rPr>
              <w:t xml:space="preserve"> ЦНАП-SQS;</w:t>
            </w:r>
          </w:p>
        </w:tc>
      </w:tr>
      <w:tr w:rsidR="000831E8" w14:paraId="02BD0704" w14:textId="77777777" w:rsidTr="000831E8">
        <w:trPr>
          <w:trHeight w:val="555"/>
        </w:trPr>
        <w:tc>
          <w:tcPr>
            <w:tcW w:w="810" w:type="dxa"/>
            <w:tcBorders>
              <w:left w:val="single" w:sz="4" w:space="0" w:color="000000"/>
              <w:bottom w:val="single" w:sz="4" w:space="0" w:color="000000"/>
            </w:tcBorders>
          </w:tcPr>
          <w:p w14:paraId="20F9C1D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88EA0D6" w14:textId="77777777" w:rsidR="000831E8" w:rsidRDefault="000831E8" w:rsidP="000831E8">
            <w:pPr>
              <w:ind w:right="227" w:firstLine="57"/>
              <w:rPr>
                <w:szCs w:val="28"/>
              </w:rPr>
            </w:pPr>
            <w:r>
              <w:rPr>
                <w:color w:val="000000"/>
                <w:sz w:val="28"/>
                <w:szCs w:val="28"/>
              </w:rPr>
              <w:t xml:space="preserve">Електронна черга </w:t>
            </w:r>
            <w:proofErr w:type="spellStart"/>
            <w:r>
              <w:rPr>
                <w:color w:val="000000"/>
                <w:sz w:val="28"/>
                <w:szCs w:val="28"/>
              </w:rPr>
              <w:t>ЦНАПу</w:t>
            </w:r>
            <w:proofErr w:type="spellEnd"/>
            <w:r>
              <w:rPr>
                <w:color w:val="000000"/>
                <w:sz w:val="28"/>
                <w:szCs w:val="28"/>
              </w:rPr>
              <w:t>;</w:t>
            </w:r>
          </w:p>
        </w:tc>
      </w:tr>
      <w:tr w:rsidR="000831E8" w14:paraId="538AD825" w14:textId="77777777" w:rsidTr="000831E8">
        <w:trPr>
          <w:trHeight w:val="315"/>
        </w:trPr>
        <w:tc>
          <w:tcPr>
            <w:tcW w:w="810" w:type="dxa"/>
            <w:tcBorders>
              <w:left w:val="single" w:sz="4" w:space="0" w:color="000000"/>
              <w:bottom w:val="single" w:sz="4" w:space="0" w:color="000000"/>
            </w:tcBorders>
          </w:tcPr>
          <w:p w14:paraId="28C2CCB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54336A88" w14:textId="77777777" w:rsidR="000831E8" w:rsidRDefault="000831E8" w:rsidP="000831E8">
            <w:pPr>
              <w:ind w:right="227" w:firstLine="57"/>
              <w:rPr>
                <w:szCs w:val="28"/>
              </w:rPr>
            </w:pPr>
            <w:r>
              <w:rPr>
                <w:color w:val="000000"/>
                <w:sz w:val="28"/>
                <w:szCs w:val="28"/>
              </w:rPr>
              <w:t>Інвестиційний портал;</w:t>
            </w:r>
          </w:p>
        </w:tc>
      </w:tr>
      <w:tr w:rsidR="000831E8" w14:paraId="6AAD9E9F" w14:textId="77777777" w:rsidTr="000831E8">
        <w:trPr>
          <w:trHeight w:val="315"/>
        </w:trPr>
        <w:tc>
          <w:tcPr>
            <w:tcW w:w="810" w:type="dxa"/>
            <w:tcBorders>
              <w:left w:val="single" w:sz="4" w:space="0" w:color="000000"/>
              <w:bottom w:val="single" w:sz="4" w:space="0" w:color="000000"/>
            </w:tcBorders>
          </w:tcPr>
          <w:p w14:paraId="1092DD22"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D3A2516" w14:textId="77777777" w:rsidR="000831E8" w:rsidRDefault="000831E8" w:rsidP="000831E8">
            <w:pPr>
              <w:ind w:right="227" w:firstLine="57"/>
              <w:rPr>
                <w:szCs w:val="28"/>
              </w:rPr>
            </w:pPr>
            <w:r>
              <w:rPr>
                <w:sz w:val="28"/>
                <w:szCs w:val="28"/>
              </w:rPr>
              <w:t>Комплексна система захисту інформації для доступу до Єдиного демографічного реєстру;</w:t>
            </w:r>
          </w:p>
        </w:tc>
      </w:tr>
      <w:tr w:rsidR="000831E8" w14:paraId="1C3D94BE" w14:textId="77777777" w:rsidTr="000831E8">
        <w:trPr>
          <w:trHeight w:val="315"/>
        </w:trPr>
        <w:tc>
          <w:tcPr>
            <w:tcW w:w="810" w:type="dxa"/>
            <w:tcBorders>
              <w:left w:val="single" w:sz="4" w:space="0" w:color="000000"/>
              <w:bottom w:val="single" w:sz="4" w:space="0" w:color="000000"/>
            </w:tcBorders>
          </w:tcPr>
          <w:p w14:paraId="21AB2DAE"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F041F9D" w14:textId="77777777" w:rsidR="000831E8" w:rsidRDefault="000831E8" w:rsidP="000831E8">
            <w:pPr>
              <w:ind w:right="227" w:firstLine="57"/>
              <w:rPr>
                <w:szCs w:val="28"/>
              </w:rPr>
            </w:pPr>
            <w:r>
              <w:rPr>
                <w:sz w:val="28"/>
                <w:szCs w:val="28"/>
              </w:rPr>
              <w:t>Комплексна система захисту інформації для доступу до реєстру транспортних засобів.</w:t>
            </w:r>
          </w:p>
        </w:tc>
      </w:tr>
      <w:tr w:rsidR="000831E8" w14:paraId="02D12606" w14:textId="77777777" w:rsidTr="000831E8">
        <w:trPr>
          <w:trHeight w:val="315"/>
        </w:trPr>
        <w:tc>
          <w:tcPr>
            <w:tcW w:w="810" w:type="dxa"/>
            <w:tcBorders>
              <w:left w:val="single" w:sz="4" w:space="0" w:color="000000"/>
              <w:bottom w:val="single" w:sz="4" w:space="0" w:color="000000"/>
            </w:tcBorders>
          </w:tcPr>
          <w:p w14:paraId="017FF42D"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4C709D6" w14:textId="77777777" w:rsidR="000831E8" w:rsidRDefault="000831E8" w:rsidP="000831E8">
            <w:pPr>
              <w:ind w:right="227" w:firstLine="57"/>
              <w:rPr>
                <w:szCs w:val="28"/>
              </w:rPr>
            </w:pPr>
            <w:r>
              <w:rPr>
                <w:color w:val="000000"/>
                <w:sz w:val="28"/>
                <w:szCs w:val="28"/>
              </w:rPr>
              <w:t xml:space="preserve">Офіційний сайт </w:t>
            </w:r>
            <w:proofErr w:type="spellStart"/>
            <w:r>
              <w:rPr>
                <w:color w:val="000000"/>
                <w:sz w:val="28"/>
                <w:szCs w:val="28"/>
              </w:rPr>
              <w:t>Славутської</w:t>
            </w:r>
            <w:proofErr w:type="spellEnd"/>
            <w:r>
              <w:rPr>
                <w:color w:val="000000"/>
                <w:sz w:val="28"/>
                <w:szCs w:val="28"/>
              </w:rPr>
              <w:t xml:space="preserve"> міської ради та її виконавчого комітету;</w:t>
            </w:r>
          </w:p>
        </w:tc>
      </w:tr>
      <w:tr w:rsidR="000831E8" w14:paraId="2736FF24" w14:textId="77777777" w:rsidTr="000831E8">
        <w:trPr>
          <w:trHeight w:val="315"/>
        </w:trPr>
        <w:tc>
          <w:tcPr>
            <w:tcW w:w="810" w:type="dxa"/>
            <w:tcBorders>
              <w:left w:val="single" w:sz="4" w:space="0" w:color="000000"/>
              <w:bottom w:val="single" w:sz="4" w:space="0" w:color="000000"/>
            </w:tcBorders>
          </w:tcPr>
          <w:p w14:paraId="2CAC538A"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A0D9C6D" w14:textId="77777777" w:rsidR="000831E8" w:rsidRDefault="000831E8" w:rsidP="000831E8">
            <w:pPr>
              <w:ind w:right="227" w:firstLine="57"/>
              <w:rPr>
                <w:szCs w:val="28"/>
              </w:rPr>
            </w:pPr>
            <w:r>
              <w:rPr>
                <w:color w:val="000000"/>
                <w:sz w:val="28"/>
                <w:szCs w:val="28"/>
              </w:rPr>
              <w:t>Портал відкритих даних виконавчого комітету;</w:t>
            </w:r>
          </w:p>
        </w:tc>
      </w:tr>
      <w:tr w:rsidR="000831E8" w14:paraId="3F671876" w14:textId="77777777" w:rsidTr="000831E8">
        <w:trPr>
          <w:trHeight w:val="315"/>
        </w:trPr>
        <w:tc>
          <w:tcPr>
            <w:tcW w:w="810" w:type="dxa"/>
            <w:tcBorders>
              <w:left w:val="single" w:sz="4" w:space="0" w:color="000000"/>
              <w:bottom w:val="single" w:sz="4" w:space="0" w:color="000000"/>
            </w:tcBorders>
          </w:tcPr>
          <w:p w14:paraId="03E6DBB4"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A8730C7" w14:textId="77777777" w:rsidR="000831E8" w:rsidRDefault="000831E8" w:rsidP="000831E8">
            <w:pPr>
              <w:ind w:right="227" w:firstLine="57"/>
              <w:rPr>
                <w:szCs w:val="28"/>
              </w:rPr>
            </w:pPr>
            <w:r>
              <w:rPr>
                <w:color w:val="000000"/>
                <w:sz w:val="28"/>
                <w:szCs w:val="28"/>
              </w:rPr>
              <w:t xml:space="preserve">Програмний комплекс для організації процесів надання адміністративних послуг - </w:t>
            </w:r>
            <w:proofErr w:type="spellStart"/>
            <w:r>
              <w:rPr>
                <w:color w:val="000000"/>
                <w:sz w:val="28"/>
                <w:szCs w:val="28"/>
              </w:rPr>
              <w:t>Smart</w:t>
            </w:r>
            <w:proofErr w:type="spellEnd"/>
            <w:r>
              <w:rPr>
                <w:color w:val="000000"/>
                <w:sz w:val="28"/>
                <w:szCs w:val="28"/>
              </w:rPr>
              <w:t>-послуги;</w:t>
            </w:r>
          </w:p>
        </w:tc>
      </w:tr>
      <w:tr w:rsidR="000831E8" w14:paraId="4795FE54" w14:textId="77777777" w:rsidTr="000831E8">
        <w:trPr>
          <w:trHeight w:val="315"/>
        </w:trPr>
        <w:tc>
          <w:tcPr>
            <w:tcW w:w="810" w:type="dxa"/>
            <w:tcBorders>
              <w:left w:val="single" w:sz="4" w:space="0" w:color="000000"/>
              <w:bottom w:val="single" w:sz="4" w:space="0" w:color="000000"/>
            </w:tcBorders>
          </w:tcPr>
          <w:p w14:paraId="71223C5C"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97278ED" w14:textId="77777777" w:rsidR="000831E8" w:rsidRDefault="000831E8" w:rsidP="000831E8">
            <w:pPr>
              <w:ind w:right="227" w:firstLine="57"/>
              <w:rPr>
                <w:szCs w:val="28"/>
              </w:rPr>
            </w:pPr>
            <w:r>
              <w:rPr>
                <w:color w:val="000000"/>
                <w:sz w:val="28"/>
                <w:szCs w:val="28"/>
              </w:rPr>
              <w:t>Реєстр  судових справ юридичного відділу;</w:t>
            </w:r>
          </w:p>
        </w:tc>
      </w:tr>
      <w:tr w:rsidR="000831E8" w14:paraId="4A719FFF" w14:textId="77777777" w:rsidTr="000831E8">
        <w:trPr>
          <w:trHeight w:val="315"/>
        </w:trPr>
        <w:tc>
          <w:tcPr>
            <w:tcW w:w="810" w:type="dxa"/>
            <w:tcBorders>
              <w:left w:val="single" w:sz="4" w:space="0" w:color="000000"/>
              <w:bottom w:val="single" w:sz="4" w:space="0" w:color="000000"/>
            </w:tcBorders>
          </w:tcPr>
          <w:p w14:paraId="604ABB60"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2E032A11" w14:textId="77777777" w:rsidR="000831E8" w:rsidRDefault="000831E8" w:rsidP="000831E8">
            <w:pPr>
              <w:ind w:right="227" w:firstLine="57"/>
              <w:rPr>
                <w:szCs w:val="28"/>
              </w:rPr>
            </w:pPr>
            <w:r>
              <w:rPr>
                <w:color w:val="000000"/>
                <w:sz w:val="28"/>
                <w:szCs w:val="28"/>
              </w:rPr>
              <w:t>Реєстр договорів відділу  комунальної власності;</w:t>
            </w:r>
          </w:p>
        </w:tc>
      </w:tr>
      <w:tr w:rsidR="000831E8" w14:paraId="600F1DFB" w14:textId="77777777" w:rsidTr="000831E8">
        <w:trPr>
          <w:trHeight w:val="315"/>
        </w:trPr>
        <w:tc>
          <w:tcPr>
            <w:tcW w:w="810" w:type="dxa"/>
            <w:tcBorders>
              <w:left w:val="single" w:sz="4" w:space="0" w:color="000000"/>
              <w:bottom w:val="single" w:sz="4" w:space="0" w:color="000000"/>
            </w:tcBorders>
          </w:tcPr>
          <w:p w14:paraId="0413E0F8"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9AA29B8" w14:textId="77777777" w:rsidR="000831E8" w:rsidRDefault="000831E8" w:rsidP="000831E8">
            <w:pPr>
              <w:ind w:right="227" w:firstLine="57"/>
              <w:rPr>
                <w:szCs w:val="28"/>
              </w:rPr>
            </w:pPr>
            <w:r>
              <w:rPr>
                <w:color w:val="000000"/>
                <w:sz w:val="28"/>
                <w:szCs w:val="28"/>
              </w:rPr>
              <w:t>Реєстр договорів оренди землі відділу з питань регулювання земельних відносин;</w:t>
            </w:r>
          </w:p>
        </w:tc>
      </w:tr>
      <w:tr w:rsidR="000831E8" w14:paraId="51D7601C" w14:textId="77777777" w:rsidTr="000831E8">
        <w:trPr>
          <w:trHeight w:val="300"/>
        </w:trPr>
        <w:tc>
          <w:tcPr>
            <w:tcW w:w="810" w:type="dxa"/>
            <w:tcBorders>
              <w:left w:val="single" w:sz="4" w:space="0" w:color="000000"/>
              <w:bottom w:val="single" w:sz="4" w:space="0" w:color="000000"/>
            </w:tcBorders>
          </w:tcPr>
          <w:p w14:paraId="3EFE117B"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3F179B8" w14:textId="77777777" w:rsidR="000831E8" w:rsidRDefault="000831E8" w:rsidP="000831E8">
            <w:pPr>
              <w:ind w:right="227" w:firstLine="57"/>
              <w:rPr>
                <w:szCs w:val="28"/>
              </w:rPr>
            </w:pPr>
            <w:r>
              <w:rPr>
                <w:color w:val="000000"/>
                <w:sz w:val="28"/>
                <w:szCs w:val="28"/>
              </w:rPr>
              <w:t>Реєстр договорів юридичного відділу;</w:t>
            </w:r>
          </w:p>
        </w:tc>
      </w:tr>
      <w:tr w:rsidR="000831E8" w14:paraId="25AD47C3" w14:textId="77777777" w:rsidTr="000831E8">
        <w:trPr>
          <w:trHeight w:val="300"/>
        </w:trPr>
        <w:tc>
          <w:tcPr>
            <w:tcW w:w="810" w:type="dxa"/>
            <w:tcBorders>
              <w:left w:val="single" w:sz="4" w:space="0" w:color="000000"/>
              <w:bottom w:val="single" w:sz="4" w:space="0" w:color="000000"/>
            </w:tcBorders>
          </w:tcPr>
          <w:p w14:paraId="4E8EEAF6"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5BD8C292" w14:textId="77777777" w:rsidR="000831E8" w:rsidRDefault="000831E8" w:rsidP="000831E8">
            <w:pPr>
              <w:ind w:right="227" w:firstLine="57"/>
              <w:rPr>
                <w:szCs w:val="28"/>
              </w:rPr>
            </w:pPr>
            <w:r>
              <w:rPr>
                <w:color w:val="000000"/>
                <w:sz w:val="28"/>
                <w:szCs w:val="28"/>
              </w:rPr>
              <w:t>Реєстр звернень учасників бойових дій та осіб, прирівняних до них, яким першочергово відводитимуться земельні ділянки для індивідуального житлового будівництва;</w:t>
            </w:r>
          </w:p>
        </w:tc>
      </w:tr>
      <w:tr w:rsidR="000831E8" w14:paraId="4470FF18" w14:textId="77777777" w:rsidTr="000831E8">
        <w:trPr>
          <w:trHeight w:val="300"/>
        </w:trPr>
        <w:tc>
          <w:tcPr>
            <w:tcW w:w="810" w:type="dxa"/>
            <w:tcBorders>
              <w:left w:val="single" w:sz="4" w:space="0" w:color="000000"/>
              <w:bottom w:val="single" w:sz="4" w:space="0" w:color="000000"/>
            </w:tcBorders>
          </w:tcPr>
          <w:p w14:paraId="03A6CCD3"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310C6AFB" w14:textId="77777777" w:rsidR="000831E8" w:rsidRDefault="000831E8" w:rsidP="000831E8">
            <w:pPr>
              <w:ind w:right="227" w:firstLine="57"/>
              <w:rPr>
                <w:szCs w:val="28"/>
              </w:rPr>
            </w:pPr>
            <w:r>
              <w:rPr>
                <w:color w:val="000000"/>
                <w:sz w:val="28"/>
                <w:szCs w:val="28"/>
              </w:rPr>
              <w:t>Реєстр містобудівних умов та обмежень;</w:t>
            </w:r>
          </w:p>
        </w:tc>
      </w:tr>
      <w:tr w:rsidR="000831E8" w14:paraId="02062925" w14:textId="77777777" w:rsidTr="000831E8">
        <w:trPr>
          <w:trHeight w:val="300"/>
        </w:trPr>
        <w:tc>
          <w:tcPr>
            <w:tcW w:w="810" w:type="dxa"/>
            <w:tcBorders>
              <w:left w:val="single" w:sz="4" w:space="0" w:color="000000"/>
              <w:bottom w:val="single" w:sz="4" w:space="0" w:color="000000"/>
            </w:tcBorders>
          </w:tcPr>
          <w:p w14:paraId="3DF70260"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482301BA" w14:textId="77777777" w:rsidR="000831E8" w:rsidRDefault="000831E8" w:rsidP="000831E8">
            <w:pPr>
              <w:ind w:right="227" w:firstLine="57"/>
              <w:rPr>
                <w:szCs w:val="28"/>
              </w:rPr>
            </w:pPr>
            <w:r>
              <w:rPr>
                <w:color w:val="000000"/>
                <w:sz w:val="28"/>
                <w:szCs w:val="28"/>
              </w:rPr>
              <w:t>Реєстр територіальної громади;</w:t>
            </w:r>
          </w:p>
        </w:tc>
      </w:tr>
      <w:tr w:rsidR="000831E8" w14:paraId="3EDF1D59" w14:textId="77777777" w:rsidTr="000831E8">
        <w:trPr>
          <w:trHeight w:val="300"/>
        </w:trPr>
        <w:tc>
          <w:tcPr>
            <w:tcW w:w="810" w:type="dxa"/>
            <w:tcBorders>
              <w:left w:val="single" w:sz="4" w:space="0" w:color="000000"/>
              <w:bottom w:val="single" w:sz="4" w:space="0" w:color="000000"/>
            </w:tcBorders>
          </w:tcPr>
          <w:p w14:paraId="41652B7C"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614212FB" w14:textId="77777777" w:rsidR="000831E8" w:rsidRDefault="000831E8" w:rsidP="000831E8">
            <w:pPr>
              <w:ind w:right="227" w:firstLine="57"/>
              <w:rPr>
                <w:szCs w:val="28"/>
              </w:rPr>
            </w:pPr>
            <w:r>
              <w:rPr>
                <w:color w:val="000000"/>
                <w:sz w:val="28"/>
                <w:szCs w:val="28"/>
              </w:rPr>
              <w:t xml:space="preserve">Сайт </w:t>
            </w:r>
            <w:proofErr w:type="spellStart"/>
            <w:r>
              <w:rPr>
                <w:color w:val="000000"/>
                <w:sz w:val="28"/>
                <w:szCs w:val="28"/>
              </w:rPr>
              <w:t>ДАБКу</w:t>
            </w:r>
            <w:proofErr w:type="spellEnd"/>
            <w:r>
              <w:rPr>
                <w:color w:val="000000"/>
                <w:sz w:val="28"/>
                <w:szCs w:val="28"/>
              </w:rPr>
              <w:t>;</w:t>
            </w:r>
          </w:p>
        </w:tc>
      </w:tr>
      <w:tr w:rsidR="000831E8" w14:paraId="47F55D5D" w14:textId="77777777" w:rsidTr="000831E8">
        <w:trPr>
          <w:trHeight w:val="300"/>
        </w:trPr>
        <w:tc>
          <w:tcPr>
            <w:tcW w:w="810" w:type="dxa"/>
            <w:tcBorders>
              <w:left w:val="single" w:sz="4" w:space="0" w:color="000000"/>
              <w:bottom w:val="single" w:sz="4" w:space="0" w:color="auto"/>
            </w:tcBorders>
          </w:tcPr>
          <w:p w14:paraId="1075A3F8"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auto"/>
              <w:right w:val="single" w:sz="4" w:space="0" w:color="000000"/>
            </w:tcBorders>
            <w:vAlign w:val="bottom"/>
          </w:tcPr>
          <w:p w14:paraId="0C202342" w14:textId="77777777" w:rsidR="000831E8" w:rsidRDefault="000831E8" w:rsidP="000831E8">
            <w:pPr>
              <w:ind w:right="227" w:firstLine="57"/>
              <w:rPr>
                <w:szCs w:val="28"/>
              </w:rPr>
            </w:pPr>
            <w:r>
              <w:rPr>
                <w:color w:val="000000"/>
                <w:sz w:val="28"/>
                <w:szCs w:val="28"/>
              </w:rPr>
              <w:t>Сайт управління містобудування та архітектури;</w:t>
            </w:r>
          </w:p>
        </w:tc>
      </w:tr>
      <w:tr w:rsidR="000831E8" w14:paraId="0D30BC38" w14:textId="77777777" w:rsidTr="000831E8">
        <w:trPr>
          <w:trHeight w:val="300"/>
        </w:trPr>
        <w:tc>
          <w:tcPr>
            <w:tcW w:w="810" w:type="dxa"/>
            <w:tcBorders>
              <w:top w:val="single" w:sz="4" w:space="0" w:color="auto"/>
              <w:left w:val="single" w:sz="4" w:space="0" w:color="auto"/>
              <w:bottom w:val="single" w:sz="4" w:space="0" w:color="auto"/>
              <w:right w:val="single" w:sz="4" w:space="0" w:color="auto"/>
            </w:tcBorders>
          </w:tcPr>
          <w:p w14:paraId="2B0B9014"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auto"/>
              <w:bottom w:val="single" w:sz="4" w:space="0" w:color="auto"/>
              <w:right w:val="single" w:sz="4" w:space="0" w:color="auto"/>
            </w:tcBorders>
            <w:vAlign w:val="bottom"/>
          </w:tcPr>
          <w:p w14:paraId="75A31A31" w14:textId="77777777" w:rsidR="000831E8" w:rsidRDefault="000831E8" w:rsidP="000831E8">
            <w:pPr>
              <w:ind w:right="227" w:firstLine="57"/>
              <w:rPr>
                <w:szCs w:val="28"/>
              </w:rPr>
            </w:pPr>
            <w:r>
              <w:rPr>
                <w:color w:val="000000"/>
                <w:sz w:val="28"/>
                <w:szCs w:val="28"/>
              </w:rPr>
              <w:t>Система відеоспостереження «Безпечне місто»;</w:t>
            </w:r>
          </w:p>
        </w:tc>
      </w:tr>
      <w:tr w:rsidR="000831E8" w14:paraId="5031BA33" w14:textId="77777777" w:rsidTr="000831E8">
        <w:trPr>
          <w:trHeight w:val="300"/>
        </w:trPr>
        <w:tc>
          <w:tcPr>
            <w:tcW w:w="810" w:type="dxa"/>
            <w:tcBorders>
              <w:top w:val="single" w:sz="4" w:space="0" w:color="auto"/>
              <w:left w:val="single" w:sz="4" w:space="0" w:color="auto"/>
              <w:bottom w:val="single" w:sz="4" w:space="0" w:color="auto"/>
              <w:right w:val="single" w:sz="4" w:space="0" w:color="auto"/>
            </w:tcBorders>
          </w:tcPr>
          <w:p w14:paraId="21B171E8"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auto"/>
              <w:bottom w:val="single" w:sz="4" w:space="0" w:color="auto"/>
              <w:right w:val="single" w:sz="4" w:space="0" w:color="auto"/>
            </w:tcBorders>
            <w:vAlign w:val="bottom"/>
          </w:tcPr>
          <w:p w14:paraId="2F6BA8A6" w14:textId="77777777" w:rsidR="000831E8" w:rsidRDefault="000831E8" w:rsidP="000831E8">
            <w:pPr>
              <w:ind w:right="227" w:firstLine="57"/>
              <w:rPr>
                <w:szCs w:val="28"/>
              </w:rPr>
            </w:pPr>
            <w:r>
              <w:rPr>
                <w:color w:val="000000"/>
                <w:sz w:val="28"/>
                <w:szCs w:val="28"/>
              </w:rPr>
              <w:t>Система відеоспостереження виконавчого комітету;</w:t>
            </w:r>
          </w:p>
        </w:tc>
      </w:tr>
      <w:tr w:rsidR="000831E8" w14:paraId="29B8B8D5" w14:textId="77777777" w:rsidTr="000831E8">
        <w:trPr>
          <w:trHeight w:val="300"/>
        </w:trPr>
        <w:tc>
          <w:tcPr>
            <w:tcW w:w="810" w:type="dxa"/>
            <w:tcBorders>
              <w:top w:val="single" w:sz="4" w:space="0" w:color="auto"/>
              <w:left w:val="single" w:sz="4" w:space="0" w:color="000000"/>
              <w:bottom w:val="single" w:sz="4" w:space="0" w:color="000000"/>
            </w:tcBorders>
          </w:tcPr>
          <w:p w14:paraId="1EC124D3" w14:textId="77777777" w:rsidR="000831E8" w:rsidRDefault="000831E8" w:rsidP="000831E8">
            <w:pPr>
              <w:numPr>
                <w:ilvl w:val="0"/>
                <w:numId w:val="37"/>
              </w:numPr>
              <w:suppressAutoHyphens/>
              <w:ind w:left="0" w:firstLine="0"/>
              <w:jc w:val="right"/>
              <w:rPr>
                <w:szCs w:val="28"/>
              </w:rPr>
            </w:pPr>
          </w:p>
        </w:tc>
        <w:tc>
          <w:tcPr>
            <w:tcW w:w="8818" w:type="dxa"/>
            <w:tcBorders>
              <w:top w:val="single" w:sz="4" w:space="0" w:color="auto"/>
              <w:left w:val="single" w:sz="4" w:space="0" w:color="000000"/>
              <w:bottom w:val="single" w:sz="4" w:space="0" w:color="000000"/>
              <w:right w:val="single" w:sz="4" w:space="0" w:color="000000"/>
            </w:tcBorders>
            <w:vAlign w:val="bottom"/>
          </w:tcPr>
          <w:p w14:paraId="72AE7483" w14:textId="77777777" w:rsidR="000831E8" w:rsidRDefault="000831E8" w:rsidP="000831E8">
            <w:pPr>
              <w:ind w:right="227" w:firstLine="57"/>
              <w:rPr>
                <w:szCs w:val="28"/>
              </w:rPr>
            </w:pPr>
            <w:r>
              <w:rPr>
                <w:color w:val="000000"/>
                <w:sz w:val="28"/>
                <w:szCs w:val="28"/>
              </w:rPr>
              <w:t>Система електронного голосування «ГОЛОС»;</w:t>
            </w:r>
          </w:p>
        </w:tc>
      </w:tr>
      <w:tr w:rsidR="000831E8" w14:paraId="2D9B5145" w14:textId="77777777" w:rsidTr="000831E8">
        <w:trPr>
          <w:trHeight w:val="300"/>
        </w:trPr>
        <w:tc>
          <w:tcPr>
            <w:tcW w:w="810" w:type="dxa"/>
            <w:tcBorders>
              <w:left w:val="single" w:sz="4" w:space="0" w:color="000000"/>
              <w:bottom w:val="single" w:sz="4" w:space="0" w:color="000000"/>
            </w:tcBorders>
          </w:tcPr>
          <w:p w14:paraId="2E9784F1" w14:textId="77777777" w:rsidR="000831E8" w:rsidRDefault="000831E8" w:rsidP="000831E8">
            <w:pPr>
              <w:numPr>
                <w:ilvl w:val="0"/>
                <w:numId w:val="37"/>
              </w:numPr>
              <w:suppressAutoHyphens/>
              <w:ind w:left="0" w:firstLine="0"/>
              <w:jc w:val="right"/>
              <w:rPr>
                <w:szCs w:val="28"/>
              </w:rPr>
            </w:pPr>
          </w:p>
        </w:tc>
        <w:tc>
          <w:tcPr>
            <w:tcW w:w="8818" w:type="dxa"/>
            <w:tcBorders>
              <w:left w:val="single" w:sz="4" w:space="0" w:color="000000"/>
              <w:bottom w:val="single" w:sz="4" w:space="0" w:color="000000"/>
              <w:right w:val="single" w:sz="4" w:space="0" w:color="000000"/>
            </w:tcBorders>
            <w:vAlign w:val="bottom"/>
          </w:tcPr>
          <w:p w14:paraId="05D3E8EC" w14:textId="77777777" w:rsidR="000831E8" w:rsidRDefault="000831E8" w:rsidP="000831E8">
            <w:pPr>
              <w:ind w:right="227" w:firstLine="57"/>
              <w:rPr>
                <w:szCs w:val="28"/>
              </w:rPr>
            </w:pPr>
            <w:r>
              <w:rPr>
                <w:color w:val="000000"/>
                <w:sz w:val="28"/>
                <w:szCs w:val="28"/>
              </w:rPr>
              <w:t>Система щоденного моніторингу споживання енергоносіїв «Енергобаланс»;</w:t>
            </w:r>
          </w:p>
        </w:tc>
      </w:tr>
    </w:tbl>
    <w:p w14:paraId="27782C7F" w14:textId="2B9D1D65" w:rsidR="00AD0537" w:rsidRPr="006E33F4" w:rsidRDefault="00AD0537" w:rsidP="006E33F4">
      <w:pPr>
        <w:ind w:firstLine="510"/>
        <w:jc w:val="both"/>
        <w:rPr>
          <w:sz w:val="28"/>
          <w:szCs w:val="28"/>
        </w:rPr>
      </w:pPr>
      <w:r w:rsidRPr="006E33F4">
        <w:rPr>
          <w:sz w:val="28"/>
          <w:szCs w:val="28"/>
        </w:rPr>
        <w:t xml:space="preserve">Відкриті дані: </w:t>
      </w:r>
      <w:r w:rsidR="001806A2">
        <w:rPr>
          <w:sz w:val="28"/>
          <w:szCs w:val="28"/>
        </w:rPr>
        <w:t>с</w:t>
      </w:r>
      <w:r w:rsidRPr="006E33F4">
        <w:rPr>
          <w:sz w:val="28"/>
          <w:szCs w:val="28"/>
        </w:rPr>
        <w:t>пільно з управлінням інформаційного забезпечення та внутрішньої політики проведено регулярний аналіз та оновлення даних на порталі відкритих даних.</w:t>
      </w:r>
    </w:p>
    <w:p w14:paraId="30C150D4" w14:textId="77777777" w:rsidR="001806A2" w:rsidRDefault="00AD0537" w:rsidP="006E33F4">
      <w:pPr>
        <w:ind w:firstLine="510"/>
        <w:jc w:val="both"/>
        <w:rPr>
          <w:sz w:val="28"/>
          <w:szCs w:val="28"/>
        </w:rPr>
      </w:pPr>
      <w:r w:rsidRPr="006E33F4">
        <w:rPr>
          <w:sz w:val="28"/>
          <w:szCs w:val="28"/>
        </w:rPr>
        <w:t xml:space="preserve">Платформа «СВОЇ»: </w:t>
      </w:r>
      <w:r w:rsidR="001806A2">
        <w:rPr>
          <w:sz w:val="28"/>
          <w:szCs w:val="28"/>
        </w:rPr>
        <w:t>р</w:t>
      </w:r>
      <w:r w:rsidRPr="006E33F4">
        <w:rPr>
          <w:sz w:val="28"/>
          <w:szCs w:val="28"/>
        </w:rPr>
        <w:t>озпочато впровадження платформи «СВОЇ» за підтримки Фонду Східна Європа, що сприятиме покращенню взаємодії з громадою.</w:t>
      </w:r>
    </w:p>
    <w:p w14:paraId="1EB48240" w14:textId="77777777" w:rsidR="00AD0537" w:rsidRDefault="00AD0537" w:rsidP="00AD0537">
      <w:pPr>
        <w:tabs>
          <w:tab w:val="center" w:pos="4961"/>
          <w:tab w:val="right" w:pos="9355"/>
        </w:tabs>
        <w:spacing w:after="160"/>
        <w:contextualSpacing/>
        <w:outlineLvl w:val="0"/>
        <w:rPr>
          <w:b/>
          <w:szCs w:val="28"/>
        </w:rPr>
      </w:pPr>
    </w:p>
    <w:tbl>
      <w:tblPr>
        <w:tblW w:w="9351" w:type="dxa"/>
        <w:tblInd w:w="113" w:type="dxa"/>
        <w:tblLayout w:type="fixed"/>
        <w:tblCellMar>
          <w:top w:w="55" w:type="dxa"/>
          <w:bottom w:w="55" w:type="dxa"/>
        </w:tblCellMar>
        <w:tblLook w:val="04A0" w:firstRow="1" w:lastRow="0" w:firstColumn="1" w:lastColumn="0" w:noHBand="0" w:noVBand="1"/>
      </w:tblPr>
      <w:tblGrid>
        <w:gridCol w:w="675"/>
        <w:gridCol w:w="8676"/>
      </w:tblGrid>
      <w:tr w:rsidR="00AD0537" w14:paraId="551D1E7A" w14:textId="77777777" w:rsidTr="00E03014">
        <w:trPr>
          <w:cantSplit/>
        </w:trPr>
        <w:tc>
          <w:tcPr>
            <w:tcW w:w="675" w:type="dxa"/>
            <w:tcBorders>
              <w:top w:val="single" w:sz="4" w:space="0" w:color="000000"/>
              <w:left w:val="single" w:sz="4" w:space="0" w:color="000000"/>
              <w:bottom w:val="single" w:sz="4" w:space="0" w:color="000000"/>
            </w:tcBorders>
            <w:vAlign w:val="center"/>
          </w:tcPr>
          <w:p w14:paraId="0DF5A672"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 п/п</w:t>
            </w:r>
          </w:p>
        </w:tc>
        <w:tc>
          <w:tcPr>
            <w:tcW w:w="8675" w:type="dxa"/>
            <w:tcBorders>
              <w:top w:val="single" w:sz="4" w:space="0" w:color="000000"/>
              <w:left w:val="single" w:sz="4" w:space="0" w:color="000000"/>
              <w:bottom w:val="single" w:sz="4" w:space="0" w:color="000000"/>
              <w:right w:val="single" w:sz="4" w:space="0" w:color="000000"/>
            </w:tcBorders>
            <w:vAlign w:val="center"/>
          </w:tcPr>
          <w:p w14:paraId="23FF2B0C"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Перелік ресурсів та систем, що використовуються у</w:t>
            </w:r>
          </w:p>
          <w:p w14:paraId="0F2337B7" w14:textId="77777777" w:rsidR="00AD0537" w:rsidRDefault="00AD0537" w:rsidP="00E03014">
            <w:pPr>
              <w:pStyle w:val="a7"/>
              <w:spacing w:after="0" w:line="240" w:lineRule="auto"/>
              <w:ind w:left="0"/>
              <w:contextualSpacing w:val="0"/>
              <w:jc w:val="center"/>
              <w:rPr>
                <w:rFonts w:ascii="Times New Roman" w:hAnsi="Times New Roman"/>
                <w:b/>
                <w:bCs/>
                <w:sz w:val="28"/>
                <w:szCs w:val="28"/>
                <w:lang w:val="uk-UA"/>
              </w:rPr>
            </w:pPr>
            <w:r>
              <w:rPr>
                <w:rFonts w:ascii="Times New Roman" w:hAnsi="Times New Roman"/>
                <w:b/>
                <w:bCs/>
                <w:sz w:val="28"/>
                <w:szCs w:val="28"/>
                <w:lang w:val="uk-UA"/>
              </w:rPr>
              <w:t>виконавчому комітеті та його структурних підрозділах</w:t>
            </w:r>
          </w:p>
        </w:tc>
      </w:tr>
      <w:tr w:rsidR="00AD0537" w14:paraId="0BBFE3EB" w14:textId="77777777" w:rsidTr="00E03014">
        <w:trPr>
          <w:cantSplit/>
        </w:trPr>
        <w:tc>
          <w:tcPr>
            <w:tcW w:w="675" w:type="dxa"/>
            <w:tcBorders>
              <w:left w:val="single" w:sz="4" w:space="0" w:color="000000"/>
              <w:bottom w:val="single" w:sz="4" w:space="0" w:color="000000"/>
            </w:tcBorders>
          </w:tcPr>
          <w:p w14:paraId="59271499"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B4E091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АВК 5;</w:t>
            </w:r>
          </w:p>
        </w:tc>
      </w:tr>
      <w:tr w:rsidR="00AD0537" w14:paraId="77AA016E" w14:textId="77777777" w:rsidTr="00E03014">
        <w:trPr>
          <w:cantSplit/>
        </w:trPr>
        <w:tc>
          <w:tcPr>
            <w:tcW w:w="675" w:type="dxa"/>
            <w:tcBorders>
              <w:left w:val="single" w:sz="4" w:space="0" w:color="000000"/>
              <w:bottom w:val="single" w:sz="4" w:space="0" w:color="000000"/>
            </w:tcBorders>
          </w:tcPr>
          <w:p w14:paraId="5B976E0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5B661E6C"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АІКС «Державний реєстр виборців»;</w:t>
            </w:r>
          </w:p>
        </w:tc>
      </w:tr>
      <w:tr w:rsidR="00AD0537" w14:paraId="07FA6086" w14:textId="77777777" w:rsidTr="00E03014">
        <w:trPr>
          <w:cantSplit/>
        </w:trPr>
        <w:tc>
          <w:tcPr>
            <w:tcW w:w="675" w:type="dxa"/>
            <w:tcBorders>
              <w:left w:val="single" w:sz="4" w:space="0" w:color="000000"/>
              <w:bottom w:val="single" w:sz="4" w:space="0" w:color="000000"/>
            </w:tcBorders>
          </w:tcPr>
          <w:p w14:paraId="5005BDE4"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0752A115" w14:textId="77777777" w:rsidR="00AD0537" w:rsidRDefault="00AD0537" w:rsidP="00E03014">
            <w:pPr>
              <w:pStyle w:val="a7"/>
              <w:spacing w:after="0" w:line="240" w:lineRule="auto"/>
              <w:ind w:left="0"/>
              <w:contextualSpacing w:val="0"/>
              <w:rPr>
                <w:rFonts w:ascii="Times New Roman" w:hAnsi="Times New Roman"/>
                <w:sz w:val="28"/>
                <w:szCs w:val="28"/>
                <w:lang w:val="uk-UA"/>
              </w:rPr>
            </w:pPr>
            <w:proofErr w:type="spellStart"/>
            <w:r>
              <w:rPr>
                <w:rFonts w:ascii="Times New Roman" w:hAnsi="Times New Roman"/>
                <w:sz w:val="28"/>
                <w:szCs w:val="28"/>
                <w:lang w:val="uk-UA"/>
              </w:rPr>
              <w:t>БудСтандарт</w:t>
            </w:r>
            <w:proofErr w:type="spellEnd"/>
            <w:r>
              <w:rPr>
                <w:rFonts w:ascii="Times New Roman" w:hAnsi="Times New Roman"/>
                <w:sz w:val="28"/>
                <w:szCs w:val="28"/>
                <w:lang w:val="uk-UA"/>
              </w:rPr>
              <w:t>;</w:t>
            </w:r>
          </w:p>
        </w:tc>
      </w:tr>
      <w:tr w:rsidR="00AD0537" w14:paraId="18068E51" w14:textId="77777777" w:rsidTr="00E03014">
        <w:trPr>
          <w:cantSplit/>
        </w:trPr>
        <w:tc>
          <w:tcPr>
            <w:tcW w:w="675" w:type="dxa"/>
            <w:tcBorders>
              <w:left w:val="single" w:sz="4" w:space="0" w:color="000000"/>
              <w:bottom w:val="single" w:sz="4" w:space="0" w:color="000000"/>
            </w:tcBorders>
          </w:tcPr>
          <w:p w14:paraId="2B55A981"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05495E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«Електронна послуга «</w:t>
            </w:r>
            <w:r>
              <w:rPr>
                <w:rFonts w:ascii="Times New Roman" w:hAnsi="Times New Roman"/>
                <w:color w:val="282828"/>
                <w:sz w:val="28"/>
                <w:szCs w:val="28"/>
                <w:shd w:val="clear" w:color="auto" w:fill="FFFFFF"/>
                <w:lang w:val="uk-UA"/>
              </w:rPr>
              <w:t>Допомога при народженні дитини в електронному вигляді</w:t>
            </w:r>
            <w:r>
              <w:rPr>
                <w:rFonts w:ascii="Times New Roman" w:hAnsi="Times New Roman"/>
                <w:sz w:val="28"/>
                <w:szCs w:val="28"/>
                <w:lang w:val="uk-UA"/>
              </w:rPr>
              <w:t>»;</w:t>
            </w:r>
          </w:p>
        </w:tc>
      </w:tr>
      <w:tr w:rsidR="00AD0537" w14:paraId="6D86B659" w14:textId="77777777" w:rsidTr="00E03014">
        <w:trPr>
          <w:cantSplit/>
        </w:trPr>
        <w:tc>
          <w:tcPr>
            <w:tcW w:w="675" w:type="dxa"/>
            <w:tcBorders>
              <w:left w:val="single" w:sz="4" w:space="0" w:color="000000"/>
              <w:bottom w:val="single" w:sz="4" w:space="0" w:color="000000"/>
            </w:tcBorders>
          </w:tcPr>
          <w:p w14:paraId="4E8E6808"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839D3F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«Інтегрована інформаційна система «Соціальна громада»;</w:t>
            </w:r>
          </w:p>
        </w:tc>
      </w:tr>
      <w:tr w:rsidR="00AD0537" w14:paraId="793E4DCF" w14:textId="77777777" w:rsidTr="00E03014">
        <w:trPr>
          <w:cantSplit/>
        </w:trPr>
        <w:tc>
          <w:tcPr>
            <w:tcW w:w="675" w:type="dxa"/>
            <w:tcBorders>
              <w:left w:val="single" w:sz="4" w:space="0" w:color="000000"/>
              <w:bottom w:val="single" w:sz="4" w:space="0" w:color="000000"/>
            </w:tcBorders>
          </w:tcPr>
          <w:p w14:paraId="640E76E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9F5796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«Муніципальна няня»;</w:t>
            </w:r>
          </w:p>
        </w:tc>
      </w:tr>
      <w:tr w:rsidR="00AD0537" w14:paraId="2DDC8815" w14:textId="77777777" w:rsidTr="00E03014">
        <w:trPr>
          <w:cantSplit/>
        </w:trPr>
        <w:tc>
          <w:tcPr>
            <w:tcW w:w="675" w:type="dxa"/>
            <w:tcBorders>
              <w:left w:val="single" w:sz="4" w:space="0" w:color="000000"/>
              <w:bottom w:val="single" w:sz="4" w:space="0" w:color="000000"/>
            </w:tcBorders>
          </w:tcPr>
          <w:p w14:paraId="663BFAA7"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260BCDA2"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Веб-сервіс «Превентивна верифікація»;</w:t>
            </w:r>
          </w:p>
        </w:tc>
      </w:tr>
      <w:tr w:rsidR="00AD0537" w14:paraId="0563E46A" w14:textId="77777777" w:rsidTr="00E03014">
        <w:trPr>
          <w:cantSplit/>
        </w:trPr>
        <w:tc>
          <w:tcPr>
            <w:tcW w:w="675" w:type="dxa"/>
            <w:tcBorders>
              <w:left w:val="single" w:sz="4" w:space="0" w:color="000000"/>
              <w:bottom w:val="single" w:sz="4" w:space="0" w:color="000000"/>
            </w:tcBorders>
          </w:tcPr>
          <w:p w14:paraId="005D6B5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AECB18B"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Веб-система  «Централізований банк даних осіб з інвалідністю (ЦБІ)»;</w:t>
            </w:r>
          </w:p>
        </w:tc>
      </w:tr>
      <w:tr w:rsidR="00AD0537" w14:paraId="00F5E13F" w14:textId="77777777" w:rsidTr="00E03014">
        <w:trPr>
          <w:cantSplit/>
        </w:trPr>
        <w:tc>
          <w:tcPr>
            <w:tcW w:w="675" w:type="dxa"/>
            <w:tcBorders>
              <w:left w:val="single" w:sz="4" w:space="0" w:color="000000"/>
              <w:bottom w:val="single" w:sz="4" w:space="0" w:color="000000"/>
            </w:tcBorders>
          </w:tcPr>
          <w:p w14:paraId="643E59D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70AB606" w14:textId="6524C075"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 xml:space="preserve">Веб-система «Єдина інформаційна база даних про внутрішньо переміщених осіб» (ВПО) </w:t>
            </w:r>
            <w:r w:rsidR="001806A2">
              <w:rPr>
                <w:rFonts w:ascii="Times New Roman" w:hAnsi="Times New Roman"/>
                <w:sz w:val="28"/>
                <w:szCs w:val="28"/>
                <w:lang w:val="uk-UA"/>
              </w:rPr>
              <w:t>-</w:t>
            </w:r>
            <w:r>
              <w:rPr>
                <w:rFonts w:ascii="Times New Roman" w:hAnsi="Times New Roman"/>
                <w:sz w:val="28"/>
                <w:szCs w:val="28"/>
                <w:lang w:val="uk-UA"/>
              </w:rPr>
              <w:t xml:space="preserve"> база даних по переселенцях;</w:t>
            </w:r>
          </w:p>
        </w:tc>
      </w:tr>
      <w:tr w:rsidR="00AD0537" w14:paraId="385EFDF5" w14:textId="77777777" w:rsidTr="00E03014">
        <w:trPr>
          <w:cantSplit/>
        </w:trPr>
        <w:tc>
          <w:tcPr>
            <w:tcW w:w="675" w:type="dxa"/>
            <w:tcBorders>
              <w:left w:val="single" w:sz="4" w:space="0" w:color="000000"/>
              <w:bottom w:val="single" w:sz="4" w:space="0" w:color="000000"/>
            </w:tcBorders>
          </w:tcPr>
          <w:p w14:paraId="73CED1ED"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6058591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Дебет Плюс;</w:t>
            </w:r>
          </w:p>
        </w:tc>
      </w:tr>
      <w:tr w:rsidR="00AD0537" w14:paraId="05374C9B" w14:textId="77777777" w:rsidTr="00E03014">
        <w:trPr>
          <w:cantSplit/>
        </w:trPr>
        <w:tc>
          <w:tcPr>
            <w:tcW w:w="675" w:type="dxa"/>
            <w:tcBorders>
              <w:left w:val="single" w:sz="4" w:space="0" w:color="000000"/>
              <w:bottom w:val="single" w:sz="4" w:space="0" w:color="000000"/>
            </w:tcBorders>
          </w:tcPr>
          <w:p w14:paraId="2F416CBB"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BF51BC5" w14:textId="77777777" w:rsidR="00AD0537" w:rsidRDefault="00AD0537" w:rsidP="00E03014">
            <w:pPr>
              <w:rPr>
                <w:szCs w:val="28"/>
              </w:rPr>
            </w:pPr>
            <w:r>
              <w:rPr>
                <w:rFonts w:eastAsia="Calibri"/>
                <w:sz w:val="28"/>
                <w:szCs w:val="28"/>
              </w:rPr>
              <w:t>Державний реєстр актів цивільного стану громадян;</w:t>
            </w:r>
          </w:p>
        </w:tc>
      </w:tr>
      <w:tr w:rsidR="00AD0537" w14:paraId="39E97921" w14:textId="77777777" w:rsidTr="00E03014">
        <w:trPr>
          <w:cantSplit/>
        </w:trPr>
        <w:tc>
          <w:tcPr>
            <w:tcW w:w="675" w:type="dxa"/>
            <w:tcBorders>
              <w:left w:val="single" w:sz="4" w:space="0" w:color="000000"/>
              <w:bottom w:val="single" w:sz="4" w:space="0" w:color="000000"/>
            </w:tcBorders>
          </w:tcPr>
          <w:p w14:paraId="3582897C"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6BE13635" w14:textId="77777777" w:rsidR="00AD0537" w:rsidRDefault="00AD0537" w:rsidP="00E03014">
            <w:pPr>
              <w:rPr>
                <w:szCs w:val="28"/>
              </w:rPr>
            </w:pPr>
            <w:r>
              <w:rPr>
                <w:rFonts w:eastAsia="Calibri"/>
                <w:sz w:val="28"/>
                <w:szCs w:val="28"/>
              </w:rPr>
              <w:t>Державний реєстр обтяжень рухомого майна;</w:t>
            </w:r>
          </w:p>
        </w:tc>
      </w:tr>
      <w:tr w:rsidR="00AD0537" w14:paraId="40B07E5A" w14:textId="77777777" w:rsidTr="00E03014">
        <w:trPr>
          <w:cantSplit/>
        </w:trPr>
        <w:tc>
          <w:tcPr>
            <w:tcW w:w="675" w:type="dxa"/>
            <w:tcBorders>
              <w:left w:val="single" w:sz="4" w:space="0" w:color="000000"/>
              <w:bottom w:val="single" w:sz="4" w:space="0" w:color="000000"/>
            </w:tcBorders>
          </w:tcPr>
          <w:p w14:paraId="4CD8B3CA"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30762D31" w14:textId="77777777" w:rsidR="00AD0537" w:rsidRDefault="00AD0537" w:rsidP="00E03014">
            <w:pPr>
              <w:rPr>
                <w:szCs w:val="28"/>
              </w:rPr>
            </w:pPr>
            <w:r>
              <w:rPr>
                <w:rFonts w:eastAsia="Calibri"/>
                <w:sz w:val="28"/>
                <w:szCs w:val="28"/>
              </w:rPr>
              <w:t>Державний реєстр речових прав на нерухоме майно та їх обтяжень;</w:t>
            </w:r>
          </w:p>
        </w:tc>
      </w:tr>
      <w:tr w:rsidR="00AD0537" w14:paraId="5E38AF8C" w14:textId="77777777" w:rsidTr="00E03014">
        <w:trPr>
          <w:cantSplit/>
        </w:trPr>
        <w:tc>
          <w:tcPr>
            <w:tcW w:w="675" w:type="dxa"/>
            <w:tcBorders>
              <w:left w:val="single" w:sz="4" w:space="0" w:color="000000"/>
              <w:bottom w:val="single" w:sz="4" w:space="0" w:color="000000"/>
            </w:tcBorders>
          </w:tcPr>
          <w:p w14:paraId="4DEC1C75"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60CA591" w14:textId="77777777" w:rsidR="00AD0537" w:rsidRDefault="00AD0537" w:rsidP="00E03014">
            <w:pPr>
              <w:rPr>
                <w:szCs w:val="28"/>
              </w:rPr>
            </w:pPr>
            <w:r>
              <w:rPr>
                <w:rFonts w:eastAsia="Calibri"/>
                <w:sz w:val="28"/>
                <w:szCs w:val="28"/>
              </w:rPr>
              <w:t>ДЕРЖЗАКУПІВЛІ.ОНЛАЙН;</w:t>
            </w:r>
          </w:p>
        </w:tc>
      </w:tr>
      <w:tr w:rsidR="00AD0537" w14:paraId="4B9EB8EE" w14:textId="77777777" w:rsidTr="00E03014">
        <w:trPr>
          <w:cantSplit/>
        </w:trPr>
        <w:tc>
          <w:tcPr>
            <w:tcW w:w="675" w:type="dxa"/>
            <w:tcBorders>
              <w:left w:val="single" w:sz="4" w:space="0" w:color="000000"/>
              <w:bottom w:val="single" w:sz="4" w:space="0" w:color="000000"/>
            </w:tcBorders>
          </w:tcPr>
          <w:p w14:paraId="3FB3821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6491E22D" w14:textId="77777777" w:rsidR="00AD0537" w:rsidRDefault="00AD0537" w:rsidP="00E03014">
            <w:pPr>
              <w:pStyle w:val="a7"/>
              <w:spacing w:after="0" w:line="240" w:lineRule="auto"/>
              <w:ind w:left="0"/>
              <w:contextualSpacing w:val="0"/>
              <w:rPr>
                <w:rFonts w:ascii="Times New Roman" w:hAnsi="Times New Roman"/>
                <w:sz w:val="28"/>
                <w:szCs w:val="28"/>
                <w:lang w:val="uk-UA"/>
              </w:rPr>
            </w:pPr>
            <w:proofErr w:type="spellStart"/>
            <w:r>
              <w:rPr>
                <w:rFonts w:ascii="Times New Roman" w:hAnsi="Times New Roman"/>
                <w:sz w:val="28"/>
                <w:szCs w:val="28"/>
                <w:lang w:val="uk-UA"/>
              </w:rPr>
              <w:t>Електроний</w:t>
            </w:r>
            <w:proofErr w:type="spellEnd"/>
            <w:r>
              <w:rPr>
                <w:rFonts w:ascii="Times New Roman" w:hAnsi="Times New Roman"/>
                <w:sz w:val="28"/>
                <w:szCs w:val="28"/>
                <w:lang w:val="uk-UA"/>
              </w:rPr>
              <w:t xml:space="preserve"> кабінет Державної служби статистики України;</w:t>
            </w:r>
          </w:p>
        </w:tc>
      </w:tr>
      <w:tr w:rsidR="00AD0537" w14:paraId="11E068CA" w14:textId="77777777" w:rsidTr="00E03014">
        <w:trPr>
          <w:cantSplit/>
        </w:trPr>
        <w:tc>
          <w:tcPr>
            <w:tcW w:w="675" w:type="dxa"/>
            <w:tcBorders>
              <w:left w:val="single" w:sz="4" w:space="0" w:color="000000"/>
              <w:bottom w:val="single" w:sz="4" w:space="0" w:color="000000"/>
            </w:tcBorders>
          </w:tcPr>
          <w:p w14:paraId="23296179"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58D1EBA" w14:textId="77777777" w:rsidR="00AD0537" w:rsidRDefault="00AD0537" w:rsidP="00E03014">
            <w:pPr>
              <w:rPr>
                <w:szCs w:val="28"/>
              </w:rPr>
            </w:pPr>
            <w:r>
              <w:rPr>
                <w:rFonts w:eastAsia="Calibri"/>
                <w:sz w:val="28"/>
                <w:szCs w:val="28"/>
              </w:rPr>
              <w:t>Електронний кабінет платника податків;</w:t>
            </w:r>
          </w:p>
        </w:tc>
      </w:tr>
      <w:tr w:rsidR="00AD0537" w14:paraId="1754FCD6" w14:textId="77777777" w:rsidTr="000831E8">
        <w:trPr>
          <w:cantSplit/>
          <w:trHeight w:val="526"/>
        </w:trPr>
        <w:tc>
          <w:tcPr>
            <w:tcW w:w="675" w:type="dxa"/>
            <w:tcBorders>
              <w:left w:val="single" w:sz="4" w:space="0" w:color="000000"/>
              <w:bottom w:val="single" w:sz="4" w:space="0" w:color="000000"/>
            </w:tcBorders>
          </w:tcPr>
          <w:p w14:paraId="6920CF18"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2AB5B106" w14:textId="77777777" w:rsidR="00AD0537" w:rsidRDefault="00AD0537" w:rsidP="00E03014">
            <w:pPr>
              <w:rPr>
                <w:szCs w:val="28"/>
              </w:rPr>
            </w:pPr>
            <w:r>
              <w:rPr>
                <w:rFonts w:eastAsia="Calibri"/>
                <w:sz w:val="28"/>
                <w:szCs w:val="28"/>
              </w:rPr>
              <w:t>Електронний суд;</w:t>
            </w:r>
          </w:p>
        </w:tc>
      </w:tr>
      <w:tr w:rsidR="00AD0537" w14:paraId="6BBDB8E6" w14:textId="77777777" w:rsidTr="000831E8">
        <w:trPr>
          <w:cantSplit/>
        </w:trPr>
        <w:tc>
          <w:tcPr>
            <w:tcW w:w="675" w:type="dxa"/>
            <w:tcBorders>
              <w:top w:val="single" w:sz="4" w:space="0" w:color="000000"/>
              <w:left w:val="single" w:sz="4" w:space="0" w:color="000000"/>
              <w:bottom w:val="single" w:sz="4" w:space="0" w:color="000000"/>
            </w:tcBorders>
          </w:tcPr>
          <w:p w14:paraId="3274666C"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000000"/>
              <w:right w:val="single" w:sz="4" w:space="0" w:color="000000"/>
            </w:tcBorders>
          </w:tcPr>
          <w:p w14:paraId="368A1E6B" w14:textId="77777777" w:rsidR="00AD0537" w:rsidRDefault="00AD0537" w:rsidP="00E03014">
            <w:pPr>
              <w:rPr>
                <w:szCs w:val="28"/>
              </w:rPr>
            </w:pPr>
            <w:r>
              <w:rPr>
                <w:rFonts w:eastAsia="Calibri"/>
                <w:sz w:val="28"/>
                <w:szCs w:val="28"/>
              </w:rPr>
              <w:t>Єдина інформаційна аналітична система «Діти»;</w:t>
            </w:r>
          </w:p>
        </w:tc>
      </w:tr>
      <w:tr w:rsidR="00AD0537" w14:paraId="73CF1C3D" w14:textId="77777777" w:rsidTr="000831E8">
        <w:trPr>
          <w:cantSplit/>
        </w:trPr>
        <w:tc>
          <w:tcPr>
            <w:tcW w:w="675" w:type="dxa"/>
            <w:tcBorders>
              <w:top w:val="single" w:sz="4" w:space="0" w:color="000000"/>
              <w:left w:val="single" w:sz="4" w:space="0" w:color="000000"/>
              <w:bottom w:val="single" w:sz="4" w:space="0" w:color="auto"/>
            </w:tcBorders>
          </w:tcPr>
          <w:p w14:paraId="686B3B13" w14:textId="77777777" w:rsidR="00AD0537" w:rsidRDefault="00AD0537" w:rsidP="00AD0537">
            <w:pPr>
              <w:pStyle w:val="1b"/>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000000"/>
              <w:left w:val="single" w:sz="4" w:space="0" w:color="000000"/>
              <w:bottom w:val="single" w:sz="4" w:space="0" w:color="auto"/>
              <w:right w:val="single" w:sz="4" w:space="0" w:color="000000"/>
            </w:tcBorders>
          </w:tcPr>
          <w:p w14:paraId="74C63AEA" w14:textId="77777777" w:rsidR="00AD0537" w:rsidRDefault="00AD0537" w:rsidP="00E03014">
            <w:pPr>
              <w:pStyle w:val="1b"/>
              <w:spacing w:after="0" w:line="240" w:lineRule="auto"/>
              <w:ind w:left="0"/>
              <w:contextualSpacing w:val="0"/>
              <w:rPr>
                <w:rFonts w:ascii="Times New Roman" w:hAnsi="Times New Roman"/>
                <w:sz w:val="28"/>
                <w:szCs w:val="28"/>
                <w:lang w:val="uk-UA"/>
              </w:rPr>
            </w:pPr>
            <w:r>
              <w:rPr>
                <w:rFonts w:ascii="Times New Roman" w:eastAsia="Times New Roman" w:hAnsi="Times New Roman"/>
                <w:sz w:val="28"/>
                <w:szCs w:val="28"/>
                <w:lang w:val="uk-UA"/>
              </w:rPr>
              <w:t>Єдина цифрова інтегрована інформаційно-аналітична система управління процесом відбудови об’єктів нерухомого майна, будівництва та інфраструктури (далі - системи DREAM);</w:t>
            </w:r>
          </w:p>
        </w:tc>
      </w:tr>
      <w:tr w:rsidR="00AD0537" w14:paraId="2413AC87" w14:textId="77777777" w:rsidTr="000831E8">
        <w:trPr>
          <w:cantSplit/>
        </w:trPr>
        <w:tc>
          <w:tcPr>
            <w:tcW w:w="675" w:type="dxa"/>
            <w:tcBorders>
              <w:top w:val="single" w:sz="4" w:space="0" w:color="auto"/>
              <w:left w:val="single" w:sz="4" w:space="0" w:color="000000"/>
              <w:bottom w:val="single" w:sz="4" w:space="0" w:color="000000"/>
            </w:tcBorders>
          </w:tcPr>
          <w:p w14:paraId="6B7B4C7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74315841" w14:textId="77777777" w:rsidR="00AD0537" w:rsidRDefault="00AD0537" w:rsidP="00E03014">
            <w:pPr>
              <w:rPr>
                <w:szCs w:val="28"/>
              </w:rPr>
            </w:pPr>
            <w:r>
              <w:rPr>
                <w:rFonts w:eastAsia="Calibri"/>
                <w:sz w:val="28"/>
                <w:szCs w:val="28"/>
              </w:rPr>
              <w:t>Єдиний веб-портал використання публічних коштів;</w:t>
            </w:r>
          </w:p>
        </w:tc>
      </w:tr>
      <w:tr w:rsidR="00AD0537" w14:paraId="6D2DA16D" w14:textId="77777777" w:rsidTr="00AA7E7A">
        <w:trPr>
          <w:cantSplit/>
        </w:trPr>
        <w:tc>
          <w:tcPr>
            <w:tcW w:w="675" w:type="dxa"/>
            <w:tcBorders>
              <w:left w:val="single" w:sz="4" w:space="0" w:color="000000"/>
              <w:bottom w:val="single" w:sz="4" w:space="0" w:color="auto"/>
            </w:tcBorders>
          </w:tcPr>
          <w:p w14:paraId="21CE74B6"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auto"/>
              <w:right w:val="single" w:sz="4" w:space="0" w:color="000000"/>
            </w:tcBorders>
          </w:tcPr>
          <w:p w14:paraId="08603067"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Єдиний Державний Автоматизований Реєстр Пільговиків (ЄДАРП);</w:t>
            </w:r>
          </w:p>
        </w:tc>
      </w:tr>
      <w:tr w:rsidR="00AD0537" w14:paraId="6167C968" w14:textId="77777777" w:rsidTr="00AA7E7A">
        <w:trPr>
          <w:cantSplit/>
        </w:trPr>
        <w:tc>
          <w:tcPr>
            <w:tcW w:w="675" w:type="dxa"/>
            <w:tcBorders>
              <w:top w:val="single" w:sz="4" w:space="0" w:color="auto"/>
              <w:left w:val="single" w:sz="4" w:space="0" w:color="auto"/>
              <w:bottom w:val="single" w:sz="4" w:space="0" w:color="auto"/>
              <w:right w:val="single" w:sz="4" w:space="0" w:color="auto"/>
            </w:tcBorders>
          </w:tcPr>
          <w:p w14:paraId="0A96D3C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auto"/>
              <w:bottom w:val="single" w:sz="4" w:space="0" w:color="auto"/>
              <w:right w:val="single" w:sz="4" w:space="0" w:color="auto"/>
            </w:tcBorders>
          </w:tcPr>
          <w:p w14:paraId="57473276" w14:textId="77777777" w:rsidR="00AD0537" w:rsidRDefault="00AD0537" w:rsidP="00E03014">
            <w:pPr>
              <w:rPr>
                <w:szCs w:val="28"/>
              </w:rPr>
            </w:pPr>
            <w:r>
              <w:rPr>
                <w:rFonts w:eastAsia="Calibri"/>
                <w:sz w:val="28"/>
                <w:szCs w:val="28"/>
              </w:rPr>
              <w:t>Єдиний державний веб-портал відкритих даних;</w:t>
            </w:r>
          </w:p>
        </w:tc>
      </w:tr>
      <w:tr w:rsidR="00AD0537" w14:paraId="6F530E92" w14:textId="77777777" w:rsidTr="00AA7E7A">
        <w:trPr>
          <w:cantSplit/>
        </w:trPr>
        <w:tc>
          <w:tcPr>
            <w:tcW w:w="675" w:type="dxa"/>
            <w:tcBorders>
              <w:top w:val="single" w:sz="4" w:space="0" w:color="auto"/>
              <w:left w:val="single" w:sz="4" w:space="0" w:color="auto"/>
              <w:bottom w:val="single" w:sz="4" w:space="0" w:color="auto"/>
              <w:right w:val="single" w:sz="4" w:space="0" w:color="auto"/>
            </w:tcBorders>
          </w:tcPr>
          <w:p w14:paraId="65A6943D"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auto"/>
              <w:bottom w:val="single" w:sz="4" w:space="0" w:color="auto"/>
              <w:right w:val="single" w:sz="4" w:space="0" w:color="auto"/>
            </w:tcBorders>
          </w:tcPr>
          <w:p w14:paraId="4291D2DC" w14:textId="77777777" w:rsidR="00AD0537" w:rsidRDefault="00AD0537" w:rsidP="00E03014">
            <w:pPr>
              <w:rPr>
                <w:szCs w:val="28"/>
              </w:rPr>
            </w:pPr>
            <w:r>
              <w:rPr>
                <w:rFonts w:eastAsia="Calibri"/>
                <w:sz w:val="28"/>
                <w:szCs w:val="28"/>
              </w:rPr>
              <w:t>Єдиний державний демографічний реєстр видачі паспорта громадянина України та паспорта громадянина України для виїзду за кордон;</w:t>
            </w:r>
          </w:p>
        </w:tc>
      </w:tr>
      <w:tr w:rsidR="00AD0537" w14:paraId="31C4BA77" w14:textId="77777777" w:rsidTr="00AA7E7A">
        <w:trPr>
          <w:cantSplit/>
        </w:trPr>
        <w:tc>
          <w:tcPr>
            <w:tcW w:w="675" w:type="dxa"/>
            <w:tcBorders>
              <w:top w:val="single" w:sz="4" w:space="0" w:color="auto"/>
              <w:left w:val="single" w:sz="4" w:space="0" w:color="000000"/>
              <w:bottom w:val="single" w:sz="4" w:space="0" w:color="000000"/>
            </w:tcBorders>
          </w:tcPr>
          <w:p w14:paraId="6062F045"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4EA8835F" w14:textId="77777777" w:rsidR="00AD0537" w:rsidRDefault="00AD0537" w:rsidP="00E03014">
            <w:pPr>
              <w:rPr>
                <w:szCs w:val="28"/>
              </w:rPr>
            </w:pPr>
            <w:r>
              <w:rPr>
                <w:sz w:val="28"/>
                <w:szCs w:val="28"/>
              </w:rPr>
              <w:t>Єдиний державний реєстр адрес</w:t>
            </w:r>
          </w:p>
        </w:tc>
      </w:tr>
      <w:tr w:rsidR="00AD0537" w14:paraId="50CBC1D7" w14:textId="77777777" w:rsidTr="00E03014">
        <w:trPr>
          <w:cantSplit/>
        </w:trPr>
        <w:tc>
          <w:tcPr>
            <w:tcW w:w="675" w:type="dxa"/>
            <w:tcBorders>
              <w:left w:val="single" w:sz="4" w:space="0" w:color="000000"/>
              <w:bottom w:val="single" w:sz="4" w:space="0" w:color="000000"/>
            </w:tcBorders>
          </w:tcPr>
          <w:p w14:paraId="633230BC"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17847D68" w14:textId="77777777" w:rsidR="00AD0537" w:rsidRDefault="00AD0537" w:rsidP="00E03014">
            <w:pPr>
              <w:rPr>
                <w:szCs w:val="28"/>
              </w:rPr>
            </w:pPr>
            <w:r>
              <w:rPr>
                <w:rFonts w:eastAsia="Calibri"/>
                <w:color w:val="000000"/>
                <w:sz w:val="28"/>
                <w:szCs w:val="28"/>
              </w:rPr>
              <w:t>Єдиний державний реєстр декларацій осіб, уповноважених на виконання функцій держави або місцевого самоврядування;</w:t>
            </w:r>
          </w:p>
        </w:tc>
      </w:tr>
      <w:tr w:rsidR="00AD0537" w14:paraId="3FD27111" w14:textId="77777777" w:rsidTr="00E03014">
        <w:trPr>
          <w:cantSplit/>
        </w:trPr>
        <w:tc>
          <w:tcPr>
            <w:tcW w:w="675" w:type="dxa"/>
            <w:tcBorders>
              <w:left w:val="single" w:sz="4" w:space="0" w:color="000000"/>
              <w:bottom w:val="single" w:sz="4" w:space="0" w:color="000000"/>
            </w:tcBorders>
          </w:tcPr>
          <w:p w14:paraId="33D844C0"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AD245F5" w14:textId="77777777" w:rsidR="00AD0537" w:rsidRDefault="00AD0537" w:rsidP="00E03014">
            <w:pPr>
              <w:rPr>
                <w:szCs w:val="28"/>
              </w:rPr>
            </w:pPr>
            <w:r>
              <w:rPr>
                <w:rFonts w:eastAsia="Calibri"/>
                <w:sz w:val="28"/>
                <w:szCs w:val="28"/>
              </w:rPr>
              <w:t>Єдиний державний реєстр нормативно-правових актів;</w:t>
            </w:r>
          </w:p>
        </w:tc>
      </w:tr>
      <w:tr w:rsidR="00AD0537" w14:paraId="45B330D1" w14:textId="77777777" w:rsidTr="00E03014">
        <w:trPr>
          <w:cantSplit/>
        </w:trPr>
        <w:tc>
          <w:tcPr>
            <w:tcW w:w="675" w:type="dxa"/>
            <w:tcBorders>
              <w:left w:val="single" w:sz="4" w:space="0" w:color="000000"/>
              <w:bottom w:val="single" w:sz="4" w:space="0" w:color="000000"/>
            </w:tcBorders>
          </w:tcPr>
          <w:p w14:paraId="0748615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ECAD0A4" w14:textId="77777777" w:rsidR="00AD0537" w:rsidRDefault="00AD0537" w:rsidP="00E03014">
            <w:pPr>
              <w:rPr>
                <w:szCs w:val="28"/>
              </w:rPr>
            </w:pPr>
            <w:r>
              <w:rPr>
                <w:rFonts w:eastAsia="Calibri"/>
                <w:sz w:val="28"/>
                <w:szCs w:val="28"/>
              </w:rPr>
              <w:t>Єдиний Державний реєстр транспортних засобів;</w:t>
            </w:r>
          </w:p>
        </w:tc>
      </w:tr>
      <w:tr w:rsidR="00AD0537" w14:paraId="309E1BAE" w14:textId="77777777" w:rsidTr="00E03014">
        <w:trPr>
          <w:cantSplit/>
        </w:trPr>
        <w:tc>
          <w:tcPr>
            <w:tcW w:w="675" w:type="dxa"/>
            <w:tcBorders>
              <w:left w:val="single" w:sz="4" w:space="0" w:color="000000"/>
              <w:bottom w:val="single" w:sz="4" w:space="0" w:color="000000"/>
            </w:tcBorders>
          </w:tcPr>
          <w:p w14:paraId="0664AAE7"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5EFD25C0" w14:textId="77777777" w:rsidR="00AD0537" w:rsidRDefault="00AD0537" w:rsidP="00E03014">
            <w:pPr>
              <w:rPr>
                <w:szCs w:val="28"/>
              </w:rPr>
            </w:pPr>
            <w:r>
              <w:rPr>
                <w:rFonts w:eastAsia="Calibri"/>
                <w:sz w:val="28"/>
                <w:szCs w:val="28"/>
              </w:rPr>
              <w:t>Єдиний державний реєстр юридичних осіб, фізичних осіб – підприємців та громадських формувань;</w:t>
            </w:r>
          </w:p>
        </w:tc>
      </w:tr>
      <w:tr w:rsidR="00AD0537" w14:paraId="6ECCE48E" w14:textId="77777777" w:rsidTr="00E03014">
        <w:trPr>
          <w:cantSplit/>
        </w:trPr>
        <w:tc>
          <w:tcPr>
            <w:tcW w:w="675" w:type="dxa"/>
            <w:tcBorders>
              <w:left w:val="single" w:sz="4" w:space="0" w:color="000000"/>
              <w:bottom w:val="single" w:sz="4" w:space="0" w:color="000000"/>
            </w:tcBorders>
          </w:tcPr>
          <w:p w14:paraId="3C98AF63"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488D4640" w14:textId="77777777" w:rsidR="00AD0537" w:rsidRDefault="00AD0537" w:rsidP="00E03014">
            <w:pPr>
              <w:rPr>
                <w:szCs w:val="28"/>
              </w:rPr>
            </w:pPr>
            <w:r>
              <w:rPr>
                <w:rFonts w:eastAsia="Calibri"/>
                <w:sz w:val="28"/>
                <w:szCs w:val="28"/>
              </w:rPr>
              <w:t>Єдиний реєстр боржників;</w:t>
            </w:r>
          </w:p>
        </w:tc>
      </w:tr>
      <w:tr w:rsidR="00AD0537" w14:paraId="73324DB8" w14:textId="77777777" w:rsidTr="00E03014">
        <w:trPr>
          <w:cantSplit/>
        </w:trPr>
        <w:tc>
          <w:tcPr>
            <w:tcW w:w="675" w:type="dxa"/>
            <w:tcBorders>
              <w:left w:val="single" w:sz="4" w:space="0" w:color="000000"/>
              <w:bottom w:val="single" w:sz="4" w:space="0" w:color="000000"/>
            </w:tcBorders>
          </w:tcPr>
          <w:p w14:paraId="45691D9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6CA0E306" w14:textId="77777777" w:rsidR="00AD0537" w:rsidRDefault="00AD0537" w:rsidP="00E03014">
            <w:pPr>
              <w:rPr>
                <w:szCs w:val="28"/>
              </w:rPr>
            </w:pPr>
            <w:r>
              <w:rPr>
                <w:rFonts w:eastAsia="Calibri"/>
                <w:sz w:val="28"/>
                <w:szCs w:val="28"/>
              </w:rPr>
              <w:t>Єдиний реєстр громадських формувань;</w:t>
            </w:r>
          </w:p>
        </w:tc>
      </w:tr>
      <w:tr w:rsidR="00AD0537" w14:paraId="2A25D7DD" w14:textId="77777777" w:rsidTr="00E03014">
        <w:trPr>
          <w:cantSplit/>
        </w:trPr>
        <w:tc>
          <w:tcPr>
            <w:tcW w:w="675" w:type="dxa"/>
            <w:tcBorders>
              <w:left w:val="single" w:sz="4" w:space="0" w:color="000000"/>
              <w:bottom w:val="single" w:sz="4" w:space="0" w:color="000000"/>
            </w:tcBorders>
          </w:tcPr>
          <w:p w14:paraId="6BDC8573"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5F8857E" w14:textId="77777777" w:rsidR="00AD0537" w:rsidRDefault="00AD0537" w:rsidP="00E03014">
            <w:pPr>
              <w:rPr>
                <w:szCs w:val="28"/>
              </w:rPr>
            </w:pPr>
            <w:r>
              <w:rPr>
                <w:rFonts w:eastAsia="Calibri"/>
                <w:sz w:val="28"/>
                <w:szCs w:val="28"/>
              </w:rPr>
              <w:t>Єдиний реєстр довіреностей;</w:t>
            </w:r>
          </w:p>
        </w:tc>
      </w:tr>
      <w:tr w:rsidR="00AD0537" w14:paraId="125093EC" w14:textId="77777777" w:rsidTr="00E03014">
        <w:trPr>
          <w:cantSplit/>
        </w:trPr>
        <w:tc>
          <w:tcPr>
            <w:tcW w:w="675" w:type="dxa"/>
            <w:tcBorders>
              <w:left w:val="single" w:sz="4" w:space="0" w:color="000000"/>
              <w:bottom w:val="single" w:sz="4" w:space="0" w:color="000000"/>
            </w:tcBorders>
          </w:tcPr>
          <w:p w14:paraId="08D70FC2"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3D842A1E" w14:textId="22319D3A"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Інтегрована автоматизована с</w:t>
            </w:r>
            <w:r w:rsidR="00AA7E7A">
              <w:rPr>
                <w:rFonts w:ascii="Times New Roman" w:hAnsi="Times New Roman"/>
                <w:sz w:val="28"/>
                <w:szCs w:val="28"/>
                <w:lang w:val="uk-UA"/>
              </w:rPr>
              <w:t>и</w:t>
            </w:r>
            <w:r>
              <w:rPr>
                <w:rFonts w:ascii="Times New Roman" w:hAnsi="Times New Roman"/>
                <w:sz w:val="28"/>
                <w:szCs w:val="28"/>
                <w:lang w:val="uk-UA"/>
              </w:rPr>
              <w:t>стема державного нагляду (контролю)</w:t>
            </w:r>
          </w:p>
        </w:tc>
      </w:tr>
      <w:tr w:rsidR="00AD0537" w14:paraId="644A66D7" w14:textId="77777777" w:rsidTr="00E03014">
        <w:trPr>
          <w:cantSplit/>
        </w:trPr>
        <w:tc>
          <w:tcPr>
            <w:tcW w:w="675" w:type="dxa"/>
            <w:tcBorders>
              <w:left w:val="single" w:sz="4" w:space="0" w:color="000000"/>
              <w:bottom w:val="single" w:sz="4" w:space="0" w:color="000000"/>
            </w:tcBorders>
          </w:tcPr>
          <w:p w14:paraId="3847821A"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2A56F038"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Містобудівний кадастр</w:t>
            </w:r>
          </w:p>
        </w:tc>
      </w:tr>
      <w:tr w:rsidR="00AD0537" w14:paraId="333C66A6" w14:textId="77777777" w:rsidTr="00E03014">
        <w:trPr>
          <w:cantSplit/>
        </w:trPr>
        <w:tc>
          <w:tcPr>
            <w:tcW w:w="675" w:type="dxa"/>
            <w:tcBorders>
              <w:left w:val="single" w:sz="4" w:space="0" w:color="000000"/>
              <w:bottom w:val="single" w:sz="4" w:space="0" w:color="000000"/>
            </w:tcBorders>
          </w:tcPr>
          <w:p w14:paraId="15581F6C"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0BA397D"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 xml:space="preserve">Національна інфраструктура </w:t>
            </w:r>
            <w:proofErr w:type="spellStart"/>
            <w:r>
              <w:rPr>
                <w:rFonts w:ascii="Times New Roman" w:hAnsi="Times New Roman"/>
                <w:sz w:val="28"/>
                <w:szCs w:val="28"/>
                <w:lang w:val="uk-UA"/>
              </w:rPr>
              <w:t>геопросторових</w:t>
            </w:r>
            <w:proofErr w:type="spellEnd"/>
            <w:r>
              <w:rPr>
                <w:rFonts w:ascii="Times New Roman" w:hAnsi="Times New Roman"/>
                <w:sz w:val="28"/>
                <w:szCs w:val="28"/>
                <w:lang w:val="uk-UA"/>
              </w:rPr>
              <w:t xml:space="preserve"> даних</w:t>
            </w:r>
          </w:p>
        </w:tc>
      </w:tr>
      <w:tr w:rsidR="00AD0537" w14:paraId="61A43F7A" w14:textId="77777777" w:rsidTr="00E03014">
        <w:trPr>
          <w:cantSplit/>
        </w:trPr>
        <w:tc>
          <w:tcPr>
            <w:tcW w:w="675" w:type="dxa"/>
            <w:tcBorders>
              <w:left w:val="single" w:sz="4" w:space="0" w:color="000000"/>
              <w:bottom w:val="single" w:sz="4" w:space="0" w:color="000000"/>
            </w:tcBorders>
          </w:tcPr>
          <w:p w14:paraId="2F3ABA0F"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7B009D6C" w14:textId="77777777" w:rsidR="00AD0537" w:rsidRDefault="00AD0537" w:rsidP="00E03014">
            <w:pPr>
              <w:rPr>
                <w:szCs w:val="28"/>
              </w:rPr>
            </w:pPr>
            <w:r>
              <w:rPr>
                <w:rFonts w:eastAsia="Calibri"/>
                <w:sz w:val="28"/>
                <w:szCs w:val="28"/>
              </w:rPr>
              <w:t>Портал державної електронної системи у сфері будівництва;</w:t>
            </w:r>
          </w:p>
        </w:tc>
      </w:tr>
      <w:tr w:rsidR="00AD0537" w14:paraId="7315B2BC" w14:textId="77777777" w:rsidTr="00E03014">
        <w:trPr>
          <w:cantSplit/>
        </w:trPr>
        <w:tc>
          <w:tcPr>
            <w:tcW w:w="675" w:type="dxa"/>
            <w:tcBorders>
              <w:left w:val="single" w:sz="4" w:space="0" w:color="000000"/>
              <w:bottom w:val="single" w:sz="4" w:space="0" w:color="000000"/>
            </w:tcBorders>
          </w:tcPr>
          <w:p w14:paraId="75242646"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06DD4E68" w14:textId="77777777" w:rsidR="00AD0537" w:rsidRDefault="00AD0537" w:rsidP="00E03014">
            <w:pPr>
              <w:rPr>
                <w:szCs w:val="28"/>
              </w:rPr>
            </w:pPr>
            <w:r>
              <w:rPr>
                <w:rFonts w:eastAsia="Calibri"/>
                <w:sz w:val="28"/>
                <w:szCs w:val="28"/>
              </w:rPr>
              <w:t>Портал Дія;</w:t>
            </w:r>
          </w:p>
        </w:tc>
      </w:tr>
      <w:tr w:rsidR="00AD0537" w14:paraId="2EF21C5A" w14:textId="77777777" w:rsidTr="00E03014">
        <w:trPr>
          <w:cantSplit/>
        </w:trPr>
        <w:tc>
          <w:tcPr>
            <w:tcW w:w="675" w:type="dxa"/>
            <w:tcBorders>
              <w:left w:val="single" w:sz="4" w:space="0" w:color="000000"/>
              <w:bottom w:val="single" w:sz="4" w:space="0" w:color="000000"/>
            </w:tcBorders>
          </w:tcPr>
          <w:p w14:paraId="2276D707" w14:textId="77777777" w:rsidR="00AD0537" w:rsidRDefault="00AD0537" w:rsidP="00AD0537">
            <w:pPr>
              <w:pStyle w:val="1b"/>
              <w:numPr>
                <w:ilvl w:val="0"/>
                <w:numId w:val="38"/>
              </w:numPr>
              <w:spacing w:after="0" w:line="36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4423DD6B" w14:textId="77777777" w:rsidR="00AD0537" w:rsidRDefault="00AD0537" w:rsidP="00E03014">
            <w:pPr>
              <w:pStyle w:val="1b"/>
              <w:spacing w:after="0" w:line="360" w:lineRule="auto"/>
              <w:ind w:left="0"/>
              <w:contextualSpacing w:val="0"/>
              <w:rPr>
                <w:rFonts w:ascii="Times New Roman" w:hAnsi="Times New Roman"/>
                <w:sz w:val="28"/>
                <w:szCs w:val="28"/>
                <w:lang w:val="uk-UA"/>
              </w:rPr>
            </w:pPr>
            <w:r>
              <w:rPr>
                <w:rFonts w:ascii="Times New Roman" w:hAnsi="Times New Roman"/>
                <w:sz w:val="28"/>
                <w:szCs w:val="28"/>
                <w:lang w:val="uk-UA"/>
              </w:rPr>
              <w:t>Портал Єдиної державної електронної системи у сфері будівництва</w:t>
            </w:r>
          </w:p>
        </w:tc>
      </w:tr>
      <w:tr w:rsidR="00AD0537" w14:paraId="5DF40C96" w14:textId="77777777" w:rsidTr="00E03014">
        <w:trPr>
          <w:cantSplit/>
        </w:trPr>
        <w:tc>
          <w:tcPr>
            <w:tcW w:w="675" w:type="dxa"/>
            <w:tcBorders>
              <w:left w:val="single" w:sz="4" w:space="0" w:color="000000"/>
              <w:bottom w:val="single" w:sz="4" w:space="0" w:color="000000"/>
            </w:tcBorders>
          </w:tcPr>
          <w:p w14:paraId="1936714E"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58A5712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Програмне забезпечення «М.Е.Doc»;</w:t>
            </w:r>
          </w:p>
        </w:tc>
      </w:tr>
      <w:tr w:rsidR="00AD0537" w14:paraId="32ED4D6E" w14:textId="77777777" w:rsidTr="00E03014">
        <w:trPr>
          <w:cantSplit/>
        </w:trPr>
        <w:tc>
          <w:tcPr>
            <w:tcW w:w="675" w:type="dxa"/>
            <w:tcBorders>
              <w:left w:val="single" w:sz="4" w:space="0" w:color="000000"/>
              <w:bottom w:val="single" w:sz="4" w:space="0" w:color="000000"/>
            </w:tcBorders>
          </w:tcPr>
          <w:p w14:paraId="7693C1A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1D7880AE"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Програмне забезпечення електронної звітності «Соната» та СКПЗ_ФПЗ – електронний обмін з Державною Фіскальною Службою;</w:t>
            </w:r>
          </w:p>
        </w:tc>
      </w:tr>
      <w:tr w:rsidR="00AD0537" w14:paraId="5FED4F49" w14:textId="77777777" w:rsidTr="00E03014">
        <w:trPr>
          <w:cantSplit/>
        </w:trPr>
        <w:tc>
          <w:tcPr>
            <w:tcW w:w="675" w:type="dxa"/>
            <w:tcBorders>
              <w:left w:val="single" w:sz="4" w:space="0" w:color="000000"/>
              <w:bottom w:val="single" w:sz="4" w:space="0" w:color="000000"/>
            </w:tcBorders>
          </w:tcPr>
          <w:p w14:paraId="54C053F8"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1623738"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Програмний Комплекс «Автоматизована Система Обробки Пенсійної Документації на базі Комп’ютерних Технологій» «АСОПДСОЦ/КОМТЕХ»;</w:t>
            </w:r>
          </w:p>
        </w:tc>
      </w:tr>
      <w:tr w:rsidR="00AD0537" w14:paraId="09B6511F" w14:textId="77777777" w:rsidTr="00E03014">
        <w:trPr>
          <w:cantSplit/>
        </w:trPr>
        <w:tc>
          <w:tcPr>
            <w:tcW w:w="675" w:type="dxa"/>
            <w:tcBorders>
              <w:left w:val="single" w:sz="4" w:space="0" w:color="000000"/>
              <w:bottom w:val="single" w:sz="4" w:space="0" w:color="000000"/>
            </w:tcBorders>
          </w:tcPr>
          <w:p w14:paraId="2E078BBF"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7288EB43"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Програмний Комплекс «</w:t>
            </w:r>
            <w:proofErr w:type="spellStart"/>
            <w:r>
              <w:rPr>
                <w:rFonts w:ascii="Times New Roman" w:hAnsi="Times New Roman"/>
                <w:sz w:val="28"/>
                <w:szCs w:val="28"/>
                <w:lang w:val="uk-UA"/>
              </w:rPr>
              <w:t>Фіндокументи</w:t>
            </w:r>
            <w:proofErr w:type="spellEnd"/>
            <w:r>
              <w:rPr>
                <w:rFonts w:ascii="Times New Roman" w:hAnsi="Times New Roman"/>
                <w:sz w:val="28"/>
                <w:szCs w:val="28"/>
                <w:lang w:val="uk-UA"/>
              </w:rPr>
              <w:t>»;</w:t>
            </w:r>
          </w:p>
        </w:tc>
      </w:tr>
      <w:tr w:rsidR="00AD0537" w14:paraId="45DB2B1B" w14:textId="77777777" w:rsidTr="000831E8">
        <w:trPr>
          <w:cantSplit/>
          <w:trHeight w:val="25"/>
        </w:trPr>
        <w:tc>
          <w:tcPr>
            <w:tcW w:w="675" w:type="dxa"/>
            <w:tcBorders>
              <w:left w:val="single" w:sz="4" w:space="0" w:color="000000"/>
              <w:bottom w:val="single" w:sz="4" w:space="0" w:color="000000"/>
            </w:tcBorders>
          </w:tcPr>
          <w:p w14:paraId="3252B567" w14:textId="77777777" w:rsidR="00AD0537" w:rsidRDefault="00AD0537" w:rsidP="00AD0537">
            <w:pPr>
              <w:numPr>
                <w:ilvl w:val="0"/>
                <w:numId w:val="38"/>
              </w:numPr>
              <w:suppressAutoHyphens/>
              <w:ind w:left="0" w:firstLine="0"/>
              <w:jc w:val="right"/>
              <w:rPr>
                <w:szCs w:val="28"/>
              </w:rPr>
            </w:pPr>
          </w:p>
        </w:tc>
        <w:tc>
          <w:tcPr>
            <w:tcW w:w="8675" w:type="dxa"/>
            <w:tcBorders>
              <w:left w:val="single" w:sz="4" w:space="0" w:color="000000"/>
              <w:bottom w:val="single" w:sz="4" w:space="0" w:color="000000"/>
              <w:right w:val="single" w:sz="4" w:space="0" w:color="000000"/>
            </w:tcBorders>
          </w:tcPr>
          <w:p w14:paraId="2A061187" w14:textId="77777777" w:rsidR="00AD0537" w:rsidRDefault="00AD0537" w:rsidP="00E03014">
            <w:pPr>
              <w:rPr>
                <w:szCs w:val="28"/>
              </w:rPr>
            </w:pPr>
            <w:r>
              <w:rPr>
                <w:rFonts w:eastAsia="Calibri"/>
                <w:sz w:val="28"/>
                <w:szCs w:val="28"/>
              </w:rPr>
              <w:t>Реєстр будівельної діяльності Єдиної державної електронної системи у сфері будівництва;</w:t>
            </w:r>
          </w:p>
        </w:tc>
      </w:tr>
      <w:tr w:rsidR="00AD0537" w14:paraId="7994D75F" w14:textId="77777777" w:rsidTr="000831E8">
        <w:trPr>
          <w:cantSplit/>
          <w:trHeight w:val="106"/>
        </w:trPr>
        <w:tc>
          <w:tcPr>
            <w:tcW w:w="675" w:type="dxa"/>
            <w:tcBorders>
              <w:top w:val="single" w:sz="4" w:space="0" w:color="000000"/>
              <w:left w:val="single" w:sz="4" w:space="0" w:color="000000"/>
              <w:bottom w:val="single" w:sz="4" w:space="0" w:color="000000"/>
            </w:tcBorders>
          </w:tcPr>
          <w:p w14:paraId="04117418"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000000"/>
              <w:right w:val="single" w:sz="4" w:space="0" w:color="000000"/>
            </w:tcBorders>
          </w:tcPr>
          <w:p w14:paraId="2C9F628F" w14:textId="77777777" w:rsidR="00AD0537" w:rsidRDefault="00AD0537" w:rsidP="00E03014">
            <w:pPr>
              <w:rPr>
                <w:szCs w:val="28"/>
              </w:rPr>
            </w:pPr>
            <w:r>
              <w:rPr>
                <w:rFonts w:eastAsia="Calibri"/>
                <w:sz w:val="28"/>
                <w:szCs w:val="28"/>
              </w:rPr>
              <w:t>Реєстр громадських об’єднань;</w:t>
            </w:r>
          </w:p>
        </w:tc>
      </w:tr>
      <w:tr w:rsidR="00AD0537" w14:paraId="4D8CC83B" w14:textId="77777777" w:rsidTr="000831E8">
        <w:trPr>
          <w:cantSplit/>
          <w:trHeight w:val="25"/>
        </w:trPr>
        <w:tc>
          <w:tcPr>
            <w:tcW w:w="675" w:type="dxa"/>
            <w:tcBorders>
              <w:top w:val="single" w:sz="4" w:space="0" w:color="000000"/>
              <w:left w:val="single" w:sz="4" w:space="0" w:color="000000"/>
              <w:bottom w:val="single" w:sz="4" w:space="0" w:color="auto"/>
            </w:tcBorders>
          </w:tcPr>
          <w:p w14:paraId="5E174608"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000000"/>
              <w:left w:val="single" w:sz="4" w:space="0" w:color="000000"/>
              <w:bottom w:val="single" w:sz="4" w:space="0" w:color="auto"/>
              <w:right w:val="single" w:sz="4" w:space="0" w:color="000000"/>
            </w:tcBorders>
          </w:tcPr>
          <w:p w14:paraId="3DE677C0" w14:textId="77777777" w:rsidR="00AD0537" w:rsidRDefault="00AD0537" w:rsidP="00E03014">
            <w:pPr>
              <w:rPr>
                <w:szCs w:val="28"/>
              </w:rPr>
            </w:pPr>
            <w:r>
              <w:rPr>
                <w:sz w:val="28"/>
                <w:szCs w:val="28"/>
              </w:rPr>
              <w:t>Реєстр пошкодженого та знищеного майна;</w:t>
            </w:r>
          </w:p>
        </w:tc>
      </w:tr>
      <w:tr w:rsidR="00AD0537" w14:paraId="7B1FB6DE" w14:textId="77777777" w:rsidTr="000831E8">
        <w:trPr>
          <w:cantSplit/>
          <w:trHeight w:val="25"/>
        </w:trPr>
        <w:tc>
          <w:tcPr>
            <w:tcW w:w="675" w:type="dxa"/>
            <w:tcBorders>
              <w:top w:val="single" w:sz="4" w:space="0" w:color="auto"/>
              <w:left w:val="single" w:sz="4" w:space="0" w:color="000000"/>
              <w:bottom w:val="single" w:sz="4" w:space="0" w:color="000000"/>
            </w:tcBorders>
          </w:tcPr>
          <w:p w14:paraId="2CEA6437" w14:textId="77777777" w:rsidR="00AD0537" w:rsidRDefault="00AD0537" w:rsidP="00AD0537">
            <w:pPr>
              <w:numPr>
                <w:ilvl w:val="0"/>
                <w:numId w:val="38"/>
              </w:numPr>
              <w:suppressAutoHyphens/>
              <w:ind w:left="0" w:firstLine="0"/>
              <w:jc w:val="right"/>
              <w:rPr>
                <w:szCs w:val="28"/>
              </w:rPr>
            </w:pPr>
          </w:p>
        </w:tc>
        <w:tc>
          <w:tcPr>
            <w:tcW w:w="8675" w:type="dxa"/>
            <w:tcBorders>
              <w:top w:val="single" w:sz="4" w:space="0" w:color="auto"/>
              <w:left w:val="single" w:sz="4" w:space="0" w:color="000000"/>
              <w:bottom w:val="single" w:sz="4" w:space="0" w:color="000000"/>
              <w:right w:val="single" w:sz="4" w:space="0" w:color="000000"/>
            </w:tcBorders>
          </w:tcPr>
          <w:p w14:paraId="37135139" w14:textId="77777777" w:rsidR="00AD0537" w:rsidRDefault="00AD0537" w:rsidP="00E03014">
            <w:pPr>
              <w:rPr>
                <w:szCs w:val="28"/>
              </w:rPr>
            </w:pPr>
            <w:r>
              <w:rPr>
                <w:rFonts w:eastAsia="Calibri"/>
                <w:sz w:val="28"/>
                <w:szCs w:val="28"/>
              </w:rPr>
              <w:t xml:space="preserve">Система електронних </w:t>
            </w:r>
            <w:proofErr w:type="spellStart"/>
            <w:r>
              <w:rPr>
                <w:rFonts w:eastAsia="Calibri"/>
                <w:sz w:val="28"/>
                <w:szCs w:val="28"/>
              </w:rPr>
              <w:t>закупівель</w:t>
            </w:r>
            <w:proofErr w:type="spellEnd"/>
            <w:r>
              <w:rPr>
                <w:rFonts w:eastAsia="Calibri"/>
                <w:sz w:val="28"/>
                <w:szCs w:val="28"/>
              </w:rPr>
              <w:t xml:space="preserve"> PROZORRO;</w:t>
            </w:r>
          </w:p>
        </w:tc>
      </w:tr>
      <w:tr w:rsidR="00AD0537" w14:paraId="49CBEAE4" w14:textId="77777777" w:rsidTr="00E03014">
        <w:trPr>
          <w:cantSplit/>
          <w:trHeight w:val="25"/>
        </w:trPr>
        <w:tc>
          <w:tcPr>
            <w:tcW w:w="675" w:type="dxa"/>
            <w:tcBorders>
              <w:left w:val="single" w:sz="4" w:space="0" w:color="000000"/>
              <w:bottom w:val="single" w:sz="4" w:space="0" w:color="000000"/>
            </w:tcBorders>
          </w:tcPr>
          <w:p w14:paraId="0AB76793"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390D2EDF"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Система електронної взаємодії органів виконавчої влади;</w:t>
            </w:r>
          </w:p>
        </w:tc>
      </w:tr>
      <w:tr w:rsidR="00AD0537" w14:paraId="5E52B6AB" w14:textId="77777777" w:rsidTr="00E03014">
        <w:trPr>
          <w:cantSplit/>
          <w:trHeight w:val="25"/>
        </w:trPr>
        <w:tc>
          <w:tcPr>
            <w:tcW w:w="675" w:type="dxa"/>
            <w:tcBorders>
              <w:left w:val="single" w:sz="4" w:space="0" w:color="000000"/>
              <w:bottom w:val="single" w:sz="4" w:space="0" w:color="000000"/>
            </w:tcBorders>
          </w:tcPr>
          <w:p w14:paraId="2EFF0A6A"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000000"/>
              <w:right w:val="single" w:sz="4" w:space="0" w:color="000000"/>
            </w:tcBorders>
          </w:tcPr>
          <w:p w14:paraId="093F5955"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СОТА: Звітність і документообіг;</w:t>
            </w:r>
          </w:p>
        </w:tc>
      </w:tr>
      <w:tr w:rsidR="00AD0537" w14:paraId="3F8DC6A3" w14:textId="77777777" w:rsidTr="00AA7E7A">
        <w:trPr>
          <w:cantSplit/>
          <w:trHeight w:val="25"/>
        </w:trPr>
        <w:tc>
          <w:tcPr>
            <w:tcW w:w="675" w:type="dxa"/>
            <w:tcBorders>
              <w:left w:val="single" w:sz="4" w:space="0" w:color="000000"/>
              <w:bottom w:val="single" w:sz="4" w:space="0" w:color="auto"/>
            </w:tcBorders>
          </w:tcPr>
          <w:p w14:paraId="26369F15"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left w:val="single" w:sz="4" w:space="0" w:color="000000"/>
              <w:bottom w:val="single" w:sz="4" w:space="0" w:color="auto"/>
              <w:right w:val="single" w:sz="4" w:space="0" w:color="000000"/>
            </w:tcBorders>
          </w:tcPr>
          <w:p w14:paraId="18819DC1"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Відкрите місто;</w:t>
            </w:r>
          </w:p>
        </w:tc>
      </w:tr>
      <w:tr w:rsidR="00AD0537" w14:paraId="72A61FDB" w14:textId="77777777" w:rsidTr="00AA7E7A">
        <w:trPr>
          <w:cantSplit/>
          <w:trHeight w:val="25"/>
        </w:trPr>
        <w:tc>
          <w:tcPr>
            <w:tcW w:w="675" w:type="dxa"/>
            <w:tcBorders>
              <w:top w:val="single" w:sz="4" w:space="0" w:color="auto"/>
              <w:left w:val="single" w:sz="4" w:space="0" w:color="auto"/>
              <w:bottom w:val="single" w:sz="4" w:space="0" w:color="auto"/>
              <w:right w:val="single" w:sz="4" w:space="0" w:color="auto"/>
            </w:tcBorders>
          </w:tcPr>
          <w:p w14:paraId="3D0A26AB"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auto"/>
              <w:left w:val="single" w:sz="4" w:space="0" w:color="auto"/>
              <w:bottom w:val="single" w:sz="4" w:space="0" w:color="auto"/>
              <w:right w:val="single" w:sz="4" w:space="0" w:color="auto"/>
            </w:tcBorders>
          </w:tcPr>
          <w:p w14:paraId="497A4497"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Громадський бюджет;</w:t>
            </w:r>
          </w:p>
        </w:tc>
      </w:tr>
      <w:tr w:rsidR="00AD0537" w14:paraId="2F972CEE" w14:textId="77777777" w:rsidTr="00AA7E7A">
        <w:trPr>
          <w:cantSplit/>
          <w:trHeight w:val="25"/>
        </w:trPr>
        <w:tc>
          <w:tcPr>
            <w:tcW w:w="675" w:type="dxa"/>
            <w:tcBorders>
              <w:top w:val="single" w:sz="4" w:space="0" w:color="auto"/>
              <w:left w:val="single" w:sz="4" w:space="0" w:color="auto"/>
              <w:bottom w:val="single" w:sz="4" w:space="0" w:color="auto"/>
              <w:right w:val="single" w:sz="4" w:space="0" w:color="auto"/>
            </w:tcBorders>
          </w:tcPr>
          <w:p w14:paraId="6A210DF1" w14:textId="77777777" w:rsidR="00AD0537" w:rsidRDefault="00AD0537" w:rsidP="00AD0537">
            <w:pPr>
              <w:pStyle w:val="a7"/>
              <w:numPr>
                <w:ilvl w:val="0"/>
                <w:numId w:val="38"/>
              </w:numPr>
              <w:spacing w:after="0" w:line="240" w:lineRule="auto"/>
              <w:ind w:left="0" w:firstLine="0"/>
              <w:contextualSpacing w:val="0"/>
              <w:jc w:val="right"/>
              <w:rPr>
                <w:rFonts w:ascii="Times New Roman" w:hAnsi="Times New Roman"/>
                <w:sz w:val="28"/>
                <w:szCs w:val="28"/>
                <w:lang w:val="uk-UA"/>
              </w:rPr>
            </w:pPr>
          </w:p>
        </w:tc>
        <w:tc>
          <w:tcPr>
            <w:tcW w:w="8675" w:type="dxa"/>
            <w:tcBorders>
              <w:top w:val="single" w:sz="4" w:space="0" w:color="auto"/>
              <w:left w:val="single" w:sz="4" w:space="0" w:color="auto"/>
              <w:bottom w:val="single" w:sz="4" w:space="0" w:color="auto"/>
              <w:right w:val="single" w:sz="4" w:space="0" w:color="auto"/>
            </w:tcBorders>
          </w:tcPr>
          <w:p w14:paraId="1120BA49" w14:textId="77777777" w:rsidR="00AD0537" w:rsidRDefault="00AD0537" w:rsidP="00E03014">
            <w:pPr>
              <w:pStyle w:val="a7"/>
              <w:spacing w:after="0" w:line="240" w:lineRule="auto"/>
              <w:ind w:left="0"/>
              <w:contextualSpacing w:val="0"/>
              <w:rPr>
                <w:rFonts w:ascii="Times New Roman" w:hAnsi="Times New Roman"/>
                <w:sz w:val="28"/>
                <w:szCs w:val="28"/>
                <w:lang w:val="uk-UA"/>
              </w:rPr>
            </w:pPr>
            <w:r>
              <w:rPr>
                <w:rFonts w:ascii="Times New Roman" w:hAnsi="Times New Roman"/>
                <w:sz w:val="28"/>
                <w:szCs w:val="28"/>
                <w:lang w:val="uk-UA"/>
              </w:rPr>
              <w:t>DEM місцеві петиції.</w:t>
            </w:r>
          </w:p>
        </w:tc>
      </w:tr>
    </w:tbl>
    <w:p w14:paraId="56DB314F" w14:textId="77777777" w:rsidR="005543B0" w:rsidRPr="00AD6685" w:rsidRDefault="005543B0" w:rsidP="003D708A">
      <w:pPr>
        <w:tabs>
          <w:tab w:val="center" w:pos="4961"/>
          <w:tab w:val="right" w:pos="9355"/>
        </w:tabs>
        <w:suppressAutoHyphens/>
        <w:ind w:firstLine="567"/>
        <w:contextualSpacing/>
        <w:jc w:val="center"/>
        <w:outlineLvl w:val="0"/>
        <w:rPr>
          <w:b/>
          <w:sz w:val="28"/>
          <w:szCs w:val="28"/>
        </w:rPr>
      </w:pPr>
    </w:p>
    <w:p w14:paraId="31FF7645" w14:textId="77777777" w:rsidR="00401BCD" w:rsidRPr="00AD6685" w:rsidRDefault="00C0441F" w:rsidP="003D708A">
      <w:pPr>
        <w:tabs>
          <w:tab w:val="center" w:pos="4961"/>
          <w:tab w:val="right" w:pos="9498"/>
        </w:tabs>
        <w:contextualSpacing/>
        <w:jc w:val="center"/>
        <w:outlineLvl w:val="0"/>
        <w:rPr>
          <w:b/>
          <w:bCs/>
          <w:sz w:val="28"/>
          <w:szCs w:val="28"/>
        </w:rPr>
      </w:pPr>
      <w:r w:rsidRPr="00AD6685">
        <w:rPr>
          <w:b/>
          <w:bCs/>
          <w:sz w:val="28"/>
          <w:szCs w:val="28"/>
        </w:rPr>
        <w:t>З</w:t>
      </w:r>
      <w:r w:rsidR="000659DC" w:rsidRPr="00AD6685">
        <w:rPr>
          <w:b/>
          <w:bCs/>
          <w:sz w:val="28"/>
          <w:szCs w:val="28"/>
        </w:rPr>
        <w:t>агальн</w:t>
      </w:r>
      <w:r w:rsidRPr="00AD6685">
        <w:rPr>
          <w:b/>
          <w:bCs/>
          <w:sz w:val="28"/>
          <w:szCs w:val="28"/>
        </w:rPr>
        <w:t>ий</w:t>
      </w:r>
      <w:r w:rsidR="000659DC" w:rsidRPr="00AD6685">
        <w:rPr>
          <w:b/>
          <w:bCs/>
          <w:sz w:val="28"/>
          <w:szCs w:val="28"/>
        </w:rPr>
        <w:t xml:space="preserve"> відділ</w:t>
      </w:r>
    </w:p>
    <w:p w14:paraId="3069155A" w14:textId="01D1D361" w:rsidR="002076D0" w:rsidRDefault="00AA7E7A" w:rsidP="002076D0">
      <w:pPr>
        <w:jc w:val="both"/>
        <w:rPr>
          <w:color w:val="000000"/>
          <w:sz w:val="28"/>
          <w:szCs w:val="28"/>
        </w:rPr>
      </w:pPr>
      <w:r>
        <w:rPr>
          <w:color w:val="000000"/>
          <w:sz w:val="28"/>
          <w:szCs w:val="28"/>
        </w:rPr>
        <w:t xml:space="preserve">          </w:t>
      </w:r>
      <w:r w:rsidR="002076D0">
        <w:rPr>
          <w:color w:val="000000"/>
          <w:sz w:val="28"/>
          <w:szCs w:val="28"/>
        </w:rPr>
        <w:t>Протягом звітного періоду загальним відділом забезпечено в повному обсязі організаційно-технічне і господарське обслуговування  міської ради, її постійних комісій  та виконавчого комітету.</w:t>
      </w:r>
      <w:r w:rsidR="002076D0">
        <w:rPr>
          <w:color w:val="000000"/>
          <w:sz w:val="28"/>
          <w:szCs w:val="28"/>
        </w:rPr>
        <w:tab/>
        <w:t xml:space="preserve"> </w:t>
      </w:r>
    </w:p>
    <w:p w14:paraId="4A64E0D5" w14:textId="77777777" w:rsidR="002076D0" w:rsidRDefault="002076D0" w:rsidP="002076D0">
      <w:pPr>
        <w:jc w:val="both"/>
        <w:rPr>
          <w:color w:val="000000"/>
          <w:sz w:val="28"/>
          <w:szCs w:val="28"/>
        </w:rPr>
      </w:pPr>
      <w:r>
        <w:rPr>
          <w:color w:val="000000"/>
          <w:sz w:val="28"/>
          <w:szCs w:val="28"/>
        </w:rPr>
        <w:tab/>
        <w:t xml:space="preserve">На високому організаційному рівні ведеться діловодство, згідно інструкції з діловодства. Загальна кількість документів, яка надійшла станом на 31.12.2025 року до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становить 5762 одиниці, в тому числі 1099 документів надійшли через систему електронної взаємодії органів виконавчої влади. </w:t>
      </w:r>
    </w:p>
    <w:p w14:paraId="1B121BA1" w14:textId="77777777" w:rsidR="002076D0" w:rsidRDefault="002076D0" w:rsidP="002076D0">
      <w:pPr>
        <w:jc w:val="both"/>
        <w:rPr>
          <w:color w:val="000000"/>
          <w:sz w:val="28"/>
          <w:szCs w:val="28"/>
        </w:rPr>
      </w:pPr>
      <w:r>
        <w:rPr>
          <w:color w:val="000000"/>
          <w:sz w:val="28"/>
          <w:szCs w:val="28"/>
        </w:rPr>
        <w:tab/>
        <w:t>Забезпечено чітку організацію приймання-передачі  інформації засобами електронного зв’язку та через систему електронної взаємодії органів виконавчої влади.</w:t>
      </w:r>
    </w:p>
    <w:p w14:paraId="20BAB792" w14:textId="2C049520" w:rsidR="002076D0" w:rsidRDefault="002076D0" w:rsidP="00AA7E7A">
      <w:pPr>
        <w:ind w:firstLine="708"/>
        <w:jc w:val="both"/>
        <w:rPr>
          <w:color w:val="000000"/>
          <w:sz w:val="28"/>
          <w:szCs w:val="28"/>
        </w:rPr>
      </w:pPr>
      <w:r>
        <w:rPr>
          <w:color w:val="000000"/>
          <w:sz w:val="28"/>
          <w:szCs w:val="28"/>
        </w:rPr>
        <w:t>3668 документів надійшло  з вищих адміністративних органів, 73 розпорядження голови Хмельницької обласної військової адміністрації, 1488 документів з місцевих підприємств, організацій та установ, 933 службових записок. Оформлено та видано 27 довідок.</w:t>
      </w:r>
    </w:p>
    <w:p w14:paraId="36212BD7" w14:textId="2FDE0ED8" w:rsidR="002076D0" w:rsidRDefault="002076D0" w:rsidP="002076D0">
      <w:pPr>
        <w:ind w:firstLine="708"/>
        <w:jc w:val="both"/>
        <w:rPr>
          <w:color w:val="000000"/>
          <w:sz w:val="28"/>
          <w:szCs w:val="28"/>
        </w:rPr>
      </w:pPr>
      <w:r>
        <w:rPr>
          <w:color w:val="000000"/>
          <w:sz w:val="28"/>
          <w:szCs w:val="28"/>
        </w:rPr>
        <w:t xml:space="preserve">За звітний період з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до установ центральних органів виконавчої влади, обласних  та місцевих управлінь, підприємств, установ та організацій направлено 2039 документів.</w:t>
      </w:r>
    </w:p>
    <w:p w14:paraId="39B28A30" w14:textId="77777777" w:rsidR="002076D0" w:rsidRDefault="002076D0" w:rsidP="002076D0">
      <w:pPr>
        <w:jc w:val="both"/>
        <w:rPr>
          <w:color w:val="000000"/>
          <w:sz w:val="28"/>
          <w:szCs w:val="28"/>
        </w:rPr>
      </w:pPr>
      <w:r>
        <w:rPr>
          <w:color w:val="000000"/>
          <w:sz w:val="28"/>
          <w:szCs w:val="28"/>
        </w:rPr>
        <w:tab/>
        <w:t xml:space="preserve">Протягом  2025 року забезпечено облік та контроль за дотриманням встановлених термінів розгляду 205 документів вхідної кореспонденції. </w:t>
      </w:r>
    </w:p>
    <w:p w14:paraId="116C15D4" w14:textId="25D5FD48" w:rsidR="002076D0" w:rsidRDefault="002076D0" w:rsidP="00AA7E7A">
      <w:pPr>
        <w:ind w:firstLine="708"/>
        <w:jc w:val="both"/>
        <w:rPr>
          <w:color w:val="000000"/>
          <w:sz w:val="28"/>
          <w:szCs w:val="28"/>
        </w:rPr>
      </w:pPr>
      <w:r>
        <w:rPr>
          <w:color w:val="000000"/>
          <w:sz w:val="28"/>
          <w:szCs w:val="28"/>
        </w:rPr>
        <w:t xml:space="preserve">Зауважень щодо строків виконання  контрольних документів до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не було.</w:t>
      </w:r>
      <w:r>
        <w:rPr>
          <w:color w:val="000000"/>
          <w:sz w:val="28"/>
          <w:szCs w:val="28"/>
        </w:rPr>
        <w:tab/>
        <w:t xml:space="preserve"> </w:t>
      </w:r>
    </w:p>
    <w:p w14:paraId="7A8E16F1" w14:textId="74EC3C66" w:rsidR="002076D0" w:rsidRDefault="002076D0" w:rsidP="002076D0">
      <w:pPr>
        <w:jc w:val="both"/>
        <w:rPr>
          <w:color w:val="000000"/>
          <w:sz w:val="28"/>
          <w:szCs w:val="28"/>
        </w:rPr>
      </w:pPr>
      <w:r>
        <w:rPr>
          <w:color w:val="000000"/>
          <w:sz w:val="28"/>
          <w:szCs w:val="28"/>
        </w:rPr>
        <w:tab/>
        <w:t>Станом на 31.12.2025 року зареєстровано 404 розпорядження міського голови, з них 382 розпорядження  виконано,  22 розпорядження знаходяться на контролі (це робота різноманітних комісій, штабів, робочих груп з питань, що потребують тривалого часу виконання, а саме проведення приписки громадян до призовної дільниці, відбір громадян на військову службу, робота з внутрішньо переміщеними особами та інше).</w:t>
      </w:r>
    </w:p>
    <w:p w14:paraId="38130CD8" w14:textId="77777777" w:rsidR="002076D0" w:rsidRDefault="002076D0" w:rsidP="002076D0">
      <w:pPr>
        <w:jc w:val="both"/>
        <w:rPr>
          <w:color w:val="000000"/>
          <w:sz w:val="28"/>
          <w:szCs w:val="28"/>
        </w:rPr>
      </w:pPr>
      <w:r>
        <w:rPr>
          <w:color w:val="000000"/>
          <w:sz w:val="28"/>
          <w:szCs w:val="28"/>
        </w:rPr>
        <w:tab/>
        <w:t xml:space="preserve">У відділі постійно здійснюється експертиза на предмет відповідності до Інструкції з діловодства проєктів рішень виконавчого комітету та розпоряджень міського голови. Ті проєкти документів, які не відповідають вимогам Регламенту виконавчого комітету та Інструкції з діловодства повертаються виконавцям на доопрацювання. </w:t>
      </w:r>
    </w:p>
    <w:p w14:paraId="4DE08685" w14:textId="0320C1B5" w:rsidR="002076D0" w:rsidRDefault="002076D0" w:rsidP="002076D0">
      <w:pPr>
        <w:jc w:val="both"/>
        <w:rPr>
          <w:color w:val="000000"/>
          <w:sz w:val="28"/>
          <w:szCs w:val="28"/>
        </w:rPr>
      </w:pPr>
      <w:r>
        <w:rPr>
          <w:color w:val="000000"/>
          <w:sz w:val="28"/>
          <w:szCs w:val="28"/>
        </w:rPr>
        <w:lastRenderedPageBreak/>
        <w:tab/>
        <w:t>Проведено роботу по організації підписки</w:t>
      </w:r>
      <w:r w:rsidR="00A712F5">
        <w:rPr>
          <w:color w:val="000000"/>
          <w:sz w:val="28"/>
          <w:szCs w:val="28"/>
        </w:rPr>
        <w:t xml:space="preserve"> друкованих засобів масової інформації</w:t>
      </w:r>
      <w:r>
        <w:rPr>
          <w:color w:val="000000"/>
          <w:sz w:val="28"/>
          <w:szCs w:val="28"/>
        </w:rPr>
        <w:t xml:space="preserve"> на 2026 рік у виконавчому комітеті </w:t>
      </w:r>
      <w:proofErr w:type="spellStart"/>
      <w:r>
        <w:rPr>
          <w:color w:val="000000"/>
          <w:sz w:val="28"/>
          <w:szCs w:val="28"/>
        </w:rPr>
        <w:t>Славутської</w:t>
      </w:r>
      <w:proofErr w:type="spellEnd"/>
      <w:r>
        <w:rPr>
          <w:color w:val="000000"/>
          <w:sz w:val="28"/>
          <w:szCs w:val="28"/>
        </w:rPr>
        <w:t xml:space="preserve"> міської ради.</w:t>
      </w:r>
      <w:r>
        <w:rPr>
          <w:color w:val="000000"/>
          <w:sz w:val="28"/>
          <w:szCs w:val="28"/>
        </w:rPr>
        <w:tab/>
      </w:r>
    </w:p>
    <w:p w14:paraId="3995842B" w14:textId="77777777" w:rsidR="002076D0" w:rsidRDefault="002076D0" w:rsidP="002076D0">
      <w:pPr>
        <w:jc w:val="both"/>
        <w:rPr>
          <w:color w:val="000000"/>
          <w:sz w:val="28"/>
          <w:szCs w:val="28"/>
        </w:rPr>
      </w:pPr>
      <w:r>
        <w:rPr>
          <w:color w:val="000000"/>
          <w:sz w:val="28"/>
          <w:szCs w:val="28"/>
        </w:rPr>
        <w:tab/>
      </w:r>
      <w:r>
        <w:rPr>
          <w:sz w:val="28"/>
          <w:szCs w:val="28"/>
        </w:rPr>
        <w:t xml:space="preserve">За звітний період  проведено ряд організаційних заходів  по </w:t>
      </w:r>
      <w:proofErr w:type="spellStart"/>
      <w:r>
        <w:rPr>
          <w:sz w:val="28"/>
          <w:szCs w:val="28"/>
        </w:rPr>
        <w:t>упорядкованню</w:t>
      </w:r>
      <w:proofErr w:type="spellEnd"/>
      <w:r>
        <w:rPr>
          <w:sz w:val="28"/>
          <w:szCs w:val="28"/>
        </w:rPr>
        <w:t xml:space="preserve"> документів   </w:t>
      </w:r>
      <w:proofErr w:type="spellStart"/>
      <w:r>
        <w:rPr>
          <w:sz w:val="28"/>
          <w:szCs w:val="28"/>
        </w:rPr>
        <w:t>Славутської</w:t>
      </w:r>
      <w:proofErr w:type="spellEnd"/>
      <w:r>
        <w:rPr>
          <w:sz w:val="28"/>
          <w:szCs w:val="28"/>
        </w:rPr>
        <w:t xml:space="preserve"> міської ради  та її виконавчого комітету  загальною кількістю 57 томів, а також  упорядковано 404 розпорядження міського голови. </w:t>
      </w:r>
    </w:p>
    <w:p w14:paraId="37FC3605" w14:textId="6500EB06" w:rsidR="002076D0" w:rsidRDefault="002076D0" w:rsidP="002076D0">
      <w:pPr>
        <w:jc w:val="both"/>
        <w:rPr>
          <w:color w:val="000000"/>
          <w:sz w:val="28"/>
          <w:szCs w:val="28"/>
        </w:rPr>
      </w:pPr>
      <w:r>
        <w:rPr>
          <w:color w:val="000000"/>
          <w:sz w:val="28"/>
          <w:szCs w:val="28"/>
        </w:rPr>
        <w:t xml:space="preserve"> </w:t>
      </w:r>
      <w:r>
        <w:rPr>
          <w:color w:val="000000"/>
          <w:sz w:val="28"/>
          <w:szCs w:val="28"/>
        </w:rPr>
        <w:tab/>
        <w:t>Підготовлено 195 нагородних матеріалів з них:</w:t>
      </w:r>
      <w:r>
        <w:rPr>
          <w:color w:val="000000"/>
          <w:sz w:val="32"/>
          <w:szCs w:val="32"/>
        </w:rPr>
        <w:t xml:space="preserve"> -</w:t>
      </w:r>
      <w:r>
        <w:rPr>
          <w:color w:val="000000"/>
          <w:sz w:val="28"/>
          <w:szCs w:val="28"/>
        </w:rPr>
        <w:t xml:space="preserve"> 125 Грамот, 12 Подяк для відзначення кращих працівників та трудових колективів підприємств, організацій та установ міста,  45 відзнак «Почесний громадянин міста</w:t>
      </w:r>
      <w:r w:rsidR="00A712F5">
        <w:rPr>
          <w:color w:val="000000"/>
          <w:sz w:val="28"/>
          <w:szCs w:val="28"/>
        </w:rPr>
        <w:t xml:space="preserve"> Славута </w:t>
      </w:r>
      <w:r>
        <w:rPr>
          <w:color w:val="000000"/>
          <w:sz w:val="28"/>
          <w:szCs w:val="28"/>
        </w:rPr>
        <w:t xml:space="preserve">», 1 відзнака «За заслугами перед </w:t>
      </w:r>
      <w:proofErr w:type="spellStart"/>
      <w:r>
        <w:rPr>
          <w:color w:val="000000"/>
          <w:sz w:val="28"/>
          <w:szCs w:val="28"/>
        </w:rPr>
        <w:t>Славутчанами</w:t>
      </w:r>
      <w:proofErr w:type="spellEnd"/>
      <w:r>
        <w:rPr>
          <w:color w:val="000000"/>
          <w:sz w:val="28"/>
          <w:szCs w:val="28"/>
        </w:rPr>
        <w:t>», 14 відзнак «Юна надія» та 2 н</w:t>
      </w:r>
      <w:r>
        <w:rPr>
          <w:iCs/>
          <w:color w:val="000000"/>
          <w:sz w:val="28"/>
          <w:szCs w:val="28"/>
        </w:rPr>
        <w:t xml:space="preserve">агородні почесні відзнаки виконавчого комітету </w:t>
      </w:r>
      <w:proofErr w:type="spellStart"/>
      <w:r>
        <w:rPr>
          <w:iCs/>
          <w:color w:val="000000"/>
          <w:sz w:val="28"/>
          <w:szCs w:val="28"/>
        </w:rPr>
        <w:t>Славутської</w:t>
      </w:r>
      <w:proofErr w:type="spellEnd"/>
      <w:r>
        <w:rPr>
          <w:iCs/>
          <w:color w:val="000000"/>
          <w:sz w:val="28"/>
          <w:szCs w:val="28"/>
        </w:rPr>
        <w:t xml:space="preserve"> міської ради «За милосердя,  увагу та доброту до людей».</w:t>
      </w:r>
      <w:r>
        <w:rPr>
          <w:color w:val="000000"/>
          <w:sz w:val="28"/>
          <w:szCs w:val="28"/>
        </w:rPr>
        <w:tab/>
      </w:r>
    </w:p>
    <w:p w14:paraId="661E604C" w14:textId="330175C9" w:rsidR="002076D0" w:rsidRDefault="002076D0" w:rsidP="002076D0">
      <w:pPr>
        <w:jc w:val="both"/>
        <w:rPr>
          <w:color w:val="000000"/>
          <w:sz w:val="28"/>
          <w:szCs w:val="28"/>
        </w:rPr>
      </w:pPr>
      <w:r>
        <w:rPr>
          <w:color w:val="000000"/>
          <w:sz w:val="28"/>
          <w:szCs w:val="28"/>
        </w:rPr>
        <w:tab/>
        <w:t xml:space="preserve"> На належному рівні забезпечується друк і розмноження рішень міської ради, виконавчого комітету та розпоряджень міського голови.</w:t>
      </w:r>
    </w:p>
    <w:p w14:paraId="36612F5B" w14:textId="77777777" w:rsidR="002076D0" w:rsidRDefault="002076D0" w:rsidP="002076D0">
      <w:pPr>
        <w:jc w:val="both"/>
        <w:rPr>
          <w:color w:val="000000"/>
          <w:sz w:val="28"/>
          <w:szCs w:val="28"/>
        </w:rPr>
      </w:pPr>
      <w:r>
        <w:rPr>
          <w:color w:val="000000"/>
          <w:sz w:val="28"/>
          <w:szCs w:val="28"/>
        </w:rPr>
        <w:tab/>
        <w:t xml:space="preserve">Проведено  відповідну роботу по впорядкуванню документів в архівному підрозділі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w:t>
      </w:r>
      <w:r>
        <w:rPr>
          <w:color w:val="000000"/>
          <w:sz w:val="28"/>
          <w:szCs w:val="28"/>
        </w:rPr>
        <w:tab/>
        <w:t xml:space="preserve"> </w:t>
      </w:r>
    </w:p>
    <w:p w14:paraId="4962978A" w14:textId="77777777" w:rsidR="002076D0" w:rsidRDefault="002076D0" w:rsidP="002076D0">
      <w:pPr>
        <w:jc w:val="both"/>
        <w:rPr>
          <w:color w:val="000000"/>
          <w:sz w:val="28"/>
          <w:szCs w:val="28"/>
        </w:rPr>
      </w:pPr>
      <w:r>
        <w:rPr>
          <w:color w:val="000000"/>
          <w:sz w:val="28"/>
          <w:szCs w:val="28"/>
        </w:rPr>
        <w:tab/>
        <w:t xml:space="preserve"> Здійснюється постійний контроль за правильністю формування, оформлення, зберігання,  справ,  що підлягають здачі в архів для постійного зберігання.</w:t>
      </w:r>
      <w:r>
        <w:rPr>
          <w:color w:val="000000"/>
          <w:sz w:val="28"/>
          <w:szCs w:val="28"/>
        </w:rPr>
        <w:tab/>
      </w:r>
    </w:p>
    <w:p w14:paraId="665C6F09" w14:textId="77777777" w:rsidR="002076D0" w:rsidRDefault="002076D0" w:rsidP="002076D0">
      <w:pPr>
        <w:jc w:val="both"/>
        <w:rPr>
          <w:color w:val="000000"/>
          <w:sz w:val="28"/>
          <w:szCs w:val="28"/>
        </w:rPr>
      </w:pPr>
      <w:r>
        <w:rPr>
          <w:color w:val="000000"/>
          <w:sz w:val="28"/>
          <w:szCs w:val="28"/>
        </w:rPr>
        <w:tab/>
        <w:t xml:space="preserve"> Проведено 3 засідання експертної комісії по визначенню історичної та практичної цінності документів.</w:t>
      </w:r>
    </w:p>
    <w:p w14:paraId="031C8750" w14:textId="77777777" w:rsidR="002076D0" w:rsidRDefault="002076D0" w:rsidP="002076D0">
      <w:pPr>
        <w:jc w:val="both"/>
        <w:rPr>
          <w:color w:val="000000"/>
          <w:sz w:val="28"/>
          <w:szCs w:val="28"/>
        </w:rPr>
      </w:pPr>
      <w:r>
        <w:rPr>
          <w:color w:val="000000"/>
          <w:sz w:val="28"/>
          <w:szCs w:val="28"/>
        </w:rPr>
        <w:tab/>
        <w:t>Протягом звітного періоду забезпечувалося належне утримання та експлуатація, охорона та пожежна безпека приміщень виконавчого комітету.</w:t>
      </w:r>
    </w:p>
    <w:p w14:paraId="787FAFC5" w14:textId="77777777" w:rsidR="002076D0" w:rsidRDefault="002076D0" w:rsidP="002076D0">
      <w:pPr>
        <w:jc w:val="both"/>
        <w:rPr>
          <w:color w:val="000000"/>
          <w:sz w:val="28"/>
          <w:szCs w:val="28"/>
        </w:rPr>
      </w:pPr>
      <w:r>
        <w:rPr>
          <w:color w:val="000000"/>
          <w:sz w:val="28"/>
          <w:szCs w:val="28"/>
        </w:rPr>
        <w:tab/>
        <w:t xml:space="preserve">Під постійним контролем перебуває питання правильного використання і збереження матеріальних цінностей у виконавчому комітеті </w:t>
      </w:r>
      <w:proofErr w:type="spellStart"/>
      <w:r>
        <w:rPr>
          <w:color w:val="000000"/>
          <w:sz w:val="28"/>
          <w:szCs w:val="28"/>
        </w:rPr>
        <w:t>Славутської</w:t>
      </w:r>
      <w:proofErr w:type="spellEnd"/>
      <w:r>
        <w:rPr>
          <w:color w:val="000000"/>
          <w:sz w:val="28"/>
          <w:szCs w:val="28"/>
        </w:rPr>
        <w:t xml:space="preserve"> міської ради.</w:t>
      </w:r>
    </w:p>
    <w:p w14:paraId="3232AF45" w14:textId="77777777" w:rsidR="005E74A6" w:rsidRDefault="005E74A6" w:rsidP="002076D0">
      <w:pPr>
        <w:jc w:val="both"/>
        <w:rPr>
          <w:color w:val="000000"/>
          <w:sz w:val="28"/>
          <w:szCs w:val="28"/>
        </w:rPr>
      </w:pPr>
    </w:p>
    <w:p w14:paraId="7E50BA9D" w14:textId="7A14223A" w:rsidR="005E74A6" w:rsidRDefault="000265F4" w:rsidP="005E74A6">
      <w:pPr>
        <w:jc w:val="center"/>
        <w:rPr>
          <w:b/>
          <w:color w:val="000000"/>
          <w:sz w:val="28"/>
          <w:szCs w:val="28"/>
          <w:lang w:eastAsia="zh-CN"/>
        </w:rPr>
      </w:pPr>
      <w:r w:rsidRPr="00AD6685">
        <w:rPr>
          <w:b/>
          <w:color w:val="000000"/>
          <w:sz w:val="28"/>
          <w:szCs w:val="28"/>
          <w:lang w:eastAsia="zh-CN"/>
        </w:rPr>
        <w:t>Ві</w:t>
      </w:r>
      <w:r w:rsidR="00A77526" w:rsidRPr="00AD6685">
        <w:rPr>
          <w:b/>
          <w:color w:val="000000"/>
          <w:sz w:val="28"/>
          <w:szCs w:val="28"/>
          <w:lang w:eastAsia="zh-CN"/>
        </w:rPr>
        <w:t>дділ веден</w:t>
      </w:r>
      <w:r w:rsidR="005731E0">
        <w:rPr>
          <w:b/>
          <w:color w:val="000000"/>
          <w:sz w:val="28"/>
          <w:szCs w:val="28"/>
          <w:lang w:eastAsia="zh-CN"/>
        </w:rPr>
        <w:t>ня Державного реєстру</w:t>
      </w:r>
      <w:r w:rsidR="005E74A6">
        <w:rPr>
          <w:b/>
          <w:color w:val="000000"/>
          <w:sz w:val="28"/>
          <w:szCs w:val="28"/>
          <w:lang w:eastAsia="zh-CN"/>
        </w:rPr>
        <w:t xml:space="preserve"> </w:t>
      </w:r>
      <w:r w:rsidR="005731E0">
        <w:rPr>
          <w:b/>
          <w:color w:val="000000"/>
          <w:sz w:val="28"/>
          <w:szCs w:val="28"/>
          <w:lang w:eastAsia="zh-CN"/>
        </w:rPr>
        <w:t xml:space="preserve"> виборців</w:t>
      </w:r>
    </w:p>
    <w:p w14:paraId="1686E6C2" w14:textId="3CC5E998" w:rsidR="002C5986" w:rsidRDefault="005731E0" w:rsidP="005E74A6">
      <w:pPr>
        <w:jc w:val="center"/>
        <w:rPr>
          <w:rFonts w:eastAsia="TimesNewRomanPS-BoldMT" w:cs="TimesNewRomanPS-BoldMT"/>
          <w:color w:val="000000"/>
          <w:sz w:val="28"/>
          <w:szCs w:val="28"/>
          <w:lang w:eastAsia="zh-CN"/>
        </w:rPr>
      </w:pPr>
      <w:r>
        <w:rPr>
          <w:b/>
          <w:color w:val="000000"/>
          <w:sz w:val="28"/>
          <w:szCs w:val="28"/>
          <w:lang w:eastAsia="zh-CN"/>
        </w:rPr>
        <w:t>В</w:t>
      </w:r>
      <w:r w:rsidR="00A77526" w:rsidRPr="00AD6685">
        <w:rPr>
          <w:b/>
          <w:color w:val="000000"/>
          <w:sz w:val="28"/>
          <w:szCs w:val="28"/>
          <w:lang w:eastAsia="zh-CN"/>
        </w:rPr>
        <w:t>иконавчого</w:t>
      </w:r>
      <w:r w:rsidR="005E74A6">
        <w:rPr>
          <w:b/>
          <w:color w:val="000000"/>
          <w:sz w:val="28"/>
          <w:szCs w:val="28"/>
          <w:lang w:eastAsia="zh-CN"/>
        </w:rPr>
        <w:t xml:space="preserve"> </w:t>
      </w:r>
      <w:r w:rsidR="00A77526" w:rsidRPr="00AD6685">
        <w:rPr>
          <w:b/>
          <w:color w:val="000000"/>
          <w:sz w:val="28"/>
          <w:szCs w:val="28"/>
          <w:lang w:eastAsia="zh-CN"/>
        </w:rPr>
        <w:t>комітету</w:t>
      </w:r>
      <w:r w:rsidR="00232981" w:rsidRPr="00AD6685">
        <w:rPr>
          <w:b/>
          <w:color w:val="000000"/>
          <w:sz w:val="28"/>
          <w:szCs w:val="28"/>
          <w:lang w:eastAsia="zh-CN"/>
        </w:rPr>
        <w:t xml:space="preserve"> </w:t>
      </w:r>
      <w:r w:rsidR="00A77526" w:rsidRPr="00AD6685">
        <w:rPr>
          <w:b/>
          <w:color w:val="000000"/>
          <w:sz w:val="28"/>
          <w:szCs w:val="28"/>
          <w:lang w:eastAsia="zh-CN"/>
        </w:rPr>
        <w:t xml:space="preserve"> </w:t>
      </w:r>
      <w:proofErr w:type="spellStart"/>
      <w:r w:rsidR="00A77526" w:rsidRPr="00AD6685">
        <w:rPr>
          <w:b/>
          <w:sz w:val="28"/>
          <w:szCs w:val="28"/>
          <w:lang w:eastAsia="zh-CN"/>
        </w:rPr>
        <w:t>Славутської</w:t>
      </w:r>
      <w:proofErr w:type="spellEnd"/>
      <w:r w:rsidR="00A77526" w:rsidRPr="00AD6685">
        <w:rPr>
          <w:b/>
          <w:sz w:val="28"/>
          <w:szCs w:val="28"/>
          <w:lang w:eastAsia="zh-CN"/>
        </w:rPr>
        <w:t xml:space="preserve"> міської ради</w:t>
      </w:r>
    </w:p>
    <w:p w14:paraId="504F5513" w14:textId="6BFF02BD" w:rsidR="002C5986" w:rsidRDefault="002C5986" w:rsidP="005E74A6">
      <w:pPr>
        <w:autoSpaceDE w:val="0"/>
        <w:jc w:val="center"/>
      </w:pPr>
      <w:r>
        <w:rPr>
          <w:color w:val="000000"/>
          <w:sz w:val="28"/>
          <w:szCs w:val="28"/>
        </w:rPr>
        <w:t xml:space="preserve">Відділ ведення Державного реєстру виборців </w:t>
      </w:r>
      <w:proofErr w:type="spellStart"/>
      <w:r>
        <w:rPr>
          <w:color w:val="000000"/>
          <w:sz w:val="28"/>
          <w:szCs w:val="28"/>
        </w:rPr>
        <w:t>Славутської</w:t>
      </w:r>
      <w:proofErr w:type="spellEnd"/>
      <w:r>
        <w:rPr>
          <w:color w:val="000000"/>
          <w:sz w:val="28"/>
          <w:szCs w:val="28"/>
        </w:rPr>
        <w:t xml:space="preserve"> міської ради є виконавчим органом </w:t>
      </w:r>
      <w:proofErr w:type="spellStart"/>
      <w:r>
        <w:rPr>
          <w:color w:val="000000"/>
          <w:sz w:val="28"/>
          <w:szCs w:val="28"/>
        </w:rPr>
        <w:t>Славутської</w:t>
      </w:r>
      <w:proofErr w:type="spellEnd"/>
      <w:r>
        <w:rPr>
          <w:color w:val="000000"/>
          <w:sz w:val="28"/>
          <w:szCs w:val="28"/>
        </w:rPr>
        <w:t xml:space="preserve"> міської ради, їй підзвітний та підконтрольний і підпорядковується виконавчому комітету міської ради та міському голові.</w:t>
      </w:r>
    </w:p>
    <w:p w14:paraId="0E7FA760" w14:textId="44BACEBD" w:rsidR="002C5986" w:rsidRDefault="005405E5" w:rsidP="002C5986">
      <w:pPr>
        <w:autoSpaceDE w:val="0"/>
        <w:jc w:val="both"/>
      </w:pPr>
      <w:r>
        <w:rPr>
          <w:color w:val="000000"/>
          <w:sz w:val="28"/>
          <w:szCs w:val="28"/>
        </w:rPr>
        <w:t xml:space="preserve">        </w:t>
      </w:r>
      <w:r w:rsidR="002C5986">
        <w:rPr>
          <w:color w:val="000000"/>
          <w:sz w:val="28"/>
          <w:szCs w:val="28"/>
        </w:rPr>
        <w:t xml:space="preserve">Відділ у своїй діяльності керується Конституцією України, законами України, актами Президента України, Кабінету Міністрів України, Центральної виборчої комісії, рішеннями </w:t>
      </w:r>
      <w:proofErr w:type="spellStart"/>
      <w:r w:rsidR="002C5986">
        <w:rPr>
          <w:color w:val="000000"/>
          <w:sz w:val="28"/>
          <w:szCs w:val="28"/>
        </w:rPr>
        <w:t>Славутської</w:t>
      </w:r>
      <w:proofErr w:type="spellEnd"/>
      <w:r w:rsidR="002C5986">
        <w:rPr>
          <w:color w:val="000000"/>
          <w:sz w:val="28"/>
          <w:szCs w:val="28"/>
        </w:rPr>
        <w:t xml:space="preserve"> міської ради та її виконавчого комітету, розпорядженнями міського голови та здійснює свою діяльність на підставі затвердженого Положення. </w:t>
      </w:r>
    </w:p>
    <w:p w14:paraId="073276D1" w14:textId="22F74118" w:rsidR="005405E5" w:rsidRDefault="005405E5" w:rsidP="002C5986">
      <w:pPr>
        <w:autoSpaceDE w:val="0"/>
        <w:jc w:val="both"/>
        <w:rPr>
          <w:rFonts w:eastAsia="TimesNewRomanPS-BoldMT"/>
          <w:color w:val="000000"/>
          <w:sz w:val="28"/>
          <w:szCs w:val="28"/>
        </w:rPr>
      </w:pPr>
      <w:r>
        <w:rPr>
          <w:color w:val="000000"/>
          <w:sz w:val="28"/>
          <w:szCs w:val="28"/>
        </w:rPr>
        <w:t xml:space="preserve">        </w:t>
      </w:r>
      <w:r w:rsidR="002C5986">
        <w:rPr>
          <w:rFonts w:eastAsia="TimesNewRomanPS-BoldMT"/>
          <w:color w:val="000000"/>
          <w:sz w:val="28"/>
          <w:szCs w:val="28"/>
        </w:rPr>
        <w:t xml:space="preserve">У своїй роботі відділ ведення ДРВ використовує автоматизовану інформаційно-комунікаційну систему «Державний реєстр виборців». </w:t>
      </w:r>
      <w:r>
        <w:rPr>
          <w:rFonts w:eastAsia="TimesNewRomanPS-BoldMT"/>
          <w:color w:val="000000"/>
          <w:sz w:val="28"/>
          <w:szCs w:val="28"/>
        </w:rPr>
        <w:t xml:space="preserve">                 </w:t>
      </w:r>
    </w:p>
    <w:p w14:paraId="5244CFD0" w14:textId="5AF962BB" w:rsidR="002C5986" w:rsidRDefault="005405E5" w:rsidP="002C5986">
      <w:pPr>
        <w:autoSpaceDE w:val="0"/>
        <w:jc w:val="both"/>
      </w:pPr>
      <w:r>
        <w:rPr>
          <w:rFonts w:eastAsia="TimesNewRomanPS-BoldMT"/>
          <w:color w:val="000000"/>
          <w:sz w:val="28"/>
          <w:szCs w:val="28"/>
        </w:rPr>
        <w:t xml:space="preserve">        </w:t>
      </w:r>
      <w:r w:rsidR="002C5986">
        <w:rPr>
          <w:rFonts w:eastAsia="TimesNewRomanPS-BoldMT"/>
          <w:color w:val="000000"/>
          <w:sz w:val="28"/>
          <w:szCs w:val="28"/>
        </w:rPr>
        <w:t>«</w:t>
      </w:r>
      <w:r w:rsidR="002C5986">
        <w:rPr>
          <w:color w:val="000000"/>
          <w:sz w:val="28"/>
          <w:szCs w:val="28"/>
        </w:rPr>
        <w:t>Державний реєстр виборців</w:t>
      </w:r>
      <w:r w:rsidR="002C5986">
        <w:rPr>
          <w:rFonts w:eastAsia="TimesNewRomanPS-BoldMT"/>
          <w:color w:val="000000"/>
          <w:sz w:val="28"/>
          <w:szCs w:val="28"/>
        </w:rPr>
        <w:t>»</w:t>
      </w:r>
      <w:r w:rsidR="002C5986">
        <w:rPr>
          <w:color w:val="000000"/>
          <w:sz w:val="28"/>
          <w:szCs w:val="28"/>
        </w:rPr>
        <w:t xml:space="preserve"> (далі - Реєстр) </w:t>
      </w:r>
      <w:r>
        <w:rPr>
          <w:color w:val="000000"/>
          <w:sz w:val="28"/>
          <w:szCs w:val="28"/>
        </w:rPr>
        <w:t>-</w:t>
      </w:r>
      <w:r w:rsidR="002C5986">
        <w:rPr>
          <w:color w:val="000000"/>
          <w:sz w:val="28"/>
          <w:szCs w:val="28"/>
        </w:rPr>
        <w:t xml:space="preserve"> це автоматизована інформаційно-комунікаційна система, призначена для зберігання та обробки даних, що містять передбачені Законом України «Про Державний реєстр виборців» відомості про громадян України, які мають право голосу на виборах різних рівнів. </w:t>
      </w:r>
    </w:p>
    <w:p w14:paraId="34E53269" w14:textId="7A729389" w:rsidR="002C5986" w:rsidRDefault="005405E5" w:rsidP="002C5986">
      <w:pPr>
        <w:autoSpaceDE w:val="0"/>
        <w:jc w:val="both"/>
      </w:pPr>
      <w:r>
        <w:rPr>
          <w:color w:val="000000"/>
          <w:sz w:val="28"/>
          <w:szCs w:val="28"/>
        </w:rPr>
        <w:lastRenderedPageBreak/>
        <w:t xml:space="preserve">        </w:t>
      </w:r>
      <w:r w:rsidR="002C5986">
        <w:rPr>
          <w:color w:val="000000"/>
          <w:sz w:val="28"/>
          <w:szCs w:val="28"/>
        </w:rPr>
        <w:t xml:space="preserve">Завданнями Реєстру є ведення персоніфікованого обліку громадян України, які мають право голосу відповідно до статті 70 Конституції України, складання списків виборців для всеукраїнських і місцевих виборів та референдумів та облік виборчих дільниць, які існують на постійній основі. </w:t>
      </w:r>
      <w:r w:rsidR="002C5986">
        <w:rPr>
          <w:color w:val="000000"/>
          <w:sz w:val="28"/>
          <w:szCs w:val="28"/>
        </w:rPr>
        <w:tab/>
        <w:t xml:space="preserve">Реєстр ведеться в електронній формі з єдиною централізованою базою даних, яка містить персональні дані усіх виборців України.     </w:t>
      </w:r>
    </w:p>
    <w:p w14:paraId="57CBA36F" w14:textId="76941227" w:rsidR="002C5986" w:rsidRDefault="005405E5" w:rsidP="005405E5">
      <w:pPr>
        <w:autoSpaceDE w:val="0"/>
        <w:jc w:val="both"/>
      </w:pPr>
      <w:r>
        <w:rPr>
          <w:color w:val="000000"/>
          <w:sz w:val="28"/>
          <w:szCs w:val="28"/>
        </w:rPr>
        <w:t xml:space="preserve">        </w:t>
      </w:r>
      <w:r w:rsidR="002C5986">
        <w:rPr>
          <w:color w:val="000000"/>
          <w:sz w:val="28"/>
          <w:szCs w:val="28"/>
        </w:rPr>
        <w:t xml:space="preserve">Діяльність відділу ведення Державного реєстру виборців за 2025 рік здійснювалася відповідно до річних планів роботи відділу, розпоряджень та доручень Центральної виборчої комісії, доручень відділу адміністрування Державного реєстру виборців. </w:t>
      </w:r>
    </w:p>
    <w:p w14:paraId="3A49C97E" w14:textId="656B882D" w:rsidR="002C5986" w:rsidRDefault="005405E5" w:rsidP="002C5986">
      <w:pPr>
        <w:autoSpaceDE w:val="0"/>
        <w:jc w:val="both"/>
      </w:pPr>
      <w:r>
        <w:rPr>
          <w:rStyle w:val="1c"/>
          <w:color w:val="000000"/>
          <w:sz w:val="28"/>
          <w:szCs w:val="28"/>
        </w:rPr>
        <w:t xml:space="preserve">        </w:t>
      </w:r>
      <w:r w:rsidR="002C5986">
        <w:rPr>
          <w:rStyle w:val="1c"/>
          <w:sz w:val="28"/>
          <w:szCs w:val="28"/>
        </w:rPr>
        <w:t>Станом на 3</w:t>
      </w:r>
      <w:r w:rsidR="002C5986">
        <w:rPr>
          <w:rStyle w:val="1c"/>
          <w:sz w:val="28"/>
          <w:szCs w:val="28"/>
          <w:lang w:eastAsia="zh-CN"/>
        </w:rPr>
        <w:t>1</w:t>
      </w:r>
      <w:r w:rsidR="002C5986">
        <w:rPr>
          <w:rStyle w:val="1c"/>
          <w:sz w:val="28"/>
          <w:szCs w:val="28"/>
        </w:rPr>
        <w:t>.12.2025 року в базі даних Реєстру зберігається 29239 записів про виборців, з них:</w:t>
      </w:r>
    </w:p>
    <w:p w14:paraId="3BC3BD64" w14:textId="77777777" w:rsidR="002C5986" w:rsidRDefault="002C5986" w:rsidP="002C5986">
      <w:pPr>
        <w:autoSpaceDE w:val="0"/>
        <w:jc w:val="both"/>
      </w:pPr>
      <w:r>
        <w:rPr>
          <w:rStyle w:val="1c"/>
          <w:sz w:val="28"/>
          <w:szCs w:val="28"/>
        </w:rPr>
        <w:t>- записів про ви</w:t>
      </w:r>
      <w:r w:rsidR="00326318">
        <w:rPr>
          <w:rStyle w:val="1c"/>
          <w:sz w:val="28"/>
          <w:szCs w:val="28"/>
        </w:rPr>
        <w:t>борців, які мають право голосу -</w:t>
      </w:r>
      <w:r>
        <w:rPr>
          <w:rStyle w:val="1c"/>
          <w:sz w:val="28"/>
          <w:szCs w:val="28"/>
        </w:rPr>
        <w:t xml:space="preserve"> 27045,</w:t>
      </w:r>
    </w:p>
    <w:p w14:paraId="5F457E44" w14:textId="77777777" w:rsidR="002C5986" w:rsidRDefault="002C5986" w:rsidP="002C5986">
      <w:pPr>
        <w:autoSpaceDE w:val="0"/>
        <w:jc w:val="both"/>
      </w:pPr>
      <w:r>
        <w:rPr>
          <w:rStyle w:val="1c"/>
          <w:sz w:val="28"/>
          <w:szCs w:val="28"/>
        </w:rPr>
        <w:t>- вибо</w:t>
      </w:r>
      <w:r w:rsidR="00326318">
        <w:rPr>
          <w:rStyle w:val="1c"/>
          <w:sz w:val="28"/>
          <w:szCs w:val="28"/>
        </w:rPr>
        <w:t>рців, які мають виборчу адресу -</w:t>
      </w:r>
      <w:r>
        <w:rPr>
          <w:rStyle w:val="1c"/>
          <w:sz w:val="28"/>
          <w:szCs w:val="28"/>
        </w:rPr>
        <w:t xml:space="preserve"> 25909,</w:t>
      </w:r>
    </w:p>
    <w:p w14:paraId="0809E7D9" w14:textId="77777777" w:rsidR="002C5986" w:rsidRDefault="00326318" w:rsidP="002C5986">
      <w:pPr>
        <w:autoSpaceDE w:val="0"/>
        <w:jc w:val="both"/>
      </w:pPr>
      <w:r>
        <w:rPr>
          <w:rStyle w:val="1c"/>
          <w:sz w:val="28"/>
          <w:szCs w:val="28"/>
        </w:rPr>
        <w:t>- виборців без виборчої адреси -</w:t>
      </w:r>
      <w:r w:rsidR="002C5986">
        <w:rPr>
          <w:rStyle w:val="1c"/>
          <w:sz w:val="28"/>
          <w:szCs w:val="28"/>
        </w:rPr>
        <w:t xml:space="preserve"> 1136,</w:t>
      </w:r>
    </w:p>
    <w:p w14:paraId="7F102DF2" w14:textId="77777777" w:rsidR="002C5986" w:rsidRDefault="002C5986" w:rsidP="002C5986">
      <w:pPr>
        <w:autoSpaceDE w:val="0"/>
        <w:jc w:val="both"/>
      </w:pPr>
      <w:r>
        <w:rPr>
          <w:rStyle w:val="1c"/>
          <w:sz w:val="28"/>
          <w:szCs w:val="28"/>
        </w:rPr>
        <w:t>- записів про осіб, яким скасова</w:t>
      </w:r>
      <w:r w:rsidR="00326318">
        <w:rPr>
          <w:rStyle w:val="1c"/>
          <w:sz w:val="28"/>
          <w:szCs w:val="28"/>
        </w:rPr>
        <w:t>но громадянство України -</w:t>
      </w:r>
      <w:r>
        <w:rPr>
          <w:rStyle w:val="1c"/>
          <w:sz w:val="28"/>
          <w:szCs w:val="28"/>
        </w:rPr>
        <w:t xml:space="preserve"> 3,</w:t>
      </w:r>
    </w:p>
    <w:p w14:paraId="2ABF8D02" w14:textId="77777777" w:rsidR="002C5986" w:rsidRDefault="002C5986" w:rsidP="002C5986">
      <w:pPr>
        <w:autoSpaceDE w:val="0"/>
        <w:jc w:val="both"/>
      </w:pPr>
      <w:r>
        <w:rPr>
          <w:rStyle w:val="1c"/>
          <w:sz w:val="28"/>
          <w:szCs w:val="28"/>
        </w:rPr>
        <w:t>- записів про грома</w:t>
      </w:r>
      <w:r w:rsidR="00326318">
        <w:rPr>
          <w:rStyle w:val="1c"/>
          <w:sz w:val="28"/>
          <w:szCs w:val="28"/>
        </w:rPr>
        <w:t>дян, які визнані недієздатними -</w:t>
      </w:r>
      <w:r>
        <w:rPr>
          <w:rStyle w:val="1c"/>
          <w:sz w:val="28"/>
          <w:szCs w:val="28"/>
        </w:rPr>
        <w:t xml:space="preserve"> 38,</w:t>
      </w:r>
    </w:p>
    <w:p w14:paraId="11915561" w14:textId="77777777" w:rsidR="002C5986" w:rsidRDefault="00326318" w:rsidP="002C5986">
      <w:pPr>
        <w:autoSpaceDE w:val="0"/>
        <w:jc w:val="both"/>
      </w:pPr>
      <w:r>
        <w:rPr>
          <w:rStyle w:val="1c"/>
          <w:sz w:val="28"/>
          <w:szCs w:val="28"/>
        </w:rPr>
        <w:t>- записів про померлих осіб -</w:t>
      </w:r>
      <w:r w:rsidR="002C5986">
        <w:rPr>
          <w:rStyle w:val="1c"/>
          <w:sz w:val="28"/>
          <w:szCs w:val="28"/>
        </w:rPr>
        <w:t xml:space="preserve"> 2153.</w:t>
      </w:r>
    </w:p>
    <w:p w14:paraId="0F8520F0" w14:textId="77777777" w:rsidR="002C5986" w:rsidRDefault="002C5986" w:rsidP="002C5986">
      <w:pPr>
        <w:jc w:val="both"/>
      </w:pPr>
      <w:r>
        <w:rPr>
          <w:sz w:val="28"/>
          <w:szCs w:val="28"/>
        </w:rPr>
        <w:tab/>
        <w:t xml:space="preserve">Відповідно до постанови Центральної виборчої комісії від 11.03.2009 № 14 «Про порядок здійснення органами ведення Державного реєстру виборців візуального та автоматизованого контролю за повнотою і коректністю персональних даних Державного реєстру виборців» постійно здійснюється перевірка відомостей, що підлягають внесенню до бази даних Реєстру, а саме: повноти відомостей, коректності персональних даних, </w:t>
      </w:r>
      <w:r>
        <w:rPr>
          <w:rStyle w:val="1c"/>
          <w:sz w:val="28"/>
          <w:szCs w:val="28"/>
        </w:rPr>
        <w:t xml:space="preserve">однократності включення виборця. </w:t>
      </w:r>
    </w:p>
    <w:p w14:paraId="014D6198" w14:textId="77777777" w:rsidR="002C5986" w:rsidRDefault="002C5986" w:rsidP="002C5986">
      <w:pPr>
        <w:autoSpaceDE w:val="0"/>
        <w:jc w:val="both"/>
      </w:pPr>
      <w:r>
        <w:rPr>
          <w:rStyle w:val="1c"/>
          <w:sz w:val="28"/>
          <w:szCs w:val="28"/>
        </w:rPr>
        <w:tab/>
        <w:t xml:space="preserve">Забезпечення актуальності бази даних Реєстру відбувається шляхом періодичного їх поновлення (щомісяця) на підставі відомостей, що подаються органами та установами, визначеними ст. 22 Закону України «Про Державний реєстр виборців». </w:t>
      </w:r>
    </w:p>
    <w:p w14:paraId="10A5C5DC" w14:textId="5310B35E" w:rsidR="002C5986" w:rsidRDefault="002C5986" w:rsidP="002C5986">
      <w:pPr>
        <w:autoSpaceDE w:val="0"/>
        <w:jc w:val="both"/>
      </w:pPr>
      <w:r>
        <w:rPr>
          <w:rStyle w:val="1c"/>
          <w:sz w:val="28"/>
          <w:szCs w:val="28"/>
        </w:rPr>
        <w:tab/>
        <w:t xml:space="preserve">Протягом звітного періоду відділом ведення ДРВ </w:t>
      </w:r>
      <w:r>
        <w:rPr>
          <w:rStyle w:val="1c"/>
          <w:sz w:val="28"/>
          <w:szCs w:val="28"/>
          <w:lang w:eastAsia="zh-CN"/>
        </w:rPr>
        <w:t>опрацьовано</w:t>
      </w:r>
      <w:r>
        <w:rPr>
          <w:rStyle w:val="1c"/>
          <w:sz w:val="28"/>
          <w:szCs w:val="28"/>
        </w:rPr>
        <w:t xml:space="preserve"> відомості періодичного поновлення від 7 суб</w:t>
      </w:r>
      <w:r w:rsidR="005405E5">
        <w:rPr>
          <w:rStyle w:val="1c"/>
          <w:sz w:val="28"/>
          <w:szCs w:val="28"/>
        </w:rPr>
        <w:t>’</w:t>
      </w:r>
      <w:r>
        <w:rPr>
          <w:rStyle w:val="1c"/>
          <w:sz w:val="28"/>
          <w:szCs w:val="28"/>
        </w:rPr>
        <w:t xml:space="preserve">єктів подання (Шепетівський відділ УДМСУ в Хмельницькій області, </w:t>
      </w:r>
      <w:proofErr w:type="spellStart"/>
      <w:r>
        <w:rPr>
          <w:rStyle w:val="1c"/>
          <w:sz w:val="28"/>
          <w:szCs w:val="28"/>
        </w:rPr>
        <w:t>Славутський</w:t>
      </w:r>
      <w:proofErr w:type="spellEnd"/>
      <w:r>
        <w:rPr>
          <w:rStyle w:val="1c"/>
          <w:sz w:val="28"/>
          <w:szCs w:val="28"/>
        </w:rPr>
        <w:t xml:space="preserve"> відділ ДРАЦС у Шепетівському районі Хмельницької області МРУ МЮ України, КП </w:t>
      </w:r>
      <w:r w:rsidR="005405E5">
        <w:rPr>
          <w:rStyle w:val="1c"/>
          <w:sz w:val="28"/>
          <w:szCs w:val="28"/>
        </w:rPr>
        <w:t>«</w:t>
      </w:r>
      <w:proofErr w:type="spellStart"/>
      <w:r>
        <w:rPr>
          <w:rStyle w:val="1c"/>
          <w:sz w:val="28"/>
          <w:szCs w:val="28"/>
        </w:rPr>
        <w:t>Славутський</w:t>
      </w:r>
      <w:proofErr w:type="spellEnd"/>
      <w:r>
        <w:rPr>
          <w:rStyle w:val="1c"/>
          <w:sz w:val="28"/>
          <w:szCs w:val="28"/>
        </w:rPr>
        <w:t xml:space="preserve"> центр ПМСД</w:t>
      </w:r>
      <w:r w:rsidR="005405E5">
        <w:rPr>
          <w:rStyle w:val="1c"/>
          <w:sz w:val="28"/>
          <w:szCs w:val="28"/>
        </w:rPr>
        <w:t>»</w:t>
      </w:r>
      <w:r>
        <w:rPr>
          <w:rStyle w:val="1c"/>
          <w:sz w:val="28"/>
          <w:szCs w:val="28"/>
        </w:rPr>
        <w:t xml:space="preserve">, Управління соціального захисту населення виконавчого комітету </w:t>
      </w:r>
      <w:proofErr w:type="spellStart"/>
      <w:r>
        <w:rPr>
          <w:rStyle w:val="1c"/>
          <w:sz w:val="28"/>
          <w:szCs w:val="28"/>
        </w:rPr>
        <w:t>Славутської</w:t>
      </w:r>
      <w:proofErr w:type="spellEnd"/>
      <w:r>
        <w:rPr>
          <w:rStyle w:val="1c"/>
          <w:sz w:val="28"/>
          <w:szCs w:val="28"/>
        </w:rPr>
        <w:t xml:space="preserve"> міської ради, </w:t>
      </w:r>
      <w:proofErr w:type="spellStart"/>
      <w:r>
        <w:rPr>
          <w:rStyle w:val="1c"/>
          <w:sz w:val="28"/>
          <w:szCs w:val="28"/>
        </w:rPr>
        <w:t>Славутській</w:t>
      </w:r>
      <w:proofErr w:type="spellEnd"/>
      <w:r>
        <w:rPr>
          <w:rStyle w:val="1c"/>
          <w:sz w:val="28"/>
          <w:szCs w:val="28"/>
        </w:rPr>
        <w:t xml:space="preserve"> міськрайонний суд в Хмельницькій області, відділ реєстрації місця проживання виконавчого комітету </w:t>
      </w:r>
      <w:proofErr w:type="spellStart"/>
      <w:r>
        <w:rPr>
          <w:rStyle w:val="1c"/>
          <w:sz w:val="28"/>
          <w:szCs w:val="28"/>
        </w:rPr>
        <w:t>Славутської</w:t>
      </w:r>
      <w:proofErr w:type="spellEnd"/>
      <w:r>
        <w:rPr>
          <w:rStyle w:val="1c"/>
          <w:sz w:val="28"/>
          <w:szCs w:val="28"/>
        </w:rPr>
        <w:t xml:space="preserve"> міської ради, Управління містобудування та архітектури виконавчого комітету </w:t>
      </w:r>
      <w:proofErr w:type="spellStart"/>
      <w:r>
        <w:rPr>
          <w:rStyle w:val="1c"/>
          <w:sz w:val="28"/>
          <w:szCs w:val="28"/>
        </w:rPr>
        <w:t>Славутської</w:t>
      </w:r>
      <w:proofErr w:type="spellEnd"/>
      <w:r>
        <w:rPr>
          <w:rStyle w:val="1c"/>
          <w:sz w:val="28"/>
          <w:szCs w:val="28"/>
        </w:rPr>
        <w:t xml:space="preserve"> міської ради), всього 3542</w:t>
      </w:r>
      <w:r w:rsidR="0031423C">
        <w:rPr>
          <w:rStyle w:val="1c"/>
          <w:color w:val="000000"/>
          <w:sz w:val="28"/>
          <w:szCs w:val="28"/>
          <w:shd w:val="clear" w:color="auto" w:fill="FFFF00"/>
        </w:rPr>
        <w:t xml:space="preserve"> </w:t>
      </w:r>
      <w:r>
        <w:rPr>
          <w:rStyle w:val="1c"/>
          <w:sz w:val="28"/>
          <w:szCs w:val="28"/>
        </w:rPr>
        <w:t>зміни, а саме:</w:t>
      </w:r>
    </w:p>
    <w:p w14:paraId="42A440E5" w14:textId="77777777" w:rsidR="002C5986" w:rsidRDefault="002C5986" w:rsidP="002C5986">
      <w:pPr>
        <w:autoSpaceDE w:val="0"/>
        <w:jc w:val="both"/>
      </w:pPr>
      <w:r>
        <w:rPr>
          <w:rStyle w:val="1c"/>
          <w:sz w:val="28"/>
          <w:szCs w:val="28"/>
        </w:rPr>
        <w:t>- про грома</w:t>
      </w:r>
      <w:r w:rsidR="00ED78D3">
        <w:rPr>
          <w:rStyle w:val="1c"/>
          <w:sz w:val="28"/>
          <w:szCs w:val="28"/>
        </w:rPr>
        <w:t>дян, яким виповнилося 18 років -</w:t>
      </w:r>
      <w:r>
        <w:rPr>
          <w:rStyle w:val="1c"/>
          <w:sz w:val="28"/>
          <w:szCs w:val="28"/>
        </w:rPr>
        <w:t xml:space="preserve"> 409;</w:t>
      </w:r>
    </w:p>
    <w:p w14:paraId="325A6A78" w14:textId="77777777" w:rsidR="002C5986" w:rsidRDefault="002C5986" w:rsidP="002C5986">
      <w:pPr>
        <w:autoSpaceDE w:val="0"/>
        <w:jc w:val="both"/>
      </w:pPr>
      <w:r>
        <w:rPr>
          <w:rStyle w:val="1c"/>
          <w:sz w:val="28"/>
          <w:szCs w:val="28"/>
        </w:rPr>
        <w:t>- про виборців, які зареє</w:t>
      </w:r>
      <w:r w:rsidR="00ED78D3">
        <w:rPr>
          <w:rStyle w:val="1c"/>
          <w:sz w:val="28"/>
          <w:szCs w:val="28"/>
        </w:rPr>
        <w:t>стрували своє місце проживання -</w:t>
      </w:r>
      <w:r>
        <w:rPr>
          <w:rStyle w:val="1c"/>
          <w:sz w:val="28"/>
          <w:szCs w:val="28"/>
        </w:rPr>
        <w:t xml:space="preserve"> 864;</w:t>
      </w:r>
    </w:p>
    <w:p w14:paraId="51B35483" w14:textId="77777777" w:rsidR="002C5986" w:rsidRDefault="002C5986" w:rsidP="002C5986">
      <w:pPr>
        <w:autoSpaceDE w:val="0"/>
        <w:jc w:val="both"/>
      </w:pPr>
      <w:r>
        <w:rPr>
          <w:rStyle w:val="1c"/>
          <w:sz w:val="28"/>
          <w:szCs w:val="28"/>
        </w:rPr>
        <w:t>- про виборців, які зняті з ре</w:t>
      </w:r>
      <w:r w:rsidR="00ED78D3">
        <w:rPr>
          <w:rStyle w:val="1c"/>
          <w:sz w:val="28"/>
          <w:szCs w:val="28"/>
        </w:rPr>
        <w:t>єстрації за місцем проживання -</w:t>
      </w:r>
      <w:r>
        <w:rPr>
          <w:rStyle w:val="1c"/>
          <w:sz w:val="28"/>
          <w:szCs w:val="28"/>
        </w:rPr>
        <w:t>1050;</w:t>
      </w:r>
    </w:p>
    <w:p w14:paraId="67BDF40A" w14:textId="77777777" w:rsidR="002C5986" w:rsidRDefault="002C5986" w:rsidP="002C5986">
      <w:pPr>
        <w:autoSpaceDE w:val="0"/>
        <w:jc w:val="both"/>
      </w:pPr>
      <w:r>
        <w:rPr>
          <w:rStyle w:val="1c"/>
          <w:sz w:val="28"/>
          <w:szCs w:val="28"/>
        </w:rPr>
        <w:t>- про осіб, я</w:t>
      </w:r>
      <w:r w:rsidR="00ED78D3">
        <w:rPr>
          <w:rStyle w:val="1c"/>
          <w:sz w:val="28"/>
          <w:szCs w:val="28"/>
        </w:rPr>
        <w:t>кі набули громадянство України -</w:t>
      </w:r>
      <w:r>
        <w:rPr>
          <w:rStyle w:val="1c"/>
          <w:sz w:val="28"/>
          <w:szCs w:val="28"/>
        </w:rPr>
        <w:t xml:space="preserve"> 12;</w:t>
      </w:r>
    </w:p>
    <w:p w14:paraId="7D480449" w14:textId="77777777" w:rsidR="002C5986" w:rsidRDefault="002C5986" w:rsidP="002C5986">
      <w:pPr>
        <w:autoSpaceDE w:val="0"/>
        <w:jc w:val="both"/>
      </w:pPr>
      <w:r>
        <w:rPr>
          <w:rStyle w:val="1c"/>
          <w:sz w:val="28"/>
          <w:szCs w:val="28"/>
        </w:rPr>
        <w:t>- про осіб, яким виповнилося 18 років та яким оформле</w:t>
      </w:r>
      <w:r w:rsidR="00ED78D3">
        <w:rPr>
          <w:rStyle w:val="1c"/>
          <w:sz w:val="28"/>
          <w:szCs w:val="28"/>
        </w:rPr>
        <w:t>но паспорт громадянина України -</w:t>
      </w:r>
      <w:r>
        <w:rPr>
          <w:rStyle w:val="1c"/>
          <w:sz w:val="28"/>
          <w:szCs w:val="28"/>
        </w:rPr>
        <w:t xml:space="preserve"> 415;</w:t>
      </w:r>
    </w:p>
    <w:p w14:paraId="4ED970DC" w14:textId="77777777" w:rsidR="002C5986" w:rsidRDefault="002C5986" w:rsidP="002C5986">
      <w:pPr>
        <w:autoSpaceDE w:val="0"/>
        <w:jc w:val="both"/>
      </w:pPr>
      <w:r>
        <w:rPr>
          <w:rStyle w:val="1c"/>
          <w:sz w:val="28"/>
          <w:szCs w:val="28"/>
        </w:rPr>
        <w:lastRenderedPageBreak/>
        <w:t>- про виборців, які змінили прізвище, ім’я чи по бать</w:t>
      </w:r>
      <w:r w:rsidR="00ED78D3">
        <w:rPr>
          <w:rStyle w:val="1c"/>
          <w:sz w:val="28"/>
          <w:szCs w:val="28"/>
        </w:rPr>
        <w:t>кові -</w:t>
      </w:r>
      <w:r>
        <w:rPr>
          <w:rStyle w:val="1c"/>
          <w:sz w:val="28"/>
          <w:szCs w:val="28"/>
        </w:rPr>
        <w:t xml:space="preserve"> 182;</w:t>
      </w:r>
    </w:p>
    <w:p w14:paraId="06CB8A02" w14:textId="77777777" w:rsidR="002C5986" w:rsidRDefault="002C5986" w:rsidP="002C5986">
      <w:pPr>
        <w:autoSpaceDE w:val="0"/>
        <w:jc w:val="both"/>
      </w:pPr>
      <w:r>
        <w:rPr>
          <w:rStyle w:val="1c"/>
          <w:sz w:val="28"/>
          <w:szCs w:val="28"/>
        </w:rPr>
        <w:t xml:space="preserve">- про виборців, які змінили місце </w:t>
      </w:r>
      <w:r w:rsidR="00ED78D3">
        <w:rPr>
          <w:rStyle w:val="1c"/>
          <w:sz w:val="28"/>
          <w:szCs w:val="28"/>
        </w:rPr>
        <w:t>народження або дату народження -</w:t>
      </w:r>
      <w:r>
        <w:rPr>
          <w:rStyle w:val="1c"/>
          <w:sz w:val="28"/>
          <w:szCs w:val="28"/>
        </w:rPr>
        <w:t xml:space="preserve"> 79;</w:t>
      </w:r>
    </w:p>
    <w:p w14:paraId="497A1949" w14:textId="77777777" w:rsidR="002C5986" w:rsidRDefault="00ED78D3" w:rsidP="002C5986">
      <w:pPr>
        <w:autoSpaceDE w:val="0"/>
        <w:jc w:val="both"/>
      </w:pPr>
      <w:r>
        <w:rPr>
          <w:rStyle w:val="1c"/>
          <w:sz w:val="28"/>
          <w:szCs w:val="28"/>
        </w:rPr>
        <w:t>- про виборців, які померли -</w:t>
      </w:r>
      <w:r w:rsidR="002C5986">
        <w:rPr>
          <w:rStyle w:val="1c"/>
          <w:sz w:val="28"/>
          <w:szCs w:val="28"/>
        </w:rPr>
        <w:t xml:space="preserve"> 429;</w:t>
      </w:r>
    </w:p>
    <w:p w14:paraId="6C28E5F3" w14:textId="77777777" w:rsidR="002C5986" w:rsidRDefault="002C5986" w:rsidP="002C5986">
      <w:pPr>
        <w:autoSpaceDE w:val="0"/>
        <w:jc w:val="both"/>
      </w:pPr>
      <w:r>
        <w:rPr>
          <w:rStyle w:val="1c"/>
          <w:sz w:val="28"/>
          <w:szCs w:val="28"/>
        </w:rPr>
        <w:t xml:space="preserve">- про виборців, </w:t>
      </w:r>
      <w:r w:rsidR="00ED78D3">
        <w:rPr>
          <w:rStyle w:val="1c"/>
          <w:sz w:val="28"/>
          <w:szCs w:val="28"/>
        </w:rPr>
        <w:t>які були визнані недієздатними -</w:t>
      </w:r>
      <w:r>
        <w:rPr>
          <w:rStyle w:val="1c"/>
          <w:sz w:val="28"/>
          <w:szCs w:val="28"/>
        </w:rPr>
        <w:t xml:space="preserve"> 3;</w:t>
      </w:r>
    </w:p>
    <w:p w14:paraId="780A92B6" w14:textId="77777777" w:rsidR="002C5986" w:rsidRDefault="002C5986" w:rsidP="002C5986">
      <w:pPr>
        <w:autoSpaceDE w:val="0"/>
        <w:jc w:val="both"/>
      </w:pPr>
      <w:r>
        <w:rPr>
          <w:rStyle w:val="1c"/>
          <w:sz w:val="28"/>
          <w:szCs w:val="28"/>
        </w:rPr>
        <w:t>- про осіб, щодо яких було скасовано рішення про визнання їх</w:t>
      </w:r>
    </w:p>
    <w:p w14:paraId="48AB3EA3" w14:textId="77777777" w:rsidR="002C5986" w:rsidRDefault="00ED78D3" w:rsidP="002C5986">
      <w:pPr>
        <w:autoSpaceDE w:val="0"/>
        <w:jc w:val="both"/>
      </w:pPr>
      <w:r>
        <w:rPr>
          <w:rStyle w:val="1c"/>
          <w:sz w:val="28"/>
          <w:szCs w:val="28"/>
        </w:rPr>
        <w:t xml:space="preserve">  недієздатними -</w:t>
      </w:r>
      <w:r w:rsidR="002C5986">
        <w:rPr>
          <w:rStyle w:val="1c"/>
          <w:sz w:val="28"/>
          <w:szCs w:val="28"/>
        </w:rPr>
        <w:t xml:space="preserve"> 1;</w:t>
      </w:r>
    </w:p>
    <w:p w14:paraId="6C8ECA0E" w14:textId="77777777" w:rsidR="002C5986" w:rsidRDefault="002C5986" w:rsidP="002C5986">
      <w:pPr>
        <w:autoSpaceDE w:val="0"/>
        <w:jc w:val="both"/>
      </w:pPr>
      <w:r>
        <w:rPr>
          <w:rStyle w:val="1c"/>
          <w:sz w:val="28"/>
          <w:szCs w:val="28"/>
        </w:rPr>
        <w:t>- про осіб, яким продовжено строк дії рішення про визнання їх</w:t>
      </w:r>
    </w:p>
    <w:p w14:paraId="3CEA68EE" w14:textId="77777777" w:rsidR="002C5986" w:rsidRDefault="00ED78D3" w:rsidP="002C5986">
      <w:pPr>
        <w:autoSpaceDE w:val="0"/>
        <w:jc w:val="both"/>
      </w:pPr>
      <w:r>
        <w:rPr>
          <w:rStyle w:val="1c"/>
          <w:sz w:val="28"/>
          <w:szCs w:val="28"/>
        </w:rPr>
        <w:t xml:space="preserve">  недієздатними -</w:t>
      </w:r>
      <w:r w:rsidR="002C5986">
        <w:rPr>
          <w:rStyle w:val="1c"/>
          <w:sz w:val="28"/>
          <w:szCs w:val="28"/>
        </w:rPr>
        <w:t xml:space="preserve"> 1; </w:t>
      </w:r>
    </w:p>
    <w:p w14:paraId="07C85765" w14:textId="77777777" w:rsidR="002C5986" w:rsidRDefault="002C5986" w:rsidP="002C5986">
      <w:pPr>
        <w:autoSpaceDE w:val="0"/>
        <w:jc w:val="both"/>
      </w:pPr>
      <w:r>
        <w:rPr>
          <w:rStyle w:val="1c"/>
          <w:sz w:val="28"/>
          <w:szCs w:val="28"/>
        </w:rPr>
        <w:t>- про виборців, яким встановлено постійну незда</w:t>
      </w:r>
      <w:r w:rsidR="00ED78D3">
        <w:rPr>
          <w:rStyle w:val="1c"/>
          <w:sz w:val="28"/>
          <w:szCs w:val="28"/>
        </w:rPr>
        <w:t>тність пересуватися самостійно -</w:t>
      </w:r>
      <w:r>
        <w:rPr>
          <w:rStyle w:val="1c"/>
          <w:sz w:val="28"/>
          <w:szCs w:val="28"/>
        </w:rPr>
        <w:t xml:space="preserve"> 8;</w:t>
      </w:r>
    </w:p>
    <w:p w14:paraId="2BCD6481" w14:textId="77777777" w:rsidR="002C5986" w:rsidRDefault="002C5986" w:rsidP="002C5986">
      <w:pPr>
        <w:autoSpaceDE w:val="0"/>
        <w:jc w:val="both"/>
      </w:pPr>
      <w:r>
        <w:rPr>
          <w:rStyle w:val="1c"/>
          <w:sz w:val="28"/>
          <w:szCs w:val="28"/>
        </w:rPr>
        <w:t xml:space="preserve">- про зміну назв </w:t>
      </w:r>
      <w:proofErr w:type="spellStart"/>
      <w:r>
        <w:rPr>
          <w:rStyle w:val="1c"/>
          <w:sz w:val="28"/>
          <w:szCs w:val="28"/>
        </w:rPr>
        <w:t>геонімів</w:t>
      </w:r>
      <w:proofErr w:type="spellEnd"/>
      <w:r>
        <w:rPr>
          <w:rStyle w:val="1c"/>
          <w:sz w:val="28"/>
          <w:szCs w:val="28"/>
        </w:rPr>
        <w:t>, присвоєння номерів новим будинкам та зміну нумерації існуючих буди</w:t>
      </w:r>
      <w:r w:rsidR="00ED78D3">
        <w:rPr>
          <w:rStyle w:val="1c"/>
          <w:sz w:val="28"/>
          <w:szCs w:val="28"/>
        </w:rPr>
        <w:t>нків -</w:t>
      </w:r>
      <w:r>
        <w:rPr>
          <w:rStyle w:val="1c"/>
          <w:sz w:val="28"/>
          <w:szCs w:val="28"/>
        </w:rPr>
        <w:t xml:space="preserve"> 89.</w:t>
      </w:r>
    </w:p>
    <w:p w14:paraId="01958627" w14:textId="77777777" w:rsidR="002C5986" w:rsidRDefault="002C5986" w:rsidP="002C5986">
      <w:pPr>
        <w:pStyle w:val="aff2"/>
        <w:autoSpaceDE w:val="0"/>
        <w:spacing w:after="0"/>
        <w:ind w:firstLine="0"/>
        <w:jc w:val="both"/>
      </w:pPr>
      <w:r>
        <w:rPr>
          <w:rStyle w:val="1c"/>
          <w:sz w:val="28"/>
          <w:szCs w:val="28"/>
          <w:lang w:val="uk-UA"/>
        </w:rPr>
        <w:tab/>
        <w:t xml:space="preserve">Адресний регістр </w:t>
      </w:r>
      <w:proofErr w:type="spellStart"/>
      <w:r>
        <w:rPr>
          <w:rStyle w:val="1c"/>
          <w:sz w:val="28"/>
          <w:szCs w:val="28"/>
          <w:lang w:val="uk-UA"/>
        </w:rPr>
        <w:t>Славутської</w:t>
      </w:r>
      <w:proofErr w:type="spellEnd"/>
      <w:r>
        <w:rPr>
          <w:rStyle w:val="1c"/>
          <w:sz w:val="28"/>
          <w:szCs w:val="28"/>
          <w:lang w:val="uk-UA"/>
        </w:rPr>
        <w:t xml:space="preserve"> міської територіальної громади налічує 131 вулицю та 475</w:t>
      </w:r>
      <w:r>
        <w:rPr>
          <w:rStyle w:val="1c"/>
          <w:color w:val="000000"/>
          <w:sz w:val="28"/>
          <w:szCs w:val="28"/>
          <w:lang w:val="uk-UA"/>
        </w:rPr>
        <w:t>3</w:t>
      </w:r>
      <w:r>
        <w:rPr>
          <w:rStyle w:val="1c"/>
          <w:sz w:val="28"/>
          <w:szCs w:val="28"/>
          <w:lang w:val="uk-UA"/>
        </w:rPr>
        <w:t xml:space="preserve"> будинків.</w:t>
      </w:r>
    </w:p>
    <w:p w14:paraId="60483F1D" w14:textId="77777777" w:rsidR="002C5986" w:rsidRDefault="002C5986" w:rsidP="002C5986">
      <w:pPr>
        <w:jc w:val="both"/>
      </w:pPr>
      <w:r>
        <w:rPr>
          <w:color w:val="000000"/>
          <w:sz w:val="28"/>
          <w:szCs w:val="28"/>
        </w:rPr>
        <w:tab/>
        <w:t>Проводилося уточнення адресного регістру з метою перевірки за наступними критеріями</w:t>
      </w:r>
      <w:r>
        <w:rPr>
          <w:color w:val="000000"/>
          <w:sz w:val="28"/>
          <w:szCs w:val="28"/>
          <w:lang w:val="en-US"/>
        </w:rPr>
        <w:t xml:space="preserve">: </w:t>
      </w:r>
      <w:r>
        <w:rPr>
          <w:sz w:val="28"/>
          <w:szCs w:val="28"/>
        </w:rPr>
        <w:t xml:space="preserve">перелік непоіменованих </w:t>
      </w:r>
      <w:proofErr w:type="spellStart"/>
      <w:r>
        <w:rPr>
          <w:sz w:val="28"/>
          <w:szCs w:val="28"/>
        </w:rPr>
        <w:t>геонімів</w:t>
      </w:r>
      <w:proofErr w:type="spellEnd"/>
      <w:r>
        <w:rPr>
          <w:sz w:val="28"/>
          <w:szCs w:val="28"/>
        </w:rPr>
        <w:t xml:space="preserve"> та непронумерованих будинків, перелік кратних будинків по відділу ведення, перелік будинків, в яких можливо є помилки в нумерації,</w:t>
      </w:r>
      <w:r>
        <w:rPr>
          <w:color w:val="000000"/>
          <w:sz w:val="28"/>
          <w:szCs w:val="28"/>
        </w:rPr>
        <w:t xml:space="preserve"> перелік будинків без діапазону квартир.</w:t>
      </w:r>
    </w:p>
    <w:p w14:paraId="4EAA172C" w14:textId="77777777" w:rsidR="002C5986" w:rsidRDefault="002C5986" w:rsidP="002C5986">
      <w:pPr>
        <w:pStyle w:val="aff2"/>
        <w:spacing w:after="0"/>
        <w:ind w:firstLine="0"/>
        <w:jc w:val="both"/>
      </w:pPr>
      <w:r>
        <w:rPr>
          <w:sz w:val="28"/>
          <w:szCs w:val="28"/>
          <w:lang w:val="uk-UA"/>
        </w:rPr>
        <w:tab/>
        <w:t xml:space="preserve">Також у 2025 році відділом ведення Державного реєстру виборців було підготовлено 55 запитів до відповідних суб’єктів подання відомостей для уточнення 2612 записів з персональними даними громадян. </w:t>
      </w:r>
      <w:r>
        <w:rPr>
          <w:sz w:val="28"/>
          <w:szCs w:val="28"/>
          <w:lang w:val="uk-UA"/>
        </w:rPr>
        <w:tab/>
      </w:r>
    </w:p>
    <w:p w14:paraId="6E47DDE8" w14:textId="77777777" w:rsidR="002C5986" w:rsidRDefault="002C5986" w:rsidP="002C5986">
      <w:pPr>
        <w:pStyle w:val="aff2"/>
        <w:spacing w:after="0"/>
        <w:ind w:firstLine="0"/>
        <w:jc w:val="both"/>
      </w:pPr>
      <w:r>
        <w:rPr>
          <w:sz w:val="28"/>
          <w:szCs w:val="28"/>
          <w:lang w:val="uk-UA"/>
        </w:rPr>
        <w:tab/>
        <w:t xml:space="preserve">За звітний період було видано 595 наказів начальника відділу Державного реєстру виборців, які включали 3243 записи на виконання дій щодо ведення Реєстру. </w:t>
      </w:r>
    </w:p>
    <w:p w14:paraId="5618EED6" w14:textId="77777777" w:rsidR="002C5986" w:rsidRDefault="002C5986" w:rsidP="002C5986">
      <w:pPr>
        <w:pStyle w:val="aff2"/>
        <w:spacing w:after="0"/>
        <w:ind w:firstLine="0"/>
        <w:jc w:val="both"/>
      </w:pPr>
      <w:r>
        <w:rPr>
          <w:sz w:val="28"/>
          <w:szCs w:val="28"/>
          <w:lang w:val="uk-UA"/>
        </w:rPr>
        <w:tab/>
        <w:t xml:space="preserve">Працівники відділу дотримуються вимог комплексної системи захисту інформації в АITC ДРВ, затверджені Службою розпорядника реєстру, вся документація ведеться з дотриманням строків заповнення. Також відділом ведення Реєстру були виконані усі організаційні та інженерно-технічні заходи відповідно до календарного плану робіт із захисту інформації в АІТС «Державний Реєстр виборців». </w:t>
      </w:r>
    </w:p>
    <w:p w14:paraId="158F74C4" w14:textId="77777777" w:rsidR="002C5986" w:rsidRDefault="002C5986" w:rsidP="002C5986">
      <w:pPr>
        <w:jc w:val="both"/>
      </w:pPr>
      <w:r>
        <w:rPr>
          <w:sz w:val="28"/>
          <w:szCs w:val="28"/>
        </w:rPr>
        <w:tab/>
        <w:t xml:space="preserve">Протягом звітного періоду відділом ведення Державного реєстру виборців всі поставлені доручення та завдання Служби розпорядника Державного реєстру виборців та відділу адміністрування Державного реєстру виборців ОДА виконані повністю, на належному професійному рівні. </w:t>
      </w:r>
    </w:p>
    <w:p w14:paraId="3B7F41B2" w14:textId="77777777" w:rsidR="002C5986" w:rsidRDefault="002C5986" w:rsidP="002C5986">
      <w:pPr>
        <w:pStyle w:val="aff2"/>
        <w:spacing w:after="0"/>
        <w:ind w:firstLine="0"/>
        <w:jc w:val="both"/>
      </w:pPr>
      <w:r>
        <w:rPr>
          <w:sz w:val="28"/>
          <w:szCs w:val="28"/>
          <w:lang w:val="uk-UA"/>
        </w:rPr>
        <w:tab/>
        <w:t>Робота відділу ведення Державного реєстру виборців проводиться постійно незалежно від виборчих процесів. Всі дії працівників відділу ведення Державного реєстру виборці</w:t>
      </w:r>
      <w:r w:rsidR="000F22F0">
        <w:rPr>
          <w:sz w:val="28"/>
          <w:szCs w:val="28"/>
          <w:lang w:val="uk-UA"/>
        </w:rPr>
        <w:t>в спрямовані задля однієї мети -</w:t>
      </w:r>
      <w:r>
        <w:rPr>
          <w:sz w:val="28"/>
          <w:szCs w:val="28"/>
          <w:lang w:val="uk-UA"/>
        </w:rPr>
        <w:t xml:space="preserve"> максимально сприяти громадянам України здійснити своє виборче право. На даний час продовжується робота по веденню Державного реєстру виборців, внесенню змін ідентифікаційних та персональних даних до Реєстру. </w:t>
      </w:r>
    </w:p>
    <w:p w14:paraId="7C55BF6A" w14:textId="2A795E4E" w:rsidR="004531D4" w:rsidRPr="00AD6685" w:rsidRDefault="002C5986" w:rsidP="00960D8E">
      <w:pPr>
        <w:pStyle w:val="aff2"/>
        <w:spacing w:after="0"/>
        <w:ind w:firstLine="0"/>
        <w:jc w:val="both"/>
      </w:pPr>
      <w:r>
        <w:rPr>
          <w:sz w:val="28"/>
          <w:szCs w:val="28"/>
          <w:lang w:val="uk-UA"/>
        </w:rPr>
        <w:tab/>
      </w:r>
    </w:p>
    <w:p w14:paraId="2D4BA012" w14:textId="2B953242" w:rsidR="002C5986" w:rsidRPr="00AD6685" w:rsidRDefault="002175BD" w:rsidP="003D708A">
      <w:pPr>
        <w:suppressAutoHyphens/>
        <w:autoSpaceDE w:val="0"/>
        <w:jc w:val="center"/>
        <w:rPr>
          <w:b/>
          <w:bCs/>
          <w:sz w:val="28"/>
          <w:szCs w:val="28"/>
        </w:rPr>
      </w:pPr>
      <w:r w:rsidRPr="00AD6685">
        <w:rPr>
          <w:b/>
          <w:bCs/>
          <w:sz w:val="28"/>
          <w:szCs w:val="28"/>
        </w:rPr>
        <w:t>Відділ з питань державної реєстрації</w:t>
      </w:r>
    </w:p>
    <w:p w14:paraId="4948A735" w14:textId="0D23A59D" w:rsidR="004531D4" w:rsidRPr="004531D4" w:rsidRDefault="004531D4" w:rsidP="004531D4">
      <w:pPr>
        <w:ind w:firstLine="708"/>
        <w:jc w:val="both"/>
        <w:rPr>
          <w:sz w:val="28"/>
          <w:szCs w:val="28"/>
        </w:rPr>
      </w:pPr>
      <w:r w:rsidRPr="004531D4">
        <w:rPr>
          <w:sz w:val="28"/>
          <w:szCs w:val="28"/>
        </w:rPr>
        <w:t xml:space="preserve">Відділ з питань державної реєстрації (далі відділ) створений відповідно до рішення сесії </w:t>
      </w:r>
      <w:proofErr w:type="spellStart"/>
      <w:r w:rsidRPr="004531D4">
        <w:rPr>
          <w:sz w:val="28"/>
          <w:szCs w:val="28"/>
        </w:rPr>
        <w:t>Славутської</w:t>
      </w:r>
      <w:proofErr w:type="spellEnd"/>
      <w:r w:rsidRPr="004531D4">
        <w:rPr>
          <w:sz w:val="28"/>
          <w:szCs w:val="28"/>
        </w:rPr>
        <w:t xml:space="preserve"> міської ради  від 25.12.2015 р. № 35-3/2015 та функціонує з лютого 2016 р. Відділ надає адміністративні послуги у сфері </w:t>
      </w:r>
      <w:r w:rsidRPr="004531D4">
        <w:rPr>
          <w:sz w:val="28"/>
          <w:szCs w:val="28"/>
        </w:rPr>
        <w:lastRenderedPageBreak/>
        <w:t>державної реєстрації (державна реєстрація юридичних осіб, фізичних осіб</w:t>
      </w:r>
      <w:r w:rsidR="00960D8E">
        <w:rPr>
          <w:sz w:val="28"/>
          <w:szCs w:val="28"/>
        </w:rPr>
        <w:t xml:space="preserve"> </w:t>
      </w:r>
      <w:r w:rsidRPr="004531D4">
        <w:rPr>
          <w:sz w:val="28"/>
          <w:szCs w:val="28"/>
        </w:rPr>
        <w:t>-підприємців, а також державна реєстрація прав на нерухоме майно та їх обтяжень). За 2025 р. відділом надано 5081 послуг, а саме:</w:t>
      </w:r>
    </w:p>
    <w:p w14:paraId="03438B57" w14:textId="77777777" w:rsidR="004531D4" w:rsidRPr="004531D4" w:rsidRDefault="004531D4" w:rsidP="004531D4">
      <w:pPr>
        <w:ind w:firstLine="425"/>
        <w:jc w:val="both"/>
        <w:rPr>
          <w:sz w:val="28"/>
          <w:szCs w:val="28"/>
        </w:rPr>
      </w:pPr>
      <w:r w:rsidRPr="004531D4">
        <w:rPr>
          <w:sz w:val="28"/>
          <w:szCs w:val="28"/>
        </w:rPr>
        <w:t>-   Державна реєстрація фізичних осіб-підприємців, а також внесення змін до відомостей про фізичних осіб-підприємців, що містяться в державному реєстрі юридичних осіб, фізичних осіб-підприємців та громадських формувань - 484;</w:t>
      </w:r>
    </w:p>
    <w:p w14:paraId="514533C3" w14:textId="77777777" w:rsidR="004531D4" w:rsidRPr="004531D4" w:rsidRDefault="004531D4" w:rsidP="004531D4">
      <w:pPr>
        <w:ind w:firstLine="426"/>
        <w:jc w:val="both"/>
        <w:rPr>
          <w:sz w:val="28"/>
          <w:szCs w:val="28"/>
        </w:rPr>
      </w:pPr>
      <w:r w:rsidRPr="004531D4">
        <w:rPr>
          <w:sz w:val="28"/>
          <w:szCs w:val="28"/>
        </w:rPr>
        <w:t xml:space="preserve"> - Державна реєстрація юридичних осіб, а також внесення змін до відомостей про юридичних осіб, що містяться в державному реєстрі юридичних осіб, фізичних осіб-підприємців та громадських формувань - 204;</w:t>
      </w:r>
    </w:p>
    <w:p w14:paraId="66DFB1A8" w14:textId="77777777" w:rsidR="004531D4" w:rsidRPr="00960D8E" w:rsidRDefault="004531D4" w:rsidP="004531D4">
      <w:pPr>
        <w:pStyle w:val="aff0"/>
        <w:ind w:left="567"/>
        <w:rPr>
          <w:rFonts w:ascii="Times New Roman" w:hAnsi="Times New Roman"/>
          <w:sz w:val="28"/>
          <w:szCs w:val="28"/>
          <w:lang w:val="uk-UA"/>
        </w:rPr>
      </w:pPr>
      <w:r w:rsidRPr="00960D8E">
        <w:rPr>
          <w:rFonts w:ascii="Times New Roman" w:hAnsi="Times New Roman"/>
          <w:sz w:val="28"/>
          <w:szCs w:val="28"/>
          <w:lang w:val="uk-UA"/>
        </w:rPr>
        <w:t xml:space="preserve">- Державна </w:t>
      </w:r>
      <w:r w:rsidR="00FA4F6D" w:rsidRPr="00960D8E">
        <w:rPr>
          <w:rFonts w:ascii="Times New Roman" w:hAnsi="Times New Roman"/>
          <w:sz w:val="28"/>
          <w:szCs w:val="28"/>
          <w:lang w:val="uk-UA"/>
        </w:rPr>
        <w:t>реєстрація прав та їх обтяжень -</w:t>
      </w:r>
      <w:r w:rsidRPr="00960D8E">
        <w:rPr>
          <w:rFonts w:ascii="Times New Roman" w:hAnsi="Times New Roman"/>
          <w:sz w:val="28"/>
          <w:szCs w:val="28"/>
          <w:lang w:val="uk-UA"/>
        </w:rPr>
        <w:t xml:space="preserve"> 3557; </w:t>
      </w:r>
    </w:p>
    <w:p w14:paraId="2EAF6781" w14:textId="77777777" w:rsidR="004531D4" w:rsidRPr="00960D8E" w:rsidRDefault="004531D4" w:rsidP="004531D4">
      <w:pPr>
        <w:pStyle w:val="aff0"/>
        <w:ind w:firstLine="567"/>
        <w:rPr>
          <w:rFonts w:ascii="Times New Roman" w:hAnsi="Times New Roman"/>
          <w:sz w:val="28"/>
          <w:szCs w:val="28"/>
          <w:lang w:val="uk-UA"/>
        </w:rPr>
      </w:pPr>
      <w:r w:rsidRPr="00960D8E">
        <w:rPr>
          <w:rFonts w:ascii="Times New Roman" w:hAnsi="Times New Roman"/>
          <w:sz w:val="28"/>
          <w:szCs w:val="28"/>
          <w:lang w:val="uk-UA"/>
        </w:rPr>
        <w:t>- Надання інформації з державного реєстру юридичних осіб, фізичних осіб- підпри</w:t>
      </w:r>
      <w:r w:rsidR="00FA4F6D" w:rsidRPr="00960D8E">
        <w:rPr>
          <w:rFonts w:ascii="Times New Roman" w:hAnsi="Times New Roman"/>
          <w:sz w:val="28"/>
          <w:szCs w:val="28"/>
          <w:lang w:val="uk-UA"/>
        </w:rPr>
        <w:t>ємців та громадських формувань -</w:t>
      </w:r>
      <w:r w:rsidRPr="00960D8E">
        <w:rPr>
          <w:rFonts w:ascii="Times New Roman" w:hAnsi="Times New Roman"/>
          <w:sz w:val="28"/>
          <w:szCs w:val="28"/>
          <w:lang w:val="uk-UA"/>
        </w:rPr>
        <w:t xml:space="preserve"> 128.</w:t>
      </w:r>
    </w:p>
    <w:p w14:paraId="1A2281CE" w14:textId="611BCE37" w:rsidR="004531D4" w:rsidRPr="004531D4" w:rsidRDefault="004531D4" w:rsidP="00960D8E">
      <w:pPr>
        <w:ind w:firstLine="273"/>
        <w:jc w:val="both"/>
        <w:rPr>
          <w:color w:val="000000"/>
          <w:sz w:val="28"/>
          <w:szCs w:val="28"/>
        </w:rPr>
      </w:pPr>
      <w:r w:rsidRPr="004531D4">
        <w:rPr>
          <w:color w:val="000000"/>
          <w:sz w:val="28"/>
          <w:szCs w:val="28"/>
        </w:rPr>
        <w:t xml:space="preserve">     Відділом забезпечується зберігання архівних матеріалів бюро технічної інвентаризації. За звітний період надано </w:t>
      </w:r>
      <w:r w:rsidRPr="004531D4">
        <w:rPr>
          <w:sz w:val="28"/>
          <w:szCs w:val="28"/>
        </w:rPr>
        <w:t>310</w:t>
      </w:r>
      <w:r w:rsidRPr="004531D4">
        <w:rPr>
          <w:color w:val="00B050"/>
          <w:sz w:val="28"/>
          <w:szCs w:val="28"/>
        </w:rPr>
        <w:t xml:space="preserve"> </w:t>
      </w:r>
      <w:r w:rsidRPr="004531D4">
        <w:rPr>
          <w:color w:val="000000"/>
          <w:sz w:val="28"/>
          <w:szCs w:val="28"/>
        </w:rPr>
        <w:t>послуг пов’язаних з доступом до архівних відомостей бюро технічної інвентаризації.</w:t>
      </w:r>
    </w:p>
    <w:p w14:paraId="38DA6951" w14:textId="798431D5" w:rsidR="004531D4" w:rsidRPr="004531D4" w:rsidRDefault="004531D4" w:rsidP="00960D8E">
      <w:pPr>
        <w:ind w:firstLine="273"/>
        <w:jc w:val="both"/>
        <w:rPr>
          <w:color w:val="000000"/>
          <w:sz w:val="28"/>
          <w:szCs w:val="28"/>
        </w:rPr>
      </w:pPr>
      <w:r w:rsidRPr="004531D4">
        <w:rPr>
          <w:color w:val="000000"/>
          <w:sz w:val="28"/>
          <w:szCs w:val="28"/>
        </w:rPr>
        <w:t xml:space="preserve">     Відділом надано </w:t>
      </w:r>
      <w:r w:rsidRPr="004531D4">
        <w:rPr>
          <w:sz w:val="28"/>
          <w:szCs w:val="28"/>
        </w:rPr>
        <w:t>398</w:t>
      </w:r>
      <w:r w:rsidRPr="004531D4">
        <w:rPr>
          <w:color w:val="000000"/>
          <w:sz w:val="28"/>
          <w:szCs w:val="28"/>
        </w:rPr>
        <w:t xml:space="preserve"> послуг пов’язаних з наданням інформації про реєстрацію права власності на паперових носіях.</w:t>
      </w:r>
    </w:p>
    <w:p w14:paraId="2E072C15" w14:textId="3B3DBBCB" w:rsidR="004531D4" w:rsidRPr="004531D4" w:rsidRDefault="004531D4" w:rsidP="00960D8E">
      <w:pPr>
        <w:ind w:firstLine="426"/>
        <w:jc w:val="both"/>
        <w:rPr>
          <w:sz w:val="28"/>
          <w:szCs w:val="28"/>
        </w:rPr>
      </w:pPr>
      <w:r w:rsidRPr="004531D4">
        <w:rPr>
          <w:sz w:val="28"/>
          <w:szCs w:val="28"/>
        </w:rPr>
        <w:t xml:space="preserve">   Відповідно до положень законів України «Про державну реєстрацію юридичних осіб, фізичних осіб - підприємців та громадських формувань» та «Про державну реєстрацію речових прав на нерухоме майно та їх обтяжень» здійснювалось надання адміністративних послуг за принципом екстериторіальності, та надано 250 таких послуг.</w:t>
      </w:r>
    </w:p>
    <w:p w14:paraId="6432EB6E" w14:textId="080A4103" w:rsidR="004531D4" w:rsidRPr="004531D4" w:rsidRDefault="00960D8E" w:rsidP="00960D8E">
      <w:pPr>
        <w:ind w:firstLine="426"/>
        <w:jc w:val="both"/>
        <w:rPr>
          <w:sz w:val="28"/>
          <w:szCs w:val="28"/>
        </w:rPr>
      </w:pPr>
      <w:r>
        <w:rPr>
          <w:sz w:val="28"/>
          <w:szCs w:val="28"/>
        </w:rPr>
        <w:t xml:space="preserve">    </w:t>
      </w:r>
      <w:r w:rsidR="004531D4" w:rsidRPr="004531D4">
        <w:rPr>
          <w:sz w:val="28"/>
          <w:szCs w:val="28"/>
        </w:rPr>
        <w:t xml:space="preserve">За вказівкою Міністерства юстиції України проведено 6 перевірок інформації про кінцевих </w:t>
      </w:r>
      <w:proofErr w:type="spellStart"/>
      <w:r w:rsidR="004531D4" w:rsidRPr="004531D4">
        <w:rPr>
          <w:sz w:val="28"/>
          <w:szCs w:val="28"/>
        </w:rPr>
        <w:t>бенефіціарних</w:t>
      </w:r>
      <w:proofErr w:type="spellEnd"/>
      <w:r w:rsidR="004531D4" w:rsidRPr="004531D4">
        <w:rPr>
          <w:sz w:val="28"/>
          <w:szCs w:val="28"/>
        </w:rPr>
        <w:t xml:space="preserve"> власників юридичних осіб.</w:t>
      </w:r>
    </w:p>
    <w:p w14:paraId="107ED7F2" w14:textId="1C3597A4" w:rsidR="004531D4" w:rsidRPr="004531D4" w:rsidRDefault="004531D4" w:rsidP="00960D8E">
      <w:pPr>
        <w:ind w:firstLine="426"/>
        <w:jc w:val="both"/>
        <w:rPr>
          <w:sz w:val="28"/>
          <w:szCs w:val="28"/>
        </w:rPr>
      </w:pPr>
      <w:r w:rsidRPr="004531D4">
        <w:rPr>
          <w:sz w:val="28"/>
          <w:szCs w:val="28"/>
        </w:rPr>
        <w:t>Надавались консультації та відповіді заявникам на письмові звернення.</w:t>
      </w:r>
    </w:p>
    <w:p w14:paraId="6D2F117D" w14:textId="77777777" w:rsidR="002520D3" w:rsidRPr="004531D4" w:rsidRDefault="002520D3" w:rsidP="00960D8E">
      <w:pPr>
        <w:jc w:val="both"/>
        <w:rPr>
          <w:sz w:val="28"/>
          <w:szCs w:val="28"/>
        </w:rPr>
      </w:pPr>
    </w:p>
    <w:p w14:paraId="1A9CA0C5" w14:textId="4A5A2E5E" w:rsidR="00C64F77" w:rsidRDefault="002175BD" w:rsidP="00FE16B2">
      <w:pPr>
        <w:jc w:val="center"/>
        <w:rPr>
          <w:sz w:val="28"/>
          <w:szCs w:val="28"/>
        </w:rPr>
      </w:pPr>
      <w:r w:rsidRPr="00AD6685">
        <w:rPr>
          <w:b/>
          <w:bCs/>
          <w:sz w:val="28"/>
          <w:szCs w:val="28"/>
        </w:rPr>
        <w:t>Відділ з питань  реєстрації місця проживання</w:t>
      </w:r>
    </w:p>
    <w:p w14:paraId="05D0603D" w14:textId="61F66AEE" w:rsidR="00C64F77" w:rsidRDefault="00960D8E" w:rsidP="00960D8E">
      <w:pPr>
        <w:jc w:val="both"/>
        <w:rPr>
          <w:sz w:val="28"/>
          <w:szCs w:val="28"/>
        </w:rPr>
      </w:pPr>
      <w:r>
        <w:rPr>
          <w:sz w:val="28"/>
          <w:szCs w:val="28"/>
        </w:rPr>
        <w:t xml:space="preserve">        </w:t>
      </w:r>
      <w:r w:rsidR="00C64F77">
        <w:rPr>
          <w:sz w:val="28"/>
          <w:szCs w:val="28"/>
        </w:rPr>
        <w:t xml:space="preserve">Законом України «Про внесення змін до деяких законодавчих актів України щодо розширення повноважень органів місцевого самоврядування та оптимізації надання адміністративних послуг» від </w:t>
      </w:r>
      <w:r w:rsidR="008C4A61">
        <w:rPr>
          <w:sz w:val="28"/>
          <w:szCs w:val="28"/>
        </w:rPr>
        <w:t xml:space="preserve">10 грудня 2015 року </w:t>
      </w:r>
      <w:r w:rsidR="00C64F77">
        <w:rPr>
          <w:sz w:val="28"/>
          <w:szCs w:val="28"/>
        </w:rPr>
        <w:t xml:space="preserve"> № 888-</w:t>
      </w:r>
      <w:r w:rsidR="00C64F77">
        <w:rPr>
          <w:sz w:val="28"/>
          <w:szCs w:val="28"/>
          <w:lang w:val="en-US"/>
        </w:rPr>
        <w:t xml:space="preserve">VIII </w:t>
      </w:r>
      <w:proofErr w:type="spellStart"/>
      <w:r w:rsidR="00C64F77">
        <w:rPr>
          <w:sz w:val="28"/>
          <w:szCs w:val="28"/>
        </w:rPr>
        <w:t>внесено</w:t>
      </w:r>
      <w:proofErr w:type="spellEnd"/>
      <w:r w:rsidR="00C64F77">
        <w:rPr>
          <w:sz w:val="28"/>
          <w:szCs w:val="28"/>
        </w:rPr>
        <w:t xml:space="preserve"> зміни до Закону України «Про місцеве самоврядування в Україні», а саме: доповнено ст.37-1 Закону, і з 04.04.2016 року до відання виконавчих органів сільських, селищних, міських рад належать делеговані повноваження щодо формування та ведення реєстру територіальної громади.</w:t>
      </w:r>
    </w:p>
    <w:p w14:paraId="2608C041" w14:textId="350AB67D" w:rsidR="00C64F77" w:rsidRDefault="00960D8E" w:rsidP="00960D8E">
      <w:pPr>
        <w:jc w:val="both"/>
        <w:rPr>
          <w:sz w:val="28"/>
          <w:szCs w:val="28"/>
        </w:rPr>
      </w:pPr>
      <w:r>
        <w:rPr>
          <w:sz w:val="28"/>
          <w:szCs w:val="28"/>
        </w:rPr>
        <w:t xml:space="preserve">       </w:t>
      </w:r>
      <w:r w:rsidR="00C64F77">
        <w:rPr>
          <w:sz w:val="28"/>
          <w:szCs w:val="28"/>
        </w:rPr>
        <w:t>Відповідно до Законів України «Про свободу пересування та вільний вибір місця проживання в Україні», «</w:t>
      </w:r>
      <w:r w:rsidR="00C64F77">
        <w:rPr>
          <w:color w:val="333333"/>
          <w:sz w:val="28"/>
          <w:szCs w:val="28"/>
          <w:shd w:val="clear" w:color="auto" w:fill="FFFFFF"/>
        </w:rPr>
        <w:t>Про надання публічних (електронних публічних) послуг щодо декларування та реєстрації місця проживання в Україні»,</w:t>
      </w:r>
      <w:r w:rsidR="00C64F77">
        <w:rPr>
          <w:b/>
          <w:bCs/>
          <w:color w:val="333333"/>
          <w:sz w:val="28"/>
          <w:szCs w:val="28"/>
          <w:shd w:val="clear" w:color="auto" w:fill="FFFFFF"/>
        </w:rPr>
        <w:t xml:space="preserve"> </w:t>
      </w:r>
      <w:r w:rsidR="00C64F77">
        <w:rPr>
          <w:sz w:val="28"/>
          <w:szCs w:val="28"/>
        </w:rPr>
        <w:t>постанови Кабінету Міністрів України від 07.02.2022 року №265, за 2025 рік в</w:t>
      </w:r>
      <w:r w:rsidR="00C64F77">
        <w:rPr>
          <w:color w:val="000000"/>
          <w:sz w:val="28"/>
          <w:szCs w:val="28"/>
        </w:rPr>
        <w:t xml:space="preserve">ідділом з питань реєстрації місця проживання виконавчого комітету </w:t>
      </w:r>
      <w:proofErr w:type="spellStart"/>
      <w:r w:rsidR="00C64F77">
        <w:rPr>
          <w:color w:val="000000"/>
          <w:sz w:val="28"/>
          <w:szCs w:val="28"/>
        </w:rPr>
        <w:t>Славутської</w:t>
      </w:r>
      <w:proofErr w:type="spellEnd"/>
      <w:r w:rsidR="00C64F77">
        <w:rPr>
          <w:color w:val="000000"/>
          <w:sz w:val="28"/>
          <w:szCs w:val="28"/>
        </w:rPr>
        <w:t xml:space="preserve"> міської ради </w:t>
      </w:r>
      <w:r w:rsidR="00C64F77">
        <w:rPr>
          <w:sz w:val="28"/>
          <w:szCs w:val="28"/>
        </w:rPr>
        <w:t>проведено:</w:t>
      </w:r>
    </w:p>
    <w:p w14:paraId="38C44B04" w14:textId="5F0FCE27" w:rsidR="00C64F77" w:rsidRDefault="00960D8E" w:rsidP="00960D8E">
      <w:pPr>
        <w:suppressAutoHyphens/>
        <w:ind w:left="284"/>
        <w:jc w:val="both"/>
        <w:rPr>
          <w:sz w:val="28"/>
          <w:szCs w:val="28"/>
        </w:rPr>
      </w:pPr>
      <w:r>
        <w:rPr>
          <w:sz w:val="28"/>
          <w:szCs w:val="28"/>
        </w:rPr>
        <w:t xml:space="preserve"> - </w:t>
      </w:r>
      <w:r w:rsidR="00C64F77">
        <w:rPr>
          <w:sz w:val="28"/>
          <w:szCs w:val="28"/>
        </w:rPr>
        <w:t xml:space="preserve">реєстрацію місця проживання осіб в кількості - </w:t>
      </w:r>
      <w:r w:rsidR="00C64F77" w:rsidRPr="00472944">
        <w:rPr>
          <w:sz w:val="28"/>
          <w:szCs w:val="28"/>
        </w:rPr>
        <w:t>1</w:t>
      </w:r>
      <w:r w:rsidR="00C64F77">
        <w:rPr>
          <w:sz w:val="28"/>
          <w:szCs w:val="28"/>
        </w:rPr>
        <w:t>100</w:t>
      </w:r>
      <w:r w:rsidR="00C64F77" w:rsidRPr="00472944">
        <w:rPr>
          <w:sz w:val="28"/>
          <w:szCs w:val="28"/>
        </w:rPr>
        <w:t>.</w:t>
      </w:r>
    </w:p>
    <w:p w14:paraId="5D7EA447" w14:textId="3E15403B" w:rsidR="00C64F77" w:rsidRPr="00472944" w:rsidRDefault="00960D8E" w:rsidP="00960D8E">
      <w:pPr>
        <w:suppressAutoHyphens/>
        <w:ind w:left="284"/>
        <w:jc w:val="both"/>
        <w:rPr>
          <w:sz w:val="28"/>
          <w:szCs w:val="28"/>
        </w:rPr>
      </w:pPr>
      <w:r>
        <w:rPr>
          <w:sz w:val="28"/>
          <w:szCs w:val="28"/>
        </w:rPr>
        <w:t xml:space="preserve"> - </w:t>
      </w:r>
      <w:r w:rsidR="00C64F77">
        <w:rPr>
          <w:sz w:val="28"/>
          <w:szCs w:val="28"/>
        </w:rPr>
        <w:t xml:space="preserve">знято з реєстрації місця проживання осіб в кількості - </w:t>
      </w:r>
      <w:r w:rsidR="00C64F77" w:rsidRPr="00472944">
        <w:rPr>
          <w:sz w:val="28"/>
          <w:szCs w:val="28"/>
        </w:rPr>
        <w:t>1</w:t>
      </w:r>
      <w:r w:rsidR="00C64F77">
        <w:rPr>
          <w:sz w:val="28"/>
          <w:szCs w:val="28"/>
        </w:rPr>
        <w:t>530</w:t>
      </w:r>
      <w:r w:rsidR="00C64F77" w:rsidRPr="00472944">
        <w:rPr>
          <w:sz w:val="28"/>
          <w:szCs w:val="28"/>
        </w:rPr>
        <w:t>.</w:t>
      </w:r>
    </w:p>
    <w:p w14:paraId="5E71311A" w14:textId="137C9BD9" w:rsidR="00C64F77" w:rsidRDefault="00960D8E" w:rsidP="00C64F77">
      <w:pPr>
        <w:jc w:val="both"/>
        <w:rPr>
          <w:color w:val="000000"/>
          <w:sz w:val="28"/>
          <w:szCs w:val="28"/>
        </w:rPr>
      </w:pPr>
      <w:r>
        <w:rPr>
          <w:sz w:val="28"/>
          <w:szCs w:val="28"/>
        </w:rPr>
        <w:lastRenderedPageBreak/>
        <w:t xml:space="preserve">     </w:t>
      </w:r>
      <w:r w:rsidR="00C64F77">
        <w:rPr>
          <w:sz w:val="28"/>
          <w:szCs w:val="28"/>
        </w:rPr>
        <w:t xml:space="preserve">За 2025 рік відділом з питань реєстрації місця проживання виконавчого комітету </w:t>
      </w:r>
      <w:proofErr w:type="spellStart"/>
      <w:r w:rsidR="00C64F77">
        <w:rPr>
          <w:sz w:val="28"/>
          <w:szCs w:val="28"/>
        </w:rPr>
        <w:t>Славутської</w:t>
      </w:r>
      <w:proofErr w:type="spellEnd"/>
      <w:r w:rsidR="00C64F77">
        <w:rPr>
          <w:sz w:val="28"/>
          <w:szCs w:val="28"/>
        </w:rPr>
        <w:t xml:space="preserve"> міської ради видано довідок особам в кількості -                  5754 шт.</w:t>
      </w:r>
      <w:r w:rsidR="00C64F77">
        <w:rPr>
          <w:color w:val="000000"/>
          <w:sz w:val="28"/>
          <w:szCs w:val="28"/>
        </w:rPr>
        <w:t xml:space="preserve">   </w:t>
      </w:r>
    </w:p>
    <w:p w14:paraId="37758F35" w14:textId="49F5C5CF" w:rsidR="00C64F77" w:rsidRDefault="00960D8E" w:rsidP="00C64F77">
      <w:pPr>
        <w:jc w:val="both"/>
        <w:rPr>
          <w:color w:val="000000"/>
          <w:sz w:val="28"/>
          <w:szCs w:val="28"/>
        </w:rPr>
      </w:pPr>
      <w:r>
        <w:rPr>
          <w:color w:val="000000"/>
          <w:sz w:val="28"/>
          <w:szCs w:val="28"/>
        </w:rPr>
        <w:t xml:space="preserve">        </w:t>
      </w:r>
      <w:r w:rsidR="00C64F77">
        <w:rPr>
          <w:color w:val="000000"/>
          <w:sz w:val="28"/>
          <w:szCs w:val="28"/>
        </w:rPr>
        <w:t>Відділ з питань реєстрації місця проживання співпрацює з органами самоорганізації населення (квартального комітету) в частині завіряння підписів голів квартального комітету при видачі актів про фактичне проживання та характеристик для жителів міста Славута.</w:t>
      </w:r>
    </w:p>
    <w:p w14:paraId="3403B926" w14:textId="146A3812" w:rsidR="00C64F77" w:rsidRPr="00AE72EE" w:rsidRDefault="00960D8E" w:rsidP="00960D8E">
      <w:pPr>
        <w:jc w:val="both"/>
        <w:rPr>
          <w:sz w:val="28"/>
          <w:szCs w:val="28"/>
        </w:rPr>
      </w:pPr>
      <w:r>
        <w:rPr>
          <w:color w:val="000000"/>
          <w:sz w:val="28"/>
          <w:szCs w:val="28"/>
        </w:rPr>
        <w:t xml:space="preserve">        </w:t>
      </w:r>
      <w:r w:rsidR="00C64F77">
        <w:rPr>
          <w:color w:val="000000"/>
          <w:sz w:val="28"/>
          <w:szCs w:val="28"/>
        </w:rPr>
        <w:t xml:space="preserve">Протягом 2025 року працівниками відділу з питань реєстрації місця проживання спільно з працівниками відділу приватизації житла та комунального майна, управління ЖКГ, енергозбереження, благоустрою та громадського порядку було складено актів про фактичне проживання громадян, характеристик на осіб в кількості </w:t>
      </w:r>
      <w:r w:rsidR="00C64F77">
        <w:rPr>
          <w:sz w:val="28"/>
          <w:szCs w:val="28"/>
        </w:rPr>
        <w:t>481</w:t>
      </w:r>
      <w:r w:rsidR="00C64F77" w:rsidRPr="00AE72EE">
        <w:rPr>
          <w:sz w:val="28"/>
          <w:szCs w:val="28"/>
        </w:rPr>
        <w:t>.</w:t>
      </w:r>
    </w:p>
    <w:p w14:paraId="0DE2B8EE" w14:textId="19E09136" w:rsidR="00C64F77" w:rsidRDefault="00960D8E" w:rsidP="00C64F77">
      <w:pPr>
        <w:jc w:val="both"/>
        <w:rPr>
          <w:color w:val="000000"/>
          <w:sz w:val="28"/>
          <w:szCs w:val="28"/>
        </w:rPr>
      </w:pPr>
      <w:r>
        <w:rPr>
          <w:color w:val="000000"/>
          <w:sz w:val="28"/>
          <w:szCs w:val="28"/>
        </w:rPr>
        <w:t xml:space="preserve">        </w:t>
      </w:r>
      <w:r w:rsidR="00C64F77">
        <w:rPr>
          <w:color w:val="000000"/>
          <w:sz w:val="28"/>
          <w:szCs w:val="28"/>
        </w:rPr>
        <w:t>За 2025 рік до відділу з питань реєстрації місця проживання надійшло і відповідно розглянуто 1378 листів від органів державної влади, органів місцевого самоврядування, нотаріусів, юридичних та фізичних осіб та інше.</w:t>
      </w:r>
      <w:r w:rsidR="00C64F77">
        <w:rPr>
          <w:color w:val="000000"/>
          <w:sz w:val="28"/>
          <w:szCs w:val="28"/>
        </w:rPr>
        <w:tab/>
      </w:r>
    </w:p>
    <w:p w14:paraId="4DDD38EF" w14:textId="15233C4D" w:rsidR="00C64F77" w:rsidRDefault="00960D8E" w:rsidP="00960D8E">
      <w:pPr>
        <w:jc w:val="both"/>
        <w:rPr>
          <w:color w:val="000000"/>
          <w:sz w:val="28"/>
          <w:szCs w:val="28"/>
        </w:rPr>
      </w:pPr>
      <w:r>
        <w:rPr>
          <w:color w:val="000000"/>
          <w:sz w:val="28"/>
          <w:szCs w:val="28"/>
        </w:rPr>
        <w:t xml:space="preserve">        </w:t>
      </w:r>
      <w:r w:rsidR="00C64F77">
        <w:rPr>
          <w:color w:val="000000"/>
          <w:sz w:val="28"/>
          <w:szCs w:val="28"/>
        </w:rPr>
        <w:t>Протягом 2025 року направлено відділом з питань реєстрації місця проживання 1111 листа до органів державної влади, органів місцевого самоврядування, нотаріусам, юридичним та фізичним осіб та інше.</w:t>
      </w:r>
    </w:p>
    <w:p w14:paraId="3ADE04B0" w14:textId="0E6E7672" w:rsidR="00C64F77" w:rsidRDefault="00960D8E" w:rsidP="00960D8E">
      <w:pPr>
        <w:jc w:val="both"/>
        <w:rPr>
          <w:b/>
          <w:bCs/>
          <w:sz w:val="28"/>
          <w:szCs w:val="28"/>
        </w:rPr>
      </w:pPr>
      <w:r>
        <w:rPr>
          <w:sz w:val="28"/>
          <w:szCs w:val="28"/>
        </w:rPr>
        <w:t xml:space="preserve">        </w:t>
      </w:r>
      <w:r w:rsidR="00C64F77">
        <w:rPr>
          <w:sz w:val="28"/>
          <w:szCs w:val="28"/>
        </w:rPr>
        <w:t xml:space="preserve">Спеціалістами відділу з питань реєстрації місця проживання протягом 2025 року щоденно надавались заявникам роз’яснення з питань реєстрації/зняття з реєстрації місця проживання, в тому числі роз’яснення стосовно </w:t>
      </w:r>
      <w:proofErr w:type="spellStart"/>
      <w:r w:rsidR="00C64F77">
        <w:rPr>
          <w:sz w:val="28"/>
          <w:szCs w:val="28"/>
          <w:lang w:val="en-US"/>
        </w:rPr>
        <w:t>дек</w:t>
      </w:r>
      <w:r w:rsidR="00C64F77">
        <w:rPr>
          <w:sz w:val="28"/>
          <w:szCs w:val="28"/>
        </w:rPr>
        <w:t>ларування</w:t>
      </w:r>
      <w:proofErr w:type="spellEnd"/>
      <w:r w:rsidR="00C64F77">
        <w:rPr>
          <w:sz w:val="28"/>
          <w:szCs w:val="28"/>
        </w:rPr>
        <w:t xml:space="preserve"> місця проживання.</w:t>
      </w:r>
    </w:p>
    <w:p w14:paraId="7266A1EF" w14:textId="58AC9D31" w:rsidR="00C64F77" w:rsidRDefault="00960D8E" w:rsidP="00960D8E">
      <w:pPr>
        <w:jc w:val="both"/>
        <w:rPr>
          <w:sz w:val="28"/>
          <w:szCs w:val="28"/>
        </w:rPr>
      </w:pPr>
      <w:r>
        <w:rPr>
          <w:color w:val="000000"/>
          <w:sz w:val="28"/>
          <w:szCs w:val="28"/>
        </w:rPr>
        <w:t xml:space="preserve">        </w:t>
      </w:r>
      <w:r w:rsidR="00C64F77">
        <w:rPr>
          <w:color w:val="000000"/>
          <w:sz w:val="28"/>
          <w:szCs w:val="28"/>
        </w:rPr>
        <w:t>Відділ з питань реєстрації місця проживання веде Реєстр територіальної громади, що розміщений на офіційному веб-сайті ДМС, працює у програмі «ЦНАП-</w:t>
      </w:r>
      <w:r w:rsidR="00C64F77">
        <w:rPr>
          <w:color w:val="000000"/>
          <w:sz w:val="28"/>
          <w:szCs w:val="28"/>
          <w:lang w:val="en-US"/>
        </w:rPr>
        <w:t>SQS</w:t>
      </w:r>
      <w:r w:rsidR="00C64F77">
        <w:rPr>
          <w:color w:val="000000"/>
          <w:sz w:val="28"/>
          <w:szCs w:val="28"/>
        </w:rPr>
        <w:t>» по здійсненню реєстрації/зняття з реєстрації місця проживання/перебування осіб, внесення в реєстр громади міста актуальних даних,</w:t>
      </w:r>
      <w:r w:rsidR="00C64F77">
        <w:rPr>
          <w:sz w:val="28"/>
          <w:szCs w:val="28"/>
        </w:rPr>
        <w:t xml:space="preserve"> генерація звітів (програма автоматизує рутинну паперову роботу, мінімізація часу для виконання послуг), </w:t>
      </w:r>
      <w:r w:rsidR="00C64F77">
        <w:rPr>
          <w:color w:val="000000"/>
          <w:sz w:val="28"/>
          <w:szCs w:val="28"/>
        </w:rPr>
        <w:t>що дозволяє пришвидшити час на надання послуг мешканцям громади</w:t>
      </w:r>
      <w:r w:rsidR="00C64F77">
        <w:rPr>
          <w:sz w:val="28"/>
          <w:szCs w:val="28"/>
        </w:rPr>
        <w:t>.</w:t>
      </w:r>
    </w:p>
    <w:p w14:paraId="23336EC3" w14:textId="77777777" w:rsidR="00E3276B" w:rsidRDefault="00E3276B" w:rsidP="003557AF">
      <w:pPr>
        <w:rPr>
          <w:sz w:val="28"/>
          <w:szCs w:val="28"/>
        </w:rPr>
      </w:pPr>
    </w:p>
    <w:p w14:paraId="6168D549" w14:textId="20002CDC" w:rsidR="00765AF5" w:rsidRPr="004B11C3" w:rsidRDefault="0099486B" w:rsidP="00FE16B2">
      <w:pPr>
        <w:jc w:val="center"/>
        <w:rPr>
          <w:sz w:val="28"/>
          <w:szCs w:val="28"/>
          <w:lang w:eastAsia="zh-CN"/>
        </w:rPr>
      </w:pPr>
      <w:r w:rsidRPr="004B11C3">
        <w:rPr>
          <w:b/>
          <w:sz w:val="28"/>
          <w:szCs w:val="28"/>
          <w:lang w:eastAsia="uk-UA"/>
        </w:rPr>
        <w:t>Юридичний відділ</w:t>
      </w:r>
    </w:p>
    <w:p w14:paraId="169E7B59" w14:textId="77777777" w:rsidR="00960D8E" w:rsidRDefault="00183AEF" w:rsidP="00960D8E">
      <w:pPr>
        <w:tabs>
          <w:tab w:val="left" w:pos="492"/>
        </w:tabs>
        <w:jc w:val="both"/>
        <w:rPr>
          <w:sz w:val="28"/>
          <w:szCs w:val="28"/>
        </w:rPr>
      </w:pPr>
      <w:r w:rsidRPr="004B11C3">
        <w:rPr>
          <w:sz w:val="28"/>
          <w:szCs w:val="28"/>
          <w:lang w:eastAsia="zh-CN"/>
        </w:rPr>
        <w:tab/>
      </w:r>
      <w:r w:rsidR="004B11C3" w:rsidRPr="004B11C3">
        <w:rPr>
          <w:sz w:val="28"/>
          <w:szCs w:val="28"/>
        </w:rPr>
        <w:t xml:space="preserve">          Штатна кількість працівників юридичного відділу на кінець звітного періоду</w:t>
      </w:r>
      <w:r w:rsidR="00960D8E">
        <w:rPr>
          <w:sz w:val="28"/>
          <w:szCs w:val="28"/>
        </w:rPr>
        <w:t xml:space="preserve"> -</w:t>
      </w:r>
      <w:r w:rsidR="004B11C3" w:rsidRPr="004B11C3">
        <w:rPr>
          <w:sz w:val="28"/>
          <w:szCs w:val="28"/>
        </w:rPr>
        <w:t xml:space="preserve"> 4. </w:t>
      </w:r>
    </w:p>
    <w:p w14:paraId="4AD1A5FA" w14:textId="445F3BC2" w:rsidR="004B11C3" w:rsidRPr="004B11C3" w:rsidRDefault="00960D8E" w:rsidP="00960D8E">
      <w:pPr>
        <w:tabs>
          <w:tab w:val="left" w:pos="492"/>
        </w:tabs>
        <w:jc w:val="both"/>
        <w:rPr>
          <w:sz w:val="28"/>
          <w:szCs w:val="28"/>
        </w:rPr>
      </w:pPr>
      <w:r>
        <w:rPr>
          <w:sz w:val="28"/>
          <w:szCs w:val="28"/>
        </w:rPr>
        <w:t xml:space="preserve">         </w:t>
      </w:r>
      <w:r w:rsidR="004B11C3" w:rsidRPr="004B11C3">
        <w:rPr>
          <w:sz w:val="28"/>
          <w:szCs w:val="28"/>
        </w:rPr>
        <w:t xml:space="preserve">Кількісні показники за основними напрямками роботи: </w:t>
      </w:r>
    </w:p>
    <w:p w14:paraId="67D9360B"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sz w:val="28"/>
          <w:szCs w:val="28"/>
          <w:lang w:val="uk-UA"/>
        </w:rPr>
      </w:pPr>
      <w:r w:rsidRPr="004B11C3">
        <w:rPr>
          <w:sz w:val="28"/>
          <w:szCs w:val="28"/>
          <w:lang w:val="uk-UA"/>
        </w:rPr>
        <w:t>Забезпечено юридичний супровід діяльності міської ради, її виконавчого комітету, посадових осіб місцевого самоврядування в питаннях реалізації, дотримання і захисту прав та законних інтересів територіальної громади, правильного застосування  та запобігання невиконанню вимог актів законодавства під час здійснення повноважень органами місцевого самоврядування і в правовідносинах з іншими суб’єктами, зокрема в умовах дії на території України воєнного стану – на постійній основі.</w:t>
      </w:r>
    </w:p>
    <w:p w14:paraId="12FB361D" w14:textId="77777777" w:rsidR="004B11C3" w:rsidRPr="004B11C3" w:rsidRDefault="004B11C3" w:rsidP="00960D8E">
      <w:pPr>
        <w:pStyle w:val="a4"/>
        <w:numPr>
          <w:ilvl w:val="0"/>
          <w:numId w:val="4"/>
        </w:numPr>
        <w:tabs>
          <w:tab w:val="left" w:pos="993"/>
        </w:tabs>
        <w:suppressAutoHyphens/>
        <w:spacing w:before="0" w:beforeAutospacing="0" w:after="0" w:afterAutospacing="0"/>
        <w:ind w:left="0" w:firstLine="567"/>
        <w:jc w:val="both"/>
        <w:rPr>
          <w:sz w:val="28"/>
          <w:szCs w:val="28"/>
          <w:lang w:val="uk-UA"/>
        </w:rPr>
      </w:pPr>
      <w:r w:rsidRPr="004B11C3">
        <w:rPr>
          <w:sz w:val="28"/>
          <w:szCs w:val="28"/>
          <w:lang w:val="uk-UA"/>
        </w:rPr>
        <w:t xml:space="preserve">Проведено юридичну та антикорупційну експертизи проєктів рішень </w:t>
      </w:r>
      <w:proofErr w:type="spellStart"/>
      <w:r w:rsidRPr="004B11C3">
        <w:rPr>
          <w:sz w:val="28"/>
          <w:szCs w:val="28"/>
          <w:lang w:val="uk-UA"/>
        </w:rPr>
        <w:t>Славутської</w:t>
      </w:r>
      <w:proofErr w:type="spellEnd"/>
      <w:r w:rsidRPr="004B11C3">
        <w:rPr>
          <w:sz w:val="28"/>
          <w:szCs w:val="28"/>
          <w:lang w:val="uk-UA"/>
        </w:rPr>
        <w:t xml:space="preserve"> міської ради, Виконавчого комітету </w:t>
      </w:r>
      <w:proofErr w:type="spellStart"/>
      <w:r w:rsidRPr="004B11C3">
        <w:rPr>
          <w:sz w:val="28"/>
          <w:szCs w:val="28"/>
          <w:lang w:val="uk-UA"/>
        </w:rPr>
        <w:t>Славутської</w:t>
      </w:r>
      <w:proofErr w:type="spellEnd"/>
      <w:r w:rsidRPr="004B11C3">
        <w:rPr>
          <w:sz w:val="28"/>
          <w:szCs w:val="28"/>
          <w:lang w:val="uk-UA"/>
        </w:rPr>
        <w:t xml:space="preserve"> міської ради, міського голови,  а саме:</w:t>
      </w:r>
    </w:p>
    <w:p w14:paraId="080D365E" w14:textId="56F4495D" w:rsidR="00960D8E" w:rsidRDefault="004B11C3" w:rsidP="00960D8E">
      <w:pPr>
        <w:pStyle w:val="a4"/>
        <w:tabs>
          <w:tab w:val="left" w:pos="993"/>
        </w:tabs>
        <w:suppressAutoHyphens/>
        <w:spacing w:before="0" w:after="0" w:afterAutospacing="0"/>
        <w:ind w:left="907" w:hanging="397"/>
        <w:jc w:val="both"/>
        <w:rPr>
          <w:sz w:val="28"/>
          <w:szCs w:val="28"/>
          <w:lang w:val="uk-UA"/>
        </w:rPr>
      </w:pPr>
      <w:r w:rsidRPr="004B11C3">
        <w:rPr>
          <w:sz w:val="28"/>
          <w:szCs w:val="28"/>
          <w:lang w:val="uk-UA"/>
        </w:rPr>
        <w:lastRenderedPageBreak/>
        <w:t>-проєкти рішень ради</w:t>
      </w:r>
      <w:r w:rsidR="00D635EA">
        <w:rPr>
          <w:sz w:val="28"/>
          <w:szCs w:val="28"/>
          <w:lang w:val="uk-UA"/>
        </w:rPr>
        <w:t xml:space="preserve"> -</w:t>
      </w:r>
      <w:r w:rsidRPr="004B11C3">
        <w:rPr>
          <w:sz w:val="28"/>
          <w:szCs w:val="28"/>
          <w:lang w:val="uk-UA"/>
        </w:rPr>
        <w:t xml:space="preserve"> </w:t>
      </w:r>
      <w:r w:rsidRPr="004B11C3">
        <w:rPr>
          <w:bCs/>
          <w:sz w:val="28"/>
          <w:szCs w:val="28"/>
          <w:lang w:val="uk-UA"/>
        </w:rPr>
        <w:t>440,</w:t>
      </w:r>
      <w:r w:rsidRPr="004B11C3">
        <w:rPr>
          <w:sz w:val="28"/>
          <w:szCs w:val="28"/>
          <w:lang w:val="uk-UA"/>
        </w:rPr>
        <w:t xml:space="preserve"> в тому числі нормативно-правовий акт;</w:t>
      </w:r>
    </w:p>
    <w:p w14:paraId="23CDFC79" w14:textId="2FA738DE" w:rsidR="004B11C3" w:rsidRPr="004B11C3" w:rsidRDefault="004B11C3" w:rsidP="00960D8E">
      <w:pPr>
        <w:pStyle w:val="a4"/>
        <w:tabs>
          <w:tab w:val="left" w:pos="993"/>
        </w:tabs>
        <w:suppressAutoHyphens/>
        <w:spacing w:before="0" w:after="0" w:afterAutospacing="0"/>
        <w:ind w:left="907" w:hanging="397"/>
        <w:jc w:val="both"/>
        <w:rPr>
          <w:sz w:val="28"/>
          <w:szCs w:val="28"/>
          <w:lang w:val="uk-UA"/>
        </w:rPr>
      </w:pPr>
      <w:r w:rsidRPr="004B11C3">
        <w:rPr>
          <w:sz w:val="28"/>
          <w:szCs w:val="28"/>
          <w:lang w:val="uk-UA"/>
        </w:rPr>
        <w:t xml:space="preserve">-проєкти рішень Виконавчого комітету </w:t>
      </w:r>
      <w:r w:rsidR="00D635EA">
        <w:rPr>
          <w:sz w:val="28"/>
          <w:szCs w:val="28"/>
          <w:lang w:val="uk-UA"/>
        </w:rPr>
        <w:t>-</w:t>
      </w:r>
      <w:r w:rsidRPr="004B11C3">
        <w:rPr>
          <w:sz w:val="28"/>
          <w:szCs w:val="28"/>
          <w:lang w:val="uk-UA"/>
        </w:rPr>
        <w:t xml:space="preserve"> </w:t>
      </w:r>
      <w:r w:rsidRPr="004B11C3">
        <w:rPr>
          <w:bCs/>
          <w:sz w:val="28"/>
          <w:szCs w:val="28"/>
          <w:lang w:val="uk-UA"/>
        </w:rPr>
        <w:t>477;</w:t>
      </w:r>
    </w:p>
    <w:p w14:paraId="305B827A" w14:textId="465EF8C6" w:rsidR="004B11C3" w:rsidRPr="004B11C3" w:rsidRDefault="004B11C3" w:rsidP="00960D8E">
      <w:pPr>
        <w:pStyle w:val="a4"/>
        <w:tabs>
          <w:tab w:val="left" w:pos="851"/>
        </w:tabs>
        <w:suppressAutoHyphens/>
        <w:spacing w:before="0" w:after="0" w:afterAutospacing="0"/>
        <w:ind w:left="907" w:hanging="397"/>
        <w:jc w:val="both"/>
        <w:rPr>
          <w:bCs/>
          <w:color w:val="000000"/>
          <w:sz w:val="28"/>
          <w:szCs w:val="28"/>
          <w:lang w:val="uk-UA"/>
        </w:rPr>
      </w:pPr>
      <w:r w:rsidRPr="004B11C3">
        <w:rPr>
          <w:sz w:val="28"/>
          <w:szCs w:val="28"/>
          <w:lang w:val="uk-UA"/>
        </w:rPr>
        <w:t xml:space="preserve">-проєкти розпоряджень та наказів міського голови </w:t>
      </w:r>
      <w:r w:rsidR="00D635EA">
        <w:rPr>
          <w:sz w:val="28"/>
          <w:szCs w:val="28"/>
          <w:lang w:val="uk-UA"/>
        </w:rPr>
        <w:t>-</w:t>
      </w:r>
      <w:r w:rsidRPr="004B11C3">
        <w:rPr>
          <w:sz w:val="28"/>
          <w:szCs w:val="28"/>
          <w:lang w:val="uk-UA"/>
        </w:rPr>
        <w:t xml:space="preserve"> </w:t>
      </w:r>
      <w:r w:rsidRPr="004B11C3">
        <w:rPr>
          <w:bCs/>
          <w:color w:val="000000"/>
          <w:sz w:val="28"/>
          <w:szCs w:val="28"/>
          <w:lang w:val="uk-UA"/>
        </w:rPr>
        <w:t>1173;</w:t>
      </w:r>
    </w:p>
    <w:p w14:paraId="41A957F7" w14:textId="3EB22DA0" w:rsidR="004B11C3" w:rsidRPr="004B11C3" w:rsidRDefault="004B11C3" w:rsidP="00960D8E">
      <w:pPr>
        <w:pStyle w:val="a4"/>
        <w:tabs>
          <w:tab w:val="left" w:pos="851"/>
        </w:tabs>
        <w:suppressAutoHyphens/>
        <w:spacing w:before="0" w:after="0" w:afterAutospacing="0"/>
        <w:ind w:left="907" w:hanging="397"/>
        <w:jc w:val="both"/>
        <w:rPr>
          <w:color w:val="000000"/>
          <w:sz w:val="28"/>
          <w:szCs w:val="28"/>
          <w:lang w:val="uk-UA" w:eastAsia="uk-UA" w:bidi="uk-UA"/>
        </w:rPr>
      </w:pPr>
      <w:r w:rsidRPr="004B11C3">
        <w:rPr>
          <w:bCs/>
          <w:color w:val="000000"/>
          <w:sz w:val="28"/>
          <w:szCs w:val="28"/>
          <w:lang w:val="uk-UA"/>
        </w:rPr>
        <w:t xml:space="preserve">- </w:t>
      </w:r>
      <w:r w:rsidRPr="004B11C3">
        <w:rPr>
          <w:color w:val="000000"/>
          <w:sz w:val="28"/>
          <w:szCs w:val="28"/>
          <w:lang w:val="uk-UA"/>
        </w:rPr>
        <w:t>наказів про відрядження</w:t>
      </w:r>
      <w:r w:rsidRPr="004B11C3">
        <w:rPr>
          <w:bCs/>
          <w:color w:val="000000"/>
          <w:sz w:val="28"/>
          <w:szCs w:val="28"/>
          <w:lang w:val="uk-UA"/>
        </w:rPr>
        <w:t xml:space="preserve"> </w:t>
      </w:r>
      <w:r w:rsidR="00D635EA">
        <w:rPr>
          <w:bCs/>
          <w:color w:val="000000"/>
          <w:sz w:val="28"/>
          <w:szCs w:val="28"/>
          <w:lang w:val="uk-UA"/>
        </w:rPr>
        <w:t>-</w:t>
      </w:r>
      <w:r w:rsidRPr="004B11C3">
        <w:rPr>
          <w:bCs/>
          <w:color w:val="000000"/>
          <w:sz w:val="28"/>
          <w:szCs w:val="28"/>
          <w:lang w:val="uk-UA"/>
        </w:rPr>
        <w:t xml:space="preserve"> 83.</w:t>
      </w:r>
    </w:p>
    <w:p w14:paraId="200C03D2" w14:textId="77777777" w:rsidR="00A8563C" w:rsidRDefault="00A8563C" w:rsidP="00A8563C">
      <w:pPr>
        <w:pStyle w:val="a4"/>
        <w:tabs>
          <w:tab w:val="left" w:pos="851"/>
        </w:tabs>
        <w:suppressAutoHyphens/>
        <w:spacing w:before="0" w:after="0"/>
        <w:ind w:firstLine="567"/>
        <w:jc w:val="both"/>
        <w:rPr>
          <w:bCs/>
          <w:color w:val="000000"/>
          <w:sz w:val="28"/>
          <w:szCs w:val="28"/>
          <w:lang w:val="uk-UA" w:eastAsia="uk-UA" w:bidi="uk-UA"/>
        </w:rPr>
      </w:pPr>
      <w:r>
        <w:rPr>
          <w:color w:val="000000"/>
          <w:sz w:val="28"/>
          <w:szCs w:val="28"/>
          <w:lang w:val="uk-UA" w:eastAsia="uk-UA" w:bidi="uk-UA"/>
        </w:rPr>
        <w:t>П</w:t>
      </w:r>
      <w:r w:rsidR="004B11C3" w:rsidRPr="004B11C3">
        <w:rPr>
          <w:bCs/>
          <w:color w:val="000000"/>
          <w:sz w:val="28"/>
          <w:szCs w:val="28"/>
          <w:lang w:val="uk-UA" w:eastAsia="uk-UA" w:bidi="uk-UA"/>
        </w:rPr>
        <w:t xml:space="preserve">ідготовлено </w:t>
      </w:r>
      <w:proofErr w:type="spellStart"/>
      <w:r w:rsidR="004B11C3" w:rsidRPr="004B11C3">
        <w:rPr>
          <w:bCs/>
          <w:color w:val="000000"/>
          <w:sz w:val="28"/>
          <w:szCs w:val="28"/>
          <w:lang w:val="uk-UA" w:eastAsia="uk-UA" w:bidi="uk-UA"/>
        </w:rPr>
        <w:t>проекти</w:t>
      </w:r>
      <w:proofErr w:type="spellEnd"/>
      <w:r w:rsidR="004B11C3" w:rsidRPr="004B11C3">
        <w:rPr>
          <w:bCs/>
          <w:color w:val="000000"/>
          <w:sz w:val="28"/>
          <w:szCs w:val="28"/>
          <w:lang w:val="uk-UA" w:eastAsia="uk-UA" w:bidi="uk-UA"/>
        </w:rPr>
        <w:t xml:space="preserve"> рішень </w:t>
      </w:r>
      <w:proofErr w:type="spellStart"/>
      <w:r w:rsidRPr="004B11C3">
        <w:rPr>
          <w:bCs/>
          <w:color w:val="000000"/>
          <w:sz w:val="28"/>
          <w:szCs w:val="28"/>
          <w:lang w:val="uk-UA" w:eastAsia="uk-UA" w:bidi="uk-UA"/>
        </w:rPr>
        <w:t>Славутської</w:t>
      </w:r>
      <w:proofErr w:type="spellEnd"/>
      <w:r w:rsidRPr="004B11C3">
        <w:rPr>
          <w:bCs/>
          <w:color w:val="000000"/>
          <w:sz w:val="28"/>
          <w:szCs w:val="28"/>
          <w:lang w:val="uk-UA" w:eastAsia="uk-UA" w:bidi="uk-UA"/>
        </w:rPr>
        <w:t xml:space="preserve"> міської ради та </w:t>
      </w:r>
      <w:r w:rsidR="004B11C3" w:rsidRPr="004B11C3">
        <w:rPr>
          <w:bCs/>
          <w:color w:val="000000"/>
          <w:sz w:val="28"/>
          <w:szCs w:val="28"/>
          <w:lang w:val="uk-UA" w:eastAsia="uk-UA" w:bidi="uk-UA"/>
        </w:rPr>
        <w:t xml:space="preserve">виконавчого комітету </w:t>
      </w:r>
      <w:proofErr w:type="spellStart"/>
      <w:r w:rsidR="004B11C3" w:rsidRPr="004B11C3">
        <w:rPr>
          <w:bCs/>
          <w:color w:val="000000"/>
          <w:sz w:val="28"/>
          <w:szCs w:val="28"/>
          <w:lang w:val="uk-UA" w:eastAsia="uk-UA" w:bidi="uk-UA"/>
        </w:rPr>
        <w:t>Славутської</w:t>
      </w:r>
      <w:proofErr w:type="spellEnd"/>
      <w:r w:rsidR="004B11C3" w:rsidRPr="004B11C3">
        <w:rPr>
          <w:bCs/>
          <w:color w:val="000000"/>
          <w:sz w:val="28"/>
          <w:szCs w:val="28"/>
          <w:lang w:val="uk-UA" w:eastAsia="uk-UA" w:bidi="uk-UA"/>
        </w:rPr>
        <w:t xml:space="preserve"> міської ради, юридичні висновки до </w:t>
      </w:r>
      <w:proofErr w:type="spellStart"/>
      <w:r w:rsidR="004B11C3" w:rsidRPr="004B11C3">
        <w:rPr>
          <w:bCs/>
          <w:color w:val="000000"/>
          <w:sz w:val="28"/>
          <w:szCs w:val="28"/>
          <w:lang w:val="uk-UA" w:eastAsia="uk-UA" w:bidi="uk-UA"/>
        </w:rPr>
        <w:t>проектів</w:t>
      </w:r>
      <w:proofErr w:type="spellEnd"/>
      <w:r w:rsidR="004B11C3" w:rsidRPr="004B11C3">
        <w:rPr>
          <w:bCs/>
          <w:color w:val="000000"/>
          <w:sz w:val="28"/>
          <w:szCs w:val="28"/>
          <w:lang w:val="uk-UA" w:eastAsia="uk-UA" w:bidi="uk-UA"/>
        </w:rPr>
        <w:t xml:space="preserve"> рішень.</w:t>
      </w:r>
    </w:p>
    <w:p w14:paraId="5D080430" w14:textId="58F09188" w:rsidR="004B11C3" w:rsidRPr="004B11C3" w:rsidRDefault="004B11C3" w:rsidP="00A8563C">
      <w:pPr>
        <w:pStyle w:val="a4"/>
        <w:tabs>
          <w:tab w:val="left" w:pos="851"/>
        </w:tabs>
        <w:suppressAutoHyphens/>
        <w:spacing w:before="0" w:after="0"/>
        <w:ind w:firstLine="567"/>
        <w:jc w:val="both"/>
        <w:rPr>
          <w:color w:val="000000"/>
          <w:sz w:val="28"/>
          <w:szCs w:val="28"/>
          <w:lang w:val="uk-UA"/>
        </w:rPr>
      </w:pPr>
      <w:r w:rsidRPr="004B11C3">
        <w:rPr>
          <w:iCs/>
          <w:sz w:val="28"/>
          <w:szCs w:val="28"/>
          <w:lang w:val="uk-UA" w:eastAsia="uk-UA"/>
        </w:rPr>
        <w:t xml:space="preserve">Здійснено представництво інтересів територіальної громади в особі </w:t>
      </w:r>
      <w:proofErr w:type="spellStart"/>
      <w:r w:rsidRPr="004B11C3">
        <w:rPr>
          <w:iCs/>
          <w:sz w:val="28"/>
          <w:szCs w:val="28"/>
          <w:lang w:val="uk-UA" w:eastAsia="uk-UA"/>
        </w:rPr>
        <w:t>Славутської</w:t>
      </w:r>
      <w:proofErr w:type="spellEnd"/>
      <w:r w:rsidRPr="004B11C3">
        <w:rPr>
          <w:iCs/>
          <w:sz w:val="28"/>
          <w:szCs w:val="28"/>
          <w:lang w:val="uk-UA" w:eastAsia="uk-UA"/>
        </w:rPr>
        <w:t xml:space="preserve"> міської ради, Виконавчого комітету </w:t>
      </w:r>
      <w:proofErr w:type="spellStart"/>
      <w:r w:rsidRPr="004B11C3">
        <w:rPr>
          <w:iCs/>
          <w:sz w:val="28"/>
          <w:szCs w:val="28"/>
          <w:lang w:val="uk-UA" w:eastAsia="uk-UA"/>
        </w:rPr>
        <w:t>Славутської</w:t>
      </w:r>
      <w:proofErr w:type="spellEnd"/>
      <w:r w:rsidRPr="004B11C3">
        <w:rPr>
          <w:iCs/>
          <w:sz w:val="28"/>
          <w:szCs w:val="28"/>
          <w:lang w:val="uk-UA" w:eastAsia="uk-UA"/>
        </w:rPr>
        <w:t xml:space="preserve"> міської ради, посадових осіб місцевого самоврядування в судах України різної предметної і територіальної юрисдикції:</w:t>
      </w:r>
      <w:r w:rsidRPr="004B11C3">
        <w:rPr>
          <w:iCs/>
          <w:color w:val="000000"/>
          <w:sz w:val="28"/>
          <w:szCs w:val="28"/>
          <w:lang w:val="uk-UA" w:eastAsia="uk-UA"/>
        </w:rPr>
        <w:t xml:space="preserve"> </w:t>
      </w:r>
      <w:r w:rsidRPr="004B11C3">
        <w:rPr>
          <w:bCs/>
          <w:iCs/>
          <w:color w:val="000000"/>
          <w:sz w:val="28"/>
          <w:szCs w:val="28"/>
          <w:lang w:val="uk-UA" w:eastAsia="uk-UA"/>
        </w:rPr>
        <w:t>46 справ (128 судових  засідань)</w:t>
      </w:r>
      <w:r w:rsidRPr="004B11C3">
        <w:rPr>
          <w:bCs/>
          <w:iCs/>
          <w:color w:val="C9211E"/>
          <w:sz w:val="28"/>
          <w:szCs w:val="28"/>
          <w:lang w:val="uk-UA" w:eastAsia="uk-UA"/>
        </w:rPr>
        <w:t xml:space="preserve"> </w:t>
      </w:r>
      <w:r w:rsidRPr="004B11C3">
        <w:rPr>
          <w:bCs/>
          <w:iCs/>
          <w:color w:val="000000"/>
          <w:sz w:val="28"/>
          <w:szCs w:val="28"/>
          <w:lang w:val="uk-UA" w:eastAsia="uk-UA"/>
        </w:rPr>
        <w:t>з</w:t>
      </w:r>
      <w:r w:rsidRPr="004B11C3">
        <w:rPr>
          <w:bCs/>
          <w:iCs/>
          <w:color w:val="C9211E"/>
          <w:sz w:val="28"/>
          <w:szCs w:val="28"/>
          <w:lang w:val="uk-UA" w:eastAsia="uk-UA"/>
        </w:rPr>
        <w:t xml:space="preserve"> </w:t>
      </w:r>
      <w:r w:rsidRPr="004B11C3">
        <w:rPr>
          <w:iCs/>
          <w:sz w:val="28"/>
          <w:szCs w:val="28"/>
          <w:lang w:val="uk-UA" w:eastAsia="uk-UA"/>
        </w:rPr>
        <w:t>пі</w:t>
      </w:r>
      <w:r w:rsidRPr="004B11C3">
        <w:rPr>
          <w:color w:val="000000"/>
          <w:sz w:val="28"/>
          <w:szCs w:val="28"/>
          <w:lang w:val="uk-UA"/>
        </w:rPr>
        <w:t xml:space="preserve">дготовкою необхідні процесуальні документи для представництва інтересів ОМС  в судах  (позовні заяви, відзиви, відповіді на відзиви, заперечення, апеляційні скарги, відзиви на апеляційні скарги.  </w:t>
      </w:r>
    </w:p>
    <w:p w14:paraId="1795850C" w14:textId="77777777" w:rsidR="004B11C3" w:rsidRPr="004B11C3" w:rsidRDefault="004B11C3" w:rsidP="004B11C3">
      <w:pPr>
        <w:pStyle w:val="a4"/>
        <w:tabs>
          <w:tab w:val="left" w:pos="851"/>
        </w:tabs>
        <w:spacing w:before="0" w:after="0"/>
        <w:ind w:firstLine="567"/>
        <w:jc w:val="both"/>
        <w:rPr>
          <w:color w:val="000000"/>
          <w:sz w:val="28"/>
          <w:szCs w:val="28"/>
          <w:u w:val="single"/>
          <w:lang w:val="uk-UA"/>
        </w:rPr>
      </w:pPr>
      <w:r w:rsidRPr="004B11C3">
        <w:rPr>
          <w:color w:val="000000"/>
          <w:sz w:val="28"/>
          <w:szCs w:val="28"/>
          <w:lang w:val="uk-UA"/>
        </w:rPr>
        <w:t xml:space="preserve">За результатами проведеної претензійно-позовної роботи: </w:t>
      </w:r>
    </w:p>
    <w:p w14:paraId="5E1DEE81" w14:textId="77777777" w:rsidR="004B11C3" w:rsidRPr="00A8563C" w:rsidRDefault="004B11C3" w:rsidP="00A8563C">
      <w:pPr>
        <w:pStyle w:val="a4"/>
        <w:tabs>
          <w:tab w:val="left" w:pos="851"/>
        </w:tabs>
        <w:spacing w:before="0" w:after="0"/>
        <w:ind w:firstLine="567"/>
        <w:jc w:val="both"/>
        <w:rPr>
          <w:color w:val="000000"/>
          <w:sz w:val="28"/>
          <w:szCs w:val="28"/>
          <w:lang w:val="uk-UA"/>
        </w:rPr>
      </w:pPr>
      <w:r w:rsidRPr="00A8563C">
        <w:rPr>
          <w:color w:val="000000"/>
          <w:sz w:val="28"/>
          <w:szCs w:val="28"/>
          <w:lang w:val="uk-UA"/>
        </w:rPr>
        <w:t xml:space="preserve">3.1. Забезпечено стягнення на користь </w:t>
      </w:r>
      <w:proofErr w:type="spellStart"/>
      <w:r w:rsidRPr="00A8563C">
        <w:rPr>
          <w:color w:val="000000"/>
          <w:sz w:val="28"/>
          <w:szCs w:val="28"/>
          <w:lang w:val="uk-UA"/>
        </w:rPr>
        <w:t>Славутської</w:t>
      </w:r>
      <w:proofErr w:type="spellEnd"/>
      <w:r w:rsidRPr="00A8563C">
        <w:rPr>
          <w:color w:val="000000"/>
          <w:sz w:val="28"/>
          <w:szCs w:val="28"/>
          <w:lang w:val="uk-UA"/>
        </w:rPr>
        <w:t xml:space="preserve"> міської територіальної громади безпідставно збережені кошти </w:t>
      </w:r>
      <w:r w:rsidRPr="00A8563C">
        <w:rPr>
          <w:rFonts w:eastAsia="font358"/>
          <w:color w:val="000000"/>
          <w:sz w:val="28"/>
          <w:szCs w:val="28"/>
          <w:lang w:val="uk-UA" w:eastAsia="uk-UA"/>
        </w:rPr>
        <w:t xml:space="preserve">за користування земельною ділянкою без достатньої правової підстави </w:t>
      </w:r>
      <w:r w:rsidRPr="00A8563C">
        <w:rPr>
          <w:color w:val="000000"/>
          <w:sz w:val="28"/>
          <w:szCs w:val="28"/>
          <w:lang w:val="uk-UA"/>
        </w:rPr>
        <w:t>у вигляді орендної плати:</w:t>
      </w:r>
    </w:p>
    <w:p w14:paraId="3D53C034" w14:textId="77777777"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color w:val="000000"/>
          <w:sz w:val="28"/>
          <w:szCs w:val="28"/>
          <w:lang w:val="uk-UA"/>
        </w:rPr>
        <w:t xml:space="preserve">1). з </w:t>
      </w:r>
      <w:r w:rsidRPr="004B11C3">
        <w:rPr>
          <w:rFonts w:eastAsia="font358"/>
          <w:color w:val="000000"/>
          <w:sz w:val="28"/>
          <w:szCs w:val="28"/>
          <w:lang w:val="uk-UA" w:eastAsia="uk-UA"/>
        </w:rPr>
        <w:t>ТОВ «УКРПРОМ-ТРАНС 2023», ТОВ «</w:t>
      </w:r>
      <w:proofErr w:type="spellStart"/>
      <w:r w:rsidRPr="004B11C3">
        <w:rPr>
          <w:rFonts w:eastAsia="font358"/>
          <w:color w:val="000000"/>
          <w:sz w:val="28"/>
          <w:szCs w:val="28"/>
          <w:lang w:val="uk-UA" w:eastAsia="uk-UA"/>
        </w:rPr>
        <w:t>Логістик</w:t>
      </w:r>
      <w:proofErr w:type="spellEnd"/>
      <w:r w:rsidRPr="004B11C3">
        <w:rPr>
          <w:rFonts w:eastAsia="font358"/>
          <w:color w:val="000000"/>
          <w:sz w:val="28"/>
          <w:szCs w:val="28"/>
          <w:lang w:val="uk-UA" w:eastAsia="uk-UA"/>
        </w:rPr>
        <w:t xml:space="preserve">» за період з 29.06.2023 року по 22.07.2024 року - в розмірі </w:t>
      </w:r>
      <w:r w:rsidRPr="00A8563C">
        <w:rPr>
          <w:rFonts w:eastAsia="font358"/>
          <w:color w:val="000000"/>
          <w:sz w:val="28"/>
          <w:szCs w:val="28"/>
          <w:lang w:val="uk-UA" w:eastAsia="uk-UA"/>
        </w:rPr>
        <w:t>270 639,09</w:t>
      </w:r>
      <w:r w:rsidRPr="004B11C3">
        <w:rPr>
          <w:rFonts w:eastAsia="font358"/>
          <w:color w:val="000000"/>
          <w:sz w:val="28"/>
          <w:szCs w:val="28"/>
          <w:lang w:val="uk-UA" w:eastAsia="uk-UA"/>
        </w:rPr>
        <w:t xml:space="preserve"> грн. (№924/890/24 позов задоволено, в/л направлено на виконання);</w:t>
      </w:r>
    </w:p>
    <w:p w14:paraId="51014F99" w14:textId="3CE2B139"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2). з ТОВ «УКРПРОМ-ТРАНС 2023», ТОВ «</w:t>
      </w:r>
      <w:proofErr w:type="spellStart"/>
      <w:r w:rsidRPr="004B11C3">
        <w:rPr>
          <w:rFonts w:eastAsia="font358"/>
          <w:color w:val="000000"/>
          <w:sz w:val="28"/>
          <w:szCs w:val="28"/>
          <w:lang w:val="uk-UA" w:eastAsia="uk-UA"/>
        </w:rPr>
        <w:t>Логістик</w:t>
      </w:r>
      <w:proofErr w:type="spellEnd"/>
      <w:r w:rsidRPr="004B11C3">
        <w:rPr>
          <w:rFonts w:eastAsia="font358"/>
          <w:color w:val="000000"/>
          <w:sz w:val="28"/>
          <w:szCs w:val="28"/>
          <w:lang w:val="uk-UA" w:eastAsia="uk-UA"/>
        </w:rPr>
        <w:t xml:space="preserve">» за період з 01.07.2024 року по 22.07.2024 року -  в розмірі </w:t>
      </w:r>
      <w:r w:rsidRPr="00A8563C">
        <w:rPr>
          <w:rFonts w:eastAsia="font358"/>
          <w:color w:val="000000"/>
          <w:sz w:val="28"/>
          <w:szCs w:val="28"/>
          <w:lang w:val="uk-UA" w:eastAsia="uk-UA"/>
        </w:rPr>
        <w:t>25 796,95</w:t>
      </w:r>
      <w:r w:rsidR="00A8563C">
        <w:rPr>
          <w:rFonts w:eastAsia="font358"/>
          <w:color w:val="000000"/>
          <w:sz w:val="28"/>
          <w:szCs w:val="28"/>
          <w:lang w:val="uk-UA" w:eastAsia="uk-UA"/>
        </w:rPr>
        <w:t xml:space="preserve"> </w:t>
      </w:r>
      <w:r w:rsidRPr="004B11C3">
        <w:rPr>
          <w:rFonts w:eastAsia="font358"/>
          <w:color w:val="000000"/>
          <w:sz w:val="28"/>
          <w:szCs w:val="28"/>
          <w:lang w:val="uk-UA" w:eastAsia="uk-UA"/>
        </w:rPr>
        <w:t>грн. (№924/1146/24 позов задоволено, в/л направлено на виконання);</w:t>
      </w:r>
    </w:p>
    <w:p w14:paraId="3A579013" w14:textId="2C085DDB"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3). з Фінансової Компанії «</w:t>
      </w:r>
      <w:proofErr w:type="spellStart"/>
      <w:r w:rsidRPr="004B11C3">
        <w:rPr>
          <w:rFonts w:eastAsia="font358"/>
          <w:color w:val="000000"/>
          <w:sz w:val="28"/>
          <w:szCs w:val="28"/>
          <w:lang w:val="uk-UA" w:eastAsia="uk-UA"/>
        </w:rPr>
        <w:t>Амбрелла</w:t>
      </w:r>
      <w:proofErr w:type="spellEnd"/>
      <w:r w:rsidRPr="004B11C3">
        <w:rPr>
          <w:rFonts w:eastAsia="font358"/>
          <w:color w:val="000000"/>
          <w:sz w:val="28"/>
          <w:szCs w:val="28"/>
          <w:lang w:val="uk-UA" w:eastAsia="uk-UA"/>
        </w:rPr>
        <w:t xml:space="preserve">» за період з 22.10.2021 року по 21.10.2024 року  (№924/1112/24 позов задоволено на </w:t>
      </w:r>
      <w:r w:rsidRPr="00A8563C">
        <w:rPr>
          <w:rFonts w:eastAsia="font358"/>
          <w:color w:val="000000"/>
          <w:sz w:val="28"/>
          <w:szCs w:val="28"/>
          <w:lang w:val="uk-UA" w:eastAsia="uk-UA"/>
        </w:rPr>
        <w:t>суму 287 539,45</w:t>
      </w:r>
      <w:r w:rsidR="00A8563C" w:rsidRPr="00A8563C">
        <w:rPr>
          <w:rFonts w:eastAsia="font358"/>
          <w:color w:val="000000"/>
          <w:sz w:val="28"/>
          <w:szCs w:val="28"/>
          <w:lang w:val="uk-UA" w:eastAsia="uk-UA"/>
        </w:rPr>
        <w:t xml:space="preserve"> </w:t>
      </w:r>
      <w:r w:rsidRPr="004B11C3">
        <w:rPr>
          <w:rFonts w:eastAsia="font358"/>
          <w:color w:val="000000"/>
          <w:sz w:val="28"/>
          <w:szCs w:val="28"/>
          <w:lang w:val="uk-UA" w:eastAsia="uk-UA"/>
        </w:rPr>
        <w:t>грн, направлено на виконання в/л провадження виконане кошти стягнені);</w:t>
      </w:r>
    </w:p>
    <w:p w14:paraId="4C3F0D88" w14:textId="58971776" w:rsidR="004B11C3" w:rsidRPr="004B11C3" w:rsidRDefault="004B11C3" w:rsidP="00A8563C">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4) з ТОВ «Дієва хвиля» за період з 01.04.2024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13 339,26 грн</w:t>
      </w:r>
      <w:r w:rsidRPr="004B11C3">
        <w:rPr>
          <w:rFonts w:eastAsia="font358"/>
          <w:color w:val="000000"/>
          <w:sz w:val="28"/>
          <w:szCs w:val="28"/>
          <w:lang w:val="uk-UA" w:eastAsia="uk-UA"/>
        </w:rPr>
        <w:t>. (924/308/25 позов задоволено, в/л направлено на виконання);</w:t>
      </w:r>
    </w:p>
    <w:p w14:paraId="29F6F213" w14:textId="77777777" w:rsidR="004B11C3" w:rsidRPr="004B11C3" w:rsidRDefault="004B11C3" w:rsidP="00A8563C">
      <w:pPr>
        <w:pStyle w:val="a4"/>
        <w:tabs>
          <w:tab w:val="left" w:pos="851"/>
        </w:tabs>
        <w:spacing w:before="0" w:after="0"/>
        <w:ind w:firstLine="567"/>
        <w:jc w:val="both"/>
        <w:rPr>
          <w:rFonts w:eastAsia="font358"/>
          <w:color w:val="000000"/>
          <w:sz w:val="28"/>
          <w:szCs w:val="28"/>
          <w:u w:val="single"/>
          <w:lang w:val="uk-UA" w:eastAsia="uk-UA"/>
        </w:rPr>
      </w:pPr>
      <w:r w:rsidRPr="004B11C3">
        <w:rPr>
          <w:rFonts w:eastAsia="font358"/>
          <w:color w:val="000000"/>
          <w:sz w:val="28"/>
          <w:szCs w:val="28"/>
          <w:lang w:val="uk-UA" w:eastAsia="uk-UA"/>
        </w:rPr>
        <w:t xml:space="preserve">5). з </w:t>
      </w:r>
      <w:proofErr w:type="spellStart"/>
      <w:r w:rsidRPr="004B11C3">
        <w:rPr>
          <w:rFonts w:eastAsia="font358"/>
          <w:color w:val="000000"/>
          <w:sz w:val="28"/>
          <w:szCs w:val="28"/>
          <w:lang w:val="uk-UA" w:eastAsia="uk-UA"/>
        </w:rPr>
        <w:t>Баланчука</w:t>
      </w:r>
      <w:proofErr w:type="spellEnd"/>
      <w:r w:rsidRPr="004B11C3">
        <w:rPr>
          <w:rFonts w:eastAsia="font358"/>
          <w:color w:val="000000"/>
          <w:sz w:val="28"/>
          <w:szCs w:val="28"/>
          <w:lang w:val="uk-UA" w:eastAsia="uk-UA"/>
        </w:rPr>
        <w:t xml:space="preserve"> Миколи за період з 27.03.2023 року по 10.01.2025 року  - в розмірі </w:t>
      </w:r>
      <w:r w:rsidRPr="00A8563C">
        <w:rPr>
          <w:rFonts w:eastAsia="font358"/>
          <w:color w:val="000000"/>
          <w:sz w:val="28"/>
          <w:szCs w:val="28"/>
          <w:lang w:val="uk-UA" w:eastAsia="uk-UA"/>
        </w:rPr>
        <w:t>8 041,84 грн.</w:t>
      </w:r>
      <w:r w:rsidRPr="004B11C3">
        <w:rPr>
          <w:rFonts w:eastAsia="font358"/>
          <w:color w:val="000000"/>
          <w:sz w:val="28"/>
          <w:szCs w:val="28"/>
          <w:lang w:val="uk-UA" w:eastAsia="uk-UA"/>
        </w:rPr>
        <w:t xml:space="preserve"> (682/648/25 позов задоволено, в/л направлено на виконання);</w:t>
      </w:r>
    </w:p>
    <w:p w14:paraId="01B18A50" w14:textId="77777777" w:rsidR="004B11C3" w:rsidRPr="00A8563C" w:rsidRDefault="004B11C3" w:rsidP="004B11C3">
      <w:pPr>
        <w:pStyle w:val="a4"/>
        <w:tabs>
          <w:tab w:val="left" w:pos="851"/>
        </w:tabs>
        <w:spacing w:before="0" w:after="0"/>
        <w:ind w:firstLine="567"/>
        <w:jc w:val="both"/>
        <w:rPr>
          <w:rFonts w:eastAsia="font358"/>
          <w:color w:val="000000"/>
          <w:sz w:val="28"/>
          <w:szCs w:val="28"/>
          <w:lang w:val="uk-UA" w:eastAsia="uk-UA"/>
        </w:rPr>
      </w:pPr>
      <w:r w:rsidRPr="00A8563C">
        <w:rPr>
          <w:rFonts w:eastAsia="font358"/>
          <w:color w:val="000000"/>
          <w:sz w:val="28"/>
          <w:szCs w:val="28"/>
          <w:lang w:val="uk-UA" w:eastAsia="uk-UA"/>
        </w:rPr>
        <w:lastRenderedPageBreak/>
        <w:t>3.2 Забезпечено стягнення на користь бюджету громади заборгованість за договорами оренди землі щодо:</w:t>
      </w:r>
    </w:p>
    <w:p w14:paraId="1313D683" w14:textId="23DB2164"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1). ТОВ «Київська індустріальна група»</w:t>
      </w:r>
      <w:r w:rsidR="00A8563C">
        <w:rPr>
          <w:rFonts w:eastAsia="font358"/>
          <w:color w:val="000000"/>
          <w:sz w:val="28"/>
          <w:szCs w:val="28"/>
          <w:lang w:val="uk-UA" w:eastAsia="uk-UA"/>
        </w:rPr>
        <w:t xml:space="preserve"> </w:t>
      </w:r>
      <w:r w:rsidRPr="004B11C3">
        <w:rPr>
          <w:rFonts w:eastAsia="font358"/>
          <w:color w:val="000000"/>
          <w:sz w:val="28"/>
          <w:szCs w:val="28"/>
          <w:lang w:val="uk-UA" w:eastAsia="uk-UA"/>
        </w:rPr>
        <w:t xml:space="preserve">за період з 02.10.2023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170 903,63 грн</w:t>
      </w:r>
      <w:r w:rsidRPr="004B11C3">
        <w:rPr>
          <w:rFonts w:eastAsia="font358"/>
          <w:color w:val="000000"/>
          <w:sz w:val="28"/>
          <w:szCs w:val="28"/>
          <w:lang w:val="uk-UA" w:eastAsia="uk-UA"/>
        </w:rPr>
        <w:t>. (924/309/25 позов задоволено, в/л направлено на виконання);</w:t>
      </w:r>
    </w:p>
    <w:p w14:paraId="7B1922F3" w14:textId="42981694" w:rsidR="004B11C3" w:rsidRPr="004B11C3" w:rsidRDefault="004B11C3" w:rsidP="004B11C3">
      <w:pPr>
        <w:pStyle w:val="a4"/>
        <w:tabs>
          <w:tab w:val="left" w:pos="851"/>
        </w:tabs>
        <w:spacing w:before="0" w:after="0"/>
        <w:ind w:firstLine="567"/>
        <w:jc w:val="both"/>
        <w:rPr>
          <w:color w:val="000000"/>
          <w:sz w:val="28"/>
          <w:szCs w:val="28"/>
          <w:lang w:val="uk-UA" w:eastAsia="uk-UA"/>
        </w:rPr>
      </w:pPr>
      <w:r w:rsidRPr="004B11C3">
        <w:rPr>
          <w:rFonts w:eastAsia="font358"/>
          <w:color w:val="000000"/>
          <w:sz w:val="28"/>
          <w:szCs w:val="28"/>
          <w:lang w:val="uk-UA" w:eastAsia="uk-UA"/>
        </w:rPr>
        <w:t xml:space="preserve">2). </w:t>
      </w:r>
      <w:r w:rsidRPr="004B11C3">
        <w:rPr>
          <w:color w:val="000000"/>
          <w:sz w:val="28"/>
          <w:szCs w:val="28"/>
          <w:lang w:val="uk-UA" w:eastAsia="uk-UA"/>
        </w:rPr>
        <w:t>ПАТ «</w:t>
      </w:r>
      <w:proofErr w:type="spellStart"/>
      <w:r w:rsidRPr="004B11C3">
        <w:rPr>
          <w:color w:val="000000"/>
          <w:sz w:val="28"/>
          <w:szCs w:val="28"/>
          <w:lang w:val="uk-UA" w:eastAsia="uk-UA"/>
        </w:rPr>
        <w:t>Славутський</w:t>
      </w:r>
      <w:proofErr w:type="spellEnd"/>
      <w:r w:rsidRPr="004B11C3">
        <w:rPr>
          <w:color w:val="000000"/>
          <w:sz w:val="28"/>
          <w:szCs w:val="28"/>
          <w:lang w:val="uk-UA" w:eastAsia="uk-UA"/>
        </w:rPr>
        <w:t xml:space="preserve"> завод залізобетонних виробів» за період з 21.02.2024 року по 28.01.2025 року </w:t>
      </w:r>
      <w:r w:rsidR="00A8563C">
        <w:rPr>
          <w:color w:val="000000"/>
          <w:sz w:val="28"/>
          <w:szCs w:val="28"/>
          <w:lang w:val="uk-UA" w:eastAsia="uk-UA"/>
        </w:rPr>
        <w:t>-</w:t>
      </w:r>
      <w:r w:rsidRPr="004B11C3">
        <w:rPr>
          <w:color w:val="000000"/>
          <w:sz w:val="28"/>
          <w:szCs w:val="28"/>
          <w:lang w:val="uk-UA" w:eastAsia="uk-UA"/>
        </w:rPr>
        <w:t xml:space="preserve"> в розмірі </w:t>
      </w:r>
      <w:r w:rsidRPr="00A8563C">
        <w:rPr>
          <w:color w:val="000000"/>
          <w:sz w:val="28"/>
          <w:szCs w:val="28"/>
          <w:lang w:val="uk-UA" w:eastAsia="uk-UA"/>
        </w:rPr>
        <w:t>43 049,36 грн</w:t>
      </w:r>
      <w:r w:rsidRPr="004B11C3">
        <w:rPr>
          <w:color w:val="000000"/>
          <w:sz w:val="28"/>
          <w:szCs w:val="28"/>
          <w:lang w:val="uk-UA" w:eastAsia="uk-UA"/>
        </w:rPr>
        <w:t xml:space="preserve">. (924/489/25 </w:t>
      </w:r>
      <w:r w:rsidRPr="004B11C3">
        <w:rPr>
          <w:rFonts w:eastAsia="font358"/>
          <w:color w:val="000000"/>
          <w:sz w:val="28"/>
          <w:szCs w:val="28"/>
          <w:lang w:val="uk-UA" w:eastAsia="uk-UA"/>
        </w:rPr>
        <w:t>позов задоволено, в/л направлено на виконання</w:t>
      </w:r>
      <w:r w:rsidRPr="004B11C3">
        <w:rPr>
          <w:color w:val="000000"/>
          <w:sz w:val="28"/>
          <w:szCs w:val="28"/>
          <w:lang w:val="uk-UA" w:eastAsia="uk-UA"/>
        </w:rPr>
        <w:t>);</w:t>
      </w:r>
    </w:p>
    <w:p w14:paraId="0E5EC070" w14:textId="2097EA3D"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color w:val="000000"/>
          <w:sz w:val="28"/>
          <w:szCs w:val="28"/>
          <w:lang w:val="uk-UA" w:eastAsia="uk-UA"/>
        </w:rPr>
        <w:t xml:space="preserve">3). </w:t>
      </w:r>
      <w:r w:rsidRPr="004B11C3">
        <w:rPr>
          <w:rFonts w:eastAsia="font358"/>
          <w:color w:val="000000"/>
          <w:sz w:val="28"/>
          <w:szCs w:val="28"/>
          <w:lang w:val="uk-UA" w:eastAsia="uk-UA"/>
        </w:rPr>
        <w:t xml:space="preserve">Обслуговуючого кооперативу «Житлово будівельний кооператив «Драйв» за період з 01.01.2022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сумі </w:t>
      </w:r>
      <w:r w:rsidRPr="00A8563C">
        <w:rPr>
          <w:rFonts w:eastAsia="font358"/>
          <w:color w:val="000000"/>
          <w:sz w:val="28"/>
          <w:szCs w:val="28"/>
          <w:lang w:val="uk-UA" w:eastAsia="uk-UA"/>
        </w:rPr>
        <w:t>984 692,31</w:t>
      </w:r>
      <w:r w:rsidRPr="004B11C3">
        <w:rPr>
          <w:rFonts w:eastAsia="font358"/>
          <w:color w:val="000000"/>
          <w:sz w:val="28"/>
          <w:szCs w:val="28"/>
          <w:lang w:val="uk-UA" w:eastAsia="uk-UA"/>
        </w:rPr>
        <w:t xml:space="preserve"> грн. (924/383/25 позов задоволено, в/л направлено на виконання);</w:t>
      </w:r>
    </w:p>
    <w:p w14:paraId="64093B69" w14:textId="0806915C"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4). ТОВ «УКРПРОМ-ТРАНС 2023» за період з 23.07.2024 року по 01.01.2025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131 149,89 грн</w:t>
      </w:r>
      <w:r w:rsidRPr="004B11C3">
        <w:rPr>
          <w:rFonts w:eastAsia="font358"/>
          <w:color w:val="000000"/>
          <w:sz w:val="28"/>
          <w:szCs w:val="28"/>
          <w:lang w:val="uk-UA" w:eastAsia="uk-UA"/>
        </w:rPr>
        <w:t>. (924/384/25 позов задоволено, в/л направлено на виконання);</w:t>
      </w:r>
    </w:p>
    <w:p w14:paraId="51392A39" w14:textId="5FAE13F7" w:rsidR="004B11C3" w:rsidRPr="004B11C3" w:rsidRDefault="004B11C3" w:rsidP="004B11C3">
      <w:pPr>
        <w:pStyle w:val="a4"/>
        <w:tabs>
          <w:tab w:val="left" w:pos="851"/>
        </w:tabs>
        <w:spacing w:before="0" w:after="0"/>
        <w:ind w:firstLine="567"/>
        <w:jc w:val="both"/>
        <w:rPr>
          <w:rFonts w:eastAsia="font358"/>
          <w:color w:val="000000"/>
          <w:sz w:val="28"/>
          <w:szCs w:val="28"/>
          <w:lang w:val="uk-UA" w:eastAsia="uk-UA"/>
        </w:rPr>
      </w:pPr>
      <w:r w:rsidRPr="004B11C3">
        <w:rPr>
          <w:rFonts w:eastAsia="font358"/>
          <w:color w:val="000000"/>
          <w:sz w:val="28"/>
          <w:szCs w:val="28"/>
          <w:lang w:val="uk-UA" w:eastAsia="uk-UA"/>
        </w:rPr>
        <w:t xml:space="preserve">5). ТОВ «УКРПРОМ-ТРАНС 2023» за період з 23.07.2024 року по 01.01.2025 року </w:t>
      </w:r>
      <w:r w:rsidR="0036653C">
        <w:rPr>
          <w:rFonts w:eastAsia="font358"/>
          <w:color w:val="000000"/>
          <w:sz w:val="28"/>
          <w:szCs w:val="28"/>
          <w:lang w:val="uk-UA" w:eastAsia="uk-UA"/>
        </w:rPr>
        <w:t>-</w:t>
      </w:r>
      <w:r w:rsidRPr="004B11C3">
        <w:rPr>
          <w:rFonts w:eastAsia="font358"/>
          <w:color w:val="000000"/>
          <w:sz w:val="28"/>
          <w:szCs w:val="28"/>
          <w:lang w:val="uk-UA" w:eastAsia="uk-UA"/>
        </w:rPr>
        <w:t xml:space="preserve"> в розмірі </w:t>
      </w:r>
      <w:r w:rsidRPr="00A8563C">
        <w:rPr>
          <w:rFonts w:eastAsia="font358"/>
          <w:color w:val="000000"/>
          <w:sz w:val="28"/>
          <w:szCs w:val="28"/>
          <w:lang w:val="uk-UA" w:eastAsia="uk-UA"/>
        </w:rPr>
        <w:t>73 138,27 грн.</w:t>
      </w:r>
      <w:r w:rsidRPr="004B11C3">
        <w:rPr>
          <w:rFonts w:eastAsia="font358"/>
          <w:color w:val="000000"/>
          <w:sz w:val="28"/>
          <w:szCs w:val="28"/>
          <w:lang w:val="uk-UA" w:eastAsia="uk-UA"/>
        </w:rPr>
        <w:t xml:space="preserve"> (924/942/25 позов задоволено, в/л направлено на виконання);</w:t>
      </w:r>
    </w:p>
    <w:p w14:paraId="1915A8F2" w14:textId="368506E6" w:rsidR="004B11C3" w:rsidRPr="004B11C3" w:rsidRDefault="004B11C3" w:rsidP="004B11C3">
      <w:pPr>
        <w:pStyle w:val="a4"/>
        <w:tabs>
          <w:tab w:val="left" w:pos="851"/>
        </w:tabs>
        <w:spacing w:before="0" w:after="0"/>
        <w:ind w:firstLine="567"/>
        <w:jc w:val="both"/>
        <w:rPr>
          <w:rFonts w:eastAsia="font358"/>
          <w:color w:val="000000"/>
          <w:sz w:val="28"/>
          <w:szCs w:val="28"/>
          <w:u w:val="single"/>
          <w:lang w:val="uk-UA" w:eastAsia="uk-UA"/>
        </w:rPr>
      </w:pPr>
      <w:r w:rsidRPr="004B11C3">
        <w:rPr>
          <w:rFonts w:eastAsia="font358"/>
          <w:color w:val="000000"/>
          <w:sz w:val="28"/>
          <w:szCs w:val="28"/>
          <w:lang w:val="uk-UA" w:eastAsia="uk-UA"/>
        </w:rPr>
        <w:t xml:space="preserve">6). Обслуговуючий кооператив «Житлово будівельний кооператив «Драйв» за період з 01.01.2022 року по 31.12.2024 року </w:t>
      </w:r>
      <w:r w:rsidR="00A8563C">
        <w:rPr>
          <w:rFonts w:eastAsia="font358"/>
          <w:color w:val="000000"/>
          <w:sz w:val="28"/>
          <w:szCs w:val="28"/>
          <w:lang w:val="uk-UA" w:eastAsia="uk-UA"/>
        </w:rPr>
        <w:t>-</w:t>
      </w:r>
      <w:r w:rsidRPr="004B11C3">
        <w:rPr>
          <w:rFonts w:eastAsia="font358"/>
          <w:color w:val="000000"/>
          <w:sz w:val="28"/>
          <w:szCs w:val="28"/>
          <w:lang w:val="uk-UA" w:eastAsia="uk-UA"/>
        </w:rPr>
        <w:t xml:space="preserve"> в сумі </w:t>
      </w:r>
      <w:r w:rsidRPr="00A8563C">
        <w:rPr>
          <w:rFonts w:eastAsia="font358"/>
          <w:color w:val="000000"/>
          <w:sz w:val="28"/>
          <w:szCs w:val="28"/>
          <w:lang w:val="uk-UA" w:eastAsia="uk-UA"/>
        </w:rPr>
        <w:t>69 920,34</w:t>
      </w:r>
      <w:r w:rsidR="0036653C">
        <w:rPr>
          <w:rFonts w:eastAsia="font358"/>
          <w:color w:val="000000"/>
          <w:sz w:val="28"/>
          <w:szCs w:val="28"/>
          <w:lang w:val="uk-UA" w:eastAsia="uk-UA"/>
        </w:rPr>
        <w:t xml:space="preserve"> </w:t>
      </w:r>
      <w:r w:rsidRPr="004B11C3">
        <w:rPr>
          <w:rFonts w:eastAsia="font358"/>
          <w:color w:val="000000"/>
          <w:sz w:val="28"/>
          <w:szCs w:val="28"/>
          <w:lang w:val="uk-UA" w:eastAsia="uk-UA"/>
        </w:rPr>
        <w:t>грн. (924/951/25 позов задоволено, в/л направлено на виконання);</w:t>
      </w:r>
    </w:p>
    <w:p w14:paraId="6EFF1664" w14:textId="7CAE3454" w:rsidR="004B11C3" w:rsidRPr="00A8563C" w:rsidRDefault="004B11C3" w:rsidP="004B11C3">
      <w:pPr>
        <w:pStyle w:val="a4"/>
        <w:tabs>
          <w:tab w:val="left" w:pos="851"/>
        </w:tabs>
        <w:spacing w:before="0" w:after="0"/>
        <w:ind w:firstLine="567"/>
        <w:jc w:val="both"/>
        <w:rPr>
          <w:sz w:val="28"/>
          <w:szCs w:val="28"/>
          <w:lang w:val="uk-UA"/>
        </w:rPr>
      </w:pPr>
      <w:r w:rsidRPr="00A8563C">
        <w:rPr>
          <w:rFonts w:eastAsia="font358"/>
          <w:color w:val="000000"/>
          <w:sz w:val="28"/>
          <w:szCs w:val="28"/>
          <w:lang w:val="uk-UA" w:eastAsia="uk-UA"/>
        </w:rPr>
        <w:t>3.3. Забезпечено стягнення на користь бюджету громади заборгованість за Договором оренди комунального майна з ТОВ «</w:t>
      </w:r>
      <w:proofErr w:type="spellStart"/>
      <w:r w:rsidRPr="00A8563C">
        <w:rPr>
          <w:rFonts w:eastAsia="font358"/>
          <w:color w:val="000000"/>
          <w:sz w:val="28"/>
          <w:szCs w:val="28"/>
          <w:lang w:val="uk-UA" w:eastAsia="uk-UA"/>
        </w:rPr>
        <w:t>Біоенергосила</w:t>
      </w:r>
      <w:proofErr w:type="spellEnd"/>
      <w:r w:rsidRPr="00A8563C">
        <w:rPr>
          <w:rFonts w:eastAsia="font358"/>
          <w:color w:val="000000"/>
          <w:sz w:val="28"/>
          <w:szCs w:val="28"/>
          <w:lang w:val="uk-UA" w:eastAsia="uk-UA"/>
        </w:rPr>
        <w:t xml:space="preserve">» за період з 01.02.2023 по 01.03.2025 року </w:t>
      </w:r>
      <w:r w:rsidR="0036653C">
        <w:rPr>
          <w:rFonts w:eastAsia="font358"/>
          <w:color w:val="000000"/>
          <w:sz w:val="28"/>
          <w:szCs w:val="28"/>
          <w:lang w:val="uk-UA" w:eastAsia="uk-UA"/>
        </w:rPr>
        <w:t>-</w:t>
      </w:r>
      <w:r w:rsidRPr="00A8563C">
        <w:rPr>
          <w:rFonts w:eastAsia="font358"/>
          <w:color w:val="000000"/>
          <w:sz w:val="28"/>
          <w:szCs w:val="28"/>
          <w:lang w:val="uk-UA" w:eastAsia="uk-UA"/>
        </w:rPr>
        <w:t xml:space="preserve"> в розмірі 109 523,8 грн. та пеня у розмірі 17 346,8 грн (справа №924/358/25 позов задоволено, в/л направлено на виконання); </w:t>
      </w:r>
    </w:p>
    <w:p w14:paraId="4B0AE94C" w14:textId="0D2D733B" w:rsidR="004B11C3" w:rsidRPr="004B11C3" w:rsidRDefault="004B11C3" w:rsidP="004B11C3">
      <w:pPr>
        <w:ind w:firstLine="360"/>
        <w:jc w:val="both"/>
        <w:rPr>
          <w:sz w:val="28"/>
          <w:szCs w:val="28"/>
          <w:u w:val="single"/>
        </w:rPr>
      </w:pPr>
      <w:r w:rsidRPr="004B11C3">
        <w:rPr>
          <w:sz w:val="28"/>
          <w:szCs w:val="28"/>
        </w:rPr>
        <w:t xml:space="preserve">Загальна сума по вжитих заходах, відображених в підпунктах 3.1-3.3. п. 3 звіту по стягненню заборгованості  за 2025 рік складає </w:t>
      </w:r>
      <w:r w:rsidR="0036653C">
        <w:rPr>
          <w:sz w:val="28"/>
          <w:szCs w:val="28"/>
        </w:rPr>
        <w:t>-</w:t>
      </w:r>
      <w:r w:rsidRPr="004B11C3">
        <w:rPr>
          <w:sz w:val="28"/>
          <w:szCs w:val="28"/>
        </w:rPr>
        <w:t xml:space="preserve"> 2 205 080,99 грн.</w:t>
      </w:r>
    </w:p>
    <w:p w14:paraId="7CA4E2E5" w14:textId="77777777" w:rsidR="004B11C3" w:rsidRPr="00A8563C" w:rsidRDefault="004B11C3" w:rsidP="004B11C3">
      <w:pPr>
        <w:ind w:firstLine="360"/>
        <w:jc w:val="both"/>
        <w:rPr>
          <w:sz w:val="28"/>
          <w:szCs w:val="28"/>
        </w:rPr>
      </w:pPr>
      <w:r w:rsidRPr="00A8563C">
        <w:rPr>
          <w:sz w:val="28"/>
          <w:szCs w:val="28"/>
        </w:rPr>
        <w:t>3.4.Забезпечено стягнення до бюджету громади безпідставно збережених коштів у вигляді пайової участі на загальну суму 535 311 грн. в рамках проведеної претензійної роботи, а саме:</w:t>
      </w:r>
    </w:p>
    <w:p w14:paraId="5CA166AC" w14:textId="55551A01" w:rsidR="004B11C3" w:rsidRPr="004B11C3" w:rsidRDefault="004B11C3" w:rsidP="004B11C3">
      <w:pPr>
        <w:ind w:firstLine="360"/>
        <w:jc w:val="both"/>
        <w:rPr>
          <w:sz w:val="28"/>
          <w:szCs w:val="28"/>
        </w:rPr>
      </w:pPr>
      <w:r w:rsidRPr="004B11C3">
        <w:rPr>
          <w:sz w:val="28"/>
          <w:szCs w:val="28"/>
        </w:rPr>
        <w:t>1). ЄРЄМЄЄВ В.П.-</w:t>
      </w:r>
      <w:r w:rsidR="0036653C">
        <w:rPr>
          <w:sz w:val="28"/>
          <w:szCs w:val="28"/>
        </w:rPr>
        <w:t xml:space="preserve"> </w:t>
      </w:r>
      <w:r w:rsidRPr="004B11C3">
        <w:rPr>
          <w:sz w:val="28"/>
          <w:szCs w:val="28"/>
        </w:rPr>
        <w:t xml:space="preserve">«Будівництво </w:t>
      </w:r>
      <w:proofErr w:type="spellStart"/>
      <w:r w:rsidRPr="004B11C3">
        <w:rPr>
          <w:sz w:val="28"/>
          <w:szCs w:val="28"/>
        </w:rPr>
        <w:t>торгівельно</w:t>
      </w:r>
      <w:proofErr w:type="spellEnd"/>
      <w:r w:rsidRPr="004B11C3">
        <w:rPr>
          <w:sz w:val="28"/>
          <w:szCs w:val="28"/>
        </w:rPr>
        <w:t xml:space="preserve">-сервісного пункту з обслуговування автомобілів» в сумі - </w:t>
      </w:r>
      <w:r w:rsidRPr="00A8563C">
        <w:rPr>
          <w:sz w:val="28"/>
          <w:szCs w:val="28"/>
        </w:rPr>
        <w:t>24 365,28 грн</w:t>
      </w:r>
      <w:r w:rsidRPr="004B11C3">
        <w:rPr>
          <w:sz w:val="28"/>
          <w:szCs w:val="28"/>
          <w:u w:val="single"/>
        </w:rPr>
        <w:t>.</w:t>
      </w:r>
    </w:p>
    <w:p w14:paraId="36ECBB83" w14:textId="77777777" w:rsidR="004B11C3" w:rsidRPr="004B11C3" w:rsidRDefault="004B11C3" w:rsidP="004B11C3">
      <w:pPr>
        <w:ind w:firstLine="360"/>
        <w:jc w:val="both"/>
        <w:rPr>
          <w:sz w:val="28"/>
          <w:szCs w:val="28"/>
        </w:rPr>
      </w:pPr>
      <w:r w:rsidRPr="004B11C3">
        <w:rPr>
          <w:sz w:val="28"/>
          <w:szCs w:val="28"/>
        </w:rPr>
        <w:t xml:space="preserve">2). БОКІШ С.В. - «Реконструкція будівлі (нежитлового приміщення) авто-мийки по вул. Гвардійська буд.6 індекс 30000 м. Славута Хмельницької області» в сумі - </w:t>
      </w:r>
      <w:r w:rsidRPr="00A8563C">
        <w:rPr>
          <w:sz w:val="28"/>
          <w:szCs w:val="28"/>
        </w:rPr>
        <w:t>19 134,67 грн.</w:t>
      </w:r>
    </w:p>
    <w:p w14:paraId="32E26110" w14:textId="77777777" w:rsidR="004B11C3" w:rsidRPr="004B11C3" w:rsidRDefault="004B11C3" w:rsidP="004B11C3">
      <w:pPr>
        <w:ind w:firstLine="360"/>
        <w:jc w:val="both"/>
        <w:rPr>
          <w:sz w:val="28"/>
          <w:szCs w:val="28"/>
        </w:rPr>
      </w:pPr>
      <w:r w:rsidRPr="004B11C3">
        <w:rPr>
          <w:sz w:val="28"/>
          <w:szCs w:val="28"/>
        </w:rPr>
        <w:t>3). СОТНІК І.М. - «Будівництво торгового центру по вул. Ярослава Мудрого в м. Славута Хмельницької області на земельній ділянці з кадастровим номером 6810600000:01:007:0076», в сумі -</w:t>
      </w:r>
      <w:r w:rsidRPr="00A8563C">
        <w:rPr>
          <w:sz w:val="28"/>
          <w:szCs w:val="28"/>
        </w:rPr>
        <w:t>134 838 грн</w:t>
      </w:r>
      <w:r w:rsidRPr="004B11C3">
        <w:rPr>
          <w:sz w:val="28"/>
          <w:szCs w:val="28"/>
          <w:u w:val="single"/>
        </w:rPr>
        <w:t>.</w:t>
      </w:r>
    </w:p>
    <w:p w14:paraId="31B27FCD" w14:textId="48E50450" w:rsidR="004B11C3" w:rsidRPr="004B11C3" w:rsidRDefault="004B11C3" w:rsidP="004B11C3">
      <w:pPr>
        <w:ind w:firstLine="360"/>
        <w:jc w:val="both"/>
        <w:rPr>
          <w:sz w:val="28"/>
          <w:szCs w:val="28"/>
        </w:rPr>
      </w:pPr>
      <w:r w:rsidRPr="004B11C3">
        <w:rPr>
          <w:sz w:val="28"/>
          <w:szCs w:val="28"/>
        </w:rPr>
        <w:lastRenderedPageBreak/>
        <w:t xml:space="preserve">4). ЛУКЯНЧУК Т.С. - «Реконструкція нежитлового приміщення в житловому будинку по вул. Здоров’я, 9 в м. Славута Хмельницької області під два самостійні об’єкти: житлову квартиру та нежитлове приміщення», в сумі </w:t>
      </w:r>
      <w:r w:rsidR="00A8563C">
        <w:rPr>
          <w:sz w:val="28"/>
          <w:szCs w:val="28"/>
        </w:rPr>
        <w:t>-</w:t>
      </w:r>
      <w:r w:rsidRPr="004B11C3">
        <w:rPr>
          <w:sz w:val="28"/>
          <w:szCs w:val="28"/>
        </w:rPr>
        <w:t xml:space="preserve"> </w:t>
      </w:r>
      <w:r w:rsidRPr="00A8563C">
        <w:rPr>
          <w:sz w:val="28"/>
          <w:szCs w:val="28"/>
        </w:rPr>
        <w:t>28 164,20 грн</w:t>
      </w:r>
      <w:r w:rsidRPr="004B11C3">
        <w:rPr>
          <w:sz w:val="28"/>
          <w:szCs w:val="28"/>
        </w:rPr>
        <w:t>.</w:t>
      </w:r>
    </w:p>
    <w:p w14:paraId="27DD9EE9" w14:textId="3CD37786" w:rsidR="004B11C3" w:rsidRPr="004B11C3" w:rsidRDefault="004B11C3" w:rsidP="004B11C3">
      <w:pPr>
        <w:ind w:firstLine="360"/>
        <w:jc w:val="both"/>
        <w:rPr>
          <w:sz w:val="28"/>
          <w:szCs w:val="28"/>
        </w:rPr>
      </w:pPr>
      <w:r w:rsidRPr="004B11C3">
        <w:rPr>
          <w:sz w:val="28"/>
          <w:szCs w:val="28"/>
        </w:rPr>
        <w:t>5). КУШНІРОВА Т.С. - «Будівництво магазину з квартирою по вул. Ізяславська,23 в м.</w:t>
      </w:r>
      <w:r w:rsidR="00A8563C">
        <w:rPr>
          <w:sz w:val="28"/>
          <w:szCs w:val="28"/>
        </w:rPr>
        <w:t xml:space="preserve"> </w:t>
      </w:r>
      <w:r w:rsidRPr="004B11C3">
        <w:rPr>
          <w:sz w:val="28"/>
          <w:szCs w:val="28"/>
        </w:rPr>
        <w:t xml:space="preserve">Славута Хмельницької області»,  в сумі </w:t>
      </w:r>
      <w:r w:rsidR="00A8563C">
        <w:rPr>
          <w:sz w:val="28"/>
          <w:szCs w:val="28"/>
        </w:rPr>
        <w:t>-</w:t>
      </w:r>
      <w:r w:rsidRPr="00A8563C">
        <w:rPr>
          <w:sz w:val="28"/>
          <w:szCs w:val="28"/>
        </w:rPr>
        <w:t>8 840 грн.</w:t>
      </w:r>
    </w:p>
    <w:p w14:paraId="7C261666" w14:textId="77777777" w:rsidR="004B11C3" w:rsidRPr="00A8563C" w:rsidRDefault="004B11C3" w:rsidP="004B11C3">
      <w:pPr>
        <w:ind w:firstLine="360"/>
        <w:jc w:val="both"/>
        <w:rPr>
          <w:sz w:val="28"/>
          <w:szCs w:val="28"/>
        </w:rPr>
      </w:pPr>
      <w:r w:rsidRPr="004B11C3">
        <w:rPr>
          <w:sz w:val="28"/>
          <w:szCs w:val="28"/>
        </w:rPr>
        <w:t>6). КРИВОРЧУК В.М. - «Реконструкція нежитлового приміщення аптеки під магазин кафетерій по вул.Садова,5 в м. Славута Хмельницької області», в сумі -</w:t>
      </w:r>
      <w:r w:rsidRPr="00A8563C">
        <w:rPr>
          <w:sz w:val="28"/>
          <w:szCs w:val="28"/>
        </w:rPr>
        <w:t>13 271,20 грн.</w:t>
      </w:r>
    </w:p>
    <w:p w14:paraId="5C364B60" w14:textId="77777777" w:rsidR="004B11C3" w:rsidRPr="004B11C3" w:rsidRDefault="004B11C3" w:rsidP="004B11C3">
      <w:pPr>
        <w:ind w:firstLine="360"/>
        <w:jc w:val="both"/>
        <w:rPr>
          <w:sz w:val="28"/>
          <w:szCs w:val="28"/>
        </w:rPr>
      </w:pPr>
      <w:r w:rsidRPr="004B11C3">
        <w:rPr>
          <w:sz w:val="28"/>
          <w:szCs w:val="28"/>
        </w:rPr>
        <w:t>7). ТОВ «</w:t>
      </w:r>
      <w:proofErr w:type="spellStart"/>
      <w:r w:rsidRPr="004B11C3">
        <w:rPr>
          <w:sz w:val="28"/>
          <w:szCs w:val="28"/>
        </w:rPr>
        <w:t>Укрінтех</w:t>
      </w:r>
      <w:proofErr w:type="spellEnd"/>
      <w:r w:rsidRPr="004B11C3">
        <w:rPr>
          <w:sz w:val="28"/>
          <w:szCs w:val="28"/>
        </w:rPr>
        <w:t xml:space="preserve">» - «Будівництво  житлового будинку середньої поверховості з вбудованими приміщеннями громадського призначення», в сумі </w:t>
      </w:r>
      <w:r w:rsidRPr="00A8563C">
        <w:rPr>
          <w:sz w:val="28"/>
          <w:szCs w:val="28"/>
        </w:rPr>
        <w:t>- 128 929,20 грн</w:t>
      </w:r>
      <w:r w:rsidRPr="004B11C3">
        <w:rPr>
          <w:sz w:val="28"/>
          <w:szCs w:val="28"/>
          <w:u w:val="single"/>
        </w:rPr>
        <w:t>.</w:t>
      </w:r>
      <w:r w:rsidRPr="004B11C3">
        <w:rPr>
          <w:sz w:val="28"/>
          <w:szCs w:val="28"/>
        </w:rPr>
        <w:t xml:space="preserve"> (сплачено 30 000 грн., в решті </w:t>
      </w:r>
      <w:proofErr w:type="spellStart"/>
      <w:r w:rsidRPr="004B11C3">
        <w:rPr>
          <w:sz w:val="28"/>
          <w:szCs w:val="28"/>
        </w:rPr>
        <w:t>реструктуризовано</w:t>
      </w:r>
      <w:proofErr w:type="spellEnd"/>
      <w:r w:rsidRPr="004B11C3">
        <w:rPr>
          <w:sz w:val="28"/>
          <w:szCs w:val="28"/>
        </w:rPr>
        <w:t xml:space="preserve"> на 2026 р.).</w:t>
      </w:r>
    </w:p>
    <w:p w14:paraId="29F699B0" w14:textId="25EB7352" w:rsidR="004B11C3" w:rsidRPr="004B11C3" w:rsidRDefault="004B11C3" w:rsidP="004B11C3">
      <w:pPr>
        <w:ind w:firstLine="360"/>
        <w:jc w:val="both"/>
        <w:rPr>
          <w:sz w:val="28"/>
          <w:szCs w:val="28"/>
        </w:rPr>
      </w:pPr>
      <w:r w:rsidRPr="004B11C3">
        <w:rPr>
          <w:sz w:val="28"/>
          <w:szCs w:val="28"/>
        </w:rPr>
        <w:t xml:space="preserve">8). ЛАТЮК Л.В. - «Реконструкція квартири №3 в житловому будинку по вул. Ярослава Мудрого, 34 в м. Славута Хмельницької області під магазин», в сумі </w:t>
      </w:r>
      <w:r w:rsidR="00A8563C">
        <w:rPr>
          <w:sz w:val="28"/>
          <w:szCs w:val="28"/>
        </w:rPr>
        <w:t>-</w:t>
      </w:r>
      <w:r w:rsidRPr="004B11C3">
        <w:rPr>
          <w:sz w:val="28"/>
          <w:szCs w:val="28"/>
        </w:rPr>
        <w:t xml:space="preserve"> </w:t>
      </w:r>
      <w:r w:rsidRPr="00A8563C">
        <w:rPr>
          <w:sz w:val="28"/>
          <w:szCs w:val="28"/>
        </w:rPr>
        <w:t>9 044,23 грн</w:t>
      </w:r>
      <w:r w:rsidRPr="004B11C3">
        <w:rPr>
          <w:sz w:val="28"/>
          <w:szCs w:val="28"/>
          <w:u w:val="single"/>
        </w:rPr>
        <w:t>.</w:t>
      </w:r>
    </w:p>
    <w:p w14:paraId="7472B96B" w14:textId="77777777" w:rsidR="004B11C3" w:rsidRPr="00A8563C" w:rsidRDefault="004B11C3" w:rsidP="004B11C3">
      <w:pPr>
        <w:ind w:firstLine="360"/>
        <w:jc w:val="both"/>
        <w:rPr>
          <w:color w:val="000000"/>
          <w:sz w:val="28"/>
          <w:szCs w:val="28"/>
        </w:rPr>
      </w:pPr>
      <w:r w:rsidRPr="004B11C3">
        <w:rPr>
          <w:sz w:val="28"/>
          <w:szCs w:val="28"/>
        </w:rPr>
        <w:t xml:space="preserve">9). ФЕДОТОВА Н.В. - «Нове будівництво багатоквартирного житлового будинку по вул. Ярослава Мудрого, 67-А в м. Славута Хмельницької області» в сумі - </w:t>
      </w:r>
      <w:r w:rsidRPr="00A8563C">
        <w:rPr>
          <w:sz w:val="28"/>
          <w:szCs w:val="28"/>
        </w:rPr>
        <w:t>131 303,82 грн.</w:t>
      </w:r>
    </w:p>
    <w:p w14:paraId="70403ED2" w14:textId="77777777" w:rsidR="004B11C3" w:rsidRPr="004B11C3" w:rsidRDefault="004B11C3" w:rsidP="004B11C3">
      <w:pPr>
        <w:ind w:firstLine="360"/>
        <w:jc w:val="both"/>
        <w:rPr>
          <w:sz w:val="28"/>
          <w:szCs w:val="28"/>
        </w:rPr>
      </w:pPr>
      <w:r w:rsidRPr="004B11C3">
        <w:rPr>
          <w:color w:val="000000"/>
          <w:sz w:val="28"/>
          <w:szCs w:val="28"/>
        </w:rPr>
        <w:t xml:space="preserve">10). </w:t>
      </w:r>
      <w:r w:rsidRPr="004B11C3">
        <w:rPr>
          <w:sz w:val="28"/>
          <w:szCs w:val="28"/>
        </w:rPr>
        <w:t>ФЕДОТОВА Н.В. - «Реконструкція магазину «</w:t>
      </w:r>
      <w:proofErr w:type="spellStart"/>
      <w:r w:rsidRPr="004B11C3">
        <w:rPr>
          <w:sz w:val="28"/>
          <w:szCs w:val="28"/>
        </w:rPr>
        <w:t>Автотрейд</w:t>
      </w:r>
      <w:proofErr w:type="spellEnd"/>
      <w:r w:rsidRPr="004B11C3">
        <w:rPr>
          <w:sz w:val="28"/>
          <w:szCs w:val="28"/>
        </w:rPr>
        <w:t xml:space="preserve">» з добудовою станції самообслуговування автомобілів по вул.Приміська,26 в м. Славута Хмельницької області», сумі - </w:t>
      </w:r>
      <w:r w:rsidRPr="00881F86">
        <w:rPr>
          <w:sz w:val="28"/>
          <w:szCs w:val="28"/>
        </w:rPr>
        <w:t>31 680 грн.</w:t>
      </w:r>
    </w:p>
    <w:p w14:paraId="6BB6EF5B" w14:textId="77777777" w:rsidR="004B11C3" w:rsidRPr="004B11C3" w:rsidRDefault="004B11C3" w:rsidP="004B11C3">
      <w:pPr>
        <w:ind w:firstLine="360"/>
        <w:jc w:val="both"/>
        <w:rPr>
          <w:sz w:val="28"/>
          <w:szCs w:val="28"/>
        </w:rPr>
      </w:pPr>
      <w:r w:rsidRPr="004B11C3">
        <w:rPr>
          <w:sz w:val="28"/>
          <w:szCs w:val="28"/>
        </w:rPr>
        <w:t xml:space="preserve">11). Дарина БРЕЗІЦЬКА - «Реконструкція нежитлового приміщення готелю в офісне приміщення по вул. Садовій буд. 5 в м. Славута Хмельницької області», в сумі - </w:t>
      </w:r>
      <w:r w:rsidRPr="00881F86">
        <w:rPr>
          <w:sz w:val="28"/>
          <w:szCs w:val="28"/>
        </w:rPr>
        <w:t>5 740,40 грн.</w:t>
      </w:r>
      <w:r w:rsidRPr="004B11C3">
        <w:rPr>
          <w:sz w:val="28"/>
          <w:szCs w:val="28"/>
        </w:rPr>
        <w:t xml:space="preserve"> </w:t>
      </w:r>
    </w:p>
    <w:p w14:paraId="640953A4" w14:textId="77777777" w:rsidR="004B11C3" w:rsidRPr="004B11C3" w:rsidRDefault="004B11C3" w:rsidP="004B11C3">
      <w:pPr>
        <w:pStyle w:val="26"/>
        <w:spacing w:after="0"/>
        <w:ind w:left="0" w:firstLine="567"/>
        <w:contextualSpacing w:val="0"/>
        <w:jc w:val="both"/>
        <w:rPr>
          <w:sz w:val="28"/>
          <w:szCs w:val="28"/>
        </w:rPr>
      </w:pPr>
      <w:r w:rsidRPr="004B11C3">
        <w:rPr>
          <w:sz w:val="28"/>
          <w:szCs w:val="28"/>
        </w:rPr>
        <w:t xml:space="preserve">Крім того, проведено претензійну роботу з ВК ПП «Явір-Транс» щодо 2х об’єктів: </w:t>
      </w:r>
    </w:p>
    <w:p w14:paraId="54DAB5D6" w14:textId="77777777" w:rsidR="004B11C3" w:rsidRPr="004B11C3" w:rsidRDefault="004B11C3" w:rsidP="004B11C3">
      <w:pPr>
        <w:pStyle w:val="26"/>
        <w:spacing w:after="0"/>
        <w:ind w:left="0" w:firstLine="567"/>
        <w:contextualSpacing w:val="0"/>
        <w:jc w:val="both"/>
        <w:rPr>
          <w:sz w:val="28"/>
          <w:szCs w:val="28"/>
        </w:rPr>
      </w:pPr>
      <w:r w:rsidRPr="004B11C3">
        <w:rPr>
          <w:sz w:val="28"/>
          <w:szCs w:val="28"/>
        </w:rPr>
        <w:t xml:space="preserve">-«Реконструкція приміщення творчої майстерні художника та архітектора (загальна площа 72,4 </w:t>
      </w:r>
      <w:proofErr w:type="spellStart"/>
      <w:r w:rsidRPr="004B11C3">
        <w:rPr>
          <w:sz w:val="28"/>
          <w:szCs w:val="28"/>
        </w:rPr>
        <w:t>кв.м</w:t>
      </w:r>
      <w:proofErr w:type="spellEnd"/>
      <w:r w:rsidRPr="004B11C3">
        <w:rPr>
          <w:sz w:val="28"/>
          <w:szCs w:val="28"/>
        </w:rPr>
        <w:t xml:space="preserve">.) в житловому будинку по вул. Ярослава мудрого, 55А в м. Славута Хмельницької області під квартиру без зміни геометричних розмірів», в сумі 18 438,83 грн.; </w:t>
      </w:r>
    </w:p>
    <w:p w14:paraId="657EA4DD" w14:textId="77777777" w:rsidR="004B11C3" w:rsidRPr="004B11C3" w:rsidRDefault="004B11C3" w:rsidP="004B11C3">
      <w:pPr>
        <w:pStyle w:val="26"/>
        <w:spacing w:after="0"/>
        <w:ind w:left="0" w:firstLine="567"/>
        <w:contextualSpacing w:val="0"/>
        <w:jc w:val="both"/>
        <w:rPr>
          <w:sz w:val="28"/>
          <w:szCs w:val="28"/>
          <w:u w:val="single"/>
        </w:rPr>
      </w:pPr>
      <w:r w:rsidRPr="004B11C3">
        <w:rPr>
          <w:sz w:val="28"/>
          <w:szCs w:val="28"/>
        </w:rPr>
        <w:t xml:space="preserve">-«Реконструкція приміщення творчої майстерні художника та архітектора (загальна площа 71,7 </w:t>
      </w:r>
      <w:proofErr w:type="spellStart"/>
      <w:r w:rsidRPr="004B11C3">
        <w:rPr>
          <w:sz w:val="28"/>
          <w:szCs w:val="28"/>
        </w:rPr>
        <w:t>кв.м</w:t>
      </w:r>
      <w:proofErr w:type="spellEnd"/>
      <w:r w:rsidRPr="004B11C3">
        <w:rPr>
          <w:sz w:val="28"/>
          <w:szCs w:val="28"/>
        </w:rPr>
        <w:t>.) в житловому будинку по вул. Ярослава мудрого, 55А в м. Славута Хмельницької області під квартиру без зміни геометричних розмірів» в сумі -18 260,56 грн. Наразі матеріали щодо ТОВ «Явір-Транс» передано до органів прокуратури щодо звернення до суду в інтересах громади.</w:t>
      </w:r>
    </w:p>
    <w:p w14:paraId="46878F1F" w14:textId="77777777" w:rsidR="004B11C3" w:rsidRPr="00881F86" w:rsidRDefault="004B11C3" w:rsidP="004B11C3">
      <w:pPr>
        <w:pStyle w:val="26"/>
        <w:spacing w:after="0"/>
        <w:ind w:left="0" w:firstLine="567"/>
        <w:contextualSpacing w:val="0"/>
        <w:jc w:val="both"/>
        <w:rPr>
          <w:sz w:val="28"/>
          <w:szCs w:val="28"/>
          <w:shd w:val="clear" w:color="auto" w:fill="FFFFFF"/>
          <w:lang w:eastAsia="uk-UA"/>
        </w:rPr>
      </w:pPr>
      <w:r w:rsidRPr="00881F86">
        <w:rPr>
          <w:sz w:val="28"/>
          <w:szCs w:val="28"/>
        </w:rPr>
        <w:t xml:space="preserve">3.5. Забезпечено набуття </w:t>
      </w:r>
      <w:proofErr w:type="spellStart"/>
      <w:r w:rsidRPr="00881F86">
        <w:rPr>
          <w:sz w:val="28"/>
          <w:szCs w:val="28"/>
          <w:shd w:val="clear" w:color="auto" w:fill="FFFFFF"/>
          <w:lang w:eastAsia="uk-UA"/>
        </w:rPr>
        <w:t>Славутською</w:t>
      </w:r>
      <w:proofErr w:type="spellEnd"/>
      <w:r w:rsidRPr="00881F86">
        <w:rPr>
          <w:sz w:val="28"/>
          <w:szCs w:val="28"/>
          <w:shd w:val="clear" w:color="auto" w:fill="FFFFFF"/>
          <w:lang w:eastAsia="uk-UA"/>
        </w:rPr>
        <w:t xml:space="preserve"> міською територіальною громадою в комунальну нерухомого майна:</w:t>
      </w:r>
    </w:p>
    <w:p w14:paraId="598A741F" w14:textId="77777777" w:rsidR="004B11C3" w:rsidRPr="004B11C3" w:rsidRDefault="004B11C3" w:rsidP="004B11C3">
      <w:pPr>
        <w:pStyle w:val="26"/>
        <w:spacing w:after="0"/>
        <w:ind w:left="0" w:firstLine="567"/>
        <w:contextualSpacing w:val="0"/>
        <w:jc w:val="both"/>
        <w:rPr>
          <w:rFonts w:eastAsia="Calibri"/>
          <w:sz w:val="28"/>
          <w:szCs w:val="28"/>
          <w:shd w:val="clear" w:color="auto" w:fill="FFFFFF"/>
          <w:lang w:eastAsia="en-US"/>
        </w:rPr>
      </w:pPr>
      <w:r w:rsidRPr="004B11C3">
        <w:rPr>
          <w:sz w:val="28"/>
          <w:szCs w:val="28"/>
          <w:shd w:val="clear" w:color="auto" w:fill="FFFFFF"/>
          <w:lang w:eastAsia="uk-UA"/>
        </w:rPr>
        <w:t xml:space="preserve">1). будівля із трьох зблокованих гаражів по вул. Козацькій, 36 у м. Славута, вартістю </w:t>
      </w:r>
      <w:r w:rsidRPr="00881F86">
        <w:rPr>
          <w:rFonts w:eastAsia="Calibri"/>
          <w:sz w:val="28"/>
          <w:szCs w:val="28"/>
          <w:shd w:val="clear" w:color="auto" w:fill="FFFFFF"/>
          <w:lang w:eastAsia="en-US"/>
        </w:rPr>
        <w:t>336 027,75 грн</w:t>
      </w:r>
      <w:r w:rsidRPr="004B11C3">
        <w:rPr>
          <w:rFonts w:eastAsia="Calibri"/>
          <w:sz w:val="28"/>
          <w:szCs w:val="28"/>
          <w:shd w:val="clear" w:color="auto" w:fill="FFFFFF"/>
          <w:lang w:eastAsia="en-US"/>
        </w:rPr>
        <w:t xml:space="preserve"> (справа N682/2980/24);</w:t>
      </w:r>
    </w:p>
    <w:p w14:paraId="2F95BDA0" w14:textId="4A1A30F3" w:rsidR="004B11C3" w:rsidRPr="004B11C3" w:rsidRDefault="004B11C3" w:rsidP="004B11C3">
      <w:pPr>
        <w:pStyle w:val="26"/>
        <w:spacing w:after="0"/>
        <w:ind w:left="0" w:firstLine="567"/>
        <w:contextualSpacing w:val="0"/>
        <w:jc w:val="both"/>
        <w:rPr>
          <w:rFonts w:eastAsia="Calibri"/>
          <w:bCs/>
          <w:sz w:val="28"/>
          <w:szCs w:val="28"/>
          <w:shd w:val="clear" w:color="auto" w:fill="FFFFFF"/>
          <w:lang w:eastAsia="en-US"/>
        </w:rPr>
      </w:pPr>
      <w:r w:rsidRPr="004B11C3">
        <w:rPr>
          <w:rFonts w:eastAsia="Calibri"/>
          <w:sz w:val="28"/>
          <w:szCs w:val="28"/>
          <w:shd w:val="clear" w:color="auto" w:fill="FFFFFF"/>
          <w:lang w:eastAsia="en-US"/>
        </w:rPr>
        <w:t xml:space="preserve">2). безхазяйне нерухоме майно:  нежитлова будівля по вул. Приміська, 2Є у м. Славута, вартістю </w:t>
      </w:r>
      <w:r w:rsidRPr="00881F86">
        <w:rPr>
          <w:rFonts w:eastAsia="Calibri"/>
          <w:sz w:val="28"/>
          <w:szCs w:val="28"/>
          <w:shd w:val="clear" w:color="auto" w:fill="FFFFFF"/>
          <w:lang w:eastAsia="en-US"/>
        </w:rPr>
        <w:t>157 997,00 грн</w:t>
      </w:r>
      <w:r w:rsidR="0036653C">
        <w:rPr>
          <w:rFonts w:eastAsia="Calibri"/>
          <w:sz w:val="28"/>
          <w:szCs w:val="28"/>
          <w:shd w:val="clear" w:color="auto" w:fill="FFFFFF"/>
          <w:lang w:eastAsia="en-US"/>
        </w:rPr>
        <w:t xml:space="preserve"> </w:t>
      </w:r>
      <w:r w:rsidRPr="004B11C3">
        <w:rPr>
          <w:rFonts w:eastAsia="Calibri"/>
          <w:sz w:val="28"/>
          <w:szCs w:val="28"/>
          <w:shd w:val="clear" w:color="auto" w:fill="FFFFFF"/>
          <w:lang w:eastAsia="en-US"/>
        </w:rPr>
        <w:t>з ПДВ (справа N682/200/25).</w:t>
      </w:r>
    </w:p>
    <w:p w14:paraId="1E988057" w14:textId="77777777" w:rsidR="004B11C3" w:rsidRPr="004B11C3" w:rsidRDefault="004B11C3" w:rsidP="004B11C3">
      <w:pPr>
        <w:pStyle w:val="26"/>
        <w:spacing w:after="0"/>
        <w:ind w:left="0" w:firstLine="567"/>
        <w:contextualSpacing w:val="0"/>
        <w:jc w:val="both"/>
        <w:rPr>
          <w:rFonts w:eastAsia="Calibri"/>
          <w:color w:val="000000"/>
          <w:sz w:val="28"/>
          <w:szCs w:val="28"/>
          <w:u w:val="single"/>
          <w:shd w:val="clear" w:color="auto" w:fill="FFFFFF"/>
          <w:lang w:eastAsia="uk-UA"/>
        </w:rPr>
      </w:pPr>
      <w:r w:rsidRPr="004B11C3">
        <w:rPr>
          <w:rFonts w:eastAsia="Calibri"/>
          <w:bCs/>
          <w:sz w:val="28"/>
          <w:szCs w:val="28"/>
          <w:shd w:val="clear" w:color="auto" w:fill="FFFFFF"/>
          <w:lang w:eastAsia="en-US"/>
        </w:rPr>
        <w:t xml:space="preserve"> Загальна вартість такого нерухомого майна на суму:</w:t>
      </w:r>
      <w:r w:rsidRPr="004B11C3">
        <w:rPr>
          <w:rFonts w:eastAsia="Calibri"/>
          <w:sz w:val="28"/>
          <w:szCs w:val="28"/>
          <w:shd w:val="clear" w:color="auto" w:fill="FFFFFF"/>
          <w:lang w:eastAsia="en-US"/>
        </w:rPr>
        <w:t xml:space="preserve"> </w:t>
      </w:r>
      <w:r w:rsidRPr="004B11C3">
        <w:rPr>
          <w:rFonts w:eastAsia="Calibri"/>
          <w:bCs/>
          <w:sz w:val="28"/>
          <w:szCs w:val="28"/>
          <w:shd w:val="clear" w:color="auto" w:fill="FFFFFF"/>
          <w:lang w:eastAsia="en-US"/>
        </w:rPr>
        <w:t>494 024,75 грн;</w:t>
      </w:r>
    </w:p>
    <w:p w14:paraId="5B803B95" w14:textId="199E27F2" w:rsidR="004B11C3" w:rsidRPr="004B11C3" w:rsidRDefault="004B11C3" w:rsidP="004B11C3">
      <w:pPr>
        <w:pStyle w:val="a5"/>
        <w:ind w:firstLine="708"/>
        <w:rPr>
          <w:rFonts w:eastAsia="Calibri"/>
          <w:szCs w:val="28"/>
          <w:u w:val="single"/>
          <w:shd w:val="clear" w:color="auto" w:fill="FFFFFF"/>
          <w:lang w:eastAsia="en-US"/>
        </w:rPr>
      </w:pPr>
      <w:r w:rsidRPr="00881F86">
        <w:rPr>
          <w:rFonts w:eastAsia="Calibri"/>
          <w:color w:val="000000"/>
          <w:szCs w:val="28"/>
          <w:shd w:val="clear" w:color="auto" w:fill="FFFFFF"/>
          <w:lang w:eastAsia="uk-UA"/>
        </w:rPr>
        <w:t xml:space="preserve">3.6. Забезпечено звільнення 2х самовільно зайнятих </w:t>
      </w:r>
      <w:r w:rsidRPr="00881F86">
        <w:rPr>
          <w:rFonts w:eastAsia="Calibri"/>
          <w:szCs w:val="28"/>
          <w:shd w:val="clear" w:color="auto" w:fill="FFFFFF"/>
          <w:lang w:eastAsia="en-US"/>
        </w:rPr>
        <w:t>земельних ділянок комунальної власності по вул. Козацькій, 29 (справа N682/1669/24) та Соборності, 24 (справа N924/1101/24)</w:t>
      </w:r>
      <w:r w:rsidRPr="004B11C3">
        <w:rPr>
          <w:rFonts w:eastAsia="Calibri"/>
          <w:szCs w:val="28"/>
          <w:u w:val="single"/>
          <w:shd w:val="clear" w:color="auto" w:fill="FFFFFF"/>
          <w:lang w:eastAsia="en-US"/>
        </w:rPr>
        <w:t>;</w:t>
      </w:r>
    </w:p>
    <w:p w14:paraId="617AA2E3" w14:textId="77777777" w:rsidR="004B11C3" w:rsidRPr="00881F86" w:rsidRDefault="004B11C3" w:rsidP="004B11C3">
      <w:pPr>
        <w:pStyle w:val="a5"/>
        <w:ind w:firstLine="708"/>
        <w:rPr>
          <w:rFonts w:eastAsia="Calibri"/>
          <w:bCs/>
          <w:szCs w:val="28"/>
          <w:shd w:val="clear" w:color="auto" w:fill="FFFFFF"/>
          <w:lang w:eastAsia="en-US"/>
        </w:rPr>
      </w:pPr>
      <w:r w:rsidRPr="00881F86">
        <w:rPr>
          <w:rFonts w:eastAsia="Calibri"/>
          <w:szCs w:val="28"/>
          <w:shd w:val="clear" w:color="auto" w:fill="FFFFFF"/>
          <w:lang w:eastAsia="en-US"/>
        </w:rPr>
        <w:lastRenderedPageBreak/>
        <w:t xml:space="preserve">3.7 Стягнуто до бюджету громади коштів за тимчасове користування засобами для розміщення зовнішньої реклами у сумі </w:t>
      </w:r>
      <w:r w:rsidRPr="00881F86">
        <w:rPr>
          <w:rFonts w:eastAsia="Calibri"/>
          <w:bCs/>
          <w:szCs w:val="28"/>
          <w:shd w:val="clear" w:color="auto" w:fill="FFFFFF"/>
          <w:lang w:eastAsia="en-US"/>
        </w:rPr>
        <w:t>20 983,82 грн</w:t>
      </w:r>
      <w:r w:rsidRPr="00881F86">
        <w:rPr>
          <w:rFonts w:eastAsia="Calibri"/>
          <w:szCs w:val="28"/>
          <w:shd w:val="clear" w:color="auto" w:fill="FFFFFF"/>
          <w:lang w:eastAsia="en-US"/>
        </w:rPr>
        <w:t>.</w:t>
      </w:r>
    </w:p>
    <w:p w14:paraId="38C7BD8D" w14:textId="69D4BA2F" w:rsidR="004B11C3" w:rsidRPr="004B11C3" w:rsidRDefault="004B11C3" w:rsidP="004B11C3">
      <w:pPr>
        <w:pStyle w:val="a5"/>
        <w:ind w:firstLine="708"/>
        <w:rPr>
          <w:rFonts w:eastAsia="Calibri"/>
          <w:szCs w:val="28"/>
          <w:u w:val="single"/>
          <w:lang w:eastAsia="en-US"/>
        </w:rPr>
      </w:pPr>
      <w:r w:rsidRPr="004B11C3">
        <w:rPr>
          <w:rFonts w:eastAsia="Calibri"/>
          <w:bCs/>
          <w:szCs w:val="28"/>
          <w:shd w:val="clear" w:color="auto" w:fill="FFFFFF"/>
          <w:lang w:eastAsia="en-US"/>
        </w:rPr>
        <w:t>За результатами проведеної претензійно -</w:t>
      </w:r>
      <w:r w:rsidR="0036653C">
        <w:rPr>
          <w:rFonts w:eastAsia="Calibri"/>
          <w:bCs/>
          <w:szCs w:val="28"/>
          <w:shd w:val="clear" w:color="auto" w:fill="FFFFFF"/>
          <w:lang w:eastAsia="en-US"/>
        </w:rPr>
        <w:t xml:space="preserve"> </w:t>
      </w:r>
      <w:r w:rsidRPr="004B11C3">
        <w:rPr>
          <w:rFonts w:eastAsia="Calibri"/>
          <w:bCs/>
          <w:szCs w:val="28"/>
          <w:shd w:val="clear" w:color="auto" w:fill="FFFFFF"/>
          <w:lang w:eastAsia="en-US"/>
        </w:rPr>
        <w:t>позовної роботи  загальна сума надходжень до бюджету громади становитиме  3 255 400,56 грн.</w:t>
      </w:r>
    </w:p>
    <w:p w14:paraId="61BF90F4" w14:textId="77777777" w:rsidR="004B11C3" w:rsidRPr="004B11C3" w:rsidRDefault="004B11C3" w:rsidP="004B11C3">
      <w:pPr>
        <w:pStyle w:val="a5"/>
        <w:ind w:firstLine="708"/>
        <w:rPr>
          <w:rFonts w:eastAsia="Calibri"/>
          <w:szCs w:val="28"/>
          <w:lang w:eastAsia="en-US"/>
        </w:rPr>
      </w:pPr>
      <w:r w:rsidRPr="00881F86">
        <w:rPr>
          <w:rFonts w:eastAsia="Calibri"/>
          <w:szCs w:val="28"/>
          <w:lang w:eastAsia="en-US"/>
        </w:rPr>
        <w:t>3.8.</w:t>
      </w:r>
      <w:r w:rsidRPr="00881F86">
        <w:rPr>
          <w:szCs w:val="28"/>
        </w:rPr>
        <w:t xml:space="preserve"> Не допущено стягнення із бюджету </w:t>
      </w:r>
      <w:proofErr w:type="spellStart"/>
      <w:r w:rsidRPr="00881F86">
        <w:rPr>
          <w:szCs w:val="28"/>
        </w:rPr>
        <w:t>Славутської</w:t>
      </w:r>
      <w:proofErr w:type="spellEnd"/>
      <w:r w:rsidRPr="00881F86">
        <w:rPr>
          <w:szCs w:val="28"/>
        </w:rPr>
        <w:t xml:space="preserve"> міської територіальної роботи недоведених збитків внаслідок самовільної рубки дерев між селами Радошівка та Варварівка Шепетівського району Хмельницької області, у розмірі 752661,93 грн</w:t>
      </w:r>
      <w:r w:rsidRPr="004B11C3">
        <w:rPr>
          <w:szCs w:val="28"/>
        </w:rPr>
        <w:t xml:space="preserve"> за вимогою Державної екологічної інспекції у Хмельницькій області.</w:t>
      </w:r>
    </w:p>
    <w:p w14:paraId="0D28CC77" w14:textId="77777777" w:rsidR="004B11C3" w:rsidRPr="004B11C3" w:rsidRDefault="004B11C3" w:rsidP="004B11C3">
      <w:pPr>
        <w:pStyle w:val="a5"/>
        <w:ind w:firstLine="708"/>
        <w:rPr>
          <w:rFonts w:eastAsia="Calibri"/>
          <w:szCs w:val="28"/>
          <w:lang w:eastAsia="en-US"/>
        </w:rPr>
      </w:pPr>
      <w:r w:rsidRPr="004B11C3">
        <w:rPr>
          <w:rFonts w:eastAsia="Calibri"/>
          <w:szCs w:val="28"/>
          <w:lang w:eastAsia="en-US"/>
        </w:rPr>
        <w:t xml:space="preserve">3.9.Додатково прийнято участь в судових справах, позовні заяви по яких подано органами прокуратури в інтересах </w:t>
      </w:r>
      <w:proofErr w:type="spellStart"/>
      <w:r w:rsidRPr="004B11C3">
        <w:rPr>
          <w:rFonts w:eastAsia="Calibri"/>
          <w:szCs w:val="28"/>
          <w:lang w:eastAsia="en-US"/>
        </w:rPr>
        <w:t>Славутської</w:t>
      </w:r>
      <w:proofErr w:type="spellEnd"/>
      <w:r w:rsidRPr="004B11C3">
        <w:rPr>
          <w:rFonts w:eastAsia="Calibri"/>
          <w:szCs w:val="28"/>
          <w:lang w:eastAsia="en-US"/>
        </w:rPr>
        <w:t xml:space="preserve"> міської ради: </w:t>
      </w:r>
    </w:p>
    <w:p w14:paraId="7138B351" w14:textId="179D1D62" w:rsidR="004B11C3" w:rsidRPr="004B11C3" w:rsidRDefault="004B11C3" w:rsidP="004B11C3">
      <w:pPr>
        <w:pStyle w:val="a5"/>
        <w:ind w:firstLine="708"/>
        <w:rPr>
          <w:szCs w:val="28"/>
        </w:rPr>
      </w:pPr>
      <w:r w:rsidRPr="004B11C3">
        <w:rPr>
          <w:rFonts w:eastAsia="Calibri"/>
          <w:szCs w:val="28"/>
          <w:lang w:eastAsia="en-US"/>
        </w:rPr>
        <w:t xml:space="preserve">- щодо </w:t>
      </w:r>
      <w:r w:rsidRPr="004B11C3">
        <w:rPr>
          <w:szCs w:val="28"/>
        </w:rPr>
        <w:t xml:space="preserve"> стягнення </w:t>
      </w:r>
      <w:r w:rsidRPr="00881F86">
        <w:rPr>
          <w:szCs w:val="28"/>
        </w:rPr>
        <w:t>762911,75 грн</w:t>
      </w:r>
      <w:r w:rsidRPr="004B11C3">
        <w:rPr>
          <w:szCs w:val="28"/>
        </w:rPr>
        <w:t xml:space="preserve"> безпідставно збережених коштів пайової участі у розвитку інфраструктури населеного пункту із Обслуговуючого кооперативу «Житлово-будівельний кооператив «Славута-Буд» (606439,91 грн безпідставно збережених коштів у вигляді пайової участі у розвиток інфраструктури населеного пункту, 120035,60 грн інфляційних втрат, 36 436,24 грн - 3% річних) по об’єкту «Будівництво багатоквартирного житлового будинку середньої поверховості з вбудовано-прибудованими приміщеннями громадського призначення по вул. Гвардійській в м. Славута». Позов задоволено повністю, наказ направлено на виконання.</w:t>
      </w:r>
    </w:p>
    <w:p w14:paraId="27440C36" w14:textId="40759A14" w:rsidR="004B11C3" w:rsidRPr="004B11C3" w:rsidRDefault="0036653C" w:rsidP="0036653C">
      <w:pPr>
        <w:pStyle w:val="26"/>
        <w:spacing w:after="0"/>
        <w:ind w:left="0"/>
        <w:contextualSpacing w:val="0"/>
        <w:jc w:val="both"/>
        <w:rPr>
          <w:sz w:val="28"/>
          <w:szCs w:val="28"/>
        </w:rPr>
      </w:pPr>
      <w:r>
        <w:rPr>
          <w:sz w:val="28"/>
          <w:szCs w:val="28"/>
        </w:rPr>
        <w:t xml:space="preserve">         </w:t>
      </w:r>
      <w:r w:rsidR="004B11C3" w:rsidRPr="004B11C3">
        <w:rPr>
          <w:sz w:val="28"/>
          <w:szCs w:val="28"/>
        </w:rPr>
        <w:t xml:space="preserve">- </w:t>
      </w:r>
      <w:r w:rsidR="004B11C3" w:rsidRPr="004B11C3">
        <w:rPr>
          <w:color w:val="000000"/>
          <w:sz w:val="28"/>
          <w:szCs w:val="28"/>
          <w:lang w:eastAsia="uk-UA" w:bidi="uk-UA"/>
        </w:rPr>
        <w:t xml:space="preserve">щодо визнання недійсними  додаткових угод № 2-6, 6-1, 7,8 до Договору постачання електричної енергії № 30-01/21100023 від 03.02.2021, укладених між </w:t>
      </w:r>
      <w:proofErr w:type="spellStart"/>
      <w:r w:rsidR="004B11C3" w:rsidRPr="004B11C3">
        <w:rPr>
          <w:color w:val="000000"/>
          <w:sz w:val="28"/>
          <w:szCs w:val="28"/>
          <w:lang w:eastAsia="uk-UA" w:bidi="uk-UA"/>
        </w:rPr>
        <w:t>Славутським</w:t>
      </w:r>
      <w:proofErr w:type="spellEnd"/>
      <w:r w:rsidR="004B11C3" w:rsidRPr="004B11C3">
        <w:rPr>
          <w:color w:val="000000"/>
          <w:sz w:val="28"/>
          <w:szCs w:val="28"/>
          <w:lang w:eastAsia="uk-UA" w:bidi="uk-UA"/>
        </w:rPr>
        <w:t xml:space="preserve"> УВКГ та ТОВ «</w:t>
      </w:r>
      <w:proofErr w:type="spellStart"/>
      <w:r w:rsidR="004B11C3" w:rsidRPr="004B11C3">
        <w:rPr>
          <w:color w:val="000000"/>
          <w:sz w:val="28"/>
          <w:szCs w:val="28"/>
          <w:lang w:eastAsia="uk-UA" w:bidi="uk-UA"/>
        </w:rPr>
        <w:t>Хмельницькенергозбут</w:t>
      </w:r>
      <w:proofErr w:type="spellEnd"/>
      <w:r w:rsidR="004B11C3" w:rsidRPr="004B11C3">
        <w:rPr>
          <w:color w:val="000000"/>
          <w:sz w:val="28"/>
          <w:szCs w:val="28"/>
          <w:lang w:eastAsia="uk-UA" w:bidi="uk-UA"/>
        </w:rPr>
        <w:t>» та стягнення з ТОВ «</w:t>
      </w:r>
      <w:proofErr w:type="spellStart"/>
      <w:r w:rsidR="004B11C3" w:rsidRPr="004B11C3">
        <w:rPr>
          <w:color w:val="000000"/>
          <w:sz w:val="28"/>
          <w:szCs w:val="28"/>
          <w:lang w:eastAsia="uk-UA" w:bidi="uk-UA"/>
        </w:rPr>
        <w:t>Хмельницькенергозбут</w:t>
      </w:r>
      <w:proofErr w:type="spellEnd"/>
      <w:r w:rsidR="004B11C3" w:rsidRPr="004B11C3">
        <w:rPr>
          <w:color w:val="000000"/>
          <w:sz w:val="28"/>
          <w:szCs w:val="28"/>
          <w:lang w:eastAsia="uk-UA" w:bidi="uk-UA"/>
        </w:rPr>
        <w:t xml:space="preserve">» </w:t>
      </w:r>
      <w:r w:rsidR="004B11C3" w:rsidRPr="00881F86">
        <w:rPr>
          <w:color w:val="000000"/>
          <w:sz w:val="28"/>
          <w:szCs w:val="28"/>
          <w:lang w:eastAsia="uk-UA" w:bidi="uk-UA"/>
        </w:rPr>
        <w:t>1 809 933,12</w:t>
      </w:r>
      <w:r w:rsidR="004B11C3" w:rsidRPr="004B11C3">
        <w:rPr>
          <w:color w:val="000000"/>
          <w:sz w:val="28"/>
          <w:szCs w:val="28"/>
          <w:lang w:eastAsia="uk-UA" w:bidi="uk-UA"/>
        </w:rPr>
        <w:t xml:space="preserve"> грн. безпідставно перерахованих коштів.</w:t>
      </w:r>
    </w:p>
    <w:p w14:paraId="789528BD" w14:textId="77777777" w:rsidR="004B11C3" w:rsidRPr="004B11C3" w:rsidRDefault="004B11C3" w:rsidP="004B11C3">
      <w:pPr>
        <w:pStyle w:val="a4"/>
        <w:numPr>
          <w:ilvl w:val="0"/>
          <w:numId w:val="4"/>
        </w:numPr>
        <w:tabs>
          <w:tab w:val="left" w:pos="993"/>
        </w:tabs>
        <w:suppressAutoHyphens/>
        <w:spacing w:before="0" w:beforeAutospacing="0" w:after="0" w:afterAutospacing="0"/>
        <w:ind w:left="0" w:firstLine="567"/>
        <w:jc w:val="both"/>
        <w:rPr>
          <w:bCs/>
          <w:color w:val="000000"/>
          <w:sz w:val="28"/>
          <w:szCs w:val="28"/>
          <w:lang w:val="uk-UA" w:eastAsia="uk-UA" w:bidi="uk-UA"/>
        </w:rPr>
      </w:pPr>
      <w:r w:rsidRPr="004B11C3">
        <w:rPr>
          <w:sz w:val="28"/>
          <w:szCs w:val="28"/>
          <w:lang w:val="uk-UA"/>
        </w:rPr>
        <w:t xml:space="preserve">Забезпечено належне  функціонування у Виконавчому комітеті </w:t>
      </w:r>
      <w:proofErr w:type="spellStart"/>
      <w:r w:rsidRPr="004B11C3">
        <w:rPr>
          <w:sz w:val="28"/>
          <w:szCs w:val="28"/>
          <w:lang w:val="uk-UA"/>
        </w:rPr>
        <w:t>Славутської</w:t>
      </w:r>
      <w:proofErr w:type="spellEnd"/>
      <w:r w:rsidRPr="004B11C3">
        <w:rPr>
          <w:sz w:val="28"/>
          <w:szCs w:val="28"/>
          <w:lang w:val="uk-UA"/>
        </w:rPr>
        <w:t xml:space="preserve"> міської ради «Електронного суду» (Єдиної судової інформаційно-телекомунікаційної системи (ЄСІТС))  - на постійній основі.</w:t>
      </w:r>
    </w:p>
    <w:p w14:paraId="0D48D28D"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bCs/>
          <w:color w:val="000000"/>
          <w:sz w:val="28"/>
          <w:szCs w:val="28"/>
          <w:lang w:val="uk-UA" w:eastAsia="uk-UA" w:bidi="uk-UA"/>
        </w:rPr>
      </w:pPr>
      <w:r w:rsidRPr="004B11C3">
        <w:rPr>
          <w:bCs/>
          <w:color w:val="000000"/>
          <w:sz w:val="28"/>
          <w:szCs w:val="28"/>
          <w:lang w:val="uk-UA" w:eastAsia="uk-UA" w:bidi="uk-UA"/>
        </w:rPr>
        <w:t xml:space="preserve">Здійснено юридичний супровід під час проведення </w:t>
      </w:r>
      <w:r w:rsidRPr="004B11C3">
        <w:rPr>
          <w:bCs/>
          <w:iCs/>
          <w:color w:val="000000"/>
          <w:sz w:val="28"/>
          <w:szCs w:val="28"/>
          <w:lang w:val="uk-UA" w:eastAsia="uk-UA" w:bidi="uk-UA"/>
        </w:rPr>
        <w:t xml:space="preserve">фінансового аудиту бюджету </w:t>
      </w:r>
      <w:proofErr w:type="spellStart"/>
      <w:r w:rsidRPr="004B11C3">
        <w:rPr>
          <w:bCs/>
          <w:iCs/>
          <w:color w:val="000000"/>
          <w:sz w:val="28"/>
          <w:szCs w:val="28"/>
          <w:lang w:val="uk-UA" w:eastAsia="uk-UA" w:bidi="uk-UA"/>
        </w:rPr>
        <w:t>Славутської</w:t>
      </w:r>
      <w:proofErr w:type="spellEnd"/>
      <w:r w:rsidRPr="004B11C3">
        <w:rPr>
          <w:bCs/>
          <w:iCs/>
          <w:color w:val="000000"/>
          <w:sz w:val="28"/>
          <w:szCs w:val="28"/>
          <w:lang w:val="uk-UA" w:eastAsia="uk-UA" w:bidi="uk-UA"/>
        </w:rPr>
        <w:t xml:space="preserve"> міської територіальної громади за період з 01.01.2021 по 31.12.2024 року, проведеного в 2025 році Управлінням Західного офісу Державної аудиторської служби України в Хмельницькій області.</w:t>
      </w:r>
    </w:p>
    <w:p w14:paraId="3DC21050" w14:textId="77777777"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bCs/>
          <w:color w:val="000000"/>
          <w:sz w:val="28"/>
          <w:szCs w:val="28"/>
          <w:lang w:val="uk-UA" w:eastAsia="uk-UA" w:bidi="uk-UA"/>
        </w:rPr>
      </w:pPr>
      <w:r w:rsidRPr="004B11C3">
        <w:rPr>
          <w:bCs/>
          <w:color w:val="000000"/>
          <w:sz w:val="28"/>
          <w:szCs w:val="28"/>
          <w:lang w:val="uk-UA" w:eastAsia="uk-UA" w:bidi="uk-UA"/>
        </w:rPr>
        <w:t xml:space="preserve">Здійснено юридичний супровід під час проведення Управлінням Західного офісу </w:t>
      </w:r>
      <w:proofErr w:type="spellStart"/>
      <w:r w:rsidRPr="004B11C3">
        <w:rPr>
          <w:bCs/>
          <w:color w:val="000000"/>
          <w:sz w:val="28"/>
          <w:szCs w:val="28"/>
          <w:lang w:val="uk-UA" w:eastAsia="uk-UA" w:bidi="uk-UA"/>
        </w:rPr>
        <w:t>Держаудитслужби</w:t>
      </w:r>
      <w:proofErr w:type="spellEnd"/>
      <w:r w:rsidRPr="004B11C3">
        <w:rPr>
          <w:bCs/>
          <w:color w:val="000000"/>
          <w:sz w:val="28"/>
          <w:szCs w:val="28"/>
          <w:lang w:val="uk-UA" w:eastAsia="uk-UA" w:bidi="uk-UA"/>
        </w:rPr>
        <w:t xml:space="preserve"> в Хмельницькій області  в період з 24 березня по 12 червня 2025 року у Виконавчому комітеті </w:t>
      </w:r>
      <w:proofErr w:type="spellStart"/>
      <w:r w:rsidRPr="004B11C3">
        <w:rPr>
          <w:bCs/>
          <w:color w:val="000000"/>
          <w:sz w:val="28"/>
          <w:szCs w:val="28"/>
          <w:lang w:val="uk-UA" w:eastAsia="uk-UA" w:bidi="uk-UA"/>
        </w:rPr>
        <w:t>Славутської</w:t>
      </w:r>
      <w:proofErr w:type="spellEnd"/>
      <w:r w:rsidRPr="004B11C3">
        <w:rPr>
          <w:bCs/>
          <w:color w:val="000000"/>
          <w:sz w:val="28"/>
          <w:szCs w:val="28"/>
          <w:lang w:val="uk-UA" w:eastAsia="uk-UA" w:bidi="uk-UA"/>
        </w:rPr>
        <w:t xml:space="preserve"> міської ради планової ревізії окремих питань фінансово-господарської діяльності  Виконавчого комітету </w:t>
      </w:r>
      <w:proofErr w:type="spellStart"/>
      <w:r w:rsidRPr="004B11C3">
        <w:rPr>
          <w:bCs/>
          <w:color w:val="000000"/>
          <w:sz w:val="28"/>
          <w:szCs w:val="28"/>
          <w:lang w:val="uk-UA" w:eastAsia="uk-UA" w:bidi="uk-UA"/>
        </w:rPr>
        <w:t>Славутської</w:t>
      </w:r>
      <w:proofErr w:type="spellEnd"/>
      <w:r w:rsidRPr="004B11C3">
        <w:rPr>
          <w:bCs/>
          <w:color w:val="000000"/>
          <w:sz w:val="28"/>
          <w:szCs w:val="28"/>
          <w:lang w:val="uk-UA" w:eastAsia="uk-UA" w:bidi="uk-UA"/>
        </w:rPr>
        <w:t xml:space="preserve"> міської ради  за період з 01.01.2021 по 31.12.2024 роки.</w:t>
      </w:r>
    </w:p>
    <w:p w14:paraId="58F8A387" w14:textId="5A5593D8" w:rsidR="004B11C3" w:rsidRPr="004B11C3" w:rsidRDefault="004B11C3" w:rsidP="00881F86">
      <w:pPr>
        <w:pStyle w:val="a4"/>
        <w:tabs>
          <w:tab w:val="left" w:pos="0"/>
        </w:tabs>
        <w:spacing w:before="0" w:after="0"/>
        <w:ind w:hanging="927"/>
        <w:jc w:val="both"/>
        <w:rPr>
          <w:bCs/>
          <w:color w:val="000000"/>
          <w:sz w:val="28"/>
          <w:szCs w:val="28"/>
          <w:lang w:val="uk-UA" w:eastAsia="uk-UA" w:bidi="uk-UA"/>
        </w:rPr>
      </w:pPr>
      <w:r w:rsidRPr="004B11C3">
        <w:rPr>
          <w:bCs/>
          <w:color w:val="000000"/>
          <w:sz w:val="28"/>
          <w:szCs w:val="28"/>
          <w:lang w:val="uk-UA" w:eastAsia="uk-UA" w:bidi="uk-UA"/>
        </w:rPr>
        <w:t xml:space="preserve"> </w:t>
      </w:r>
      <w:r w:rsidR="00881F86">
        <w:rPr>
          <w:bCs/>
          <w:color w:val="000000"/>
          <w:sz w:val="28"/>
          <w:szCs w:val="28"/>
          <w:lang w:val="uk-UA" w:eastAsia="uk-UA" w:bidi="uk-UA"/>
        </w:rPr>
        <w:t xml:space="preserve">                     </w:t>
      </w:r>
      <w:r w:rsidRPr="004B11C3">
        <w:rPr>
          <w:bCs/>
          <w:color w:val="000000"/>
          <w:sz w:val="28"/>
          <w:szCs w:val="28"/>
          <w:lang w:val="uk-UA" w:eastAsia="uk-UA" w:bidi="uk-UA"/>
        </w:rPr>
        <w:t xml:space="preserve"> Забезпечено оскарження </w:t>
      </w:r>
      <w:r w:rsidRPr="004B11C3">
        <w:rPr>
          <w:color w:val="000000"/>
          <w:sz w:val="28"/>
          <w:szCs w:val="28"/>
          <w:lang w:val="uk-UA" w:eastAsia="uk-UA" w:bidi="uk-UA"/>
        </w:rPr>
        <w:t xml:space="preserve">вимог Управління Західного офісу </w:t>
      </w:r>
      <w:proofErr w:type="spellStart"/>
      <w:r w:rsidRPr="004B11C3">
        <w:rPr>
          <w:color w:val="000000"/>
          <w:sz w:val="28"/>
          <w:szCs w:val="28"/>
          <w:lang w:val="uk-UA" w:eastAsia="uk-UA" w:bidi="uk-UA"/>
        </w:rPr>
        <w:t>Держаудитслужби</w:t>
      </w:r>
      <w:proofErr w:type="spellEnd"/>
      <w:r w:rsidRPr="004B11C3">
        <w:rPr>
          <w:color w:val="000000"/>
          <w:sz w:val="28"/>
          <w:szCs w:val="28"/>
          <w:lang w:val="uk-UA" w:eastAsia="uk-UA" w:bidi="uk-UA"/>
        </w:rPr>
        <w:t xml:space="preserve"> про усунення порушень виявлених ревізією в Хмельницькій області від 26.06.2025 № 132220-13/1446-2025</w:t>
      </w:r>
      <w:r w:rsidRPr="004B11C3">
        <w:rPr>
          <w:bCs/>
          <w:color w:val="000000"/>
          <w:sz w:val="28"/>
          <w:szCs w:val="28"/>
          <w:lang w:val="uk-UA" w:eastAsia="uk-UA" w:bidi="uk-UA"/>
        </w:rPr>
        <w:t>, шляхом подання адміністративного позову</w:t>
      </w:r>
      <w:r w:rsidRPr="004B11C3">
        <w:rPr>
          <w:color w:val="000000"/>
          <w:sz w:val="28"/>
          <w:szCs w:val="28"/>
          <w:lang w:val="uk-UA" w:eastAsia="uk-UA" w:bidi="uk-UA"/>
        </w:rPr>
        <w:t>.</w:t>
      </w:r>
    </w:p>
    <w:p w14:paraId="55A66369" w14:textId="565B09BC"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sz w:val="28"/>
          <w:szCs w:val="28"/>
          <w:lang w:val="uk-UA"/>
        </w:rPr>
      </w:pPr>
      <w:r w:rsidRPr="004B11C3">
        <w:rPr>
          <w:bCs/>
          <w:color w:val="000000"/>
          <w:sz w:val="28"/>
          <w:szCs w:val="28"/>
          <w:lang w:val="uk-UA" w:eastAsia="uk-UA" w:bidi="uk-UA"/>
        </w:rPr>
        <w:t xml:space="preserve">Підготовлено листів щодо діяльності та функціонування віднесених до компетенції органів місцевого самоврядування сфер,  відповідей на звернення </w:t>
      </w:r>
      <w:r w:rsidRPr="004B11C3">
        <w:rPr>
          <w:bCs/>
          <w:color w:val="000000"/>
          <w:sz w:val="28"/>
          <w:szCs w:val="28"/>
          <w:lang w:val="uk-UA" w:eastAsia="uk-UA" w:bidi="uk-UA"/>
        </w:rPr>
        <w:lastRenderedPageBreak/>
        <w:t xml:space="preserve">громадян, запитів на доступ до публічної інформації, адвокатських запитів, депутатських звернень </w:t>
      </w:r>
      <w:r w:rsidR="00881F86">
        <w:rPr>
          <w:bCs/>
          <w:color w:val="000000"/>
          <w:sz w:val="28"/>
          <w:szCs w:val="28"/>
          <w:lang w:val="uk-UA" w:eastAsia="uk-UA" w:bidi="uk-UA"/>
        </w:rPr>
        <w:t>-</w:t>
      </w:r>
      <w:r w:rsidRPr="004B11C3">
        <w:rPr>
          <w:color w:val="000000"/>
          <w:sz w:val="28"/>
          <w:szCs w:val="28"/>
          <w:lang w:val="uk-UA" w:eastAsia="uk-UA" w:bidi="uk-UA"/>
        </w:rPr>
        <w:t xml:space="preserve"> 262</w:t>
      </w:r>
      <w:r w:rsidRPr="004B11C3">
        <w:rPr>
          <w:sz w:val="28"/>
          <w:szCs w:val="28"/>
          <w:lang w:val="uk-UA" w:eastAsia="uk-UA" w:bidi="uk-UA"/>
        </w:rPr>
        <w:t>.</w:t>
      </w:r>
      <w:r w:rsidRPr="004B11C3">
        <w:rPr>
          <w:color w:val="FF0000"/>
          <w:sz w:val="28"/>
          <w:szCs w:val="28"/>
          <w:lang w:val="uk-UA" w:eastAsia="uk-UA" w:bidi="uk-UA"/>
        </w:rPr>
        <w:t xml:space="preserve"> </w:t>
      </w:r>
    </w:p>
    <w:p w14:paraId="6B40862A" w14:textId="48D9FC73" w:rsidR="004B11C3" w:rsidRPr="004B11C3" w:rsidRDefault="004B11C3" w:rsidP="004B11C3">
      <w:pPr>
        <w:pStyle w:val="a4"/>
        <w:numPr>
          <w:ilvl w:val="0"/>
          <w:numId w:val="4"/>
        </w:numPr>
        <w:tabs>
          <w:tab w:val="left" w:pos="851"/>
        </w:tabs>
        <w:suppressAutoHyphens/>
        <w:spacing w:before="0" w:beforeAutospacing="0" w:after="0" w:afterAutospacing="0"/>
        <w:ind w:left="0" w:firstLine="567"/>
        <w:jc w:val="both"/>
        <w:rPr>
          <w:color w:val="333333"/>
          <w:sz w:val="28"/>
          <w:szCs w:val="28"/>
          <w:shd w:val="clear" w:color="auto" w:fill="FFFFFF"/>
          <w:lang w:val="uk-UA"/>
        </w:rPr>
      </w:pPr>
      <w:r w:rsidRPr="004B11C3">
        <w:rPr>
          <w:sz w:val="28"/>
          <w:szCs w:val="28"/>
          <w:lang w:val="uk-UA"/>
        </w:rPr>
        <w:t xml:space="preserve">Ведення договірної роботи та реєстру договорів: забезпечено юридичний аналіз, антикорупційну експертизи та зареєстровано 429 договори і 117 додаткових угод до них у кількості   </w:t>
      </w:r>
      <w:r w:rsidR="00881F86">
        <w:rPr>
          <w:sz w:val="28"/>
          <w:szCs w:val="28"/>
          <w:lang w:val="uk-UA"/>
        </w:rPr>
        <w:t>-</w:t>
      </w:r>
      <w:r w:rsidRPr="004B11C3">
        <w:rPr>
          <w:sz w:val="28"/>
          <w:szCs w:val="28"/>
          <w:lang w:val="uk-UA"/>
        </w:rPr>
        <w:t xml:space="preserve"> </w:t>
      </w:r>
      <w:r w:rsidRPr="004B11C3">
        <w:rPr>
          <w:bCs/>
          <w:sz w:val="28"/>
          <w:szCs w:val="28"/>
          <w:lang w:val="uk-UA"/>
        </w:rPr>
        <w:t>426</w:t>
      </w:r>
      <w:r w:rsidRPr="004B11C3">
        <w:rPr>
          <w:sz w:val="28"/>
          <w:szCs w:val="28"/>
          <w:lang w:val="uk-UA"/>
        </w:rPr>
        <w:t>.</w:t>
      </w:r>
    </w:p>
    <w:p w14:paraId="2567DCFD" w14:textId="4BCE2025" w:rsidR="004B11C3" w:rsidRPr="004B11C3" w:rsidRDefault="004B11C3" w:rsidP="004B11C3">
      <w:pPr>
        <w:pStyle w:val="a4"/>
        <w:numPr>
          <w:ilvl w:val="0"/>
          <w:numId w:val="7"/>
        </w:numPr>
        <w:tabs>
          <w:tab w:val="left" w:pos="993"/>
        </w:tabs>
        <w:suppressAutoHyphens/>
        <w:spacing w:before="0" w:beforeAutospacing="0" w:after="0" w:afterAutospacing="0"/>
        <w:ind w:left="0" w:firstLine="567"/>
        <w:jc w:val="both"/>
        <w:rPr>
          <w:bCs/>
          <w:color w:val="000000"/>
          <w:sz w:val="28"/>
          <w:szCs w:val="28"/>
          <w:lang w:val="uk-UA" w:bidi="uk-UA"/>
        </w:rPr>
      </w:pPr>
      <w:r w:rsidRPr="004B11C3">
        <w:rPr>
          <w:color w:val="333333"/>
          <w:sz w:val="28"/>
          <w:szCs w:val="28"/>
          <w:shd w:val="clear" w:color="auto" w:fill="FFFFFF"/>
          <w:lang w:val="uk-UA"/>
        </w:rPr>
        <w:t xml:space="preserve">Забезпечено дотримання антикорупційного законодавства в тому числі через: здійснення антикорупційної експертизи </w:t>
      </w:r>
      <w:proofErr w:type="spellStart"/>
      <w:r w:rsidRPr="004B11C3">
        <w:rPr>
          <w:color w:val="333333"/>
          <w:sz w:val="28"/>
          <w:szCs w:val="28"/>
          <w:shd w:val="clear" w:color="auto" w:fill="FFFFFF"/>
          <w:lang w:val="uk-UA"/>
        </w:rPr>
        <w:t>проектів</w:t>
      </w:r>
      <w:proofErr w:type="spellEnd"/>
      <w:r w:rsidRPr="004B11C3">
        <w:rPr>
          <w:color w:val="333333"/>
          <w:sz w:val="28"/>
          <w:szCs w:val="28"/>
          <w:shd w:val="clear" w:color="auto" w:fill="FFFFFF"/>
          <w:lang w:val="uk-UA"/>
        </w:rPr>
        <w:t xml:space="preserve"> рішень міської ради та її виконавчого комітету; підготовки відповідей на депутатські звернення щодо питань антикорупційної діяльності та звернень на центральні органи виконавчої влади з питань антикорупційного законодавства; надання 18 консультацій депутатам </w:t>
      </w:r>
      <w:proofErr w:type="spellStart"/>
      <w:r w:rsidRPr="004B11C3">
        <w:rPr>
          <w:color w:val="333333"/>
          <w:sz w:val="28"/>
          <w:szCs w:val="28"/>
          <w:shd w:val="clear" w:color="auto" w:fill="FFFFFF"/>
          <w:lang w:val="uk-UA"/>
        </w:rPr>
        <w:t>Славутської</w:t>
      </w:r>
      <w:proofErr w:type="spellEnd"/>
      <w:r w:rsidRPr="004B11C3">
        <w:rPr>
          <w:color w:val="333333"/>
          <w:sz w:val="28"/>
          <w:szCs w:val="28"/>
          <w:shd w:val="clear" w:color="auto" w:fill="FFFFFF"/>
          <w:lang w:val="uk-UA"/>
        </w:rPr>
        <w:t xml:space="preserve"> міської ради в сфері антикорупційного законодавства та 30 консультацій з дотримання вимог антикорупційного законодавства у виконавчому комітеті </w:t>
      </w:r>
      <w:proofErr w:type="spellStart"/>
      <w:r w:rsidRPr="004B11C3">
        <w:rPr>
          <w:color w:val="333333"/>
          <w:sz w:val="28"/>
          <w:szCs w:val="28"/>
          <w:shd w:val="clear" w:color="auto" w:fill="FFFFFF"/>
          <w:lang w:val="uk-UA"/>
        </w:rPr>
        <w:t>Славутської</w:t>
      </w:r>
      <w:proofErr w:type="spellEnd"/>
      <w:r w:rsidRPr="004B11C3">
        <w:rPr>
          <w:color w:val="333333"/>
          <w:sz w:val="28"/>
          <w:szCs w:val="28"/>
          <w:shd w:val="clear" w:color="auto" w:fill="FFFFFF"/>
          <w:lang w:val="uk-UA"/>
        </w:rPr>
        <w:t xml:space="preserve"> міської ради; належне реагування на повідомлення щодо наявного конфлікту </w:t>
      </w:r>
      <w:proofErr w:type="spellStart"/>
      <w:r w:rsidRPr="004B11C3">
        <w:rPr>
          <w:color w:val="333333"/>
          <w:sz w:val="28"/>
          <w:szCs w:val="28"/>
          <w:shd w:val="clear" w:color="auto" w:fill="FFFFFF"/>
          <w:lang w:val="uk-UA"/>
        </w:rPr>
        <w:t>істернів</w:t>
      </w:r>
      <w:proofErr w:type="spellEnd"/>
      <w:r w:rsidRPr="004B11C3">
        <w:rPr>
          <w:color w:val="333333"/>
          <w:sz w:val="28"/>
          <w:szCs w:val="28"/>
          <w:shd w:val="clear" w:color="auto" w:fill="FFFFFF"/>
          <w:lang w:val="uk-UA"/>
        </w:rPr>
        <w:t xml:space="preserve"> та їх врегулювання</w:t>
      </w:r>
      <w:r w:rsidRPr="004B11C3">
        <w:rPr>
          <w:sz w:val="28"/>
          <w:szCs w:val="28"/>
          <w:lang w:val="uk-UA"/>
        </w:rPr>
        <w:t xml:space="preserve"> </w:t>
      </w:r>
      <w:r w:rsidR="00881F86">
        <w:rPr>
          <w:sz w:val="28"/>
          <w:szCs w:val="28"/>
          <w:lang w:val="uk-UA"/>
        </w:rPr>
        <w:t xml:space="preserve">                             </w:t>
      </w:r>
      <w:r w:rsidRPr="004B11C3">
        <w:rPr>
          <w:sz w:val="28"/>
          <w:szCs w:val="28"/>
          <w:lang w:val="uk-UA"/>
        </w:rPr>
        <w:t xml:space="preserve">(7 повідомлень від депутатів </w:t>
      </w:r>
      <w:proofErr w:type="spellStart"/>
      <w:r w:rsidRPr="004B11C3">
        <w:rPr>
          <w:sz w:val="28"/>
          <w:szCs w:val="28"/>
          <w:lang w:val="uk-UA"/>
        </w:rPr>
        <w:t>Славутської</w:t>
      </w:r>
      <w:proofErr w:type="spellEnd"/>
      <w:r w:rsidRPr="004B11C3">
        <w:rPr>
          <w:sz w:val="28"/>
          <w:szCs w:val="28"/>
          <w:lang w:val="uk-UA"/>
        </w:rPr>
        <w:t xml:space="preserve"> міської ради та 5 від посадових та службових осіб виконавчого комітету </w:t>
      </w:r>
      <w:proofErr w:type="spellStart"/>
      <w:r w:rsidRPr="004B11C3">
        <w:rPr>
          <w:sz w:val="28"/>
          <w:szCs w:val="28"/>
          <w:lang w:val="uk-UA"/>
        </w:rPr>
        <w:t>Славутської</w:t>
      </w:r>
      <w:proofErr w:type="spellEnd"/>
      <w:r w:rsidRPr="004B11C3">
        <w:rPr>
          <w:sz w:val="28"/>
          <w:szCs w:val="28"/>
          <w:lang w:val="uk-UA"/>
        </w:rPr>
        <w:t xml:space="preserve"> міської).</w:t>
      </w:r>
    </w:p>
    <w:p w14:paraId="1C95A6C3" w14:textId="117746AE" w:rsidR="004B11C3" w:rsidRPr="004B11C3" w:rsidRDefault="004B11C3" w:rsidP="004B11C3">
      <w:pPr>
        <w:numPr>
          <w:ilvl w:val="0"/>
          <w:numId w:val="7"/>
        </w:numPr>
        <w:tabs>
          <w:tab w:val="left" w:pos="993"/>
        </w:tabs>
        <w:suppressAutoHyphens/>
        <w:ind w:left="0" w:firstLine="567"/>
        <w:jc w:val="both"/>
        <w:rPr>
          <w:bCs/>
          <w:color w:val="000000"/>
          <w:sz w:val="28"/>
          <w:szCs w:val="28"/>
          <w:lang w:bidi="uk-UA"/>
        </w:rPr>
      </w:pPr>
      <w:r w:rsidRPr="004B11C3">
        <w:rPr>
          <w:bCs/>
          <w:color w:val="000000"/>
          <w:sz w:val="28"/>
          <w:szCs w:val="28"/>
          <w:lang w:bidi="uk-UA"/>
        </w:rPr>
        <w:t>Забезпечено п</w:t>
      </w:r>
      <w:r w:rsidRPr="004B11C3">
        <w:rPr>
          <w:color w:val="000000"/>
          <w:sz w:val="28"/>
          <w:szCs w:val="28"/>
          <w:lang w:bidi="uk-UA"/>
        </w:rPr>
        <w:t xml:space="preserve">роходження в юридичному відділ ознайомчої практики студентами вищих навчальних закладів освіти </w:t>
      </w:r>
      <w:r w:rsidR="00881F86">
        <w:rPr>
          <w:color w:val="000000"/>
          <w:sz w:val="28"/>
          <w:szCs w:val="28"/>
          <w:lang w:bidi="uk-UA"/>
        </w:rPr>
        <w:t>-</w:t>
      </w:r>
      <w:r w:rsidRPr="004B11C3">
        <w:rPr>
          <w:color w:val="000000"/>
          <w:sz w:val="28"/>
          <w:szCs w:val="28"/>
          <w:lang w:bidi="uk-UA"/>
        </w:rPr>
        <w:t xml:space="preserve"> </w:t>
      </w:r>
      <w:r w:rsidRPr="004B11C3">
        <w:rPr>
          <w:bCs/>
          <w:color w:val="000000"/>
          <w:sz w:val="28"/>
          <w:szCs w:val="28"/>
          <w:lang w:bidi="uk-UA"/>
        </w:rPr>
        <w:t>10</w:t>
      </w:r>
      <w:r w:rsidRPr="004B11C3">
        <w:rPr>
          <w:color w:val="000000"/>
          <w:sz w:val="28"/>
          <w:szCs w:val="28"/>
          <w:lang w:bidi="uk-UA"/>
        </w:rPr>
        <w:t xml:space="preserve">. </w:t>
      </w:r>
    </w:p>
    <w:p w14:paraId="342B39F1" w14:textId="77777777" w:rsidR="004B11C3" w:rsidRPr="004B11C3" w:rsidRDefault="004B11C3" w:rsidP="004B11C3">
      <w:pPr>
        <w:numPr>
          <w:ilvl w:val="0"/>
          <w:numId w:val="7"/>
        </w:numPr>
        <w:tabs>
          <w:tab w:val="left" w:pos="993"/>
        </w:tabs>
        <w:suppressAutoHyphens/>
        <w:ind w:left="0" w:firstLine="567"/>
        <w:jc w:val="both"/>
        <w:rPr>
          <w:sz w:val="28"/>
          <w:szCs w:val="28"/>
        </w:rPr>
      </w:pPr>
      <w:r w:rsidRPr="004B11C3">
        <w:rPr>
          <w:bCs/>
          <w:color w:val="000000"/>
          <w:sz w:val="28"/>
          <w:szCs w:val="28"/>
          <w:lang w:bidi="uk-UA"/>
        </w:rPr>
        <w:t xml:space="preserve">Забезпечено юридичний супровід та участь протягом 2025 року </w:t>
      </w:r>
      <w:r w:rsidRPr="004B11C3">
        <w:rPr>
          <w:color w:val="000000"/>
          <w:sz w:val="28"/>
          <w:szCs w:val="28"/>
          <w:lang w:bidi="uk-UA"/>
        </w:rPr>
        <w:t>усіх робочих груп, тимчасових і постійних комісіях, серед яких в тому числі, депу</w:t>
      </w:r>
      <w:r w:rsidRPr="004B11C3">
        <w:rPr>
          <w:bCs/>
          <w:color w:val="000000"/>
          <w:sz w:val="28"/>
          <w:szCs w:val="28"/>
          <w:lang w:bidi="uk-UA"/>
        </w:rPr>
        <w:t xml:space="preserve">татські постійні комісії, адміністративні комісії, комісії у справах дітей, комісії з врегулювання земельних спорів, засідання виконавчого комітету, засідання міської ради.  </w:t>
      </w:r>
    </w:p>
    <w:p w14:paraId="3EDC6596" w14:textId="77777777" w:rsidR="00881F86" w:rsidRDefault="00881F86" w:rsidP="00765AF5">
      <w:pPr>
        <w:tabs>
          <w:tab w:val="left" w:pos="851"/>
        </w:tabs>
        <w:suppressAutoHyphens/>
        <w:jc w:val="both"/>
        <w:rPr>
          <w:b/>
          <w:bCs/>
          <w:color w:val="000000"/>
          <w:sz w:val="28"/>
          <w:szCs w:val="28"/>
        </w:rPr>
      </w:pPr>
    </w:p>
    <w:p w14:paraId="32431F9D" w14:textId="3DB4097A" w:rsidR="00CE02D5" w:rsidRDefault="00765AF5" w:rsidP="00765AF5">
      <w:pPr>
        <w:tabs>
          <w:tab w:val="left" w:pos="851"/>
        </w:tabs>
        <w:suppressAutoHyphens/>
        <w:jc w:val="both"/>
        <w:rPr>
          <w:b/>
          <w:bCs/>
          <w:color w:val="000000"/>
          <w:sz w:val="28"/>
          <w:szCs w:val="28"/>
        </w:rPr>
      </w:pPr>
      <w:r>
        <w:rPr>
          <w:b/>
          <w:bCs/>
          <w:color w:val="000000"/>
          <w:sz w:val="28"/>
          <w:szCs w:val="28"/>
        </w:rPr>
        <w:t xml:space="preserve">                            </w:t>
      </w:r>
      <w:r w:rsidR="007B122B" w:rsidRPr="00AD6685">
        <w:rPr>
          <w:b/>
          <w:bCs/>
          <w:color w:val="000000"/>
          <w:sz w:val="28"/>
          <w:szCs w:val="28"/>
        </w:rPr>
        <w:t>В</w:t>
      </w:r>
      <w:r w:rsidR="00CE02D5" w:rsidRPr="00AD6685">
        <w:rPr>
          <w:b/>
          <w:bCs/>
          <w:color w:val="000000"/>
          <w:sz w:val="28"/>
          <w:szCs w:val="28"/>
        </w:rPr>
        <w:t>ідділ з питань регулювання земельних відносин</w:t>
      </w:r>
    </w:p>
    <w:p w14:paraId="54208920" w14:textId="77777777" w:rsidR="0068391E" w:rsidRDefault="0068391E" w:rsidP="0068391E">
      <w:pPr>
        <w:ind w:firstLine="567"/>
        <w:contextualSpacing/>
        <w:jc w:val="both"/>
        <w:rPr>
          <w:color w:val="000000"/>
          <w:sz w:val="28"/>
          <w:szCs w:val="28"/>
          <w:shd w:val="clear" w:color="auto" w:fill="FFFFFF"/>
        </w:rPr>
      </w:pPr>
      <w:r>
        <w:rPr>
          <w:color w:val="000000"/>
          <w:sz w:val="28"/>
          <w:szCs w:val="28"/>
        </w:rPr>
        <w:t xml:space="preserve">Основними завданнями відділу з питань регулювання земельних відносин Виконавчого комітету </w:t>
      </w:r>
      <w:proofErr w:type="spellStart"/>
      <w:r>
        <w:rPr>
          <w:color w:val="000000"/>
          <w:sz w:val="28"/>
          <w:szCs w:val="28"/>
        </w:rPr>
        <w:t>Славутської</w:t>
      </w:r>
      <w:proofErr w:type="spellEnd"/>
      <w:r>
        <w:rPr>
          <w:color w:val="000000"/>
          <w:sz w:val="28"/>
          <w:szCs w:val="28"/>
        </w:rPr>
        <w:t xml:space="preserve"> міської ради (надалі Відділ)</w:t>
      </w:r>
      <w:r>
        <w:rPr>
          <w:b/>
          <w:bCs/>
          <w:color w:val="000000"/>
          <w:sz w:val="28"/>
          <w:szCs w:val="28"/>
        </w:rPr>
        <w:t xml:space="preserve"> </w:t>
      </w:r>
      <w:r>
        <w:rPr>
          <w:color w:val="000000"/>
          <w:sz w:val="28"/>
          <w:szCs w:val="28"/>
        </w:rPr>
        <w:t xml:space="preserve">є забезпечення реалізації повноважень </w:t>
      </w:r>
      <w:proofErr w:type="spellStart"/>
      <w:r>
        <w:rPr>
          <w:color w:val="000000"/>
          <w:sz w:val="28"/>
          <w:szCs w:val="28"/>
        </w:rPr>
        <w:t>Славутської</w:t>
      </w:r>
      <w:proofErr w:type="spellEnd"/>
      <w:r>
        <w:rPr>
          <w:color w:val="000000"/>
          <w:sz w:val="28"/>
          <w:szCs w:val="28"/>
        </w:rPr>
        <w:t xml:space="preserve"> міської ради у галузі земельних відносин і забезпечення конституційних та законних прав громадян та юридичних осіб на землю відповідно до Земельного кодексу України та інших нормативних актів України. </w:t>
      </w:r>
    </w:p>
    <w:p w14:paraId="7F396836" w14:textId="77777777" w:rsidR="0068391E" w:rsidRDefault="0068391E" w:rsidP="0068391E">
      <w:pPr>
        <w:pStyle w:val="a5"/>
        <w:ind w:firstLine="567"/>
        <w:contextualSpacing/>
        <w:rPr>
          <w:color w:val="000000"/>
          <w:szCs w:val="28"/>
          <w:shd w:val="clear" w:color="auto" w:fill="FFFFFF"/>
        </w:rPr>
      </w:pPr>
      <w:r>
        <w:rPr>
          <w:color w:val="000000"/>
          <w:szCs w:val="28"/>
          <w:shd w:val="clear" w:color="auto" w:fill="FFFFFF"/>
        </w:rPr>
        <w:t xml:space="preserve">Відділом проводиться робота, спрямована на створення необхідних умов для реалізації прав громадян та юридичних осіб з питань регулювання земельних відносин. </w:t>
      </w:r>
    </w:p>
    <w:p w14:paraId="585FECC8" w14:textId="77777777" w:rsidR="0068391E" w:rsidRDefault="0068391E" w:rsidP="0068391E">
      <w:pPr>
        <w:pStyle w:val="a5"/>
        <w:ind w:firstLine="567"/>
        <w:contextualSpacing/>
        <w:rPr>
          <w:color w:val="000000"/>
          <w:szCs w:val="28"/>
        </w:rPr>
      </w:pPr>
      <w:r>
        <w:rPr>
          <w:color w:val="000000"/>
          <w:szCs w:val="28"/>
          <w:shd w:val="clear" w:color="auto" w:fill="FFFFFF"/>
        </w:rPr>
        <w:t>Спеціалістами здійснюється постійний прийом громадян та юридичних осіб, яким постійно надаються консультації та обґрунтовані  відповіді з питань земельного законодавства.</w:t>
      </w:r>
    </w:p>
    <w:p w14:paraId="730B9696" w14:textId="48ED0F5D" w:rsidR="0068391E" w:rsidRPr="00521624" w:rsidRDefault="00881F86" w:rsidP="00881F86">
      <w:pPr>
        <w:contextualSpacing/>
        <w:jc w:val="both"/>
        <w:rPr>
          <w:color w:val="000000"/>
          <w:sz w:val="28"/>
          <w:szCs w:val="28"/>
        </w:rPr>
      </w:pPr>
      <w:r>
        <w:rPr>
          <w:color w:val="000000"/>
          <w:sz w:val="28"/>
          <w:szCs w:val="28"/>
        </w:rPr>
        <w:t xml:space="preserve">        </w:t>
      </w:r>
      <w:r w:rsidR="0068391E">
        <w:rPr>
          <w:color w:val="000000"/>
          <w:sz w:val="28"/>
          <w:szCs w:val="28"/>
        </w:rPr>
        <w:t xml:space="preserve">Протягом 2025 року відділом з питань регулювання земельних відносин виконавчого комітету </w:t>
      </w:r>
      <w:proofErr w:type="spellStart"/>
      <w:r w:rsidR="0068391E">
        <w:rPr>
          <w:color w:val="000000"/>
          <w:sz w:val="28"/>
          <w:szCs w:val="28"/>
        </w:rPr>
        <w:t>Славутської</w:t>
      </w:r>
      <w:proofErr w:type="spellEnd"/>
      <w:r w:rsidR="0068391E">
        <w:rPr>
          <w:color w:val="000000"/>
          <w:sz w:val="28"/>
          <w:szCs w:val="28"/>
        </w:rPr>
        <w:t xml:space="preserve"> міської ради було  надано </w:t>
      </w:r>
      <w:r w:rsidR="0068391E" w:rsidRPr="00521624">
        <w:rPr>
          <w:bCs/>
          <w:color w:val="000000"/>
          <w:sz w:val="28"/>
          <w:szCs w:val="28"/>
          <w:lang w:val="en-US"/>
        </w:rPr>
        <w:t>159</w:t>
      </w:r>
      <w:r w:rsidR="0068391E" w:rsidRPr="00521624">
        <w:rPr>
          <w:color w:val="000000"/>
          <w:sz w:val="28"/>
          <w:szCs w:val="28"/>
        </w:rPr>
        <w:t xml:space="preserve"> адміністративних послуг та опрацьовано </w:t>
      </w:r>
      <w:r w:rsidR="0068391E" w:rsidRPr="00521624">
        <w:rPr>
          <w:bCs/>
          <w:color w:val="000000"/>
          <w:sz w:val="28"/>
          <w:szCs w:val="28"/>
        </w:rPr>
        <w:t>134</w:t>
      </w:r>
      <w:r w:rsidR="0068391E" w:rsidRPr="00521624">
        <w:rPr>
          <w:color w:val="000000"/>
          <w:sz w:val="28"/>
          <w:szCs w:val="28"/>
        </w:rPr>
        <w:t xml:space="preserve"> </w:t>
      </w:r>
      <w:r w:rsidR="0068391E" w:rsidRPr="00521624">
        <w:rPr>
          <w:bCs/>
          <w:color w:val="000000"/>
          <w:sz w:val="28"/>
          <w:szCs w:val="28"/>
        </w:rPr>
        <w:t>з</w:t>
      </w:r>
      <w:r w:rsidR="0068391E" w:rsidRPr="00521624">
        <w:rPr>
          <w:color w:val="000000"/>
          <w:sz w:val="28"/>
          <w:szCs w:val="28"/>
        </w:rPr>
        <w:t xml:space="preserve">вернення  фізичних та юридичних осіб. </w:t>
      </w:r>
      <w:r w:rsidR="0068391E" w:rsidRPr="00521624">
        <w:rPr>
          <w:sz w:val="28"/>
          <w:szCs w:val="28"/>
        </w:rPr>
        <w:t>Розглянуто</w:t>
      </w:r>
      <w:r w:rsidR="0068391E" w:rsidRPr="00521624">
        <w:rPr>
          <w:sz w:val="28"/>
          <w:szCs w:val="28"/>
          <w:lang w:val="en-US"/>
        </w:rPr>
        <w:t xml:space="preserve"> </w:t>
      </w:r>
      <w:r w:rsidR="0068391E" w:rsidRPr="00521624">
        <w:rPr>
          <w:bCs/>
          <w:sz w:val="28"/>
          <w:szCs w:val="28"/>
          <w:lang w:val="en-US"/>
        </w:rPr>
        <w:t>1</w:t>
      </w:r>
      <w:r w:rsidR="0068391E" w:rsidRPr="00521624">
        <w:rPr>
          <w:bCs/>
          <w:sz w:val="28"/>
          <w:szCs w:val="28"/>
        </w:rPr>
        <w:t>6</w:t>
      </w:r>
      <w:r w:rsidR="0068391E" w:rsidRPr="00521624">
        <w:rPr>
          <w:bCs/>
          <w:sz w:val="28"/>
          <w:szCs w:val="28"/>
          <w:lang w:val="en-US"/>
        </w:rPr>
        <w:t xml:space="preserve"> </w:t>
      </w:r>
      <w:r w:rsidR="0068391E" w:rsidRPr="00521624">
        <w:rPr>
          <w:sz w:val="28"/>
          <w:szCs w:val="28"/>
        </w:rPr>
        <w:t>звернень громадян</w:t>
      </w:r>
      <w:r w:rsidR="0068391E" w:rsidRPr="00521624">
        <w:rPr>
          <w:bCs/>
          <w:sz w:val="28"/>
          <w:szCs w:val="28"/>
        </w:rPr>
        <w:t xml:space="preserve"> </w:t>
      </w:r>
      <w:r w:rsidR="0068391E" w:rsidRPr="00521624">
        <w:rPr>
          <w:sz w:val="28"/>
          <w:szCs w:val="28"/>
        </w:rPr>
        <w:t xml:space="preserve">щодо вирішення земельних спорів, (встановлення меж земельних ділянок, вирішення земельних спорів, додержання громадянами правил добросусідства, обміри та ін.). </w:t>
      </w:r>
    </w:p>
    <w:p w14:paraId="1E9CE1D8" w14:textId="2B3DC5EA" w:rsidR="0068391E" w:rsidRPr="00521624" w:rsidRDefault="00881F86" w:rsidP="00881F86">
      <w:pPr>
        <w:contextualSpacing/>
        <w:jc w:val="both"/>
        <w:rPr>
          <w:rFonts w:eastAsia="Calibri"/>
          <w:color w:val="000000"/>
          <w:sz w:val="28"/>
          <w:szCs w:val="28"/>
          <w:lang w:eastAsia="en-US"/>
        </w:rPr>
      </w:pPr>
      <w:r>
        <w:rPr>
          <w:color w:val="000000"/>
          <w:sz w:val="28"/>
          <w:szCs w:val="28"/>
        </w:rPr>
        <w:lastRenderedPageBreak/>
        <w:t xml:space="preserve">        </w:t>
      </w:r>
      <w:r w:rsidR="0068391E" w:rsidRPr="00521624">
        <w:rPr>
          <w:color w:val="000000"/>
          <w:sz w:val="28"/>
          <w:szCs w:val="28"/>
        </w:rPr>
        <w:t xml:space="preserve">Відповідно до чинного законодавства, спеціалістами відділу було підготовлено на розгляд </w:t>
      </w:r>
      <w:r w:rsidR="0068391E" w:rsidRPr="00521624">
        <w:rPr>
          <w:bCs/>
          <w:color w:val="000000"/>
          <w:sz w:val="28"/>
          <w:szCs w:val="28"/>
        </w:rPr>
        <w:t>постійної комісії з питань регулювання земельних відносин, комунального майна та адміністративно-територіального устрою 190</w:t>
      </w:r>
      <w:r w:rsidR="0068391E" w:rsidRPr="00521624">
        <w:rPr>
          <w:color w:val="000000"/>
          <w:sz w:val="28"/>
          <w:szCs w:val="28"/>
        </w:rPr>
        <w:t xml:space="preserve"> </w:t>
      </w:r>
      <w:proofErr w:type="spellStart"/>
      <w:r w:rsidR="0068391E" w:rsidRPr="00521624">
        <w:rPr>
          <w:bCs/>
          <w:color w:val="000000"/>
          <w:sz w:val="28"/>
          <w:szCs w:val="28"/>
        </w:rPr>
        <w:t>проектів</w:t>
      </w:r>
      <w:proofErr w:type="spellEnd"/>
      <w:r w:rsidR="0068391E" w:rsidRPr="00521624">
        <w:rPr>
          <w:bCs/>
          <w:color w:val="000000"/>
          <w:sz w:val="28"/>
          <w:szCs w:val="28"/>
        </w:rPr>
        <w:t xml:space="preserve"> рішень</w:t>
      </w:r>
      <w:r w:rsidR="0068391E" w:rsidRPr="00521624">
        <w:rPr>
          <w:color w:val="000000"/>
          <w:sz w:val="28"/>
          <w:szCs w:val="28"/>
        </w:rPr>
        <w:t xml:space="preserve"> по земельним питанням, а саме: </w:t>
      </w:r>
    </w:p>
    <w:p w14:paraId="0390DDEF" w14:textId="568C742C" w:rsidR="0068391E" w:rsidRDefault="00D635EA" w:rsidP="00D635EA">
      <w:pPr>
        <w:widowControl w:val="0"/>
        <w:tabs>
          <w:tab w:val="num" w:pos="720"/>
        </w:tabs>
        <w:suppressAutoHyphens/>
        <w:contextualSpacing/>
        <w:jc w:val="both"/>
        <w:rPr>
          <w:color w:val="000000"/>
          <w:sz w:val="28"/>
          <w:szCs w:val="28"/>
          <w:lang w:eastAsia="en-US"/>
        </w:rPr>
      </w:pPr>
      <w:r>
        <w:rPr>
          <w:rFonts w:eastAsia="Calibri"/>
          <w:color w:val="000000"/>
          <w:sz w:val="28"/>
          <w:szCs w:val="28"/>
          <w:lang w:eastAsia="en-US"/>
        </w:rPr>
        <w:tab/>
      </w:r>
      <w:r w:rsidR="0068391E">
        <w:rPr>
          <w:rFonts w:eastAsia="Calibri"/>
          <w:color w:val="000000"/>
          <w:sz w:val="28"/>
          <w:szCs w:val="28"/>
          <w:lang w:eastAsia="en-US"/>
        </w:rPr>
        <w:t xml:space="preserve">щодо </w:t>
      </w:r>
      <w:bookmarkStart w:id="13" w:name="_Hlk100756423"/>
      <w:r w:rsidR="0068391E">
        <w:rPr>
          <w:rFonts w:eastAsia="Calibri"/>
          <w:color w:val="000000"/>
          <w:sz w:val="28"/>
          <w:szCs w:val="28"/>
          <w:lang w:eastAsia="en-US"/>
        </w:rPr>
        <w:t xml:space="preserve">надання дозволу на виготовлення технічних документацій та проєктів землеустрою щодо відведення  </w:t>
      </w:r>
      <w:bookmarkEnd w:id="13"/>
      <w:r w:rsidR="0068391E">
        <w:rPr>
          <w:rFonts w:eastAsia="Calibri"/>
          <w:color w:val="000000"/>
          <w:sz w:val="28"/>
          <w:szCs w:val="28"/>
          <w:lang w:eastAsia="en-US"/>
        </w:rPr>
        <w:t>земельних ділянок у власність,</w:t>
      </w:r>
      <w:r w:rsidR="00521624">
        <w:rPr>
          <w:rFonts w:eastAsia="Calibri"/>
          <w:color w:val="000000"/>
          <w:sz w:val="28"/>
          <w:szCs w:val="28"/>
          <w:lang w:eastAsia="en-US"/>
        </w:rPr>
        <w:t xml:space="preserve"> оренду, постійне користування -</w:t>
      </w:r>
      <w:r w:rsidR="0068391E">
        <w:rPr>
          <w:rFonts w:eastAsia="Calibri"/>
          <w:color w:val="000000"/>
          <w:sz w:val="28"/>
          <w:szCs w:val="28"/>
          <w:lang w:eastAsia="en-US"/>
        </w:rPr>
        <w:t xml:space="preserve"> </w:t>
      </w:r>
      <w:r w:rsidR="0068391E">
        <w:rPr>
          <w:rFonts w:eastAsia="Calibri"/>
          <w:color w:val="000000"/>
          <w:sz w:val="28"/>
          <w:szCs w:val="28"/>
          <w:lang w:val="en-US" w:eastAsia="en-US"/>
        </w:rPr>
        <w:t>35</w:t>
      </w:r>
      <w:r w:rsidR="0068391E">
        <w:rPr>
          <w:rFonts w:eastAsia="Calibri"/>
          <w:color w:val="000000"/>
          <w:sz w:val="28"/>
          <w:szCs w:val="28"/>
          <w:lang w:eastAsia="en-US"/>
        </w:rPr>
        <w:t xml:space="preserve"> проєктів;</w:t>
      </w:r>
    </w:p>
    <w:p w14:paraId="679ED1B8" w14:textId="65519A04" w:rsidR="0068391E" w:rsidRDefault="00D635EA" w:rsidP="00D635EA">
      <w:pPr>
        <w:widowControl w:val="0"/>
        <w:tabs>
          <w:tab w:val="num" w:pos="720"/>
        </w:tabs>
        <w:suppressAutoHyphens/>
        <w:contextualSpacing/>
        <w:jc w:val="both"/>
        <w:rPr>
          <w:rFonts w:eastAsia="Calibri"/>
          <w:color w:val="000000"/>
          <w:sz w:val="28"/>
          <w:szCs w:val="28"/>
          <w:lang w:eastAsia="en-US"/>
        </w:rPr>
      </w:pPr>
      <w:r>
        <w:rPr>
          <w:color w:val="000000"/>
          <w:sz w:val="28"/>
          <w:szCs w:val="28"/>
          <w:lang w:eastAsia="en-US"/>
        </w:rPr>
        <w:tab/>
      </w:r>
      <w:r w:rsidR="0068391E">
        <w:rPr>
          <w:color w:val="000000"/>
          <w:sz w:val="28"/>
          <w:szCs w:val="28"/>
          <w:lang w:eastAsia="en-US"/>
        </w:rPr>
        <w:t xml:space="preserve">про затвердження </w:t>
      </w:r>
      <w:r w:rsidR="0068391E">
        <w:rPr>
          <w:rFonts w:eastAsia="Calibri"/>
          <w:sz w:val="28"/>
          <w:szCs w:val="28"/>
          <w:lang w:eastAsia="en-US"/>
        </w:rPr>
        <w:t xml:space="preserve">технічної документації із землеустрою та </w:t>
      </w:r>
      <w:proofErr w:type="spellStart"/>
      <w:r w:rsidR="0068391E">
        <w:rPr>
          <w:rFonts w:eastAsia="Calibri"/>
          <w:sz w:val="28"/>
          <w:szCs w:val="28"/>
          <w:lang w:eastAsia="en-US"/>
        </w:rPr>
        <w:t>проектів</w:t>
      </w:r>
      <w:proofErr w:type="spellEnd"/>
      <w:r w:rsidR="0068391E">
        <w:rPr>
          <w:rFonts w:eastAsia="Calibri"/>
          <w:sz w:val="28"/>
          <w:szCs w:val="28"/>
          <w:lang w:eastAsia="en-US"/>
        </w:rPr>
        <w:t xml:space="preserve"> землеустрою щодо передачі земельної ділянки безоплатно у власність, </w:t>
      </w:r>
      <w:r w:rsidR="0068391E">
        <w:rPr>
          <w:rFonts w:eastAsia="Calibri"/>
          <w:color w:val="000000"/>
          <w:sz w:val="28"/>
          <w:szCs w:val="28"/>
          <w:lang w:eastAsia="en-US"/>
        </w:rPr>
        <w:t>оренду, сервітутів та постійне користування</w:t>
      </w:r>
      <w:r w:rsidR="00521624">
        <w:rPr>
          <w:rFonts w:eastAsia="Calibri"/>
          <w:sz w:val="28"/>
          <w:szCs w:val="28"/>
          <w:lang w:eastAsia="en-US"/>
        </w:rPr>
        <w:t xml:space="preserve"> -</w:t>
      </w:r>
      <w:r w:rsidR="0068391E">
        <w:rPr>
          <w:rFonts w:eastAsia="Calibri"/>
          <w:sz w:val="28"/>
          <w:szCs w:val="28"/>
          <w:lang w:eastAsia="en-US"/>
        </w:rPr>
        <w:t xml:space="preserve"> </w:t>
      </w:r>
      <w:r w:rsidR="0068391E">
        <w:rPr>
          <w:rFonts w:eastAsia="Calibri" w:cs="font356"/>
          <w:sz w:val="28"/>
          <w:szCs w:val="28"/>
          <w:lang w:val="en-US" w:eastAsia="en-US"/>
        </w:rPr>
        <w:t>96</w:t>
      </w:r>
      <w:r w:rsidR="0068391E">
        <w:rPr>
          <w:rFonts w:eastAsia="Calibri"/>
          <w:sz w:val="28"/>
          <w:szCs w:val="28"/>
          <w:lang w:eastAsia="en-US"/>
        </w:rPr>
        <w:t xml:space="preserve"> проєктів</w:t>
      </w:r>
      <w:r w:rsidR="0068391E">
        <w:rPr>
          <w:rFonts w:eastAsia="Calibri"/>
          <w:color w:val="000000"/>
          <w:sz w:val="28"/>
          <w:szCs w:val="28"/>
          <w:lang w:eastAsia="en-US"/>
        </w:rPr>
        <w:t>;</w:t>
      </w:r>
    </w:p>
    <w:p w14:paraId="52E06D03" w14:textId="491BF647" w:rsidR="0068391E" w:rsidRDefault="00D635EA" w:rsidP="00D635EA">
      <w:pPr>
        <w:widowControl w:val="0"/>
        <w:tabs>
          <w:tab w:val="num" w:pos="720"/>
        </w:tabs>
        <w:suppressAutoHyphens/>
        <w:contextualSpacing/>
        <w:jc w:val="both"/>
        <w:rPr>
          <w:color w:val="000000"/>
          <w:sz w:val="28"/>
          <w:szCs w:val="28"/>
        </w:rPr>
      </w:pPr>
      <w:r>
        <w:rPr>
          <w:rFonts w:eastAsia="Calibri"/>
          <w:color w:val="000000"/>
          <w:sz w:val="28"/>
          <w:szCs w:val="28"/>
          <w:lang w:eastAsia="en-US"/>
        </w:rPr>
        <w:tab/>
      </w:r>
      <w:r w:rsidR="0068391E">
        <w:rPr>
          <w:rFonts w:eastAsia="Calibri"/>
          <w:color w:val="000000"/>
          <w:sz w:val="28"/>
          <w:szCs w:val="28"/>
          <w:lang w:eastAsia="en-US"/>
        </w:rPr>
        <w:t xml:space="preserve">про укладення Договору оренди землі </w:t>
      </w:r>
      <w:r w:rsidR="0068391E">
        <w:rPr>
          <w:color w:val="000000"/>
          <w:sz w:val="28"/>
          <w:szCs w:val="28"/>
          <w:lang w:eastAsia="en-US"/>
        </w:rPr>
        <w:t>на новий строк</w:t>
      </w:r>
      <w:r w:rsidR="00521624">
        <w:rPr>
          <w:color w:val="000000"/>
          <w:sz w:val="28"/>
          <w:szCs w:val="28"/>
        </w:rPr>
        <w:t xml:space="preserve"> -</w:t>
      </w:r>
      <w:r w:rsidR="0068391E">
        <w:rPr>
          <w:color w:val="000000"/>
          <w:sz w:val="28"/>
          <w:szCs w:val="28"/>
        </w:rPr>
        <w:t xml:space="preserve"> </w:t>
      </w:r>
      <w:r w:rsidR="0068391E">
        <w:rPr>
          <w:rFonts w:eastAsia="Calibri"/>
          <w:color w:val="000000"/>
          <w:sz w:val="28"/>
          <w:szCs w:val="28"/>
          <w:lang w:val="en-US" w:eastAsia="en-US"/>
        </w:rPr>
        <w:t>20</w:t>
      </w:r>
      <w:r w:rsidR="0068391E">
        <w:rPr>
          <w:color w:val="000000"/>
          <w:sz w:val="28"/>
          <w:szCs w:val="28"/>
          <w:lang w:val="en-US"/>
        </w:rPr>
        <w:t xml:space="preserve"> </w:t>
      </w:r>
      <w:r w:rsidR="0068391E">
        <w:rPr>
          <w:color w:val="000000"/>
          <w:sz w:val="28"/>
          <w:szCs w:val="28"/>
        </w:rPr>
        <w:t>проєктів;</w:t>
      </w:r>
    </w:p>
    <w:p w14:paraId="06C2FEE2" w14:textId="77777777" w:rsidR="0068391E" w:rsidRDefault="0068391E" w:rsidP="00D635EA">
      <w:pPr>
        <w:widowControl w:val="0"/>
        <w:tabs>
          <w:tab w:val="num" w:pos="720"/>
        </w:tabs>
        <w:suppressAutoHyphens/>
        <w:ind w:left="720"/>
        <w:contextualSpacing/>
        <w:jc w:val="both"/>
        <w:rPr>
          <w:bCs/>
          <w:color w:val="000000"/>
          <w:sz w:val="28"/>
          <w:szCs w:val="28"/>
        </w:rPr>
      </w:pPr>
      <w:r>
        <w:rPr>
          <w:color w:val="000000"/>
          <w:sz w:val="28"/>
          <w:szCs w:val="28"/>
        </w:rPr>
        <w:t>про поновлення д</w:t>
      </w:r>
      <w:r w:rsidR="003F736D">
        <w:rPr>
          <w:color w:val="000000"/>
          <w:sz w:val="28"/>
          <w:szCs w:val="28"/>
        </w:rPr>
        <w:t>оговорів оренди на новий строк -</w:t>
      </w:r>
      <w:r>
        <w:rPr>
          <w:color w:val="000000"/>
          <w:sz w:val="28"/>
          <w:szCs w:val="28"/>
          <w:lang w:val="en-US"/>
        </w:rPr>
        <w:t xml:space="preserve"> 6 </w:t>
      </w:r>
      <w:r>
        <w:rPr>
          <w:color w:val="000000"/>
          <w:sz w:val="28"/>
          <w:szCs w:val="28"/>
        </w:rPr>
        <w:t>проєктів;</w:t>
      </w:r>
    </w:p>
    <w:p w14:paraId="01B8E212" w14:textId="77777777" w:rsidR="0068391E" w:rsidRDefault="0068391E" w:rsidP="00D635EA">
      <w:pPr>
        <w:widowControl w:val="0"/>
        <w:tabs>
          <w:tab w:val="num" w:pos="720"/>
        </w:tabs>
        <w:suppressAutoHyphens/>
        <w:ind w:left="720"/>
        <w:contextualSpacing/>
        <w:jc w:val="both"/>
        <w:rPr>
          <w:color w:val="000000"/>
          <w:sz w:val="28"/>
          <w:szCs w:val="28"/>
        </w:rPr>
      </w:pPr>
      <w:r>
        <w:rPr>
          <w:bCs/>
          <w:color w:val="000000"/>
          <w:sz w:val="28"/>
          <w:szCs w:val="28"/>
        </w:rPr>
        <w:t>щодо припинення права ко</w:t>
      </w:r>
      <w:r w:rsidR="003F736D">
        <w:rPr>
          <w:bCs/>
          <w:color w:val="000000"/>
          <w:sz w:val="28"/>
          <w:szCs w:val="28"/>
        </w:rPr>
        <w:t>ристування на земельні ділянки -</w:t>
      </w:r>
      <w:r>
        <w:rPr>
          <w:bCs/>
          <w:color w:val="000000"/>
          <w:sz w:val="28"/>
          <w:szCs w:val="28"/>
        </w:rPr>
        <w:t xml:space="preserve"> 2 проєкт;</w:t>
      </w:r>
    </w:p>
    <w:p w14:paraId="2CC58855" w14:textId="77777777" w:rsidR="0068391E" w:rsidRDefault="0068391E" w:rsidP="0036653C">
      <w:pPr>
        <w:widowControl w:val="0"/>
        <w:tabs>
          <w:tab w:val="num" w:pos="720"/>
        </w:tabs>
        <w:suppressAutoHyphens/>
        <w:contextualSpacing/>
        <w:jc w:val="both"/>
        <w:rPr>
          <w:color w:val="000000"/>
          <w:sz w:val="28"/>
          <w:szCs w:val="28"/>
        </w:rPr>
      </w:pPr>
      <w:r>
        <w:rPr>
          <w:color w:val="000000"/>
          <w:sz w:val="28"/>
          <w:szCs w:val="28"/>
        </w:rPr>
        <w:t xml:space="preserve">про надання дозволу на проведення </w:t>
      </w:r>
      <w:r w:rsidR="003F736D">
        <w:rPr>
          <w:color w:val="000000"/>
          <w:sz w:val="28"/>
          <w:szCs w:val="28"/>
        </w:rPr>
        <w:t>експертної грошової оцінки -</w:t>
      </w:r>
      <w:r>
        <w:rPr>
          <w:color w:val="000000"/>
          <w:sz w:val="28"/>
          <w:szCs w:val="28"/>
          <w:lang w:val="en-US"/>
        </w:rPr>
        <w:t xml:space="preserve"> 4 </w:t>
      </w:r>
      <w:proofErr w:type="spellStart"/>
      <w:r>
        <w:rPr>
          <w:color w:val="000000"/>
          <w:sz w:val="28"/>
          <w:szCs w:val="28"/>
        </w:rPr>
        <w:t>проєкта</w:t>
      </w:r>
      <w:proofErr w:type="spellEnd"/>
      <w:r>
        <w:rPr>
          <w:color w:val="000000"/>
          <w:sz w:val="28"/>
          <w:szCs w:val="28"/>
        </w:rPr>
        <w:t>;</w:t>
      </w:r>
    </w:p>
    <w:p w14:paraId="310BFCC6" w14:textId="327E100D" w:rsidR="0068391E" w:rsidRDefault="00D635EA" w:rsidP="00D635EA">
      <w:pPr>
        <w:widowControl w:val="0"/>
        <w:tabs>
          <w:tab w:val="num" w:pos="720"/>
        </w:tabs>
        <w:suppressAutoHyphens/>
        <w:contextualSpacing/>
        <w:jc w:val="both"/>
        <w:rPr>
          <w:color w:val="000000"/>
          <w:sz w:val="28"/>
          <w:szCs w:val="28"/>
        </w:rPr>
      </w:pPr>
      <w:r>
        <w:rPr>
          <w:color w:val="000000"/>
          <w:sz w:val="28"/>
          <w:szCs w:val="28"/>
        </w:rPr>
        <w:tab/>
      </w:r>
      <w:r w:rsidR="0068391E">
        <w:rPr>
          <w:color w:val="000000"/>
          <w:sz w:val="28"/>
          <w:szCs w:val="28"/>
        </w:rPr>
        <w:t xml:space="preserve">про внесення змін до </w:t>
      </w:r>
      <w:r w:rsidR="0068391E">
        <w:rPr>
          <w:color w:val="000000"/>
          <w:sz w:val="28"/>
          <w:szCs w:val="28"/>
          <w:lang w:eastAsia="en-US"/>
        </w:rPr>
        <w:t xml:space="preserve">Договору про встановлення земельного сервітуту, </w:t>
      </w:r>
      <w:proofErr w:type="spellStart"/>
      <w:r w:rsidR="0068391E">
        <w:rPr>
          <w:color w:val="000000"/>
          <w:sz w:val="28"/>
          <w:szCs w:val="28"/>
          <w:lang w:eastAsia="en-US"/>
        </w:rPr>
        <w:t>суперфіцію</w:t>
      </w:r>
      <w:proofErr w:type="spellEnd"/>
      <w:r w:rsidR="0068391E">
        <w:rPr>
          <w:color w:val="000000"/>
          <w:sz w:val="28"/>
          <w:szCs w:val="28"/>
          <w:lang w:val="en-US"/>
        </w:rPr>
        <w:t xml:space="preserve"> </w:t>
      </w:r>
      <w:r w:rsidR="003F736D">
        <w:rPr>
          <w:color w:val="000000"/>
          <w:sz w:val="28"/>
          <w:szCs w:val="28"/>
        </w:rPr>
        <w:t>-</w:t>
      </w:r>
      <w:r w:rsidR="0068391E">
        <w:rPr>
          <w:color w:val="000000"/>
          <w:sz w:val="28"/>
          <w:szCs w:val="28"/>
        </w:rPr>
        <w:t xml:space="preserve"> 2 </w:t>
      </w:r>
      <w:proofErr w:type="spellStart"/>
      <w:r w:rsidR="0068391E">
        <w:rPr>
          <w:color w:val="000000"/>
          <w:sz w:val="28"/>
          <w:szCs w:val="28"/>
        </w:rPr>
        <w:t>проєкта</w:t>
      </w:r>
      <w:proofErr w:type="spellEnd"/>
      <w:r w:rsidR="0068391E">
        <w:rPr>
          <w:color w:val="000000"/>
          <w:sz w:val="28"/>
          <w:szCs w:val="28"/>
        </w:rPr>
        <w:t>;</w:t>
      </w:r>
    </w:p>
    <w:p w14:paraId="33ED04E2" w14:textId="25972548" w:rsidR="0068391E" w:rsidRDefault="00D635EA" w:rsidP="00D635EA">
      <w:pPr>
        <w:widowControl w:val="0"/>
        <w:tabs>
          <w:tab w:val="num" w:pos="720"/>
        </w:tabs>
        <w:suppressAutoHyphens/>
        <w:contextualSpacing/>
        <w:jc w:val="both"/>
        <w:rPr>
          <w:bCs/>
          <w:color w:val="000000"/>
          <w:sz w:val="28"/>
          <w:szCs w:val="28"/>
          <w:shd w:val="clear" w:color="auto" w:fill="FFFFFF"/>
        </w:rPr>
      </w:pPr>
      <w:r>
        <w:rPr>
          <w:color w:val="000000"/>
          <w:sz w:val="28"/>
          <w:szCs w:val="28"/>
        </w:rPr>
        <w:tab/>
      </w:r>
      <w:r w:rsidR="0068391E">
        <w:rPr>
          <w:color w:val="000000"/>
          <w:sz w:val="28"/>
          <w:szCs w:val="28"/>
        </w:rPr>
        <w:t>про продаж земельної ділянки несіль</w:t>
      </w:r>
      <w:r w:rsidR="003F736D">
        <w:rPr>
          <w:color w:val="000000"/>
          <w:sz w:val="28"/>
          <w:szCs w:val="28"/>
        </w:rPr>
        <w:t>ськогосподарського призначення -</w:t>
      </w:r>
      <w:r w:rsidR="0068391E">
        <w:rPr>
          <w:color w:val="000000"/>
          <w:sz w:val="28"/>
          <w:szCs w:val="28"/>
          <w:lang w:val="en-US"/>
        </w:rPr>
        <w:t xml:space="preserve"> </w:t>
      </w:r>
      <w:r w:rsidR="0068391E">
        <w:rPr>
          <w:rFonts w:eastAsia="Calibri"/>
          <w:color w:val="000000"/>
          <w:sz w:val="28"/>
          <w:szCs w:val="28"/>
          <w:lang w:eastAsia="en-US"/>
        </w:rPr>
        <w:t>4</w:t>
      </w:r>
      <w:r w:rsidR="0068391E">
        <w:rPr>
          <w:color w:val="000000"/>
          <w:sz w:val="28"/>
          <w:szCs w:val="28"/>
          <w:lang w:val="en-US"/>
        </w:rPr>
        <w:t xml:space="preserve"> </w:t>
      </w:r>
      <w:proofErr w:type="spellStart"/>
      <w:r w:rsidR="0068391E">
        <w:rPr>
          <w:color w:val="000000"/>
          <w:sz w:val="28"/>
          <w:szCs w:val="28"/>
        </w:rPr>
        <w:t>проєкта</w:t>
      </w:r>
      <w:proofErr w:type="spellEnd"/>
      <w:r w:rsidR="0068391E">
        <w:rPr>
          <w:color w:val="000000"/>
          <w:sz w:val="28"/>
          <w:szCs w:val="28"/>
        </w:rPr>
        <w:t>;</w:t>
      </w:r>
    </w:p>
    <w:p w14:paraId="26E11A7C" w14:textId="293A94D9" w:rsidR="0068391E" w:rsidRDefault="00D635EA" w:rsidP="00D635EA">
      <w:pPr>
        <w:widowControl w:val="0"/>
        <w:tabs>
          <w:tab w:val="num" w:pos="720"/>
        </w:tabs>
        <w:suppressAutoHyphens/>
        <w:contextualSpacing/>
        <w:jc w:val="both"/>
        <w:rPr>
          <w:sz w:val="28"/>
          <w:szCs w:val="28"/>
        </w:rPr>
      </w:pPr>
      <w:r>
        <w:rPr>
          <w:bCs/>
          <w:color w:val="000000"/>
          <w:sz w:val="28"/>
          <w:szCs w:val="28"/>
          <w:shd w:val="clear" w:color="auto" w:fill="FFFFFF"/>
        </w:rPr>
        <w:tab/>
      </w:r>
      <w:r w:rsidR="0068391E">
        <w:rPr>
          <w:bCs/>
          <w:color w:val="000000"/>
          <w:sz w:val="28"/>
          <w:szCs w:val="28"/>
          <w:shd w:val="clear" w:color="auto" w:fill="FFFFFF"/>
        </w:rPr>
        <w:t>про затвердження Договорів  купівлі-продажу земельної ді</w:t>
      </w:r>
      <w:r w:rsidR="003F736D">
        <w:rPr>
          <w:bCs/>
          <w:color w:val="000000"/>
          <w:sz w:val="28"/>
          <w:szCs w:val="28"/>
          <w:shd w:val="clear" w:color="auto" w:fill="FFFFFF"/>
        </w:rPr>
        <w:t>лянки несільськогосподарського -</w:t>
      </w:r>
      <w:r w:rsidR="0068391E">
        <w:rPr>
          <w:bCs/>
          <w:color w:val="000000"/>
          <w:sz w:val="28"/>
          <w:szCs w:val="28"/>
          <w:shd w:val="clear" w:color="auto" w:fill="FFFFFF"/>
        </w:rPr>
        <w:t xml:space="preserve"> 4 </w:t>
      </w:r>
      <w:proofErr w:type="spellStart"/>
      <w:r w:rsidR="0068391E">
        <w:rPr>
          <w:bCs/>
          <w:color w:val="000000"/>
          <w:sz w:val="28"/>
          <w:szCs w:val="28"/>
          <w:shd w:val="clear" w:color="auto" w:fill="FFFFFF"/>
        </w:rPr>
        <w:t>проєкта</w:t>
      </w:r>
      <w:proofErr w:type="spellEnd"/>
      <w:r w:rsidR="0068391E">
        <w:rPr>
          <w:bCs/>
          <w:color w:val="000000"/>
          <w:sz w:val="28"/>
          <w:szCs w:val="28"/>
          <w:shd w:val="clear" w:color="auto" w:fill="FFFFFF"/>
        </w:rPr>
        <w:t>;</w:t>
      </w:r>
    </w:p>
    <w:p w14:paraId="24C1CC5C" w14:textId="476CFF4E" w:rsidR="0068391E" w:rsidRDefault="00D635EA" w:rsidP="00D635EA">
      <w:pPr>
        <w:widowControl w:val="0"/>
        <w:tabs>
          <w:tab w:val="num" w:pos="720"/>
        </w:tabs>
        <w:suppressAutoHyphens/>
        <w:contextualSpacing/>
        <w:jc w:val="both"/>
        <w:rPr>
          <w:sz w:val="28"/>
          <w:szCs w:val="28"/>
        </w:rPr>
      </w:pPr>
      <w:r>
        <w:rPr>
          <w:sz w:val="28"/>
          <w:szCs w:val="28"/>
        </w:rPr>
        <w:tab/>
      </w:r>
      <w:r w:rsidR="0068391E">
        <w:rPr>
          <w:sz w:val="28"/>
          <w:szCs w:val="28"/>
        </w:rPr>
        <w:t xml:space="preserve">про </w:t>
      </w:r>
      <w:r w:rsidR="0068391E">
        <w:rPr>
          <w:rFonts w:eastAsia="Calibri"/>
          <w:sz w:val="28"/>
          <w:szCs w:val="28"/>
          <w:lang w:eastAsia="en-US"/>
        </w:rPr>
        <w:t>затвердження</w:t>
      </w:r>
      <w:r w:rsidR="0068391E">
        <w:rPr>
          <w:sz w:val="28"/>
          <w:szCs w:val="28"/>
        </w:rPr>
        <w:t xml:space="preserve"> технічної документації із землеустрою щодо поділу т</w:t>
      </w:r>
      <w:r w:rsidR="003F736D">
        <w:rPr>
          <w:sz w:val="28"/>
          <w:szCs w:val="28"/>
        </w:rPr>
        <w:t>а об’єднання земельних ділянок -</w:t>
      </w:r>
      <w:r w:rsidR="0068391E">
        <w:rPr>
          <w:sz w:val="28"/>
          <w:szCs w:val="28"/>
        </w:rPr>
        <w:t xml:space="preserve"> </w:t>
      </w:r>
      <w:r w:rsidR="0068391E">
        <w:rPr>
          <w:rFonts w:eastAsia="Calibri"/>
          <w:sz w:val="28"/>
          <w:szCs w:val="28"/>
          <w:lang w:eastAsia="en-US"/>
        </w:rPr>
        <w:t>4</w:t>
      </w:r>
      <w:r w:rsidR="0068391E">
        <w:rPr>
          <w:sz w:val="28"/>
          <w:szCs w:val="28"/>
        </w:rPr>
        <w:t xml:space="preserve"> </w:t>
      </w:r>
      <w:proofErr w:type="spellStart"/>
      <w:r w:rsidR="0068391E">
        <w:rPr>
          <w:sz w:val="28"/>
          <w:szCs w:val="28"/>
        </w:rPr>
        <w:t>проєкта</w:t>
      </w:r>
      <w:proofErr w:type="spellEnd"/>
      <w:r w:rsidR="0068391E">
        <w:rPr>
          <w:sz w:val="28"/>
          <w:szCs w:val="28"/>
        </w:rPr>
        <w:t>;</w:t>
      </w:r>
    </w:p>
    <w:p w14:paraId="39C99993" w14:textId="3B8B2F33" w:rsidR="0068391E" w:rsidRDefault="00D635EA" w:rsidP="00D635EA">
      <w:pPr>
        <w:tabs>
          <w:tab w:val="num" w:pos="720"/>
        </w:tabs>
        <w:suppressAutoHyphens/>
        <w:contextualSpacing/>
        <w:jc w:val="both"/>
        <w:rPr>
          <w:color w:val="000000"/>
          <w:sz w:val="28"/>
          <w:szCs w:val="28"/>
        </w:rPr>
      </w:pPr>
      <w:r>
        <w:rPr>
          <w:sz w:val="28"/>
          <w:szCs w:val="28"/>
        </w:rPr>
        <w:tab/>
      </w:r>
      <w:r w:rsidR="0068391E">
        <w:rPr>
          <w:sz w:val="28"/>
          <w:szCs w:val="28"/>
        </w:rPr>
        <w:t>про проведення земельних торгів</w:t>
      </w:r>
      <w:r w:rsidR="003F736D">
        <w:rPr>
          <w:sz w:val="28"/>
          <w:szCs w:val="28"/>
        </w:rPr>
        <w:t xml:space="preserve"> у формі електронного аукціону -</w:t>
      </w:r>
      <w:r w:rsidR="0068391E">
        <w:rPr>
          <w:sz w:val="28"/>
          <w:szCs w:val="28"/>
        </w:rPr>
        <w:t xml:space="preserve"> 1 проєкт;</w:t>
      </w:r>
    </w:p>
    <w:p w14:paraId="06156011" w14:textId="08233AA9" w:rsidR="0068391E" w:rsidRDefault="00D635EA" w:rsidP="00D635EA">
      <w:pPr>
        <w:widowControl w:val="0"/>
        <w:tabs>
          <w:tab w:val="num" w:pos="720"/>
        </w:tabs>
        <w:suppressAutoHyphens/>
        <w:contextualSpacing/>
        <w:jc w:val="both"/>
        <w:rPr>
          <w:sz w:val="28"/>
          <w:szCs w:val="28"/>
        </w:rPr>
      </w:pPr>
      <w:r>
        <w:rPr>
          <w:color w:val="000000"/>
          <w:sz w:val="28"/>
          <w:szCs w:val="28"/>
        </w:rPr>
        <w:tab/>
      </w:r>
      <w:r w:rsidR="0068391E">
        <w:rPr>
          <w:color w:val="000000"/>
          <w:sz w:val="28"/>
          <w:szCs w:val="28"/>
        </w:rPr>
        <w:t>про надання дозволу на розроблення технічної документації із землеустрою щодо поділу т</w:t>
      </w:r>
      <w:r w:rsidR="003F736D">
        <w:rPr>
          <w:color w:val="000000"/>
          <w:sz w:val="28"/>
          <w:szCs w:val="28"/>
        </w:rPr>
        <w:t>а об’єднання земельних ділянок -</w:t>
      </w:r>
      <w:r w:rsidR="0068391E">
        <w:rPr>
          <w:color w:val="000000"/>
          <w:sz w:val="28"/>
          <w:szCs w:val="28"/>
        </w:rPr>
        <w:t xml:space="preserve"> 3 </w:t>
      </w:r>
      <w:proofErr w:type="spellStart"/>
      <w:r w:rsidR="0068391E">
        <w:rPr>
          <w:color w:val="000000"/>
          <w:sz w:val="28"/>
          <w:szCs w:val="28"/>
        </w:rPr>
        <w:t>проєкта</w:t>
      </w:r>
      <w:proofErr w:type="spellEnd"/>
      <w:r w:rsidR="0068391E">
        <w:rPr>
          <w:color w:val="000000"/>
          <w:sz w:val="28"/>
          <w:szCs w:val="28"/>
        </w:rPr>
        <w:t>;</w:t>
      </w:r>
    </w:p>
    <w:p w14:paraId="7D132079" w14:textId="6F8827E9" w:rsidR="0068391E" w:rsidRDefault="00D635EA" w:rsidP="00D635EA">
      <w:pPr>
        <w:tabs>
          <w:tab w:val="num" w:pos="720"/>
        </w:tabs>
        <w:suppressAutoHyphens/>
        <w:contextualSpacing/>
        <w:jc w:val="both"/>
        <w:rPr>
          <w:sz w:val="28"/>
          <w:szCs w:val="28"/>
          <w:shd w:val="clear" w:color="auto" w:fill="FFFFFF"/>
          <w:lang w:eastAsia="uk-UA"/>
        </w:rPr>
      </w:pPr>
      <w:r>
        <w:rPr>
          <w:sz w:val="28"/>
          <w:szCs w:val="28"/>
        </w:rPr>
        <w:tab/>
      </w:r>
      <w:r w:rsidR="0068391E">
        <w:rPr>
          <w:sz w:val="28"/>
          <w:szCs w:val="28"/>
        </w:rPr>
        <w:t>щодо затвердження технічної документації</w:t>
      </w:r>
      <w:r w:rsidR="0068391E">
        <w:rPr>
          <w:color w:val="000000"/>
          <w:sz w:val="28"/>
          <w:szCs w:val="28"/>
        </w:rPr>
        <w:t xml:space="preserve"> із землеуст</w:t>
      </w:r>
      <w:r w:rsidR="003F736D">
        <w:rPr>
          <w:color w:val="000000"/>
          <w:sz w:val="28"/>
          <w:szCs w:val="28"/>
        </w:rPr>
        <w:t>рою щодо інвентаризації земель -</w:t>
      </w:r>
      <w:r w:rsidR="0068391E">
        <w:rPr>
          <w:color w:val="000000"/>
          <w:sz w:val="28"/>
          <w:szCs w:val="28"/>
        </w:rPr>
        <w:t xml:space="preserve"> 2 </w:t>
      </w:r>
      <w:proofErr w:type="spellStart"/>
      <w:r w:rsidR="0068391E">
        <w:rPr>
          <w:color w:val="000000"/>
          <w:sz w:val="28"/>
          <w:szCs w:val="28"/>
        </w:rPr>
        <w:t>проєкта</w:t>
      </w:r>
      <w:proofErr w:type="spellEnd"/>
      <w:r w:rsidR="0068391E">
        <w:rPr>
          <w:color w:val="000000"/>
          <w:sz w:val="28"/>
          <w:szCs w:val="28"/>
        </w:rPr>
        <w:t>;</w:t>
      </w:r>
    </w:p>
    <w:p w14:paraId="61D1B9EA" w14:textId="0365E403" w:rsidR="0068391E" w:rsidRDefault="00D635EA" w:rsidP="00D635EA">
      <w:pPr>
        <w:widowControl w:val="0"/>
        <w:tabs>
          <w:tab w:val="num" w:pos="720"/>
        </w:tabs>
        <w:suppressAutoHyphens/>
        <w:contextualSpacing/>
        <w:jc w:val="both"/>
        <w:rPr>
          <w:sz w:val="28"/>
          <w:szCs w:val="28"/>
        </w:rPr>
      </w:pPr>
      <w:r>
        <w:rPr>
          <w:sz w:val="28"/>
          <w:szCs w:val="28"/>
          <w:shd w:val="clear" w:color="auto" w:fill="FFFFFF"/>
          <w:lang w:eastAsia="uk-UA"/>
        </w:rPr>
        <w:tab/>
      </w:r>
      <w:r w:rsidR="0068391E">
        <w:rPr>
          <w:sz w:val="28"/>
          <w:szCs w:val="28"/>
          <w:shd w:val="clear" w:color="auto" w:fill="FFFFFF"/>
          <w:lang w:eastAsia="uk-UA"/>
        </w:rPr>
        <w:t>п</w:t>
      </w:r>
      <w:r w:rsidR="0068391E">
        <w:rPr>
          <w:bCs/>
          <w:color w:val="111111"/>
          <w:sz w:val="28"/>
          <w:szCs w:val="28"/>
          <w:shd w:val="clear" w:color="auto" w:fill="FFFFFF"/>
          <w:lang w:eastAsia="uk-UA"/>
        </w:rPr>
        <w:t>ро включення до переліку земельних ділянок , право оренди на яку виставлятиметься на земельні торги у формі електронного аукціону окремим лотом</w:t>
      </w:r>
      <w:r w:rsidR="003F736D">
        <w:rPr>
          <w:sz w:val="28"/>
          <w:szCs w:val="28"/>
        </w:rPr>
        <w:t xml:space="preserve"> -</w:t>
      </w:r>
      <w:r w:rsidR="0068391E">
        <w:rPr>
          <w:sz w:val="28"/>
          <w:szCs w:val="28"/>
        </w:rPr>
        <w:t xml:space="preserve"> 3 </w:t>
      </w:r>
      <w:proofErr w:type="spellStart"/>
      <w:r w:rsidR="0068391E">
        <w:rPr>
          <w:sz w:val="28"/>
          <w:szCs w:val="28"/>
        </w:rPr>
        <w:t>проєкта</w:t>
      </w:r>
      <w:proofErr w:type="spellEnd"/>
      <w:r w:rsidR="0068391E">
        <w:rPr>
          <w:sz w:val="28"/>
          <w:szCs w:val="28"/>
        </w:rPr>
        <w:t>;</w:t>
      </w:r>
    </w:p>
    <w:p w14:paraId="45D63EDE" w14:textId="014D6A3A" w:rsidR="0068391E" w:rsidRDefault="00D635EA" w:rsidP="00D635EA">
      <w:pPr>
        <w:widowControl w:val="0"/>
        <w:tabs>
          <w:tab w:val="num" w:pos="720"/>
        </w:tabs>
        <w:suppressAutoHyphens/>
        <w:contextualSpacing/>
        <w:rPr>
          <w:color w:val="000000"/>
          <w:sz w:val="28"/>
          <w:szCs w:val="28"/>
        </w:rPr>
      </w:pPr>
      <w:r>
        <w:rPr>
          <w:sz w:val="28"/>
          <w:szCs w:val="28"/>
        </w:rPr>
        <w:tab/>
      </w:r>
      <w:r w:rsidR="0068391E">
        <w:rPr>
          <w:sz w:val="28"/>
          <w:szCs w:val="28"/>
        </w:rPr>
        <w:t>п</w:t>
      </w:r>
      <w:r w:rsidR="0068391E">
        <w:rPr>
          <w:sz w:val="28"/>
          <w:szCs w:val="28"/>
          <w:shd w:val="clear" w:color="auto" w:fill="FFFFFF"/>
          <w:lang w:eastAsia="uk-UA"/>
        </w:rPr>
        <w:t>ро</w:t>
      </w:r>
      <w:r w:rsidR="0068391E">
        <w:rPr>
          <w:sz w:val="28"/>
          <w:szCs w:val="28"/>
        </w:rPr>
        <w:t xml:space="preserve"> </w:t>
      </w:r>
      <w:r w:rsidR="0068391E">
        <w:rPr>
          <w:rFonts w:eastAsia="Calibri"/>
          <w:sz w:val="28"/>
          <w:szCs w:val="28"/>
        </w:rPr>
        <w:t xml:space="preserve">розгляд технічної </w:t>
      </w:r>
      <w:r w:rsidR="0068391E">
        <w:rPr>
          <w:sz w:val="28"/>
          <w:szCs w:val="28"/>
        </w:rPr>
        <w:t xml:space="preserve">документації з нормативної грошової оцінки </w:t>
      </w:r>
      <w:r w:rsidR="0068391E">
        <w:rPr>
          <w:sz w:val="28"/>
          <w:szCs w:val="28"/>
          <w:lang w:eastAsia="en-US"/>
        </w:rPr>
        <w:t>земель населеного пункту міста Славути</w:t>
      </w:r>
      <w:r w:rsidR="003F736D">
        <w:rPr>
          <w:bCs/>
          <w:sz w:val="28"/>
          <w:szCs w:val="28"/>
          <w:lang w:eastAsia="uk-UA"/>
        </w:rPr>
        <w:t xml:space="preserve"> -</w:t>
      </w:r>
      <w:r w:rsidR="0068391E">
        <w:rPr>
          <w:bCs/>
          <w:sz w:val="28"/>
          <w:szCs w:val="28"/>
          <w:lang w:eastAsia="uk-UA"/>
        </w:rPr>
        <w:t xml:space="preserve"> 1 проєкт;</w:t>
      </w:r>
    </w:p>
    <w:p w14:paraId="4736A3F6" w14:textId="21CC5CA3" w:rsidR="0068391E" w:rsidRDefault="00D635EA" w:rsidP="00D635EA">
      <w:pPr>
        <w:widowControl w:val="0"/>
        <w:tabs>
          <w:tab w:val="num" w:pos="720"/>
        </w:tabs>
        <w:suppressAutoHyphens/>
        <w:contextualSpacing/>
        <w:jc w:val="both"/>
        <w:rPr>
          <w:sz w:val="28"/>
          <w:szCs w:val="28"/>
        </w:rPr>
      </w:pPr>
      <w:r>
        <w:rPr>
          <w:color w:val="000000"/>
          <w:sz w:val="28"/>
          <w:szCs w:val="28"/>
        </w:rPr>
        <w:tab/>
      </w:r>
      <w:r w:rsidR="0068391E">
        <w:rPr>
          <w:color w:val="000000"/>
          <w:sz w:val="28"/>
          <w:szCs w:val="28"/>
        </w:rPr>
        <w:t xml:space="preserve">про </w:t>
      </w:r>
      <w:r w:rsidR="0068391E">
        <w:rPr>
          <w:bCs/>
          <w:color w:val="000000"/>
          <w:sz w:val="28"/>
          <w:szCs w:val="28"/>
        </w:rPr>
        <w:t xml:space="preserve">розгляд рекомендацій постійних депутатських комісій </w:t>
      </w:r>
      <w:proofErr w:type="spellStart"/>
      <w:r w:rsidR="0068391E">
        <w:rPr>
          <w:bCs/>
          <w:color w:val="000000"/>
          <w:sz w:val="28"/>
          <w:szCs w:val="28"/>
        </w:rPr>
        <w:t>Славутської</w:t>
      </w:r>
      <w:proofErr w:type="spellEnd"/>
      <w:r w:rsidR="0068391E">
        <w:rPr>
          <w:bCs/>
          <w:color w:val="000000"/>
          <w:sz w:val="28"/>
          <w:szCs w:val="28"/>
        </w:rPr>
        <w:t xml:space="preserve"> міської ради  щодо технічної документації з нормативної грошової оцінки земель населеного пункту міста Славути Шепетівського району Хмельницької області</w:t>
      </w:r>
      <w:r w:rsidR="003F736D">
        <w:rPr>
          <w:color w:val="000000"/>
          <w:sz w:val="28"/>
          <w:szCs w:val="28"/>
        </w:rPr>
        <w:t xml:space="preserve"> -</w:t>
      </w:r>
      <w:r w:rsidR="0068391E">
        <w:rPr>
          <w:color w:val="000000"/>
          <w:sz w:val="28"/>
          <w:szCs w:val="28"/>
        </w:rPr>
        <w:t xml:space="preserve"> </w:t>
      </w:r>
      <w:r w:rsidR="0068391E">
        <w:rPr>
          <w:color w:val="000000"/>
          <w:sz w:val="28"/>
          <w:szCs w:val="28"/>
          <w:lang w:val="en-US"/>
        </w:rPr>
        <w:t xml:space="preserve">1 </w:t>
      </w:r>
      <w:r w:rsidR="0068391E">
        <w:rPr>
          <w:color w:val="000000"/>
          <w:sz w:val="28"/>
          <w:szCs w:val="28"/>
        </w:rPr>
        <w:t>проєкт;</w:t>
      </w:r>
    </w:p>
    <w:p w14:paraId="163D01FD" w14:textId="78A698E3" w:rsidR="0068391E" w:rsidRDefault="0068391E" w:rsidP="00D635EA">
      <w:pPr>
        <w:tabs>
          <w:tab w:val="num" w:pos="720"/>
        </w:tabs>
        <w:suppressAutoHyphens/>
        <w:ind w:left="720"/>
        <w:jc w:val="both"/>
        <w:rPr>
          <w:color w:val="000000"/>
          <w:sz w:val="28"/>
          <w:szCs w:val="28"/>
          <w:shd w:val="clear" w:color="auto" w:fill="FFFFFF"/>
        </w:rPr>
      </w:pPr>
      <w:r>
        <w:rPr>
          <w:sz w:val="28"/>
          <w:szCs w:val="28"/>
        </w:rPr>
        <w:t xml:space="preserve">про передачу земельної ділянку у власність </w:t>
      </w:r>
      <w:r w:rsidR="003F736D">
        <w:rPr>
          <w:sz w:val="28"/>
          <w:szCs w:val="28"/>
        </w:rPr>
        <w:t xml:space="preserve">ОСББ - </w:t>
      </w:r>
      <w:r>
        <w:rPr>
          <w:sz w:val="28"/>
          <w:szCs w:val="28"/>
        </w:rPr>
        <w:t>1 проєкт</w:t>
      </w:r>
      <w:r w:rsidR="00D635EA">
        <w:rPr>
          <w:sz w:val="28"/>
          <w:szCs w:val="28"/>
        </w:rPr>
        <w:t>;</w:t>
      </w:r>
    </w:p>
    <w:p w14:paraId="3D8216C9" w14:textId="77777777" w:rsidR="0068391E" w:rsidRDefault="003F736D" w:rsidP="00D635EA">
      <w:pPr>
        <w:widowControl w:val="0"/>
        <w:tabs>
          <w:tab w:val="num" w:pos="720"/>
        </w:tabs>
        <w:suppressAutoHyphens/>
        <w:ind w:left="720"/>
        <w:contextualSpacing/>
        <w:rPr>
          <w:color w:val="000000"/>
          <w:sz w:val="28"/>
          <w:szCs w:val="28"/>
        </w:rPr>
      </w:pPr>
      <w:r>
        <w:rPr>
          <w:color w:val="000000"/>
          <w:sz w:val="28"/>
          <w:szCs w:val="28"/>
          <w:shd w:val="clear" w:color="auto" w:fill="FFFFFF"/>
        </w:rPr>
        <w:t>про внесення змін до рішень -</w:t>
      </w:r>
      <w:r w:rsidR="0068391E">
        <w:rPr>
          <w:color w:val="000000"/>
          <w:sz w:val="28"/>
          <w:szCs w:val="28"/>
          <w:shd w:val="clear" w:color="auto" w:fill="FFFFFF"/>
        </w:rPr>
        <w:t xml:space="preserve"> 1 проєкт.</w:t>
      </w:r>
    </w:p>
    <w:p w14:paraId="42B0E89F" w14:textId="4A8E2203" w:rsidR="0068391E" w:rsidRDefault="0068391E" w:rsidP="00D635EA">
      <w:pPr>
        <w:ind w:firstLine="708"/>
        <w:contextualSpacing/>
        <w:jc w:val="both"/>
        <w:rPr>
          <w:color w:val="000000"/>
          <w:sz w:val="28"/>
          <w:szCs w:val="28"/>
        </w:rPr>
      </w:pPr>
      <w:r>
        <w:rPr>
          <w:color w:val="000000"/>
          <w:sz w:val="28"/>
          <w:szCs w:val="28"/>
        </w:rPr>
        <w:t xml:space="preserve">За участю працівників відділу відбулося </w:t>
      </w:r>
      <w:r>
        <w:rPr>
          <w:color w:val="000000"/>
          <w:sz w:val="28"/>
          <w:szCs w:val="28"/>
          <w:lang w:eastAsia="zh-CN"/>
        </w:rPr>
        <w:t>11</w:t>
      </w:r>
      <w:r>
        <w:rPr>
          <w:color w:val="000000"/>
          <w:sz w:val="28"/>
          <w:szCs w:val="28"/>
        </w:rPr>
        <w:t xml:space="preserve"> засідань постійної депутатської комісії з питань регулювання земельних відносин,  комунального майна та адміністративно-територіального устрою. </w:t>
      </w:r>
    </w:p>
    <w:p w14:paraId="17D9002B" w14:textId="77777777" w:rsidR="0068391E" w:rsidRPr="003F736D" w:rsidRDefault="0068391E" w:rsidP="0068391E">
      <w:pPr>
        <w:ind w:firstLine="851"/>
        <w:contextualSpacing/>
        <w:jc w:val="both"/>
        <w:rPr>
          <w:bCs/>
          <w:color w:val="000000"/>
          <w:sz w:val="28"/>
          <w:szCs w:val="28"/>
        </w:rPr>
      </w:pPr>
      <w:r w:rsidRPr="003F736D">
        <w:rPr>
          <w:color w:val="000000"/>
          <w:sz w:val="28"/>
          <w:szCs w:val="28"/>
        </w:rPr>
        <w:t xml:space="preserve">Відділ, відповідно до своїх повноважень веде Реєстр  договорів оренди землі та особистого строкового сервітуту. Станом на 31.12.2025 нараховується </w:t>
      </w:r>
      <w:r w:rsidRPr="003F736D">
        <w:rPr>
          <w:bCs/>
          <w:color w:val="000000"/>
          <w:sz w:val="28"/>
          <w:szCs w:val="28"/>
        </w:rPr>
        <w:lastRenderedPageBreak/>
        <w:t>329 діючих договорів</w:t>
      </w:r>
      <w:r w:rsidRPr="003F736D">
        <w:rPr>
          <w:color w:val="000000"/>
          <w:sz w:val="28"/>
          <w:szCs w:val="28"/>
        </w:rPr>
        <w:t xml:space="preserve">: з них </w:t>
      </w:r>
      <w:r w:rsidRPr="003F736D">
        <w:rPr>
          <w:bCs/>
          <w:color w:val="000000"/>
          <w:sz w:val="28"/>
          <w:szCs w:val="28"/>
        </w:rPr>
        <w:t>289</w:t>
      </w:r>
      <w:r w:rsidRPr="003F736D">
        <w:rPr>
          <w:color w:val="000000"/>
          <w:sz w:val="28"/>
          <w:szCs w:val="28"/>
        </w:rPr>
        <w:t xml:space="preserve"> договорів оренди землі та </w:t>
      </w:r>
      <w:r w:rsidRPr="003F736D">
        <w:rPr>
          <w:bCs/>
          <w:color w:val="000000"/>
          <w:sz w:val="28"/>
          <w:szCs w:val="28"/>
        </w:rPr>
        <w:t>40</w:t>
      </w:r>
      <w:r w:rsidRPr="003F736D">
        <w:rPr>
          <w:color w:val="000000"/>
          <w:sz w:val="28"/>
          <w:szCs w:val="28"/>
        </w:rPr>
        <w:t xml:space="preserve"> договорів строкового сервітуту.  Площа земельних ділянок, що перебуває в користуванні (оренда т</w:t>
      </w:r>
      <w:r w:rsidR="003F736D">
        <w:rPr>
          <w:color w:val="000000"/>
          <w:sz w:val="28"/>
          <w:szCs w:val="28"/>
        </w:rPr>
        <w:t>а строковий сервітут)  складає -</w:t>
      </w:r>
      <w:r w:rsidRPr="003F736D">
        <w:rPr>
          <w:color w:val="000000"/>
          <w:sz w:val="28"/>
          <w:szCs w:val="28"/>
        </w:rPr>
        <w:t xml:space="preserve"> </w:t>
      </w:r>
      <w:r w:rsidRPr="003F736D">
        <w:rPr>
          <w:bCs/>
          <w:color w:val="000000"/>
          <w:sz w:val="28"/>
          <w:szCs w:val="28"/>
        </w:rPr>
        <w:t>97,25</w:t>
      </w:r>
      <w:r w:rsidRPr="003F736D">
        <w:rPr>
          <w:color w:val="000000"/>
          <w:sz w:val="28"/>
          <w:szCs w:val="28"/>
        </w:rPr>
        <w:t xml:space="preserve"> га. </w:t>
      </w:r>
    </w:p>
    <w:p w14:paraId="7AE83461" w14:textId="77777777" w:rsidR="0068391E" w:rsidRPr="003F736D" w:rsidRDefault="0068391E" w:rsidP="0068391E">
      <w:pPr>
        <w:spacing w:before="60"/>
        <w:ind w:firstLine="851"/>
        <w:jc w:val="both"/>
        <w:rPr>
          <w:color w:val="000000"/>
          <w:sz w:val="28"/>
          <w:szCs w:val="28"/>
        </w:rPr>
      </w:pPr>
      <w:r w:rsidRPr="003F736D">
        <w:rPr>
          <w:bCs/>
          <w:color w:val="000000"/>
          <w:sz w:val="28"/>
          <w:szCs w:val="28"/>
        </w:rPr>
        <w:t xml:space="preserve">Протягом </w:t>
      </w:r>
      <w:r w:rsidRPr="003F736D">
        <w:rPr>
          <w:bCs/>
          <w:color w:val="000000"/>
          <w:sz w:val="28"/>
          <w:szCs w:val="28"/>
          <w:lang w:val="en-US"/>
        </w:rPr>
        <w:t>2025</w:t>
      </w:r>
      <w:r w:rsidRPr="003F736D">
        <w:rPr>
          <w:bCs/>
          <w:color w:val="000000"/>
          <w:sz w:val="28"/>
          <w:szCs w:val="28"/>
        </w:rPr>
        <w:t xml:space="preserve"> року було продано 4 земельних  ділянок  під об’єктами нерухомого майна на загальну суму 4 720 3</w:t>
      </w:r>
      <w:r w:rsidRPr="003F736D">
        <w:rPr>
          <w:bCs/>
          <w:color w:val="000000"/>
          <w:sz w:val="28"/>
          <w:szCs w:val="28"/>
          <w:lang w:val="en-US"/>
        </w:rPr>
        <w:t>07</w:t>
      </w:r>
      <w:r w:rsidRPr="003F736D">
        <w:rPr>
          <w:bCs/>
          <w:color w:val="000000"/>
          <w:sz w:val="28"/>
          <w:szCs w:val="28"/>
        </w:rPr>
        <w:t xml:space="preserve"> грн, та 2</w:t>
      </w:r>
      <w:r w:rsidRPr="003F736D">
        <w:rPr>
          <w:color w:val="000000"/>
          <w:sz w:val="28"/>
          <w:szCs w:val="28"/>
        </w:rPr>
        <w:t xml:space="preserve"> вільні </w:t>
      </w:r>
      <w:r w:rsidRPr="003F736D">
        <w:rPr>
          <w:bCs/>
          <w:color w:val="000000"/>
          <w:sz w:val="28"/>
          <w:szCs w:val="28"/>
        </w:rPr>
        <w:t>земельні ділянки шляхом продажу на земельних торгах (аукціоні)  на  суму 4 660 000 грн.</w:t>
      </w:r>
    </w:p>
    <w:p w14:paraId="392E675F" w14:textId="77777777" w:rsidR="0068391E" w:rsidRDefault="0068391E" w:rsidP="0068391E">
      <w:pPr>
        <w:shd w:val="clear" w:color="auto" w:fill="FFFFFF"/>
        <w:ind w:firstLine="851"/>
        <w:contextualSpacing/>
        <w:jc w:val="both"/>
        <w:rPr>
          <w:sz w:val="28"/>
          <w:szCs w:val="28"/>
          <w:lang w:eastAsia="zh-CN"/>
        </w:rPr>
      </w:pPr>
      <w:r w:rsidRPr="003F736D">
        <w:rPr>
          <w:color w:val="000000"/>
          <w:sz w:val="28"/>
          <w:szCs w:val="28"/>
        </w:rPr>
        <w:t xml:space="preserve">Проведено </w:t>
      </w:r>
      <w:r w:rsidRPr="003F736D">
        <w:rPr>
          <w:color w:val="000000"/>
          <w:sz w:val="28"/>
          <w:szCs w:val="28"/>
          <w:lang w:val="en-US"/>
        </w:rPr>
        <w:t>4</w:t>
      </w:r>
      <w:r w:rsidRPr="003F736D">
        <w:rPr>
          <w:color w:val="000000"/>
          <w:sz w:val="28"/>
          <w:szCs w:val="28"/>
        </w:rPr>
        <w:t xml:space="preserve"> конкурси по відбору суб’єктів оціночної діяльності</w:t>
      </w:r>
      <w:r>
        <w:rPr>
          <w:color w:val="000000"/>
          <w:sz w:val="28"/>
          <w:szCs w:val="28"/>
        </w:rPr>
        <w:t xml:space="preserve"> через систему Прозоро та укладено </w:t>
      </w:r>
      <w:r>
        <w:rPr>
          <w:color w:val="000000"/>
          <w:sz w:val="28"/>
          <w:szCs w:val="28"/>
          <w:lang w:val="en-US"/>
        </w:rPr>
        <w:t>4</w:t>
      </w:r>
      <w:r>
        <w:rPr>
          <w:color w:val="000000"/>
          <w:sz w:val="28"/>
          <w:szCs w:val="28"/>
        </w:rPr>
        <w:t xml:space="preserve"> договори про оплату авансового внеску в рахунок ціни земельної ділянки.</w:t>
      </w:r>
    </w:p>
    <w:p w14:paraId="44408459" w14:textId="2C1D9232" w:rsidR="0068391E" w:rsidRDefault="0036653C" w:rsidP="0036653C">
      <w:pPr>
        <w:pStyle w:val="a5"/>
        <w:shd w:val="clear" w:color="auto" w:fill="FFFFFF"/>
        <w:contextualSpacing/>
        <w:rPr>
          <w:szCs w:val="28"/>
        </w:rPr>
      </w:pPr>
      <w:r>
        <w:rPr>
          <w:szCs w:val="28"/>
          <w:lang w:eastAsia="zh-CN"/>
        </w:rPr>
        <w:t xml:space="preserve">         </w:t>
      </w:r>
      <w:r w:rsidR="0068391E">
        <w:rPr>
          <w:szCs w:val="28"/>
          <w:lang w:eastAsia="zh-CN"/>
        </w:rPr>
        <w:t xml:space="preserve">Упродовж 2025 року відділом з питань регулювання земельних відносин проведено роботу з формування та державної реєстрації земельних ділянок комунальної власності </w:t>
      </w:r>
      <w:proofErr w:type="spellStart"/>
      <w:r w:rsidR="0068391E">
        <w:rPr>
          <w:szCs w:val="28"/>
          <w:lang w:eastAsia="zh-CN"/>
        </w:rPr>
        <w:t>Славутської</w:t>
      </w:r>
      <w:proofErr w:type="spellEnd"/>
      <w:r w:rsidR="0068391E">
        <w:rPr>
          <w:szCs w:val="28"/>
          <w:lang w:eastAsia="zh-CN"/>
        </w:rPr>
        <w:t xml:space="preserve"> міської територіальної громади.</w:t>
      </w:r>
    </w:p>
    <w:p w14:paraId="7A222631" w14:textId="08CCEFE7" w:rsidR="0068391E" w:rsidRPr="003F736D" w:rsidRDefault="0036653C" w:rsidP="0068391E">
      <w:pPr>
        <w:pStyle w:val="a5"/>
        <w:shd w:val="clear" w:color="auto" w:fill="FFFFFF"/>
        <w:contextualSpacing/>
        <w:rPr>
          <w:color w:val="000000"/>
          <w:szCs w:val="28"/>
          <w:lang w:eastAsia="zh-CN"/>
        </w:rPr>
      </w:pPr>
      <w:r>
        <w:rPr>
          <w:szCs w:val="28"/>
        </w:rPr>
        <w:t xml:space="preserve">         </w:t>
      </w:r>
      <w:r w:rsidR="0068391E">
        <w:rPr>
          <w:szCs w:val="28"/>
        </w:rPr>
        <w:t xml:space="preserve">Окремим напрямом роботи стало врегулювання використання </w:t>
      </w:r>
      <w:proofErr w:type="spellStart"/>
      <w:r w:rsidR="0068391E">
        <w:rPr>
          <w:szCs w:val="28"/>
        </w:rPr>
        <w:t>самозаліснених</w:t>
      </w:r>
      <w:proofErr w:type="spellEnd"/>
      <w:r w:rsidR="0068391E">
        <w:rPr>
          <w:szCs w:val="28"/>
        </w:rPr>
        <w:t xml:space="preserve"> земель. За поданням Південно-західного міжрегіонального управління лісового та мисливського господарства на території </w:t>
      </w:r>
      <w:proofErr w:type="spellStart"/>
      <w:r w:rsidR="0068391E">
        <w:rPr>
          <w:szCs w:val="28"/>
        </w:rPr>
        <w:t>Славутської</w:t>
      </w:r>
      <w:proofErr w:type="spellEnd"/>
      <w:r w:rsidR="0068391E">
        <w:rPr>
          <w:szCs w:val="28"/>
        </w:rPr>
        <w:t xml:space="preserve"> міської територіальної громади земельну ділянку площею </w:t>
      </w:r>
      <w:r w:rsidR="0068391E" w:rsidRPr="003F736D">
        <w:rPr>
          <w:bCs/>
          <w:szCs w:val="28"/>
        </w:rPr>
        <w:t xml:space="preserve">12491 </w:t>
      </w:r>
      <w:proofErr w:type="spellStart"/>
      <w:r w:rsidR="0068391E" w:rsidRPr="003F736D">
        <w:rPr>
          <w:bCs/>
          <w:szCs w:val="28"/>
        </w:rPr>
        <w:t>кв.м</w:t>
      </w:r>
      <w:proofErr w:type="spellEnd"/>
      <w:r w:rsidR="0068391E" w:rsidRPr="003F736D">
        <w:rPr>
          <w:szCs w:val="28"/>
        </w:rPr>
        <w:t xml:space="preserve"> визнано </w:t>
      </w:r>
      <w:proofErr w:type="spellStart"/>
      <w:r w:rsidR="0068391E" w:rsidRPr="003F736D">
        <w:rPr>
          <w:szCs w:val="28"/>
        </w:rPr>
        <w:t>самозалісненою</w:t>
      </w:r>
      <w:proofErr w:type="spellEnd"/>
      <w:r w:rsidR="0068391E" w:rsidRPr="003F736D">
        <w:rPr>
          <w:szCs w:val="28"/>
        </w:rPr>
        <w:t>. За результатами проведених робіт здійснено формування відповідної земельної д</w:t>
      </w:r>
      <w:r w:rsidR="003F736D">
        <w:rPr>
          <w:szCs w:val="28"/>
        </w:rPr>
        <w:t>ілянки з цільовим призначенням -</w:t>
      </w:r>
      <w:r w:rsidR="0068391E" w:rsidRPr="003F736D">
        <w:rPr>
          <w:szCs w:val="28"/>
        </w:rPr>
        <w:t xml:space="preserve"> для ведення лісового господарства і пов’язаних з ним послуг, яку передано в постійне користування </w:t>
      </w:r>
      <w:r>
        <w:rPr>
          <w:szCs w:val="28"/>
        </w:rPr>
        <w:t>К</w:t>
      </w:r>
      <w:r w:rsidR="0068391E" w:rsidRPr="003F736D">
        <w:rPr>
          <w:szCs w:val="28"/>
        </w:rPr>
        <w:t>о</w:t>
      </w:r>
      <w:r w:rsidR="003F736D">
        <w:rPr>
          <w:szCs w:val="28"/>
        </w:rPr>
        <w:t>мунальному підприємству «СЛАВУТА-СЕРВІС</w:t>
      </w:r>
      <w:r w:rsidR="0068391E" w:rsidRPr="003F736D">
        <w:rPr>
          <w:szCs w:val="28"/>
        </w:rPr>
        <w:t>», у структурі якого створено спеціалізований лісогосподарський підрозділ.</w:t>
      </w:r>
    </w:p>
    <w:p w14:paraId="0B201A2B" w14:textId="362F45ED" w:rsidR="0068391E" w:rsidRPr="003F736D" w:rsidRDefault="0036653C" w:rsidP="0036653C">
      <w:pPr>
        <w:shd w:val="clear" w:color="auto" w:fill="FFFFFF"/>
        <w:contextualSpacing/>
        <w:jc w:val="both"/>
        <w:rPr>
          <w:color w:val="000000"/>
          <w:sz w:val="28"/>
          <w:szCs w:val="28"/>
        </w:rPr>
      </w:pPr>
      <w:r>
        <w:rPr>
          <w:color w:val="000000"/>
          <w:sz w:val="28"/>
          <w:szCs w:val="28"/>
          <w:lang w:eastAsia="zh-CN"/>
        </w:rPr>
        <w:t xml:space="preserve">          </w:t>
      </w:r>
      <w:r w:rsidR="0068391E" w:rsidRPr="003F736D">
        <w:rPr>
          <w:color w:val="000000"/>
          <w:sz w:val="28"/>
          <w:szCs w:val="28"/>
          <w:lang w:eastAsia="zh-CN"/>
        </w:rPr>
        <w:t>Проведено роботу щодо оформлення земельних ділянок під об’єктами енергопостачання, в результаті чого п</w:t>
      </w:r>
      <w:r w:rsidR="0068391E" w:rsidRPr="003F736D">
        <w:rPr>
          <w:rFonts w:eastAsia="Calibri"/>
          <w:color w:val="000000"/>
          <w:sz w:val="28"/>
          <w:szCs w:val="28"/>
          <w:lang w:eastAsia="en-US"/>
        </w:rPr>
        <w:t xml:space="preserve">ротягом  2025 року оформлено </w:t>
      </w:r>
      <w:r w:rsidR="0068391E" w:rsidRPr="003F736D">
        <w:rPr>
          <w:rFonts w:eastAsia="Calibri"/>
          <w:bCs/>
          <w:color w:val="000000"/>
          <w:sz w:val="28"/>
          <w:szCs w:val="28"/>
          <w:lang w:eastAsia="en-US"/>
        </w:rPr>
        <w:t>31</w:t>
      </w:r>
      <w:r w:rsidR="0068391E" w:rsidRPr="003F736D">
        <w:rPr>
          <w:rFonts w:eastAsia="Calibri"/>
          <w:color w:val="000000"/>
          <w:sz w:val="28"/>
          <w:szCs w:val="28"/>
          <w:lang w:eastAsia="en-US"/>
        </w:rPr>
        <w:t xml:space="preserve"> земельна ділянка під трансформаторними підстанціями (КТП, ЩТП). </w:t>
      </w:r>
    </w:p>
    <w:p w14:paraId="69989A8B" w14:textId="231151C1" w:rsidR="0068391E" w:rsidRDefault="0036653C" w:rsidP="0036653C">
      <w:pPr>
        <w:jc w:val="both"/>
        <w:rPr>
          <w:color w:val="000000"/>
          <w:sz w:val="28"/>
          <w:szCs w:val="28"/>
        </w:rPr>
      </w:pPr>
      <w:r>
        <w:rPr>
          <w:color w:val="000000"/>
          <w:sz w:val="28"/>
          <w:szCs w:val="28"/>
        </w:rPr>
        <w:t xml:space="preserve">         </w:t>
      </w:r>
      <w:r w:rsidR="0068391E" w:rsidRPr="003F736D">
        <w:rPr>
          <w:color w:val="000000"/>
          <w:sz w:val="28"/>
          <w:szCs w:val="28"/>
        </w:rPr>
        <w:t xml:space="preserve">За результатами виявлення використання земельних ділянок без </w:t>
      </w:r>
      <w:proofErr w:type="spellStart"/>
      <w:r w:rsidR="0068391E" w:rsidRPr="003F736D">
        <w:rPr>
          <w:color w:val="000000"/>
          <w:sz w:val="28"/>
          <w:szCs w:val="28"/>
        </w:rPr>
        <w:t>правовстановлювальних</w:t>
      </w:r>
      <w:proofErr w:type="spellEnd"/>
      <w:r w:rsidR="0068391E" w:rsidRPr="003F736D">
        <w:rPr>
          <w:color w:val="000000"/>
          <w:sz w:val="28"/>
          <w:szCs w:val="28"/>
        </w:rPr>
        <w:t xml:space="preserve"> документів з фізичних осіб в позасудовому порядку було стягнуто </w:t>
      </w:r>
      <w:r w:rsidR="0068391E" w:rsidRPr="003F736D">
        <w:rPr>
          <w:bCs/>
          <w:color w:val="000000"/>
          <w:sz w:val="28"/>
          <w:szCs w:val="28"/>
        </w:rPr>
        <w:t xml:space="preserve">19790,37 грн, </w:t>
      </w:r>
      <w:r w:rsidR="0068391E" w:rsidRPr="003F736D">
        <w:rPr>
          <w:color w:val="000000"/>
          <w:sz w:val="28"/>
          <w:szCs w:val="28"/>
        </w:rPr>
        <w:t xml:space="preserve"> шляхом укладення договорів про</w:t>
      </w:r>
      <w:r w:rsidR="0068391E">
        <w:rPr>
          <w:color w:val="000000"/>
          <w:sz w:val="28"/>
          <w:szCs w:val="28"/>
        </w:rPr>
        <w:t xml:space="preserve"> відшкодування безпідставно збережених коштів за користування земельною ділянкою комунальної власності без </w:t>
      </w:r>
      <w:proofErr w:type="spellStart"/>
      <w:r w:rsidR="0068391E">
        <w:rPr>
          <w:color w:val="000000"/>
          <w:sz w:val="28"/>
          <w:szCs w:val="28"/>
        </w:rPr>
        <w:t>правовстановлювальних</w:t>
      </w:r>
      <w:proofErr w:type="spellEnd"/>
      <w:r w:rsidR="0068391E">
        <w:rPr>
          <w:color w:val="000000"/>
          <w:sz w:val="28"/>
          <w:szCs w:val="28"/>
        </w:rPr>
        <w:t xml:space="preserve"> документів у вигляді орендної плати (збитків).</w:t>
      </w:r>
    </w:p>
    <w:p w14:paraId="1E6DA5CF" w14:textId="24F0948C" w:rsidR="0068391E" w:rsidRDefault="00A209A5" w:rsidP="00A209A5">
      <w:pPr>
        <w:jc w:val="both"/>
        <w:rPr>
          <w:color w:val="000000"/>
          <w:sz w:val="28"/>
          <w:szCs w:val="28"/>
          <w:lang w:eastAsia="zh-CN"/>
        </w:rPr>
      </w:pPr>
      <w:r>
        <w:rPr>
          <w:color w:val="000000"/>
          <w:sz w:val="28"/>
          <w:szCs w:val="28"/>
        </w:rPr>
        <w:t xml:space="preserve">         </w:t>
      </w:r>
      <w:r w:rsidR="0068391E">
        <w:rPr>
          <w:color w:val="000000"/>
          <w:sz w:val="28"/>
          <w:szCs w:val="28"/>
        </w:rPr>
        <w:t>Розглянуто</w:t>
      </w:r>
      <w:r w:rsidR="0068391E">
        <w:rPr>
          <w:b/>
          <w:bCs/>
          <w:color w:val="000000"/>
          <w:sz w:val="28"/>
          <w:szCs w:val="28"/>
        </w:rPr>
        <w:t xml:space="preserve"> </w:t>
      </w:r>
      <w:r w:rsidR="0068391E" w:rsidRPr="003F736D">
        <w:rPr>
          <w:bCs/>
          <w:color w:val="000000"/>
          <w:sz w:val="28"/>
          <w:szCs w:val="28"/>
          <w:lang w:eastAsia="zh-CN"/>
        </w:rPr>
        <w:t>88</w:t>
      </w:r>
      <w:r w:rsidR="0068391E">
        <w:rPr>
          <w:b/>
          <w:bCs/>
          <w:color w:val="000000"/>
          <w:sz w:val="28"/>
          <w:szCs w:val="28"/>
        </w:rPr>
        <w:t xml:space="preserve"> </w:t>
      </w:r>
      <w:r w:rsidR="0068391E">
        <w:rPr>
          <w:color w:val="000000"/>
          <w:sz w:val="28"/>
          <w:szCs w:val="28"/>
        </w:rPr>
        <w:t xml:space="preserve">документацій із землеустрою розроблених фізичними особами підприємцями та юридичними особами, які  мають у своєму складі сертифікованих землевпорядників та в результаті чого здійснено погодження меж земельних ділянок, суміжним землевласником яких є </w:t>
      </w:r>
      <w:proofErr w:type="spellStart"/>
      <w:r w:rsidR="0068391E">
        <w:rPr>
          <w:color w:val="000000"/>
          <w:sz w:val="28"/>
          <w:szCs w:val="28"/>
        </w:rPr>
        <w:t>Славутська</w:t>
      </w:r>
      <w:proofErr w:type="spellEnd"/>
      <w:r w:rsidR="0068391E">
        <w:rPr>
          <w:color w:val="000000"/>
          <w:sz w:val="28"/>
          <w:szCs w:val="28"/>
        </w:rPr>
        <w:t xml:space="preserve"> міська територіальна громада в особі </w:t>
      </w:r>
      <w:proofErr w:type="spellStart"/>
      <w:r w:rsidR="0068391E">
        <w:rPr>
          <w:color w:val="000000"/>
          <w:sz w:val="28"/>
          <w:szCs w:val="28"/>
        </w:rPr>
        <w:t>Славутської</w:t>
      </w:r>
      <w:proofErr w:type="spellEnd"/>
      <w:r w:rsidR="0068391E">
        <w:rPr>
          <w:color w:val="000000"/>
          <w:sz w:val="28"/>
          <w:szCs w:val="28"/>
        </w:rPr>
        <w:t xml:space="preserve"> міської ради. </w:t>
      </w:r>
    </w:p>
    <w:p w14:paraId="6F7EAB78" w14:textId="49E80114" w:rsidR="0068391E" w:rsidRPr="00A166C4" w:rsidRDefault="00A209A5" w:rsidP="00A209A5">
      <w:pPr>
        <w:jc w:val="both"/>
        <w:rPr>
          <w:color w:val="000000"/>
          <w:sz w:val="28"/>
          <w:szCs w:val="28"/>
        </w:rPr>
      </w:pPr>
      <w:r>
        <w:rPr>
          <w:color w:val="000000"/>
          <w:sz w:val="28"/>
          <w:szCs w:val="28"/>
          <w:lang w:eastAsia="zh-CN"/>
        </w:rPr>
        <w:t xml:space="preserve">          </w:t>
      </w:r>
      <w:r w:rsidR="0068391E">
        <w:rPr>
          <w:color w:val="000000"/>
          <w:sz w:val="28"/>
          <w:szCs w:val="28"/>
          <w:lang w:eastAsia="zh-CN"/>
        </w:rPr>
        <w:t>Д</w:t>
      </w:r>
      <w:r w:rsidR="0068391E">
        <w:rPr>
          <w:color w:val="000000"/>
          <w:sz w:val="28"/>
          <w:szCs w:val="28"/>
        </w:rPr>
        <w:t xml:space="preserve">о Книги реєстрації звернень учасників бойових дій та осіб прирівняних до них, яким першочергово відводитимуться земельні ділянки для будівництва і обслуговування житлового будинку, господарських будівель і споруд (присадибна ділянка) </w:t>
      </w:r>
      <w:proofErr w:type="spellStart"/>
      <w:r w:rsidR="0068391E">
        <w:rPr>
          <w:color w:val="000000"/>
          <w:sz w:val="28"/>
          <w:szCs w:val="28"/>
        </w:rPr>
        <w:t>внесено</w:t>
      </w:r>
      <w:proofErr w:type="spellEnd"/>
      <w:r w:rsidR="0068391E">
        <w:rPr>
          <w:color w:val="000000"/>
          <w:sz w:val="28"/>
          <w:szCs w:val="28"/>
        </w:rPr>
        <w:t xml:space="preserve"> </w:t>
      </w:r>
      <w:r w:rsidR="0068391E" w:rsidRPr="00A166C4">
        <w:rPr>
          <w:bCs/>
          <w:color w:val="000000"/>
          <w:sz w:val="28"/>
          <w:szCs w:val="28"/>
        </w:rPr>
        <w:t>103 особи</w:t>
      </w:r>
      <w:r w:rsidR="0068391E" w:rsidRPr="00A166C4">
        <w:rPr>
          <w:color w:val="000000"/>
          <w:sz w:val="28"/>
          <w:szCs w:val="28"/>
        </w:rPr>
        <w:t xml:space="preserve">. Всього зареєстровано </w:t>
      </w:r>
      <w:r w:rsidR="0068391E" w:rsidRPr="00A166C4">
        <w:rPr>
          <w:bCs/>
          <w:color w:val="000000"/>
          <w:sz w:val="28"/>
          <w:szCs w:val="28"/>
        </w:rPr>
        <w:t>1041 особа.</w:t>
      </w:r>
    </w:p>
    <w:p w14:paraId="6985206A" w14:textId="6BA6A19C" w:rsidR="0068391E" w:rsidRDefault="00A209A5" w:rsidP="00A209A5">
      <w:pPr>
        <w:contextualSpacing/>
        <w:jc w:val="both"/>
        <w:rPr>
          <w:rStyle w:val="rvts0"/>
          <w:bCs/>
          <w:sz w:val="28"/>
          <w:szCs w:val="28"/>
          <w:shd w:val="clear" w:color="auto" w:fill="FFFFFF"/>
        </w:rPr>
      </w:pPr>
      <w:r>
        <w:rPr>
          <w:color w:val="000000"/>
          <w:sz w:val="28"/>
          <w:szCs w:val="28"/>
        </w:rPr>
        <w:t xml:space="preserve">         </w:t>
      </w:r>
      <w:r w:rsidR="0068391E" w:rsidRPr="00A166C4">
        <w:rPr>
          <w:color w:val="000000"/>
          <w:sz w:val="28"/>
          <w:szCs w:val="28"/>
        </w:rPr>
        <w:t xml:space="preserve">Сформовано та надано для внутрішнього використання іншим структурним підрозділам Виконавчого комітету </w:t>
      </w:r>
      <w:proofErr w:type="spellStart"/>
      <w:r w:rsidR="0068391E" w:rsidRPr="00A166C4">
        <w:rPr>
          <w:color w:val="000000"/>
          <w:sz w:val="28"/>
          <w:szCs w:val="28"/>
        </w:rPr>
        <w:t>Славутської</w:t>
      </w:r>
      <w:proofErr w:type="spellEnd"/>
      <w:r w:rsidR="0068391E" w:rsidRPr="00A166C4">
        <w:rPr>
          <w:color w:val="000000"/>
          <w:sz w:val="28"/>
          <w:szCs w:val="28"/>
        </w:rPr>
        <w:t xml:space="preserve"> міської ради </w:t>
      </w:r>
      <w:r w:rsidR="0068391E" w:rsidRPr="00A166C4">
        <w:rPr>
          <w:bCs/>
          <w:color w:val="000000"/>
          <w:sz w:val="28"/>
          <w:szCs w:val="28"/>
          <w:lang w:eastAsia="zh-CN"/>
        </w:rPr>
        <w:t>539</w:t>
      </w:r>
      <w:r w:rsidR="0068391E">
        <w:rPr>
          <w:color w:val="000000"/>
          <w:sz w:val="28"/>
          <w:szCs w:val="28"/>
        </w:rPr>
        <w:t xml:space="preserve"> інформаційних довідок з Державного реєстру речових прав, що формується за об’єктом нерухомого </w:t>
      </w:r>
      <w:r w:rsidR="0068391E">
        <w:rPr>
          <w:sz w:val="28"/>
          <w:szCs w:val="28"/>
        </w:rPr>
        <w:t xml:space="preserve">майна. </w:t>
      </w:r>
    </w:p>
    <w:p w14:paraId="33396C3C" w14:textId="649BC44C" w:rsidR="0068391E" w:rsidRDefault="00A209A5" w:rsidP="00A209A5">
      <w:pPr>
        <w:contextualSpacing/>
        <w:jc w:val="both"/>
        <w:rPr>
          <w:color w:val="000000"/>
          <w:sz w:val="28"/>
          <w:szCs w:val="28"/>
        </w:rPr>
      </w:pPr>
      <w:r>
        <w:rPr>
          <w:rStyle w:val="rvts0"/>
          <w:bCs/>
          <w:sz w:val="28"/>
          <w:szCs w:val="28"/>
          <w:shd w:val="clear" w:color="auto" w:fill="FFFFFF"/>
        </w:rPr>
        <w:lastRenderedPageBreak/>
        <w:t xml:space="preserve">        </w:t>
      </w:r>
      <w:r w:rsidR="0068391E">
        <w:rPr>
          <w:rStyle w:val="rvts0"/>
          <w:bCs/>
          <w:sz w:val="28"/>
          <w:szCs w:val="28"/>
          <w:shd w:val="clear" w:color="auto" w:fill="FFFFFF"/>
        </w:rPr>
        <w:t xml:space="preserve">Крім того, Відділом на постійній основі здійснювалася робота з державним підприємством «Ліси України» щодо опрацювання питань передачі земельних ділянок із земель державної власності у комунальну власність </w:t>
      </w:r>
      <w:proofErr w:type="spellStart"/>
      <w:r w:rsidR="0068391E">
        <w:rPr>
          <w:rStyle w:val="rvts0"/>
          <w:bCs/>
          <w:sz w:val="28"/>
          <w:szCs w:val="28"/>
          <w:shd w:val="clear" w:color="auto" w:fill="FFFFFF"/>
        </w:rPr>
        <w:t>Славутської</w:t>
      </w:r>
      <w:proofErr w:type="spellEnd"/>
      <w:r w:rsidR="0068391E">
        <w:rPr>
          <w:rStyle w:val="rvts0"/>
          <w:bCs/>
          <w:sz w:val="28"/>
          <w:szCs w:val="28"/>
          <w:shd w:val="clear" w:color="auto" w:fill="FFFFFF"/>
        </w:rPr>
        <w:t xml:space="preserve"> міської територіальної громади. Зазначені земельні ділянки планується використати для розширення території діючого міського кладовища та полігону твердих побутових відходів з метою забезпечення потреб громади та належного функціонування об’єктів комунальної інфраструктури. </w:t>
      </w:r>
    </w:p>
    <w:p w14:paraId="3CF9F896" w14:textId="315B9E63"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Відділом  надавалась консультаційна робота щодо  земельного законодавства в сфері земельних відносин. Також, щоденно проводиться прийом громадян, де надається їм роз’яснення щодо оформлення, володіння, користування, реєстрації та розпорядження земельними ділянками.</w:t>
      </w:r>
    </w:p>
    <w:p w14:paraId="5CC27492" w14:textId="77F3B662"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Систематично проводилася робота спільно з фінансовим управлінням щодо стягнення коштів з боржників за користування земельними ділянками, в результаті збільшено надходження до міського бюджету.</w:t>
      </w:r>
    </w:p>
    <w:p w14:paraId="2AFEFC54" w14:textId="714D16F5"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 xml:space="preserve">Спеціалісти земельного відділу постійно удосконалюють свої знання та беруть участь у семінарах, тренінгах, практикумах, навчальних модулях. </w:t>
      </w:r>
    </w:p>
    <w:p w14:paraId="1322DC97" w14:textId="1EA49858" w:rsidR="0068391E" w:rsidRDefault="00A209A5" w:rsidP="00A209A5">
      <w:pPr>
        <w:jc w:val="both"/>
        <w:rPr>
          <w:color w:val="000000"/>
          <w:sz w:val="28"/>
          <w:szCs w:val="28"/>
        </w:rPr>
      </w:pPr>
      <w:r>
        <w:rPr>
          <w:color w:val="000000"/>
          <w:sz w:val="28"/>
          <w:szCs w:val="28"/>
        </w:rPr>
        <w:t xml:space="preserve">          </w:t>
      </w:r>
      <w:r w:rsidR="0068391E">
        <w:rPr>
          <w:color w:val="000000"/>
          <w:sz w:val="28"/>
          <w:szCs w:val="28"/>
        </w:rPr>
        <w:t>У ході роботи відділом надавалися роз’яснення та рекомендації, щодо оформлення права власності чи користування земельними ділянками різного цільового призначення; надавалася допомога у підготовці схем розташування земельних ділянок; допомога при написанні звернень.</w:t>
      </w:r>
    </w:p>
    <w:p w14:paraId="579F6B67" w14:textId="77777777" w:rsidR="00765AF5" w:rsidRDefault="00765AF5" w:rsidP="003D708A">
      <w:pPr>
        <w:tabs>
          <w:tab w:val="left" w:pos="2520"/>
        </w:tabs>
        <w:jc w:val="center"/>
        <w:rPr>
          <w:color w:val="000000"/>
          <w:sz w:val="28"/>
          <w:szCs w:val="28"/>
          <w:lang w:eastAsia="zh-CN"/>
        </w:rPr>
      </w:pPr>
    </w:p>
    <w:p w14:paraId="19E83D8A" w14:textId="77777777" w:rsidR="00BB7717" w:rsidRDefault="000852C9" w:rsidP="003D708A">
      <w:pPr>
        <w:tabs>
          <w:tab w:val="left" w:pos="2520"/>
        </w:tabs>
        <w:jc w:val="center"/>
        <w:rPr>
          <w:b/>
          <w:bCs/>
          <w:sz w:val="28"/>
          <w:szCs w:val="28"/>
        </w:rPr>
      </w:pPr>
      <w:r w:rsidRPr="00AD6685">
        <w:rPr>
          <w:b/>
          <w:bCs/>
          <w:sz w:val="28"/>
          <w:szCs w:val="28"/>
        </w:rPr>
        <w:t>В</w:t>
      </w:r>
      <w:r w:rsidR="009C0CD1" w:rsidRPr="00AD6685">
        <w:rPr>
          <w:b/>
          <w:bCs/>
          <w:sz w:val="28"/>
          <w:szCs w:val="28"/>
        </w:rPr>
        <w:t>ідді</w:t>
      </w:r>
      <w:r w:rsidRPr="00AD6685">
        <w:rPr>
          <w:b/>
          <w:bCs/>
          <w:sz w:val="28"/>
          <w:szCs w:val="28"/>
        </w:rPr>
        <w:t>л</w:t>
      </w:r>
      <w:r w:rsidR="009C0CD1" w:rsidRPr="00AD6685">
        <w:rPr>
          <w:b/>
          <w:bCs/>
          <w:sz w:val="28"/>
          <w:szCs w:val="28"/>
        </w:rPr>
        <w:t xml:space="preserve"> </w:t>
      </w:r>
      <w:r w:rsidR="002603CB" w:rsidRPr="00AD6685">
        <w:rPr>
          <w:b/>
          <w:bCs/>
          <w:sz w:val="28"/>
          <w:szCs w:val="28"/>
        </w:rPr>
        <w:t>комунальної  власності</w:t>
      </w:r>
    </w:p>
    <w:p w14:paraId="26388E8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Відділ комунальної власності виконавчого комітету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w:t>
      </w:r>
      <w:r w:rsidR="00563722">
        <w:rPr>
          <w:color w:val="000000"/>
          <w:sz w:val="28"/>
          <w:szCs w:val="28"/>
          <w:lang w:eastAsia="uk-UA"/>
        </w:rPr>
        <w:t>міської ради (далі по тексту -</w:t>
      </w:r>
      <w:r w:rsidRPr="0093114B">
        <w:rPr>
          <w:color w:val="000000"/>
          <w:sz w:val="28"/>
          <w:szCs w:val="28"/>
          <w:lang w:eastAsia="uk-UA"/>
        </w:rPr>
        <w:t xml:space="preserve"> Відділ) є виконавчим органом, метою діяльності якого є реалізація державної та регіональної політики у сфері управління майном комунальної власності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територіальної громади, а також у сфері приватизації житлового фонду, оренди та приватизації комунального майна.</w:t>
      </w:r>
    </w:p>
    <w:p w14:paraId="62C1873F"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Основними напрямками діяльності Відділу є управління майном комунальної власності, яке здійснюється в межах, визначених законодавством та </w:t>
      </w:r>
      <w:proofErr w:type="spellStart"/>
      <w:r w:rsidRPr="0093114B">
        <w:rPr>
          <w:color w:val="000000"/>
          <w:sz w:val="28"/>
          <w:szCs w:val="28"/>
          <w:lang w:eastAsia="uk-UA"/>
        </w:rPr>
        <w:t>Славутською</w:t>
      </w:r>
      <w:proofErr w:type="spellEnd"/>
      <w:r w:rsidRPr="0093114B">
        <w:rPr>
          <w:color w:val="000000"/>
          <w:sz w:val="28"/>
          <w:szCs w:val="28"/>
          <w:lang w:eastAsia="uk-UA"/>
        </w:rPr>
        <w:t xml:space="preserve"> міською радою, проведення роботи по підвищенню ефективності використання комунального майна в частині повноважень Відділу, забезпечення надходження коштів від приватизації комунального майна до спеціального фонду бюджету громади (бюджет розвитку), а також від використання комунального майна згідно з договорами оренди та договорами про встановлення сервітутів.</w:t>
      </w:r>
      <w:r w:rsidRPr="0093114B">
        <w:rPr>
          <w:color w:val="000000"/>
          <w:sz w:val="28"/>
          <w:szCs w:val="28"/>
          <w:lang w:val="ru-RU" w:eastAsia="uk-UA"/>
        </w:rPr>
        <w:t xml:space="preserve"> </w:t>
      </w:r>
      <w:r w:rsidRPr="0093114B">
        <w:rPr>
          <w:color w:val="000000"/>
          <w:sz w:val="28"/>
          <w:szCs w:val="28"/>
          <w:lang w:eastAsia="uk-UA"/>
        </w:rPr>
        <w:t>Відділ є уповноваженим органом приватизації комунального майна відповідно до чинного законодавства</w:t>
      </w:r>
      <w:r w:rsidRPr="0093114B">
        <w:rPr>
          <w:color w:val="000000"/>
          <w:sz w:val="28"/>
          <w:szCs w:val="28"/>
          <w:lang w:val="ru-RU" w:eastAsia="uk-UA"/>
        </w:rPr>
        <w:t xml:space="preserve">, а також органом, </w:t>
      </w:r>
      <w:r w:rsidRPr="0031423C">
        <w:rPr>
          <w:color w:val="000000"/>
          <w:sz w:val="28"/>
          <w:szCs w:val="28"/>
          <w:lang w:eastAsia="uk-UA"/>
        </w:rPr>
        <w:t xml:space="preserve">уповноваженим </w:t>
      </w:r>
      <w:proofErr w:type="spellStart"/>
      <w:r w:rsidRPr="0031423C">
        <w:rPr>
          <w:color w:val="000000"/>
          <w:sz w:val="28"/>
          <w:szCs w:val="28"/>
          <w:lang w:eastAsia="uk-UA"/>
        </w:rPr>
        <w:t>Славутською</w:t>
      </w:r>
      <w:proofErr w:type="spellEnd"/>
      <w:r w:rsidRPr="0031423C">
        <w:rPr>
          <w:color w:val="000000"/>
          <w:sz w:val="28"/>
          <w:szCs w:val="28"/>
          <w:lang w:eastAsia="uk-UA"/>
        </w:rPr>
        <w:t xml:space="preserve"> міською радою вчиняти від імені орендодавця дії в електронній торговій системі, необхідні для проведення електронних аукціонів щодо надання в оренду комунального майн</w:t>
      </w:r>
      <w:r w:rsidRPr="0093114B">
        <w:rPr>
          <w:color w:val="000000"/>
          <w:sz w:val="28"/>
          <w:szCs w:val="28"/>
          <w:lang w:eastAsia="uk-UA"/>
        </w:rPr>
        <w:t>а відповідно до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 483.</w:t>
      </w:r>
    </w:p>
    <w:p w14:paraId="356E556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lastRenderedPageBreak/>
        <w:t xml:space="preserve">Відділом </w:t>
      </w:r>
      <w:r w:rsidRPr="0093114B">
        <w:rPr>
          <w:bCs/>
          <w:color w:val="000000"/>
          <w:sz w:val="28"/>
          <w:szCs w:val="28"/>
          <w:lang w:eastAsia="uk-UA"/>
        </w:rPr>
        <w:t>сформовано та щорічно поновлюється Перелік об’єктів нерухомого комунального майна,</w:t>
      </w:r>
      <w:r w:rsidRPr="0093114B">
        <w:rPr>
          <w:color w:val="000000"/>
          <w:sz w:val="28"/>
          <w:szCs w:val="28"/>
          <w:lang w:eastAsia="uk-UA"/>
        </w:rPr>
        <w:t xml:space="preserve"> що перебувають на балансах підприємств, установ, закладів комунальної форми власності, який затверджений рішенням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від 22.12.2025 року № 31-54/2025. </w:t>
      </w:r>
    </w:p>
    <w:p w14:paraId="64D012C2" w14:textId="77777777" w:rsidR="0093114B" w:rsidRPr="0093114B" w:rsidRDefault="0093114B" w:rsidP="0093114B">
      <w:pPr>
        <w:suppressAutoHyphens/>
        <w:ind w:firstLine="709"/>
        <w:contextualSpacing/>
        <w:jc w:val="both"/>
        <w:rPr>
          <w:color w:val="000000"/>
          <w:sz w:val="28"/>
          <w:szCs w:val="28"/>
          <w:lang w:val="ru-RU" w:eastAsia="uk-UA"/>
        </w:rPr>
      </w:pPr>
      <w:r w:rsidRPr="0093114B">
        <w:rPr>
          <w:color w:val="000000"/>
          <w:sz w:val="28"/>
          <w:szCs w:val="28"/>
          <w:lang w:eastAsia="uk-UA"/>
        </w:rPr>
        <w:t xml:space="preserve">Відділом </w:t>
      </w:r>
      <w:r w:rsidRPr="0093114B">
        <w:rPr>
          <w:bCs/>
          <w:color w:val="000000"/>
          <w:sz w:val="28"/>
          <w:szCs w:val="28"/>
          <w:lang w:eastAsia="uk-UA"/>
        </w:rPr>
        <w:t>ведуться реєстри</w:t>
      </w:r>
      <w:r w:rsidRPr="0093114B">
        <w:rPr>
          <w:color w:val="000000"/>
          <w:sz w:val="28"/>
          <w:szCs w:val="28"/>
          <w:lang w:eastAsia="uk-UA"/>
        </w:rPr>
        <w:t xml:space="preserve"> договорів оренди комунального майна, договорів позички комунального майна та договорів про встановлення сервітутів щодо об’єктів комунального майна, а також договорів доступу.</w:t>
      </w:r>
    </w:p>
    <w:p w14:paraId="1D6C865A" w14:textId="08BBCC30"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Відповідно до рішення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16.10.2020 під </w:t>
      </w:r>
      <w:r w:rsidR="00A209A5">
        <w:rPr>
          <w:color w:val="000000"/>
          <w:sz w:val="28"/>
          <w:szCs w:val="28"/>
          <w:lang w:eastAsia="uk-UA"/>
        </w:rPr>
        <w:t xml:space="preserve">                            </w:t>
      </w:r>
      <w:r w:rsidRPr="0093114B">
        <w:rPr>
          <w:color w:val="000000"/>
          <w:sz w:val="28"/>
          <w:szCs w:val="28"/>
          <w:lang w:eastAsia="uk-UA"/>
        </w:rPr>
        <w:t xml:space="preserve">№16-56/2020 Відділ вчиняє від імені орендодавця дії в електронній торговій системі, необхідні для проведення електронних аукціонів щодо надання в оренду комунального майна відповідно до Закону України «Про оренду державного та комунального майна», Порядку передачі в оренду державного та комунального майна, затвердженого постановою Кабінету Міністрів України від 03.06.2020 року № 483. </w:t>
      </w:r>
    </w:p>
    <w:p w14:paraId="676AF76B"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Крім цього, для передачі об’єктів комунальної власності в оренду Відділ взаємодіє з балансоутримувачами комунального майна, здійснює підготовку документів, пов’язаних з передачею майна в оренду (аналіз наданої балансоутримувачами інформації щодо об’єктів оренди, підготовка відповідних проєктів рішень міської ради та виконавчого комітету, підготовка та подання для погодження тексту оголошення про передачу майна в оренду, розроблення проєктів договорів оренди та додаткових угод до них), вчиняє всі дії від імені орендодавця в електронній торговій системі, взаємодіє з торговельними майданчиками та потенційними орендарями, працівники Відділу виїжджають на місце розташування об’єктів оренди для надання можливості їх огляду потенційним орендарям.</w:t>
      </w:r>
    </w:p>
    <w:p w14:paraId="0DA2C414"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звітного періоду в електронній торговій системі було оголошено </w:t>
      </w:r>
      <w:r w:rsidRPr="0093114B">
        <w:rPr>
          <w:bCs/>
          <w:color w:val="000000"/>
          <w:sz w:val="28"/>
          <w:szCs w:val="28"/>
          <w:lang w:eastAsia="uk-UA"/>
        </w:rPr>
        <w:t>два аукціони з приватизації об’єктів комунальної власності, за результатами яких до бюджету громади надійшло 2 489 510 грн 44 коп</w:t>
      </w:r>
      <w:r w:rsidRPr="0093114B">
        <w:rPr>
          <w:color w:val="000000"/>
          <w:sz w:val="28"/>
          <w:szCs w:val="28"/>
          <w:lang w:eastAsia="uk-UA"/>
        </w:rPr>
        <w:t xml:space="preserve">. Також </w:t>
      </w:r>
      <w:r w:rsidRPr="0093114B">
        <w:rPr>
          <w:bCs/>
          <w:color w:val="000000"/>
          <w:sz w:val="28"/>
          <w:szCs w:val="28"/>
          <w:lang w:eastAsia="uk-UA"/>
        </w:rPr>
        <w:t>проведено 23 аукціони з оренди комунального майна, за підсумками яких укладено 12 договорів оренди</w:t>
      </w:r>
      <w:r w:rsidRPr="0093114B">
        <w:rPr>
          <w:color w:val="000000"/>
          <w:sz w:val="28"/>
          <w:szCs w:val="28"/>
          <w:lang w:eastAsia="uk-UA"/>
        </w:rPr>
        <w:t>. Крім того, оголошено два аукціони щодо продовження договорів оренди, за результатами яких укладено нові договори, а дію одного договору продовжено без проведення аукціону. У звітному періоді також укладено три нові договори оренди комунального майна без аукціону відповідно до переліку другого типу.</w:t>
      </w:r>
    </w:p>
    <w:p w14:paraId="3848DE93" w14:textId="77777777" w:rsidR="0093114B" w:rsidRPr="0093114B" w:rsidRDefault="0093114B" w:rsidP="0093114B">
      <w:pPr>
        <w:suppressAutoHyphens/>
        <w:ind w:firstLine="709"/>
        <w:contextualSpacing/>
        <w:jc w:val="both"/>
        <w:rPr>
          <w:color w:val="000000"/>
          <w:sz w:val="28"/>
          <w:szCs w:val="28"/>
          <w:lang w:val="ru-RU" w:eastAsia="uk-UA"/>
        </w:rPr>
      </w:pPr>
      <w:r w:rsidRPr="0093114B">
        <w:rPr>
          <w:color w:val="000000"/>
          <w:sz w:val="28"/>
          <w:szCs w:val="28"/>
          <w:lang w:eastAsia="uk-UA"/>
        </w:rPr>
        <w:t xml:space="preserve">Кількість </w:t>
      </w:r>
      <w:r w:rsidRPr="0093114B">
        <w:rPr>
          <w:bCs/>
          <w:color w:val="000000"/>
          <w:sz w:val="28"/>
          <w:szCs w:val="28"/>
          <w:lang w:eastAsia="uk-UA"/>
        </w:rPr>
        <w:t>діючих договорів оренди</w:t>
      </w:r>
      <w:r w:rsidRPr="0093114B">
        <w:rPr>
          <w:color w:val="000000"/>
          <w:sz w:val="28"/>
          <w:szCs w:val="28"/>
          <w:lang w:eastAsia="uk-UA"/>
        </w:rPr>
        <w:t xml:space="preserve"> комунального майна станом на 31.12.2025 становить 65 договорів.</w:t>
      </w:r>
      <w:r w:rsidRPr="0093114B">
        <w:rPr>
          <w:bCs/>
          <w:color w:val="000000"/>
          <w:sz w:val="28"/>
          <w:szCs w:val="28"/>
          <w:lang w:eastAsia="uk-UA"/>
        </w:rPr>
        <w:t xml:space="preserve"> </w:t>
      </w:r>
    </w:p>
    <w:p w14:paraId="5E8F86CA"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Приміщення комунальної власності використовуються для надання медичних послуг, освітніх послуг, під офіси, магазини, аптечні пункти, для здійснення побутового обслуговування населення в різних напрямках (надання швейних послуг, ремонт взуття, перукарні, виготовлення ключів тощо).</w:t>
      </w:r>
    </w:p>
    <w:p w14:paraId="4332E7F9"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Шляхом передачі комунального майна в </w:t>
      </w:r>
      <w:r w:rsidRPr="0093114B">
        <w:rPr>
          <w:bCs/>
          <w:color w:val="000000"/>
          <w:sz w:val="28"/>
          <w:szCs w:val="28"/>
          <w:lang w:eastAsia="uk-UA"/>
        </w:rPr>
        <w:t>оренду на пільгових умовах</w:t>
      </w:r>
      <w:r w:rsidRPr="0093114B">
        <w:rPr>
          <w:color w:val="000000"/>
          <w:sz w:val="28"/>
          <w:szCs w:val="28"/>
          <w:lang w:eastAsia="uk-UA"/>
        </w:rPr>
        <w:t xml:space="preserve"> (за 1 грн в рік) міська рада забезпечує нормальне функціонування органів державної влади та організацій, які необхідні жителям територіальної громади: Головне управління </w:t>
      </w:r>
      <w:proofErr w:type="spellStart"/>
      <w:r w:rsidRPr="0093114B">
        <w:rPr>
          <w:color w:val="000000"/>
          <w:sz w:val="28"/>
          <w:szCs w:val="28"/>
          <w:lang w:eastAsia="uk-UA"/>
        </w:rPr>
        <w:t>Держгеокадастру</w:t>
      </w:r>
      <w:proofErr w:type="spellEnd"/>
      <w:r w:rsidRPr="0093114B">
        <w:rPr>
          <w:color w:val="000000"/>
          <w:sz w:val="28"/>
          <w:szCs w:val="28"/>
          <w:lang w:eastAsia="uk-UA"/>
        </w:rPr>
        <w:t xml:space="preserve"> у Хмельницькій області, </w:t>
      </w:r>
      <w:proofErr w:type="spellStart"/>
      <w:r w:rsidRPr="0093114B">
        <w:rPr>
          <w:color w:val="000000"/>
          <w:sz w:val="28"/>
          <w:szCs w:val="28"/>
          <w:lang w:eastAsia="uk-UA"/>
        </w:rPr>
        <w:t>Славутський</w:t>
      </w:r>
      <w:proofErr w:type="spellEnd"/>
      <w:r w:rsidRPr="0093114B">
        <w:rPr>
          <w:color w:val="000000"/>
          <w:sz w:val="28"/>
          <w:szCs w:val="28"/>
          <w:lang w:eastAsia="uk-UA"/>
        </w:rPr>
        <w:t xml:space="preserve"> відділ </w:t>
      </w:r>
      <w:r w:rsidRPr="0093114B">
        <w:rPr>
          <w:color w:val="000000"/>
          <w:sz w:val="28"/>
          <w:szCs w:val="28"/>
          <w:lang w:eastAsia="uk-UA"/>
        </w:rPr>
        <w:lastRenderedPageBreak/>
        <w:t xml:space="preserve">обслуговування громадян (сервісний центр) Головного управління Пенсійного фонду України в Хмельницькій області, Відділ державної реєстрації актів цивільного стану (РАЦС), Хмельницький обласний територіальний центр комплектування та соціальної підтримки (обласний </w:t>
      </w:r>
      <w:proofErr w:type="spellStart"/>
      <w:r w:rsidRPr="0093114B">
        <w:rPr>
          <w:color w:val="000000"/>
          <w:sz w:val="28"/>
          <w:szCs w:val="28"/>
          <w:lang w:eastAsia="uk-UA"/>
        </w:rPr>
        <w:t>військомат</w:t>
      </w:r>
      <w:proofErr w:type="spellEnd"/>
      <w:r w:rsidRPr="0093114B">
        <w:rPr>
          <w:color w:val="000000"/>
          <w:sz w:val="28"/>
          <w:szCs w:val="28"/>
          <w:lang w:eastAsia="uk-UA"/>
        </w:rPr>
        <w:t>), Навчально-методичний центр цивільного захисту та безпеки життєдіяльності Хмельницької області, Управління соціального захисту населення Шепетівської районної державної адміністрації, </w:t>
      </w:r>
      <w:proofErr w:type="spellStart"/>
      <w:r w:rsidRPr="0093114B">
        <w:rPr>
          <w:color w:val="000000"/>
          <w:sz w:val="28"/>
          <w:szCs w:val="28"/>
          <w:lang w:eastAsia="uk-UA"/>
        </w:rPr>
        <w:t>Славутське</w:t>
      </w:r>
      <w:proofErr w:type="spellEnd"/>
      <w:r w:rsidRPr="0093114B">
        <w:rPr>
          <w:color w:val="000000"/>
          <w:sz w:val="28"/>
          <w:szCs w:val="28"/>
          <w:lang w:eastAsia="uk-UA"/>
        </w:rPr>
        <w:t xml:space="preserve"> управління Головного управління </w:t>
      </w:r>
      <w:proofErr w:type="spellStart"/>
      <w:r w:rsidRPr="0093114B">
        <w:rPr>
          <w:color w:val="000000"/>
          <w:sz w:val="28"/>
          <w:szCs w:val="28"/>
          <w:lang w:eastAsia="uk-UA"/>
        </w:rPr>
        <w:t>Держпродспоживслужби</w:t>
      </w:r>
      <w:proofErr w:type="spellEnd"/>
      <w:r w:rsidRPr="0093114B">
        <w:rPr>
          <w:color w:val="000000"/>
          <w:sz w:val="28"/>
          <w:szCs w:val="28"/>
          <w:lang w:eastAsia="uk-UA"/>
        </w:rPr>
        <w:t xml:space="preserve"> в Хмельницькій області та інші. Зазначені організації функціонують безпосередньо в нашому місті і забезпечують потреби жителів територіальної громади. </w:t>
      </w:r>
    </w:p>
    <w:p w14:paraId="12FA0736" w14:textId="77777777" w:rsidR="0093114B" w:rsidRPr="0093114B" w:rsidRDefault="0093114B" w:rsidP="0093114B">
      <w:pPr>
        <w:suppressAutoHyphens/>
        <w:ind w:firstLine="709"/>
        <w:contextualSpacing/>
        <w:jc w:val="both"/>
        <w:rPr>
          <w:color w:val="000000"/>
          <w:sz w:val="28"/>
          <w:szCs w:val="28"/>
          <w:lang w:val="ru-RU" w:eastAsia="uk-UA"/>
        </w:rPr>
      </w:pPr>
      <w:r w:rsidRPr="0093114B">
        <w:rPr>
          <w:bCs/>
          <w:color w:val="000000"/>
          <w:sz w:val="28"/>
          <w:szCs w:val="28"/>
          <w:lang w:eastAsia="uk-UA"/>
        </w:rPr>
        <w:t>Об’єкти комунального майна територіальної громади використовуються інтернет-провайдерами та підприємством зв’язку на підставі 8 договорів про встановлення сервітутів</w:t>
      </w:r>
      <w:r w:rsidRPr="0093114B">
        <w:rPr>
          <w:color w:val="000000"/>
          <w:sz w:val="28"/>
          <w:szCs w:val="28"/>
          <w:lang w:eastAsia="uk-UA"/>
        </w:rPr>
        <w:t xml:space="preserve">. Протягом звітного періоду Відділом підготовлено 2 додаткових угоди до діючих договорів про встановлення сервітутів. Кошти за користування комунальним майном згідно з договорами про встановлення сервітутів надходять до міського бюджету. </w:t>
      </w:r>
    </w:p>
    <w:p w14:paraId="1CF36E99" w14:textId="77777777" w:rsidR="0093114B" w:rsidRPr="0093114B" w:rsidRDefault="0093114B" w:rsidP="0093114B">
      <w:pPr>
        <w:suppressAutoHyphens/>
        <w:ind w:firstLine="709"/>
        <w:contextualSpacing/>
        <w:jc w:val="both"/>
        <w:rPr>
          <w:color w:val="000000"/>
          <w:sz w:val="28"/>
          <w:szCs w:val="28"/>
          <w:lang w:val="ru-RU" w:eastAsia="uk-UA"/>
        </w:rPr>
      </w:pPr>
      <w:r w:rsidRPr="0093114B">
        <w:rPr>
          <w:bCs/>
          <w:color w:val="000000"/>
          <w:sz w:val="28"/>
          <w:szCs w:val="28"/>
          <w:lang w:eastAsia="uk-UA"/>
        </w:rPr>
        <w:t>Станом на 31.12.2025 від оренди комунального майна та використання комунального майна згідно з договорами про встановлення сервітутів до бюджету громади надійшли кошти в сумі 998 952, 54 грн.</w:t>
      </w:r>
      <w:r w:rsidRPr="0093114B">
        <w:rPr>
          <w:bCs/>
          <w:i/>
          <w:iCs/>
          <w:color w:val="000000"/>
          <w:sz w:val="28"/>
          <w:szCs w:val="28"/>
          <w:lang w:eastAsia="uk-UA"/>
        </w:rPr>
        <w:t xml:space="preserve"> </w:t>
      </w:r>
    </w:p>
    <w:p w14:paraId="41E69E1A"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Відділом також про ініційовано відкриті торги з проведення відбору суб’єктів оціночної діяльності з метою проведення незалежної оцінки об’єктів комунальної власності. </w:t>
      </w:r>
    </w:p>
    <w:p w14:paraId="474C1FF7" w14:textId="6027CEEE"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Працівники Відділу входять до складу комісії щодо обстеження пошкодженого майна внаслідок бойових дій, терористичних актів, диверсій, спричинених збройною агресією Російської Федерації проти України та комісії з розгляду питань щодо надання компенсації за пошкоджене майно внаслідок бойових дій, терористичних актів, диверсій, спричинених збройною агресією Російської Федерації проти України.</w:t>
      </w:r>
    </w:p>
    <w:p w14:paraId="4E731C5F" w14:textId="02DE3320"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 xml:space="preserve">Зокрема, у 2025 році працівники Відділу були залучені до розгляду та підготовки рішень комісії щодо 13 заяв про надання компенсації за пошкодженні об’єкти нерухомого майна. Також, на засідання виконавчого комітету </w:t>
      </w:r>
      <w:proofErr w:type="spellStart"/>
      <w:r w:rsidR="0093114B" w:rsidRPr="0093114B">
        <w:rPr>
          <w:color w:val="000000"/>
          <w:sz w:val="28"/>
          <w:szCs w:val="28"/>
          <w:lang w:eastAsia="uk-UA"/>
        </w:rPr>
        <w:t>Славутської</w:t>
      </w:r>
      <w:proofErr w:type="spellEnd"/>
      <w:r w:rsidR="0093114B" w:rsidRPr="0093114B">
        <w:rPr>
          <w:color w:val="000000"/>
          <w:sz w:val="28"/>
          <w:szCs w:val="28"/>
          <w:lang w:eastAsia="uk-UA"/>
        </w:rPr>
        <w:t xml:space="preserve"> міської ради було підготовлено та винесено 7 проєктів рішень про затвердження рішень комісії з розгляду питань щодо надання компенсації за пошкоджені об’єкти нерухомого майна внаслідок бойових дій, терористичних актів, диверсій, спричинених збройною агресією Російської Федерації проти України.</w:t>
      </w:r>
    </w:p>
    <w:p w14:paraId="311459F4" w14:textId="6C2D1ABF"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Водночас, працівників відділу задіяні у наповненні відомостей Державного реєстру майна, пошкодженого та знищеного внаслідок бойових дій, терористичних актів, диверсій, спричинених збройною агресією Російської Федерації проти України. Зокрема</w:t>
      </w:r>
      <w:r w:rsidR="00153CC9">
        <w:rPr>
          <w:color w:val="000000"/>
          <w:sz w:val="28"/>
          <w:szCs w:val="28"/>
          <w:lang w:eastAsia="uk-UA"/>
        </w:rPr>
        <w:t>, були внесені відомості щодо: -</w:t>
      </w:r>
      <w:r w:rsidR="0093114B" w:rsidRPr="0093114B">
        <w:rPr>
          <w:color w:val="000000"/>
          <w:sz w:val="28"/>
          <w:szCs w:val="28"/>
          <w:lang w:eastAsia="uk-UA"/>
        </w:rPr>
        <w:t xml:space="preserve"> 10 заяв про надання компенсації</w:t>
      </w:r>
      <w:r w:rsidR="00153CC9">
        <w:rPr>
          <w:color w:val="000000"/>
          <w:sz w:val="28"/>
          <w:szCs w:val="28"/>
          <w:lang w:eastAsia="uk-UA"/>
        </w:rPr>
        <w:t xml:space="preserve"> на суму 145 521 грн. 12 коп.; -</w:t>
      </w:r>
      <w:r w:rsidR="0093114B" w:rsidRPr="0093114B">
        <w:rPr>
          <w:color w:val="000000"/>
          <w:sz w:val="28"/>
          <w:szCs w:val="28"/>
          <w:lang w:eastAsia="uk-UA"/>
        </w:rPr>
        <w:t xml:space="preserve"> 3 заяви про </w:t>
      </w:r>
      <w:r w:rsidR="00153CC9">
        <w:rPr>
          <w:color w:val="000000"/>
          <w:sz w:val="28"/>
          <w:szCs w:val="28"/>
          <w:lang w:eastAsia="uk-UA"/>
        </w:rPr>
        <w:t>відмову у наданні компенсації; -</w:t>
      </w:r>
      <w:r w:rsidR="0093114B" w:rsidRPr="0093114B">
        <w:rPr>
          <w:color w:val="000000"/>
          <w:sz w:val="28"/>
          <w:szCs w:val="28"/>
          <w:lang w:eastAsia="uk-UA"/>
        </w:rPr>
        <w:t xml:space="preserve"> 259 заяв проведено фінальну верифікацію.</w:t>
      </w:r>
    </w:p>
    <w:p w14:paraId="74CBBFA0" w14:textId="4445735B" w:rsidR="0093114B" w:rsidRPr="0093114B" w:rsidRDefault="00A209A5" w:rsidP="00A209A5">
      <w:pPr>
        <w:suppressAutoHyphens/>
        <w:contextualSpacing/>
        <w:jc w:val="both"/>
        <w:rPr>
          <w:color w:val="000000"/>
          <w:sz w:val="28"/>
          <w:szCs w:val="28"/>
          <w:lang w:eastAsia="uk-UA"/>
        </w:rPr>
      </w:pPr>
      <w:r>
        <w:rPr>
          <w:color w:val="000000"/>
          <w:sz w:val="28"/>
          <w:szCs w:val="28"/>
          <w:lang w:eastAsia="uk-UA"/>
        </w:rPr>
        <w:t xml:space="preserve">        </w:t>
      </w:r>
      <w:r w:rsidR="0093114B" w:rsidRPr="0093114B">
        <w:rPr>
          <w:color w:val="000000"/>
          <w:sz w:val="28"/>
          <w:szCs w:val="28"/>
          <w:lang w:eastAsia="uk-UA"/>
        </w:rPr>
        <w:t xml:space="preserve">Також, працівником відділу оформлено 7 протоколів за результатами засідань Комісії з розгляду питань щодо надання компенсації за пошкоджені </w:t>
      </w:r>
      <w:r w:rsidR="0093114B" w:rsidRPr="0093114B">
        <w:rPr>
          <w:color w:val="000000"/>
          <w:sz w:val="28"/>
          <w:szCs w:val="28"/>
          <w:lang w:eastAsia="uk-UA"/>
        </w:rPr>
        <w:lastRenderedPageBreak/>
        <w:t>об’єкти нерухомого майна внаслідок бойових дій, терористичних актів, диверсій, спричинених збройною агресією Російської Федерації проти України.</w:t>
      </w:r>
    </w:p>
    <w:p w14:paraId="47836319"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Метою діяльності Відділу також є реалізація державної політики у сфері приватизації житлового фонду.</w:t>
      </w:r>
    </w:p>
    <w:p w14:paraId="167D873B" w14:textId="723A7293"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звітного періоду Відділом видано накази щодо </w:t>
      </w:r>
      <w:r w:rsidRPr="0093114B">
        <w:rPr>
          <w:bCs/>
          <w:color w:val="000000"/>
          <w:sz w:val="28"/>
          <w:szCs w:val="28"/>
          <w:lang w:eastAsia="uk-UA"/>
        </w:rPr>
        <w:t xml:space="preserve">приватизації 6 квартир/приміщень </w:t>
      </w:r>
      <w:r w:rsidRPr="0093114B">
        <w:rPr>
          <w:color w:val="000000"/>
          <w:sz w:val="28"/>
          <w:szCs w:val="28"/>
          <w:lang w:eastAsia="uk-UA"/>
        </w:rPr>
        <w:t xml:space="preserve">житлового фонду комунальної власності, проведено розрахунки та </w:t>
      </w:r>
      <w:r w:rsidRPr="0093114B">
        <w:rPr>
          <w:bCs/>
          <w:color w:val="000000"/>
          <w:sz w:val="28"/>
          <w:szCs w:val="28"/>
          <w:lang w:eastAsia="uk-UA"/>
        </w:rPr>
        <w:t xml:space="preserve">видано 15 приватизаційних платіжних доручення </w:t>
      </w:r>
      <w:r w:rsidRPr="0093114B">
        <w:rPr>
          <w:color w:val="000000"/>
          <w:sz w:val="28"/>
          <w:szCs w:val="28"/>
          <w:lang w:eastAsia="uk-UA"/>
        </w:rPr>
        <w:t xml:space="preserve">громадянам на списання житлових </w:t>
      </w:r>
      <w:proofErr w:type="spellStart"/>
      <w:r w:rsidRPr="0093114B">
        <w:rPr>
          <w:color w:val="000000"/>
          <w:sz w:val="28"/>
          <w:szCs w:val="28"/>
          <w:lang w:eastAsia="uk-UA"/>
        </w:rPr>
        <w:t>чеків</w:t>
      </w:r>
      <w:proofErr w:type="spellEnd"/>
      <w:r w:rsidRPr="0093114B">
        <w:rPr>
          <w:color w:val="000000"/>
          <w:sz w:val="28"/>
          <w:szCs w:val="28"/>
          <w:lang w:eastAsia="uk-UA"/>
        </w:rPr>
        <w:t xml:space="preserve"> у відділеннях Ощадного банку України, </w:t>
      </w:r>
      <w:r w:rsidRPr="0093114B">
        <w:rPr>
          <w:bCs/>
          <w:color w:val="000000"/>
          <w:sz w:val="28"/>
          <w:szCs w:val="28"/>
          <w:lang w:eastAsia="uk-UA"/>
        </w:rPr>
        <w:t>видано 21 довідку</w:t>
      </w:r>
      <w:r w:rsidRPr="0093114B">
        <w:rPr>
          <w:color w:val="000000"/>
          <w:sz w:val="28"/>
          <w:szCs w:val="28"/>
          <w:lang w:eastAsia="uk-UA"/>
        </w:rPr>
        <w:t xml:space="preserve"> щодо прийняття громадянами участі в приватизації житлового фонду комунальної власності. Регулярно надаються консультації громадянам з питань приватизації житлового фонду.</w:t>
      </w:r>
    </w:p>
    <w:p w14:paraId="68B9B168"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Протягом 2025 Відділом підготовлено та подано на розгляд </w:t>
      </w:r>
      <w:r w:rsidRPr="0093114B">
        <w:rPr>
          <w:bCs/>
          <w:color w:val="000000"/>
          <w:sz w:val="28"/>
          <w:szCs w:val="28"/>
          <w:lang w:eastAsia="uk-UA"/>
        </w:rPr>
        <w:t>37 проєктів рішень міської ради та 82 проєкти рішень виконавчого комітету</w:t>
      </w:r>
      <w:r w:rsidRPr="0093114B">
        <w:rPr>
          <w:color w:val="000000"/>
          <w:sz w:val="28"/>
          <w:szCs w:val="28"/>
          <w:lang w:eastAsia="uk-UA"/>
        </w:rPr>
        <w:t xml:space="preserve">. </w:t>
      </w:r>
    </w:p>
    <w:p w14:paraId="36D7CDDB"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До структури Відділу також відноситься посада спеціаліста, на якого на виконання вимог законодавства рішенням виконавчого комітету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покладено обов’язок </w:t>
      </w:r>
      <w:r w:rsidRPr="0093114B">
        <w:rPr>
          <w:bCs/>
          <w:color w:val="000000"/>
          <w:sz w:val="28"/>
          <w:szCs w:val="28"/>
          <w:lang w:eastAsia="uk-UA"/>
        </w:rPr>
        <w:t>ведення квартирного обліку</w:t>
      </w:r>
      <w:r w:rsidRPr="0093114B">
        <w:rPr>
          <w:color w:val="000000"/>
          <w:sz w:val="28"/>
          <w:szCs w:val="28"/>
          <w:lang w:eastAsia="uk-UA"/>
        </w:rPr>
        <w:t xml:space="preserve"> у виконавчому комітеті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Основною метою діяльності в даній сфері є реалізація державної політики в сфері забезпечення громадян житловою площею, здійснення обліку громадян, які потребують поліпшення житлових умов за місцем їх проживання та підготовка пропозиції про розподіл і надання жилих приміщень. </w:t>
      </w:r>
    </w:p>
    <w:p w14:paraId="100113B1"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Протягом 2025 року здійснено розподіл вільної житлової площі та забезпечено 1</w:t>
      </w:r>
      <w:r w:rsidRPr="0093114B">
        <w:rPr>
          <w:bCs/>
          <w:color w:val="000000"/>
          <w:sz w:val="28"/>
          <w:szCs w:val="28"/>
          <w:lang w:eastAsia="uk-UA"/>
        </w:rPr>
        <w:t xml:space="preserve"> особу </w:t>
      </w:r>
      <w:r w:rsidRPr="0093114B">
        <w:rPr>
          <w:color w:val="000000"/>
          <w:sz w:val="28"/>
          <w:szCs w:val="28"/>
          <w:lang w:eastAsia="uk-UA"/>
        </w:rPr>
        <w:t xml:space="preserve">жилою площею у гуртожитку комунальної власності територіальної громади міста для працівників підприємств та бюджетної сфери міста. </w:t>
      </w:r>
    </w:p>
    <w:p w14:paraId="145D2B92"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Відділом комунальної власності виконавчого комітету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було видано 6 ордерів на заселення жилої площі у </w:t>
      </w:r>
      <w:proofErr w:type="spellStart"/>
      <w:r w:rsidRPr="0093114B">
        <w:rPr>
          <w:color w:val="000000"/>
          <w:sz w:val="28"/>
          <w:szCs w:val="28"/>
          <w:lang w:eastAsia="uk-UA"/>
        </w:rPr>
        <w:t>Славутській</w:t>
      </w:r>
      <w:proofErr w:type="spellEnd"/>
      <w:r w:rsidRPr="0093114B">
        <w:rPr>
          <w:color w:val="000000"/>
          <w:sz w:val="28"/>
          <w:szCs w:val="28"/>
          <w:lang w:eastAsia="uk-UA"/>
        </w:rPr>
        <w:t xml:space="preserve"> міській територіальній громаді, 2 ордери на постійне житло, у зв’язку з виключенням квартир з числа службових, 4 ордери на службове житло.</w:t>
      </w:r>
    </w:p>
    <w:p w14:paraId="555D3157"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 xml:space="preserve">Станом на 31.12.2025 року на квартирному обліку у виконавчому комітеті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 на одержання жилої площі перебуває 237 сімей. З них користуються правом </w:t>
      </w:r>
      <w:r w:rsidR="00B25DD9">
        <w:rPr>
          <w:color w:val="000000"/>
          <w:sz w:val="28"/>
          <w:szCs w:val="28"/>
          <w:lang w:eastAsia="uk-UA"/>
        </w:rPr>
        <w:t>першочергового одержання житла -</w:t>
      </w:r>
      <w:r w:rsidR="00A10E4F">
        <w:rPr>
          <w:color w:val="000000"/>
          <w:sz w:val="28"/>
          <w:szCs w:val="28"/>
          <w:lang w:eastAsia="uk-UA"/>
        </w:rPr>
        <w:t xml:space="preserve"> 151 сім’я, позачергового -</w:t>
      </w:r>
      <w:r w:rsidRPr="0093114B">
        <w:rPr>
          <w:color w:val="000000"/>
          <w:sz w:val="28"/>
          <w:szCs w:val="28"/>
          <w:lang w:eastAsia="uk-UA"/>
        </w:rPr>
        <w:t xml:space="preserve"> 86 сімей. </w:t>
      </w:r>
    </w:p>
    <w:p w14:paraId="733AC45F" w14:textId="77777777" w:rsidR="0093114B" w:rsidRPr="0093114B" w:rsidRDefault="0093114B" w:rsidP="0093114B">
      <w:pPr>
        <w:suppressAutoHyphens/>
        <w:spacing w:beforeAutospacing="1"/>
        <w:ind w:firstLine="709"/>
        <w:contextualSpacing/>
        <w:jc w:val="both"/>
        <w:rPr>
          <w:color w:val="000000"/>
          <w:sz w:val="28"/>
          <w:szCs w:val="28"/>
          <w:lang w:eastAsia="uk-UA"/>
        </w:rPr>
      </w:pPr>
      <w:r w:rsidRPr="0093114B">
        <w:rPr>
          <w:color w:val="000000"/>
          <w:sz w:val="28"/>
          <w:szCs w:val="28"/>
          <w:lang w:eastAsia="uk-UA"/>
        </w:rPr>
        <w:t xml:space="preserve">Видано 10 Довідку щодо перебування чи не перебування  на квартирному обліку у Виконавчому комітеті </w:t>
      </w:r>
      <w:proofErr w:type="spellStart"/>
      <w:r w:rsidRPr="0093114B">
        <w:rPr>
          <w:color w:val="000000"/>
          <w:sz w:val="28"/>
          <w:szCs w:val="28"/>
          <w:lang w:eastAsia="uk-UA"/>
        </w:rPr>
        <w:t>Славутської</w:t>
      </w:r>
      <w:proofErr w:type="spellEnd"/>
      <w:r w:rsidRPr="0093114B">
        <w:rPr>
          <w:color w:val="000000"/>
          <w:sz w:val="28"/>
          <w:szCs w:val="28"/>
          <w:lang w:eastAsia="uk-UA"/>
        </w:rPr>
        <w:t xml:space="preserve"> міської ради.</w:t>
      </w:r>
    </w:p>
    <w:p w14:paraId="308C74B0" w14:textId="77777777" w:rsidR="0093114B" w:rsidRPr="0093114B" w:rsidRDefault="0093114B" w:rsidP="0093114B">
      <w:pPr>
        <w:suppressAutoHyphens/>
        <w:spacing w:beforeAutospacing="1"/>
        <w:ind w:firstLine="709"/>
        <w:contextualSpacing/>
        <w:jc w:val="both"/>
        <w:rPr>
          <w:color w:val="000000"/>
          <w:sz w:val="28"/>
          <w:szCs w:val="28"/>
          <w:lang w:eastAsia="uk-UA"/>
        </w:rPr>
      </w:pPr>
      <w:r w:rsidRPr="0093114B">
        <w:rPr>
          <w:color w:val="000000"/>
          <w:sz w:val="28"/>
          <w:szCs w:val="28"/>
          <w:lang w:eastAsia="uk-UA"/>
        </w:rPr>
        <w:t>Видано 4 накази «Про взяття на облік громадян, які потребують надання житлового приміщення з фондів житла для тимчасового</w:t>
      </w:r>
      <w:r w:rsidRPr="0093114B">
        <w:rPr>
          <w:color w:val="000000"/>
          <w:sz w:val="28"/>
          <w:szCs w:val="28"/>
          <w:lang w:val="ru-MD" w:eastAsia="uk-UA"/>
        </w:rPr>
        <w:t xml:space="preserve"> </w:t>
      </w:r>
      <w:r w:rsidRPr="0093114B">
        <w:rPr>
          <w:color w:val="000000"/>
          <w:sz w:val="28"/>
          <w:szCs w:val="28"/>
          <w:lang w:eastAsia="uk-UA"/>
        </w:rPr>
        <w:t>проживання внутрішньо переміщених осіб».</w:t>
      </w:r>
    </w:p>
    <w:p w14:paraId="1765474D" w14:textId="77777777" w:rsidR="0093114B" w:rsidRPr="0093114B" w:rsidRDefault="0093114B" w:rsidP="0093114B">
      <w:pPr>
        <w:suppressAutoHyphens/>
        <w:ind w:firstLine="709"/>
        <w:contextualSpacing/>
        <w:jc w:val="both"/>
        <w:rPr>
          <w:color w:val="000000"/>
          <w:sz w:val="28"/>
          <w:szCs w:val="28"/>
          <w:lang w:eastAsia="uk-UA"/>
        </w:rPr>
      </w:pPr>
      <w:r w:rsidRPr="0093114B">
        <w:rPr>
          <w:color w:val="000000"/>
          <w:sz w:val="28"/>
          <w:szCs w:val="28"/>
          <w:lang w:eastAsia="uk-UA"/>
        </w:rPr>
        <w:t>Відділом у 2025 році було надано 95 адміністративних послуг, розглянуто 51 звернень громадян з питань житлової політики та підготовлено 7 відповідей щодо запитів на отримання публічної інформації.</w:t>
      </w:r>
    </w:p>
    <w:p w14:paraId="2ED4B137" w14:textId="77777777" w:rsidR="001C479C" w:rsidRPr="00AD6685" w:rsidRDefault="001C479C" w:rsidP="003D708A">
      <w:pPr>
        <w:pStyle w:val="a4"/>
        <w:spacing w:before="0" w:beforeAutospacing="0" w:after="0" w:afterAutospacing="0"/>
        <w:ind w:firstLine="709"/>
        <w:contextualSpacing/>
        <w:jc w:val="both"/>
        <w:rPr>
          <w:sz w:val="28"/>
          <w:szCs w:val="28"/>
          <w:lang w:val="uk-UA"/>
        </w:rPr>
      </w:pPr>
    </w:p>
    <w:p w14:paraId="309F5828" w14:textId="77777777" w:rsidR="00B2131D" w:rsidRPr="00AD6685" w:rsidRDefault="00B2131D" w:rsidP="003D708A">
      <w:pPr>
        <w:shd w:val="clear" w:color="auto" w:fill="FFFFFF"/>
        <w:tabs>
          <w:tab w:val="left" w:pos="1015"/>
        </w:tabs>
        <w:ind w:firstLine="567"/>
        <w:jc w:val="center"/>
        <w:rPr>
          <w:b/>
          <w:bCs/>
          <w:sz w:val="28"/>
          <w:szCs w:val="28"/>
        </w:rPr>
      </w:pPr>
      <w:r w:rsidRPr="00AD6685">
        <w:rPr>
          <w:b/>
          <w:bCs/>
          <w:sz w:val="28"/>
          <w:szCs w:val="28"/>
        </w:rPr>
        <w:t>У</w:t>
      </w:r>
      <w:r w:rsidR="00862CFF" w:rsidRPr="00AD6685">
        <w:rPr>
          <w:b/>
          <w:bCs/>
          <w:sz w:val="28"/>
          <w:szCs w:val="28"/>
        </w:rPr>
        <w:t>правління інформаційного</w:t>
      </w:r>
    </w:p>
    <w:p w14:paraId="6C05D3D1" w14:textId="77777777" w:rsidR="00E21DB0" w:rsidRPr="00AD6685" w:rsidRDefault="00862CFF" w:rsidP="003D708A">
      <w:pPr>
        <w:shd w:val="clear" w:color="auto" w:fill="FFFFFF"/>
        <w:tabs>
          <w:tab w:val="left" w:pos="1015"/>
        </w:tabs>
        <w:ind w:firstLine="567"/>
        <w:jc w:val="center"/>
        <w:rPr>
          <w:b/>
          <w:color w:val="000000"/>
        </w:rPr>
      </w:pPr>
      <w:r w:rsidRPr="00AD6685">
        <w:rPr>
          <w:b/>
          <w:bCs/>
          <w:sz w:val="28"/>
          <w:szCs w:val="28"/>
        </w:rPr>
        <w:t>забезпечення та внутрішньої політики</w:t>
      </w:r>
    </w:p>
    <w:p w14:paraId="4717EEC8" w14:textId="2C05CF97" w:rsidR="00840BA4" w:rsidRPr="00840BA4" w:rsidRDefault="00840BA4" w:rsidP="009610B7">
      <w:pPr>
        <w:ind w:right="-1" w:firstLine="567"/>
        <w:jc w:val="both"/>
        <w:rPr>
          <w:sz w:val="28"/>
          <w:szCs w:val="28"/>
        </w:rPr>
      </w:pPr>
      <w:r w:rsidRPr="001C6258">
        <w:rPr>
          <w:bCs/>
          <w:sz w:val="28"/>
          <w:szCs w:val="28"/>
        </w:rPr>
        <w:lastRenderedPageBreak/>
        <w:t>Інформаційна діяльність:</w:t>
      </w:r>
      <w:r w:rsidR="009610B7">
        <w:rPr>
          <w:bCs/>
          <w:sz w:val="28"/>
          <w:szCs w:val="28"/>
        </w:rPr>
        <w:t xml:space="preserve"> </w:t>
      </w:r>
      <w:r w:rsidRPr="001C6258">
        <w:rPr>
          <w:sz w:val="28"/>
          <w:szCs w:val="28"/>
        </w:rPr>
        <w:t>завдяки реалізації багатоканальної системи інф</w:t>
      </w:r>
      <w:r w:rsidRPr="00840BA4">
        <w:rPr>
          <w:sz w:val="28"/>
          <w:szCs w:val="28"/>
        </w:rPr>
        <w:t>ормування вдалося забезпечити стабільне висвітлення діяльності міської ради та її виконавчих органів. Офіційний сайт громади та сторінки у</w:t>
      </w:r>
      <w:r w:rsidR="00187184">
        <w:rPr>
          <w:sz w:val="28"/>
          <w:szCs w:val="28"/>
        </w:rPr>
        <w:t xml:space="preserve"> </w:t>
      </w:r>
      <w:proofErr w:type="spellStart"/>
      <w:r w:rsidR="00187184">
        <w:rPr>
          <w:sz w:val="28"/>
          <w:szCs w:val="28"/>
        </w:rPr>
        <w:t>Facebook</w:t>
      </w:r>
      <w:proofErr w:type="spellEnd"/>
      <w:r w:rsidR="00187184">
        <w:rPr>
          <w:sz w:val="28"/>
          <w:szCs w:val="28"/>
        </w:rPr>
        <w:t xml:space="preserve">, </w:t>
      </w:r>
      <w:proofErr w:type="spellStart"/>
      <w:r w:rsidR="00187184">
        <w:rPr>
          <w:sz w:val="28"/>
          <w:szCs w:val="28"/>
        </w:rPr>
        <w:t>Instagram</w:t>
      </w:r>
      <w:proofErr w:type="spellEnd"/>
      <w:r w:rsidR="00187184">
        <w:rPr>
          <w:sz w:val="28"/>
          <w:szCs w:val="28"/>
        </w:rPr>
        <w:t xml:space="preserve"> і </w:t>
      </w:r>
      <w:proofErr w:type="spellStart"/>
      <w:r w:rsidR="00187184">
        <w:rPr>
          <w:sz w:val="28"/>
          <w:szCs w:val="28"/>
        </w:rPr>
        <w:t>YouTube</w:t>
      </w:r>
      <w:proofErr w:type="spellEnd"/>
      <w:r w:rsidR="00187184">
        <w:rPr>
          <w:sz w:val="28"/>
          <w:szCs w:val="28"/>
        </w:rPr>
        <w:t xml:space="preserve"> -</w:t>
      </w:r>
      <w:r w:rsidRPr="00840BA4">
        <w:rPr>
          <w:sz w:val="28"/>
          <w:szCs w:val="28"/>
        </w:rPr>
        <w:t xml:space="preserve"> стали ключовими джерелами оперативної інформації. Впродовж року підготовлено та оприлюднено 843 інформаційні матеріали.</w:t>
      </w:r>
    </w:p>
    <w:p w14:paraId="7C30583A" w14:textId="77777777" w:rsidR="00840BA4" w:rsidRPr="00840BA4" w:rsidRDefault="00840BA4" w:rsidP="009610B7">
      <w:pPr>
        <w:ind w:right="-1" w:firstLine="567"/>
        <w:jc w:val="both"/>
        <w:rPr>
          <w:sz w:val="28"/>
          <w:szCs w:val="28"/>
        </w:rPr>
      </w:pPr>
      <w:r w:rsidRPr="00840BA4">
        <w:rPr>
          <w:sz w:val="28"/>
          <w:szCs w:val="28"/>
        </w:rPr>
        <w:t xml:space="preserve">У межах Програми висвітлення діяльності </w:t>
      </w:r>
      <w:proofErr w:type="spellStart"/>
      <w:r w:rsidRPr="00840BA4">
        <w:rPr>
          <w:sz w:val="28"/>
          <w:szCs w:val="28"/>
        </w:rPr>
        <w:t>Славутської</w:t>
      </w:r>
      <w:proofErr w:type="spellEnd"/>
      <w:r w:rsidRPr="00840BA4">
        <w:rPr>
          <w:sz w:val="28"/>
          <w:szCs w:val="28"/>
        </w:rPr>
        <w:t xml:space="preserve"> міської ради, її виконавчих органів, посадових осіб та</w:t>
      </w:r>
      <w:r w:rsidR="00D11F8E">
        <w:rPr>
          <w:sz w:val="28"/>
          <w:szCs w:val="28"/>
        </w:rPr>
        <w:t xml:space="preserve"> депутатів міської ради на 2023-</w:t>
      </w:r>
      <w:r w:rsidRPr="00840BA4">
        <w:rPr>
          <w:sz w:val="28"/>
          <w:szCs w:val="28"/>
        </w:rPr>
        <w:t>2025 роки у звітному періоді забезпечено висвітлення інформаційних матеріалів у газеті «Трудівник Полісся» та на телеканалі «ТВ7+» ТОВ «Телекомпанія «Проскурів».</w:t>
      </w:r>
    </w:p>
    <w:p w14:paraId="65B5A6A6" w14:textId="77777777" w:rsidR="00840BA4" w:rsidRPr="00840BA4" w:rsidRDefault="00840BA4" w:rsidP="009610B7">
      <w:pPr>
        <w:ind w:right="-1" w:firstLine="567"/>
        <w:jc w:val="both"/>
        <w:rPr>
          <w:sz w:val="28"/>
          <w:szCs w:val="28"/>
        </w:rPr>
      </w:pPr>
      <w:r w:rsidRPr="00840BA4">
        <w:rPr>
          <w:sz w:val="28"/>
          <w:szCs w:val="28"/>
        </w:rPr>
        <w:t xml:space="preserve">Витрати на висвітлення інформаційних матеріалів: </w:t>
      </w:r>
    </w:p>
    <w:p w14:paraId="04C718A2" w14:textId="77777777" w:rsidR="00840BA4" w:rsidRPr="00840BA4" w:rsidRDefault="00840BA4" w:rsidP="009610B7">
      <w:pPr>
        <w:ind w:right="-1" w:firstLine="567"/>
        <w:jc w:val="both"/>
        <w:rPr>
          <w:sz w:val="28"/>
          <w:szCs w:val="28"/>
        </w:rPr>
      </w:pPr>
      <w:r w:rsidRPr="00840BA4">
        <w:rPr>
          <w:sz w:val="28"/>
          <w:szCs w:val="28"/>
        </w:rPr>
        <w:t>- в газеті «Трудівник Полісся» - 203 тис. 125 коп.;</w:t>
      </w:r>
    </w:p>
    <w:p w14:paraId="6508A8A9" w14:textId="77777777" w:rsidR="00840BA4" w:rsidRPr="00840BA4" w:rsidRDefault="00840BA4" w:rsidP="009610B7">
      <w:pPr>
        <w:ind w:right="-1" w:firstLine="567"/>
        <w:jc w:val="both"/>
        <w:rPr>
          <w:sz w:val="28"/>
          <w:szCs w:val="28"/>
        </w:rPr>
      </w:pPr>
      <w:r w:rsidRPr="00840BA4">
        <w:rPr>
          <w:sz w:val="28"/>
          <w:szCs w:val="28"/>
        </w:rPr>
        <w:t>- на телеканалі ТВ7+ ТОВ «Телекомпанія «Проскурів» - 96 тис. 849 грн.</w:t>
      </w:r>
    </w:p>
    <w:p w14:paraId="183B42E0" w14:textId="77777777" w:rsidR="00840BA4" w:rsidRPr="00840BA4" w:rsidRDefault="00840BA4" w:rsidP="009610B7">
      <w:pPr>
        <w:ind w:right="-1" w:firstLine="567"/>
        <w:jc w:val="both"/>
        <w:rPr>
          <w:sz w:val="28"/>
          <w:szCs w:val="28"/>
        </w:rPr>
      </w:pPr>
      <w:r w:rsidRPr="00840BA4">
        <w:rPr>
          <w:sz w:val="28"/>
          <w:szCs w:val="28"/>
        </w:rPr>
        <w:t>Всьог</w:t>
      </w:r>
      <w:r w:rsidR="00383E7C">
        <w:rPr>
          <w:sz w:val="28"/>
          <w:szCs w:val="28"/>
        </w:rPr>
        <w:t>о -</w:t>
      </w:r>
      <w:r w:rsidRPr="00840BA4">
        <w:rPr>
          <w:sz w:val="28"/>
          <w:szCs w:val="28"/>
        </w:rPr>
        <w:t xml:space="preserve"> 299 тис. 974 грн.</w:t>
      </w:r>
    </w:p>
    <w:p w14:paraId="348138EF" w14:textId="77777777" w:rsidR="00840BA4" w:rsidRPr="00840BA4" w:rsidRDefault="00840BA4" w:rsidP="009610B7">
      <w:pPr>
        <w:ind w:right="-1" w:firstLine="567"/>
        <w:jc w:val="both"/>
        <w:rPr>
          <w:sz w:val="28"/>
          <w:szCs w:val="28"/>
        </w:rPr>
      </w:pPr>
      <w:r w:rsidRPr="00840BA4">
        <w:rPr>
          <w:sz w:val="28"/>
          <w:szCs w:val="28"/>
        </w:rPr>
        <w:t>Загальний обсяг інформаційних матеріалів, оприлюднених:</w:t>
      </w:r>
    </w:p>
    <w:p w14:paraId="5C71ED15" w14:textId="77777777" w:rsidR="00840BA4" w:rsidRPr="00840BA4" w:rsidRDefault="00840BA4" w:rsidP="009610B7">
      <w:pPr>
        <w:ind w:right="-1" w:firstLine="567"/>
        <w:jc w:val="both"/>
        <w:rPr>
          <w:sz w:val="28"/>
          <w:szCs w:val="28"/>
        </w:rPr>
      </w:pPr>
      <w:r w:rsidRPr="00840BA4">
        <w:rPr>
          <w:sz w:val="28"/>
          <w:szCs w:val="28"/>
        </w:rPr>
        <w:t xml:space="preserve">- в газеті «Трудівник Полісся»: 31 249,92 </w:t>
      </w:r>
      <w:proofErr w:type="spellStart"/>
      <w:r w:rsidRPr="00840BA4">
        <w:rPr>
          <w:sz w:val="28"/>
          <w:szCs w:val="28"/>
        </w:rPr>
        <w:t>кв</w:t>
      </w:r>
      <w:proofErr w:type="spellEnd"/>
      <w:r w:rsidRPr="00840BA4">
        <w:rPr>
          <w:sz w:val="28"/>
          <w:szCs w:val="28"/>
        </w:rPr>
        <w:t>. см,</w:t>
      </w:r>
    </w:p>
    <w:p w14:paraId="19A12AAE" w14:textId="77777777" w:rsidR="00840BA4" w:rsidRPr="00840BA4" w:rsidRDefault="00840BA4" w:rsidP="009610B7">
      <w:pPr>
        <w:ind w:right="-1" w:firstLine="567"/>
        <w:jc w:val="both"/>
        <w:rPr>
          <w:sz w:val="28"/>
          <w:szCs w:val="28"/>
        </w:rPr>
      </w:pPr>
      <w:r w:rsidRPr="00840BA4">
        <w:rPr>
          <w:sz w:val="28"/>
          <w:szCs w:val="28"/>
        </w:rPr>
        <w:t xml:space="preserve">- на телеканалі ТВ7+ ТОВ «Телекомпанія «Проскурів» - 5697 </w:t>
      </w:r>
      <w:proofErr w:type="spellStart"/>
      <w:r w:rsidRPr="00840BA4">
        <w:rPr>
          <w:sz w:val="28"/>
          <w:szCs w:val="28"/>
        </w:rPr>
        <w:t>сек</w:t>
      </w:r>
      <w:proofErr w:type="spellEnd"/>
      <w:r w:rsidRPr="00840BA4">
        <w:rPr>
          <w:sz w:val="28"/>
          <w:szCs w:val="28"/>
        </w:rPr>
        <w:t>.</w:t>
      </w:r>
    </w:p>
    <w:p w14:paraId="56EF05D7" w14:textId="490F7B90" w:rsidR="00840BA4" w:rsidRPr="00840BA4" w:rsidRDefault="00840BA4" w:rsidP="009610B7">
      <w:pPr>
        <w:ind w:right="-1" w:firstLine="567"/>
        <w:jc w:val="both"/>
        <w:rPr>
          <w:sz w:val="28"/>
          <w:szCs w:val="28"/>
        </w:rPr>
      </w:pPr>
      <w:r w:rsidRPr="00840BA4">
        <w:rPr>
          <w:sz w:val="28"/>
          <w:szCs w:val="28"/>
        </w:rPr>
        <w:t>В оприлюднених матеріалах основна увага була зосер</w:t>
      </w:r>
      <w:r w:rsidR="00187184">
        <w:rPr>
          <w:sz w:val="28"/>
          <w:szCs w:val="28"/>
        </w:rPr>
        <w:t>еджена на офіційній інформації -</w:t>
      </w:r>
      <w:r w:rsidRPr="00840BA4">
        <w:rPr>
          <w:sz w:val="28"/>
          <w:szCs w:val="28"/>
        </w:rPr>
        <w:t xml:space="preserve"> насамперед на рішеннях міської ради та виконавчого комітету. Також висвітлювалися звернення міського голови як посадової особи органу місцевого самоврядування, актуальні для громади оголошення й повідомлення виконавчих органів міської ради.</w:t>
      </w:r>
      <w:r w:rsidR="009610B7">
        <w:rPr>
          <w:sz w:val="28"/>
          <w:szCs w:val="28"/>
        </w:rPr>
        <w:t xml:space="preserve"> </w:t>
      </w:r>
      <w:r w:rsidRPr="00840BA4">
        <w:rPr>
          <w:sz w:val="28"/>
          <w:szCs w:val="28"/>
        </w:rPr>
        <w:t xml:space="preserve">Окремий блок становили новини про життєдіяльність громади: події, організовані виконавчими органами, наради та зустрічі, зокрема за участі депутатів, проєктна діяльність і досягнення громади. Значну увагу приділено заходам із вшанування та відзначення захисників України, а також поданню звітної інформації. </w:t>
      </w:r>
    </w:p>
    <w:p w14:paraId="2ABFDE86" w14:textId="77777777" w:rsidR="00840BA4" w:rsidRPr="001C6258" w:rsidRDefault="00840BA4" w:rsidP="009610B7">
      <w:pPr>
        <w:ind w:right="-1" w:firstLine="567"/>
        <w:jc w:val="both"/>
        <w:rPr>
          <w:sz w:val="28"/>
          <w:szCs w:val="28"/>
        </w:rPr>
      </w:pPr>
      <w:r w:rsidRPr="001C6258">
        <w:rPr>
          <w:bCs/>
          <w:sz w:val="28"/>
          <w:szCs w:val="28"/>
        </w:rPr>
        <w:t xml:space="preserve">Вебсайт громади: </w:t>
      </w:r>
      <w:r w:rsidRPr="001C6258">
        <w:rPr>
          <w:sz w:val="28"/>
          <w:szCs w:val="28"/>
        </w:rPr>
        <w:t>здійснювали інформаційне наповнення рубрик «Новини» та «Оголошення» офіційного вебсайту громади, який мав близько 72 000 візитів.</w:t>
      </w:r>
    </w:p>
    <w:p w14:paraId="1DC89738" w14:textId="7DCF0233" w:rsidR="00840BA4" w:rsidRPr="001C6258" w:rsidRDefault="009610B7" w:rsidP="009610B7">
      <w:pPr>
        <w:ind w:right="-1"/>
        <w:jc w:val="both"/>
        <w:rPr>
          <w:sz w:val="28"/>
          <w:szCs w:val="28"/>
        </w:rPr>
      </w:pPr>
      <w:r>
        <w:rPr>
          <w:bCs/>
          <w:sz w:val="28"/>
          <w:szCs w:val="28"/>
        </w:rPr>
        <w:t xml:space="preserve">      </w:t>
      </w:r>
      <w:r w:rsidR="007D4A8C">
        <w:rPr>
          <w:bCs/>
          <w:sz w:val="28"/>
          <w:szCs w:val="28"/>
        </w:rPr>
        <w:t xml:space="preserve"> Вшанування пам’</w:t>
      </w:r>
      <w:r w:rsidR="00840BA4" w:rsidRPr="001C6258">
        <w:rPr>
          <w:bCs/>
          <w:sz w:val="28"/>
          <w:szCs w:val="28"/>
        </w:rPr>
        <w:t>яті Героїв:</w:t>
      </w:r>
    </w:p>
    <w:p w14:paraId="335DFF55" w14:textId="602AA5CB" w:rsidR="00840BA4" w:rsidRPr="00840BA4" w:rsidRDefault="009610B7" w:rsidP="009610B7">
      <w:pPr>
        <w:ind w:right="-1"/>
        <w:jc w:val="both"/>
        <w:rPr>
          <w:sz w:val="28"/>
          <w:szCs w:val="28"/>
        </w:rPr>
      </w:pPr>
      <w:r>
        <w:rPr>
          <w:b/>
          <w:bCs/>
          <w:sz w:val="28"/>
          <w:szCs w:val="28"/>
        </w:rPr>
        <w:t xml:space="preserve">       </w:t>
      </w:r>
      <w:r w:rsidR="00840BA4" w:rsidRPr="009610B7">
        <w:rPr>
          <w:sz w:val="28"/>
          <w:szCs w:val="28"/>
        </w:rPr>
        <w:t>-</w:t>
      </w:r>
      <w:r>
        <w:rPr>
          <w:sz w:val="28"/>
          <w:szCs w:val="28"/>
        </w:rPr>
        <w:t xml:space="preserve"> </w:t>
      </w:r>
      <w:r w:rsidR="00840BA4" w:rsidRPr="00840BA4">
        <w:rPr>
          <w:sz w:val="28"/>
          <w:szCs w:val="28"/>
        </w:rPr>
        <w:t>висвітлено 52 церемонії поховань полеглих захисників України, забезпечуючи гідну пам'ять про тих, хто віддав життя за Україну;</w:t>
      </w:r>
    </w:p>
    <w:p w14:paraId="38193E5D" w14:textId="4EA1C2AF" w:rsidR="00840BA4" w:rsidRPr="00840BA4" w:rsidRDefault="00840BA4" w:rsidP="009610B7">
      <w:pPr>
        <w:ind w:right="-1" w:firstLine="567"/>
        <w:jc w:val="both"/>
        <w:rPr>
          <w:sz w:val="28"/>
          <w:szCs w:val="28"/>
        </w:rPr>
      </w:pPr>
      <w:r w:rsidRPr="00840BA4">
        <w:rPr>
          <w:sz w:val="28"/>
          <w:szCs w:val="28"/>
        </w:rPr>
        <w:t>- забезпечено підготовку макетів банерів</w:t>
      </w:r>
      <w:r w:rsidRPr="00840BA4">
        <w:rPr>
          <w:b/>
          <w:bCs/>
          <w:sz w:val="28"/>
          <w:szCs w:val="28"/>
        </w:rPr>
        <w:t xml:space="preserve"> </w:t>
      </w:r>
      <w:r w:rsidRPr="00840BA4">
        <w:rPr>
          <w:sz w:val="28"/>
          <w:szCs w:val="28"/>
        </w:rPr>
        <w:t>для Алеї Пам</w:t>
      </w:r>
      <w:r w:rsidR="009610B7">
        <w:rPr>
          <w:sz w:val="28"/>
          <w:szCs w:val="28"/>
        </w:rPr>
        <w:t>’</w:t>
      </w:r>
      <w:r w:rsidRPr="00840BA4">
        <w:rPr>
          <w:sz w:val="28"/>
          <w:szCs w:val="28"/>
        </w:rPr>
        <w:t>яті «Наш</w:t>
      </w:r>
      <w:r w:rsidR="00B35D41">
        <w:rPr>
          <w:sz w:val="28"/>
          <w:szCs w:val="28"/>
        </w:rPr>
        <w:t>і Герої» та оновлення Стели пам’</w:t>
      </w:r>
      <w:r w:rsidRPr="00840BA4">
        <w:rPr>
          <w:sz w:val="28"/>
          <w:szCs w:val="28"/>
        </w:rPr>
        <w:t>яті Героїв російсько-української війни;</w:t>
      </w:r>
    </w:p>
    <w:p w14:paraId="3B7A517F" w14:textId="77777777" w:rsidR="00840BA4" w:rsidRPr="00840BA4" w:rsidRDefault="00840BA4" w:rsidP="009610B7">
      <w:pPr>
        <w:ind w:right="-1" w:firstLine="567"/>
        <w:jc w:val="both"/>
        <w:rPr>
          <w:sz w:val="28"/>
          <w:szCs w:val="28"/>
        </w:rPr>
      </w:pPr>
      <w:r w:rsidRPr="00840BA4">
        <w:rPr>
          <w:sz w:val="28"/>
          <w:szCs w:val="28"/>
        </w:rPr>
        <w:t xml:space="preserve">- ініційовано створення та забезпечено </w:t>
      </w:r>
      <w:proofErr w:type="spellStart"/>
      <w:r w:rsidRPr="00840BA4">
        <w:rPr>
          <w:sz w:val="28"/>
          <w:szCs w:val="28"/>
        </w:rPr>
        <w:t>м</w:t>
      </w:r>
      <w:r w:rsidR="00C20DA0">
        <w:rPr>
          <w:sz w:val="28"/>
          <w:szCs w:val="28"/>
        </w:rPr>
        <w:t>одерацію</w:t>
      </w:r>
      <w:proofErr w:type="spellEnd"/>
      <w:r w:rsidR="00C20DA0">
        <w:rPr>
          <w:sz w:val="28"/>
          <w:szCs w:val="28"/>
        </w:rPr>
        <w:t xml:space="preserve"> електронної «Книги Пам’</w:t>
      </w:r>
      <w:r w:rsidRPr="00840BA4">
        <w:rPr>
          <w:sz w:val="28"/>
          <w:szCs w:val="28"/>
        </w:rPr>
        <w:t xml:space="preserve">яті» </w:t>
      </w:r>
      <w:proofErr w:type="spellStart"/>
      <w:r w:rsidRPr="00840BA4">
        <w:rPr>
          <w:sz w:val="28"/>
          <w:szCs w:val="28"/>
        </w:rPr>
        <w:t>Славутської</w:t>
      </w:r>
      <w:proofErr w:type="spellEnd"/>
      <w:r w:rsidRPr="00840BA4">
        <w:rPr>
          <w:sz w:val="28"/>
          <w:szCs w:val="28"/>
        </w:rPr>
        <w:t xml:space="preserve"> громади про Героїв російсько-української війни, розміщеної на офіційному вебсайті міської ради.</w:t>
      </w:r>
    </w:p>
    <w:p w14:paraId="5E955B90" w14:textId="77777777" w:rsidR="00840BA4" w:rsidRPr="001C6258" w:rsidRDefault="00840BA4" w:rsidP="009610B7">
      <w:pPr>
        <w:ind w:right="-1" w:firstLine="567"/>
        <w:jc w:val="both"/>
        <w:rPr>
          <w:sz w:val="28"/>
          <w:szCs w:val="28"/>
        </w:rPr>
      </w:pPr>
      <w:r w:rsidRPr="001C6258">
        <w:rPr>
          <w:bCs/>
          <w:sz w:val="28"/>
          <w:szCs w:val="28"/>
        </w:rPr>
        <w:t>Портал «Відкритих даних»:</w:t>
      </w:r>
      <w:r w:rsidRPr="001C6258">
        <w:rPr>
          <w:sz w:val="28"/>
          <w:szCs w:val="28"/>
        </w:rPr>
        <w:t xml:space="preserve"> спільно із структурними підрозділами виконавчого комітету міськради налагоджено роботу порталу «Відкритих даних», де цілодобово доступна публічна інформація про діяльність міської ради та її виконавчих органів. Опубліковано 245 набори даних від 34 підрозділів та комунальних підприємств міста.</w:t>
      </w:r>
    </w:p>
    <w:p w14:paraId="22E688C4" w14:textId="77777777" w:rsidR="00840BA4" w:rsidRPr="00840BA4" w:rsidRDefault="00840BA4" w:rsidP="009610B7">
      <w:pPr>
        <w:ind w:right="-1" w:firstLine="567"/>
        <w:jc w:val="both"/>
        <w:rPr>
          <w:sz w:val="28"/>
          <w:szCs w:val="28"/>
        </w:rPr>
      </w:pPr>
      <w:r w:rsidRPr="001C6258">
        <w:rPr>
          <w:bCs/>
          <w:sz w:val="28"/>
          <w:szCs w:val="28"/>
        </w:rPr>
        <w:t>Діалог з громадою:</w:t>
      </w:r>
      <w:r w:rsidRPr="00840BA4">
        <w:rPr>
          <w:b/>
          <w:bCs/>
          <w:sz w:val="28"/>
          <w:szCs w:val="28"/>
        </w:rPr>
        <w:t xml:space="preserve"> </w:t>
      </w:r>
      <w:r w:rsidRPr="00840BA4">
        <w:rPr>
          <w:sz w:val="28"/>
          <w:szCs w:val="28"/>
        </w:rPr>
        <w:t xml:space="preserve">триває співпраця з Фондом «Східна Європа» щодо забезпечення функціонування на офіційному сайті громади інструментів електронної демократії, зокрема сервісів «Електронні консультації», «Е-петиції», «Відкрите місто». Також на офіційному сайті створено сторінку </w:t>
      </w:r>
      <w:r w:rsidRPr="00840BA4">
        <w:rPr>
          <w:sz w:val="28"/>
          <w:szCs w:val="28"/>
        </w:rPr>
        <w:lastRenderedPageBreak/>
        <w:t>«Опитування», за допомогою якої вивчається думка жителів громади з актуальних питань.</w:t>
      </w:r>
    </w:p>
    <w:p w14:paraId="01199ECC" w14:textId="77777777" w:rsidR="00840BA4" w:rsidRPr="001C6258" w:rsidRDefault="00840BA4" w:rsidP="009610B7">
      <w:pPr>
        <w:ind w:right="-1" w:firstLine="567"/>
        <w:jc w:val="both"/>
        <w:rPr>
          <w:sz w:val="28"/>
          <w:szCs w:val="28"/>
        </w:rPr>
      </w:pPr>
      <w:proofErr w:type="spellStart"/>
      <w:r w:rsidRPr="001C6258">
        <w:rPr>
          <w:bCs/>
          <w:sz w:val="28"/>
          <w:szCs w:val="28"/>
        </w:rPr>
        <w:t>Відеоконтент</w:t>
      </w:r>
      <w:proofErr w:type="spellEnd"/>
      <w:r w:rsidRPr="001C6258">
        <w:rPr>
          <w:bCs/>
          <w:sz w:val="28"/>
          <w:szCs w:val="28"/>
        </w:rPr>
        <w:t>:</w:t>
      </w:r>
      <w:r w:rsidRPr="001C6258">
        <w:rPr>
          <w:sz w:val="28"/>
          <w:szCs w:val="28"/>
        </w:rPr>
        <w:t xml:space="preserve"> здійснювалась відеозйомка заходів та монтаж 148 відеоматеріалів на </w:t>
      </w:r>
      <w:proofErr w:type="spellStart"/>
      <w:r w:rsidRPr="001C6258">
        <w:rPr>
          <w:sz w:val="28"/>
          <w:szCs w:val="28"/>
        </w:rPr>
        <w:t>YouTube</w:t>
      </w:r>
      <w:proofErr w:type="spellEnd"/>
      <w:r w:rsidRPr="001C6258">
        <w:rPr>
          <w:sz w:val="28"/>
          <w:szCs w:val="28"/>
        </w:rPr>
        <w:t xml:space="preserve"> канал виконавчого комітету </w:t>
      </w:r>
      <w:proofErr w:type="spellStart"/>
      <w:r w:rsidRPr="001C6258">
        <w:rPr>
          <w:sz w:val="28"/>
          <w:szCs w:val="28"/>
        </w:rPr>
        <w:t>Славутської</w:t>
      </w:r>
      <w:proofErr w:type="spellEnd"/>
      <w:r w:rsidRPr="001C6258">
        <w:rPr>
          <w:sz w:val="28"/>
          <w:szCs w:val="28"/>
        </w:rPr>
        <w:t xml:space="preserve"> міської ради. За рік відео переглянули понад 32 600 разів.</w:t>
      </w:r>
    </w:p>
    <w:p w14:paraId="4EEDB88C" w14:textId="77777777" w:rsidR="00840BA4" w:rsidRPr="001C6258" w:rsidRDefault="00840BA4" w:rsidP="009610B7">
      <w:pPr>
        <w:ind w:right="-1" w:firstLine="567"/>
        <w:jc w:val="both"/>
        <w:rPr>
          <w:sz w:val="28"/>
          <w:szCs w:val="28"/>
        </w:rPr>
      </w:pPr>
      <w:r w:rsidRPr="001C6258">
        <w:rPr>
          <w:bCs/>
          <w:sz w:val="28"/>
          <w:szCs w:val="28"/>
        </w:rPr>
        <w:t xml:space="preserve"> Участь у заходах:</w:t>
      </w:r>
      <w:r w:rsidRPr="001C6258">
        <w:rPr>
          <w:sz w:val="28"/>
          <w:szCs w:val="28"/>
        </w:rPr>
        <w:t xml:space="preserve"> працівники управління брали активну участь у підготовці та проведенні загальноміських заходів.</w:t>
      </w:r>
    </w:p>
    <w:p w14:paraId="10CDB4CC" w14:textId="77777777" w:rsidR="00840BA4" w:rsidRPr="00840BA4" w:rsidRDefault="00840BA4" w:rsidP="009610B7">
      <w:pPr>
        <w:ind w:right="-1" w:firstLine="567"/>
        <w:jc w:val="both"/>
        <w:rPr>
          <w:sz w:val="28"/>
          <w:szCs w:val="28"/>
        </w:rPr>
      </w:pPr>
      <w:r w:rsidRPr="001C6258">
        <w:rPr>
          <w:bCs/>
          <w:sz w:val="28"/>
          <w:szCs w:val="28"/>
        </w:rPr>
        <w:t xml:space="preserve"> Відповіді на запити та документообіг: </w:t>
      </w:r>
      <w:r w:rsidRPr="001C6258">
        <w:rPr>
          <w:sz w:val="28"/>
          <w:szCs w:val="28"/>
        </w:rPr>
        <w:t>підготовлено</w:t>
      </w:r>
      <w:r w:rsidRPr="00840BA4">
        <w:rPr>
          <w:sz w:val="28"/>
          <w:szCs w:val="28"/>
        </w:rPr>
        <w:t xml:space="preserve"> 36 відповідей на запити облдержадміністрації, облради, інших органів місцевого самоврядування, установ, організацій та громадян, а також 7 розпоряджень та 10 угод.</w:t>
      </w:r>
    </w:p>
    <w:p w14:paraId="3E9D9E32" w14:textId="77777777" w:rsidR="00840BA4" w:rsidRDefault="00840BA4" w:rsidP="009610B7">
      <w:pPr>
        <w:ind w:right="-142" w:firstLine="567"/>
        <w:jc w:val="both"/>
        <w:rPr>
          <w:bCs/>
          <w:sz w:val="28"/>
          <w:szCs w:val="28"/>
        </w:rPr>
      </w:pPr>
    </w:p>
    <w:p w14:paraId="7E496A6F" w14:textId="77777777" w:rsidR="00450955" w:rsidRPr="00AD6685" w:rsidRDefault="004234AF" w:rsidP="003D708A">
      <w:pPr>
        <w:ind w:right="-1" w:firstLine="708"/>
        <w:jc w:val="center"/>
        <w:rPr>
          <w:sz w:val="28"/>
          <w:szCs w:val="28"/>
          <w:lang w:eastAsia="zh-CN"/>
        </w:rPr>
      </w:pPr>
      <w:r w:rsidRPr="00AD6685">
        <w:rPr>
          <w:b/>
          <w:bCs/>
          <w:sz w:val="28"/>
          <w:szCs w:val="28"/>
        </w:rPr>
        <w:t>Служба</w:t>
      </w:r>
      <w:r w:rsidR="008F06CE" w:rsidRPr="00AD6685">
        <w:rPr>
          <w:b/>
          <w:bCs/>
          <w:sz w:val="28"/>
          <w:szCs w:val="28"/>
        </w:rPr>
        <w:t xml:space="preserve"> у справах дітей</w:t>
      </w:r>
    </w:p>
    <w:p w14:paraId="79EBF760" w14:textId="77777777" w:rsidR="00C150C1" w:rsidRPr="00C150C1" w:rsidRDefault="00C150C1" w:rsidP="00C150C1">
      <w:pPr>
        <w:tabs>
          <w:tab w:val="left" w:pos="0"/>
        </w:tabs>
        <w:ind w:firstLine="567"/>
        <w:jc w:val="both"/>
        <w:rPr>
          <w:sz w:val="28"/>
          <w:szCs w:val="28"/>
        </w:rPr>
      </w:pPr>
      <w:r w:rsidRPr="00C150C1">
        <w:rPr>
          <w:sz w:val="28"/>
          <w:szCs w:val="28"/>
        </w:rPr>
        <w:t xml:space="preserve">Впродовж 2025 року діяльність служби у справах дітей спрямовувалась на реалізацію державної політики з питань соціального захисту дітей, визначення пріоритетних напрямів поліпшення становища дітей у </w:t>
      </w:r>
      <w:proofErr w:type="spellStart"/>
      <w:r w:rsidRPr="00C150C1">
        <w:rPr>
          <w:sz w:val="28"/>
          <w:szCs w:val="28"/>
        </w:rPr>
        <w:t>Славутській</w:t>
      </w:r>
      <w:proofErr w:type="spellEnd"/>
      <w:r w:rsidRPr="00C150C1">
        <w:rPr>
          <w:sz w:val="28"/>
          <w:szCs w:val="28"/>
        </w:rPr>
        <w:t xml:space="preserve"> міській територіальній громаді, сприяння їх фізичному, духовному та інтелектуальному розвитку, влаштування дітей-сиріт, дітей, позбавлених батьківського піклування в сімейні форми виховання. </w:t>
      </w:r>
    </w:p>
    <w:p w14:paraId="6C7E0EA4" w14:textId="77777777" w:rsidR="00C150C1" w:rsidRPr="00C150C1" w:rsidRDefault="00C150C1" w:rsidP="00C150C1">
      <w:pPr>
        <w:tabs>
          <w:tab w:val="left" w:pos="0"/>
        </w:tabs>
        <w:ind w:firstLine="567"/>
        <w:jc w:val="both"/>
        <w:rPr>
          <w:sz w:val="28"/>
          <w:szCs w:val="28"/>
        </w:rPr>
      </w:pPr>
      <w:r w:rsidRPr="00C150C1">
        <w:rPr>
          <w:sz w:val="28"/>
          <w:szCs w:val="28"/>
        </w:rPr>
        <w:t xml:space="preserve">Станом на 01.01.2026 року на території </w:t>
      </w:r>
      <w:proofErr w:type="spellStart"/>
      <w:r w:rsidRPr="00C150C1">
        <w:rPr>
          <w:sz w:val="28"/>
          <w:szCs w:val="28"/>
        </w:rPr>
        <w:t>Славутської</w:t>
      </w:r>
      <w:proofErr w:type="spellEnd"/>
      <w:r w:rsidRPr="00C150C1">
        <w:rPr>
          <w:sz w:val="28"/>
          <w:szCs w:val="28"/>
        </w:rPr>
        <w:t xml:space="preserve"> міської територіальної громади проживає 7541 дитина  віком до 18 років.  </w:t>
      </w:r>
    </w:p>
    <w:p w14:paraId="3B0491A7" w14:textId="77777777" w:rsidR="00C150C1" w:rsidRPr="00C150C1" w:rsidRDefault="00C150C1" w:rsidP="00C150C1">
      <w:pPr>
        <w:tabs>
          <w:tab w:val="left" w:pos="0"/>
        </w:tabs>
        <w:ind w:firstLine="567"/>
        <w:jc w:val="both"/>
        <w:rPr>
          <w:sz w:val="28"/>
          <w:szCs w:val="28"/>
        </w:rPr>
      </w:pPr>
      <w:r w:rsidRPr="00C150C1">
        <w:rPr>
          <w:sz w:val="28"/>
          <w:szCs w:val="28"/>
        </w:rPr>
        <w:t xml:space="preserve">В місті функціонує одна прийомна сім’я, в який виховується 2 дітей, позбавлених батьківського піклування і одна особа. Рішенням виконавчого комітету </w:t>
      </w:r>
      <w:proofErr w:type="spellStart"/>
      <w:r w:rsidRPr="00C150C1">
        <w:rPr>
          <w:sz w:val="28"/>
          <w:szCs w:val="28"/>
        </w:rPr>
        <w:t>Славутської</w:t>
      </w:r>
      <w:proofErr w:type="spellEnd"/>
      <w:r w:rsidRPr="00C150C1">
        <w:rPr>
          <w:sz w:val="28"/>
          <w:szCs w:val="28"/>
        </w:rPr>
        <w:t xml:space="preserve"> міської ради від 17 липня 2025 року №257 створено дитячий будинок сімейного типу на базі сім’ї ЛАВРЕНЧУК Світлани та ЛАВРЕНЧУКА Олександра, в якому виховується 4 дітей, позбавлених батьківського піклування, які 22 грудня 2025 року повернуто з республіки Польща.</w:t>
      </w:r>
      <w:r w:rsidRPr="00C150C1">
        <w:rPr>
          <w:color w:val="000000"/>
          <w:sz w:val="28"/>
          <w:szCs w:val="28"/>
        </w:rPr>
        <w:t xml:space="preserve"> Батьки-вихователі і прийомні батьки належним чином виконують покладені на них обов’язки по вихованню дітей.</w:t>
      </w:r>
    </w:p>
    <w:p w14:paraId="3954990C" w14:textId="77777777" w:rsidR="00C150C1" w:rsidRPr="00C150C1" w:rsidRDefault="00C150C1" w:rsidP="00C150C1">
      <w:pPr>
        <w:tabs>
          <w:tab w:val="left" w:pos="0"/>
        </w:tabs>
        <w:ind w:firstLine="567"/>
        <w:jc w:val="both"/>
        <w:rPr>
          <w:sz w:val="28"/>
          <w:szCs w:val="28"/>
        </w:rPr>
      </w:pPr>
      <w:r w:rsidRPr="00C150C1">
        <w:rPr>
          <w:sz w:val="28"/>
          <w:szCs w:val="28"/>
        </w:rPr>
        <w:t>Станом на 01.01.2026 року в службі у справах дітей на первинному обліку перебуває 50 дітей-сиріт та дітей, позбавлених батьківського піклування, і</w:t>
      </w:r>
      <w:r w:rsidRPr="00C150C1">
        <w:rPr>
          <w:color w:val="000000"/>
          <w:sz w:val="28"/>
          <w:szCs w:val="28"/>
        </w:rPr>
        <w:t>з зазначених категорій дітей перебувають: </w:t>
      </w:r>
      <w:r w:rsidRPr="00C150C1">
        <w:rPr>
          <w:sz w:val="28"/>
          <w:szCs w:val="28"/>
        </w:rPr>
        <w:t xml:space="preserve">  </w:t>
      </w:r>
    </w:p>
    <w:p w14:paraId="7D8031FB" w14:textId="1BAB779C" w:rsidR="00C150C1" w:rsidRPr="00C150C1" w:rsidRDefault="009610B7" w:rsidP="009610B7">
      <w:pPr>
        <w:suppressAutoHyphens/>
        <w:ind w:firstLine="567"/>
        <w:jc w:val="both"/>
        <w:rPr>
          <w:sz w:val="28"/>
          <w:szCs w:val="28"/>
        </w:rPr>
      </w:pPr>
      <w:r>
        <w:rPr>
          <w:sz w:val="28"/>
          <w:szCs w:val="28"/>
        </w:rPr>
        <w:t xml:space="preserve">- </w:t>
      </w:r>
      <w:r w:rsidR="00C150C1" w:rsidRPr="00C150C1">
        <w:rPr>
          <w:sz w:val="28"/>
          <w:szCs w:val="28"/>
        </w:rPr>
        <w:t>43 - під опікою, піклуванням громадян;</w:t>
      </w:r>
    </w:p>
    <w:p w14:paraId="3A0A551B" w14:textId="0A021641" w:rsidR="00C150C1" w:rsidRPr="00C150C1" w:rsidRDefault="009610B7" w:rsidP="009610B7">
      <w:pPr>
        <w:suppressAutoHyphens/>
        <w:jc w:val="both"/>
        <w:rPr>
          <w:sz w:val="28"/>
          <w:szCs w:val="28"/>
        </w:rPr>
      </w:pPr>
      <w:r>
        <w:rPr>
          <w:sz w:val="28"/>
          <w:szCs w:val="28"/>
        </w:rPr>
        <w:t xml:space="preserve">        -</w:t>
      </w:r>
      <w:r w:rsidR="00C150C1" w:rsidRPr="00C150C1">
        <w:rPr>
          <w:sz w:val="28"/>
          <w:szCs w:val="28"/>
        </w:rPr>
        <w:t xml:space="preserve">1 дитина </w:t>
      </w:r>
      <w:r>
        <w:rPr>
          <w:sz w:val="28"/>
          <w:szCs w:val="28"/>
        </w:rPr>
        <w:t>-</w:t>
      </w:r>
      <w:r w:rsidR="00C150C1" w:rsidRPr="00C150C1">
        <w:rPr>
          <w:sz w:val="28"/>
          <w:szCs w:val="28"/>
        </w:rPr>
        <w:t xml:space="preserve"> на повному державному утриманні в державному професійно-технічному навчальному закладі «</w:t>
      </w:r>
      <w:proofErr w:type="spellStart"/>
      <w:r w:rsidR="00C150C1" w:rsidRPr="00C150C1">
        <w:rPr>
          <w:sz w:val="28"/>
          <w:szCs w:val="28"/>
        </w:rPr>
        <w:t>Славутський</w:t>
      </w:r>
      <w:proofErr w:type="spellEnd"/>
      <w:r w:rsidR="00C150C1" w:rsidRPr="00C150C1">
        <w:rPr>
          <w:sz w:val="28"/>
          <w:szCs w:val="28"/>
        </w:rPr>
        <w:t xml:space="preserve"> професійний ліцей»;</w:t>
      </w:r>
    </w:p>
    <w:p w14:paraId="396FCE71" w14:textId="71F86BB3" w:rsidR="00C150C1" w:rsidRPr="00C150C1" w:rsidRDefault="009610B7" w:rsidP="009610B7">
      <w:pPr>
        <w:suppressAutoHyphens/>
        <w:jc w:val="both"/>
        <w:rPr>
          <w:sz w:val="28"/>
          <w:szCs w:val="28"/>
        </w:rPr>
      </w:pPr>
      <w:r>
        <w:rPr>
          <w:sz w:val="28"/>
          <w:szCs w:val="28"/>
        </w:rPr>
        <w:t xml:space="preserve">        - </w:t>
      </w:r>
      <w:r w:rsidR="00C150C1" w:rsidRPr="00C150C1">
        <w:rPr>
          <w:sz w:val="28"/>
          <w:szCs w:val="28"/>
        </w:rPr>
        <w:t xml:space="preserve">6 дітей </w:t>
      </w:r>
      <w:r>
        <w:rPr>
          <w:sz w:val="28"/>
          <w:szCs w:val="28"/>
        </w:rPr>
        <w:t>-</w:t>
      </w:r>
      <w:r w:rsidR="00C150C1" w:rsidRPr="00C150C1">
        <w:rPr>
          <w:sz w:val="28"/>
          <w:szCs w:val="28"/>
        </w:rPr>
        <w:t xml:space="preserve"> в дитячих будинках сімейного типу області.</w:t>
      </w:r>
    </w:p>
    <w:p w14:paraId="114F9288" w14:textId="533563B6" w:rsidR="00C150C1" w:rsidRPr="00C150C1" w:rsidRDefault="00C150C1" w:rsidP="00C150C1">
      <w:pPr>
        <w:ind w:left="567"/>
        <w:jc w:val="both"/>
        <w:rPr>
          <w:sz w:val="28"/>
          <w:szCs w:val="28"/>
        </w:rPr>
      </w:pPr>
      <w:r w:rsidRPr="00C150C1">
        <w:rPr>
          <w:sz w:val="28"/>
          <w:szCs w:val="28"/>
        </w:rPr>
        <w:t xml:space="preserve">98% дітей </w:t>
      </w:r>
      <w:r w:rsidR="007F152B">
        <w:rPr>
          <w:sz w:val="28"/>
          <w:szCs w:val="28"/>
        </w:rPr>
        <w:t xml:space="preserve">- </w:t>
      </w:r>
      <w:r w:rsidRPr="00C150C1">
        <w:rPr>
          <w:sz w:val="28"/>
          <w:szCs w:val="28"/>
        </w:rPr>
        <w:t>сиріт, дітей позбавлених батьківського піклування влаштовані в сімейні форми виховання.</w:t>
      </w:r>
    </w:p>
    <w:p w14:paraId="34B517D7" w14:textId="77777777" w:rsidR="00C150C1" w:rsidRPr="00C150C1" w:rsidRDefault="00C150C1" w:rsidP="00C150C1">
      <w:pPr>
        <w:ind w:firstLine="510"/>
        <w:jc w:val="both"/>
        <w:rPr>
          <w:sz w:val="28"/>
          <w:szCs w:val="28"/>
        </w:rPr>
      </w:pPr>
      <w:r w:rsidRPr="00C150C1">
        <w:rPr>
          <w:sz w:val="28"/>
          <w:szCs w:val="28"/>
        </w:rPr>
        <w:t xml:space="preserve">Впродовж 2025 року 7 дітям надано статус дітей-сиріт, дітей, позбавлених батьківського піклування. </w:t>
      </w:r>
    </w:p>
    <w:p w14:paraId="226061EF" w14:textId="77777777" w:rsidR="00C150C1" w:rsidRPr="00C150C1" w:rsidRDefault="00C150C1" w:rsidP="00C150C1">
      <w:pPr>
        <w:ind w:firstLine="567"/>
        <w:jc w:val="both"/>
        <w:rPr>
          <w:sz w:val="28"/>
          <w:szCs w:val="28"/>
        </w:rPr>
      </w:pPr>
      <w:r w:rsidRPr="00C150C1">
        <w:rPr>
          <w:sz w:val="28"/>
          <w:szCs w:val="28"/>
        </w:rPr>
        <w:t xml:space="preserve">Протягом 2025 року усиновлено 2 дітей громадянами України, 10 дітей усиновлено одним із подружжя (вітчимом). </w:t>
      </w:r>
    </w:p>
    <w:p w14:paraId="6699C498" w14:textId="77777777" w:rsidR="00C150C1" w:rsidRPr="00C150C1" w:rsidRDefault="00C150C1" w:rsidP="00C150C1">
      <w:pPr>
        <w:ind w:firstLine="567"/>
        <w:jc w:val="both"/>
        <w:rPr>
          <w:color w:val="000000"/>
          <w:sz w:val="28"/>
          <w:szCs w:val="28"/>
        </w:rPr>
      </w:pPr>
      <w:r w:rsidRPr="00C150C1">
        <w:rPr>
          <w:sz w:val="28"/>
          <w:szCs w:val="28"/>
        </w:rPr>
        <w:t xml:space="preserve">В службі у справах дітей перебуває на обліку 1 подружня пара кандидатів в </w:t>
      </w:r>
      <w:proofErr w:type="spellStart"/>
      <w:r w:rsidRPr="00C150C1">
        <w:rPr>
          <w:sz w:val="28"/>
          <w:szCs w:val="28"/>
        </w:rPr>
        <w:t>усиновлювачі</w:t>
      </w:r>
      <w:proofErr w:type="spellEnd"/>
      <w:r w:rsidRPr="00C150C1">
        <w:rPr>
          <w:sz w:val="28"/>
          <w:szCs w:val="28"/>
        </w:rPr>
        <w:t xml:space="preserve">, які пройшли курси </w:t>
      </w:r>
      <w:r w:rsidRPr="00C150C1">
        <w:rPr>
          <w:color w:val="000000"/>
          <w:sz w:val="28"/>
          <w:szCs w:val="28"/>
        </w:rPr>
        <w:t xml:space="preserve">підготовки з питань виховання дітей-сиріт та </w:t>
      </w:r>
      <w:r w:rsidRPr="00C150C1">
        <w:rPr>
          <w:color w:val="000000"/>
          <w:sz w:val="28"/>
          <w:szCs w:val="28"/>
        </w:rPr>
        <w:lastRenderedPageBreak/>
        <w:t xml:space="preserve">дітей, позбавлених батьківського піклування, та </w:t>
      </w:r>
      <w:r w:rsidRPr="00C150C1">
        <w:rPr>
          <w:sz w:val="28"/>
          <w:szCs w:val="28"/>
        </w:rPr>
        <w:t xml:space="preserve">яким видано висновки про можливість бути </w:t>
      </w:r>
      <w:proofErr w:type="spellStart"/>
      <w:r w:rsidRPr="00C150C1">
        <w:rPr>
          <w:sz w:val="28"/>
          <w:szCs w:val="28"/>
        </w:rPr>
        <w:t>усиновлювачами</w:t>
      </w:r>
      <w:proofErr w:type="spellEnd"/>
      <w:r w:rsidRPr="00C150C1">
        <w:rPr>
          <w:color w:val="000000"/>
          <w:sz w:val="28"/>
          <w:szCs w:val="28"/>
        </w:rPr>
        <w:t xml:space="preserve">. </w:t>
      </w:r>
    </w:p>
    <w:p w14:paraId="3417F2F5" w14:textId="77777777" w:rsidR="00C150C1" w:rsidRPr="00C150C1" w:rsidRDefault="00C150C1" w:rsidP="00C150C1">
      <w:pPr>
        <w:ind w:firstLine="567"/>
        <w:jc w:val="both"/>
        <w:rPr>
          <w:sz w:val="28"/>
          <w:szCs w:val="28"/>
        </w:rPr>
      </w:pPr>
      <w:bookmarkStart w:id="14" w:name="_GoBack_копія_1"/>
      <w:bookmarkEnd w:id="14"/>
      <w:r w:rsidRPr="00C150C1">
        <w:rPr>
          <w:sz w:val="28"/>
          <w:szCs w:val="28"/>
        </w:rPr>
        <w:t xml:space="preserve">Здійснюється контроль за умовами утримання і виховання дітей в сім’ях опікунів, піклувальників, які проживають на території громади про що складається відповідний акт. </w:t>
      </w:r>
    </w:p>
    <w:p w14:paraId="15D05E86"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З метою захисту житлових прав на квартирний облік поставлено 6 дітей-сиріт, дітей, позбавлених батьківського піклування. </w:t>
      </w:r>
    </w:p>
    <w:p w14:paraId="75C6F306"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Діти-сироти, діти, позбавлені батьківського піклування, діти, які перебувають в складних життєвих обставинах, що проживають на території </w:t>
      </w:r>
      <w:proofErr w:type="spellStart"/>
      <w:r w:rsidRPr="00C150C1">
        <w:rPr>
          <w:color w:val="000000" w:themeColor="text1"/>
          <w:sz w:val="28"/>
          <w:szCs w:val="28"/>
        </w:rPr>
        <w:t>Славутської</w:t>
      </w:r>
      <w:proofErr w:type="spellEnd"/>
      <w:r w:rsidRPr="00C150C1">
        <w:rPr>
          <w:color w:val="000000" w:themeColor="text1"/>
          <w:sz w:val="28"/>
          <w:szCs w:val="28"/>
        </w:rPr>
        <w:t xml:space="preserve"> міської територіальної громади, протягом поточного року пройшли поглиблене  медичне обстеження. </w:t>
      </w:r>
    </w:p>
    <w:p w14:paraId="6C661DCB"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Важливим напрямком роботи є вчасне виявлення дітей, які перебувають у складних життєвих обставинах. На обліку служби перебуває 20 дітей, які проживають в 7 сім’ях, що опинились в складних життєвих обставинах. </w:t>
      </w:r>
    </w:p>
    <w:p w14:paraId="2491F540"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Службою у справах дітей здійснюється контроль за умовами виховання, утримання, розвитку, навчання даної категорії дітей, проводиться робота з батьками щодо відповідального батьківства, оперативне реагування на потреби та ризики дітей, забезпечено спілкування з дитиною, батьками щодо наявних проблем у сім’ї, необхідної допомоги, проведення, у разі потреби, оцінки рівня безпеки дитини, обмін інформацією між суб’єктами соціальної роботи. </w:t>
      </w:r>
    </w:p>
    <w:p w14:paraId="0E7A5F83"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З метою попередження дитячої бездоглядності і безпритульності, службою у справах дітей впродовж</w:t>
      </w:r>
      <w:r w:rsidRPr="00C150C1">
        <w:rPr>
          <w:color w:val="000000" w:themeColor="text1"/>
          <w:sz w:val="28"/>
          <w:szCs w:val="28"/>
        </w:rPr>
        <w:t xml:space="preserve"> 2025 року </w:t>
      </w:r>
      <w:r w:rsidRPr="00C150C1">
        <w:rPr>
          <w:rFonts w:eastAsia="HG Mincho Light J;Times New Rom"/>
          <w:color w:val="000000" w:themeColor="text1"/>
          <w:sz w:val="28"/>
          <w:szCs w:val="28"/>
          <w:lang w:eastAsia="uk-UA"/>
        </w:rPr>
        <w:t xml:space="preserve">проведено 13 профілактичних  рейдів, в ході яких обстежено 44 неблагополучних сім’ї. </w:t>
      </w:r>
    </w:p>
    <w:p w14:paraId="07AECE1B"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Питання неналежного виконання батьківських обов’язків батьками відносно дітей постійно розглядається на засіданні комісії з питань захисту прав дитини. За неналежне виконання батьківських обов’язків направлено клопотання до відділення поліції №1 РУП ГУНП в Хмельницькій області щодо притягнення до відповідальності 2 батьків, ініційовано та направлено 1 позов до </w:t>
      </w:r>
      <w:proofErr w:type="spellStart"/>
      <w:r w:rsidRPr="00C150C1">
        <w:rPr>
          <w:rFonts w:eastAsia="HG Mincho Light J;Times New Rom"/>
          <w:color w:val="000000" w:themeColor="text1"/>
          <w:sz w:val="28"/>
          <w:szCs w:val="28"/>
          <w:lang w:eastAsia="uk-UA"/>
        </w:rPr>
        <w:t>Славутського</w:t>
      </w:r>
      <w:proofErr w:type="spellEnd"/>
      <w:r w:rsidRPr="00C150C1">
        <w:rPr>
          <w:rFonts w:eastAsia="HG Mincho Light J;Times New Rom"/>
          <w:color w:val="000000" w:themeColor="text1"/>
          <w:sz w:val="28"/>
          <w:szCs w:val="28"/>
          <w:lang w:eastAsia="uk-UA"/>
        </w:rPr>
        <w:t xml:space="preserve"> міськрайонного суду щодо позбавлення батьківських прав відносно дітей. </w:t>
      </w:r>
    </w:p>
    <w:p w14:paraId="5825870C"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Складено 101 акт обстеження житлово-побутових умов проживання неповнолітніх дітей, які проживають на території громади. </w:t>
      </w:r>
    </w:p>
    <w:p w14:paraId="32BABBC4"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Особливої уваги потребує питання надання органами опіки та піклування статусу дитини, яка постраждала внаслідок воєнних дій та збройних конфліктів. За минулий рік статус дитини, яка постраждали внаслідок воєнних дій та збройних конфліктів, надано 115 дітям. </w:t>
      </w:r>
    </w:p>
    <w:p w14:paraId="40C210F7"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З метою захисту прав та інтересів дітей забезпечено участь у 104 засіданнях судів. </w:t>
      </w:r>
    </w:p>
    <w:p w14:paraId="7011A77F" w14:textId="77777777" w:rsidR="00C150C1" w:rsidRPr="00C150C1" w:rsidRDefault="00C150C1" w:rsidP="00C150C1">
      <w:pPr>
        <w:ind w:firstLine="567"/>
        <w:jc w:val="both"/>
        <w:rPr>
          <w:color w:val="000000" w:themeColor="text1"/>
          <w:sz w:val="28"/>
          <w:szCs w:val="28"/>
        </w:rPr>
      </w:pPr>
      <w:r w:rsidRPr="00C150C1">
        <w:rPr>
          <w:rFonts w:eastAsia="HG Mincho Light J;Times New Rom"/>
          <w:color w:val="000000" w:themeColor="text1"/>
          <w:sz w:val="28"/>
          <w:szCs w:val="28"/>
          <w:lang w:eastAsia="uk-UA"/>
        </w:rPr>
        <w:t xml:space="preserve">Працівниками служби у справах дітей постійно надаються консультації щодо питань, пов’язаних із перетином державного кордону дітьми та особами, які їх супроводжують, в умовах воєнного стану, надаються дозволи для перетину кордону та консультації щодо питань, пов’язаних із перебуванням дітей за кордоном. </w:t>
      </w:r>
    </w:p>
    <w:p w14:paraId="7053B62F" w14:textId="77777777" w:rsidR="00C150C1" w:rsidRPr="00C150C1" w:rsidRDefault="00C150C1" w:rsidP="00C150C1">
      <w:pPr>
        <w:ind w:firstLine="567"/>
        <w:jc w:val="both"/>
        <w:rPr>
          <w:color w:val="000000" w:themeColor="text1"/>
          <w:sz w:val="28"/>
          <w:szCs w:val="28"/>
        </w:rPr>
      </w:pPr>
      <w:r w:rsidRPr="00C150C1">
        <w:rPr>
          <w:color w:val="000000" w:themeColor="text1"/>
          <w:sz w:val="28"/>
          <w:szCs w:val="28"/>
        </w:rPr>
        <w:t xml:space="preserve">З метою набуття та вдосконалення професійних знань, умінь та навичок, працівники служби проходили навчання відповідно до складених </w:t>
      </w:r>
      <w:r w:rsidRPr="00C150C1">
        <w:rPr>
          <w:color w:val="000000" w:themeColor="text1"/>
          <w:sz w:val="28"/>
          <w:szCs w:val="28"/>
        </w:rPr>
        <w:lastRenderedPageBreak/>
        <w:t xml:space="preserve">індивідуальних програм на 2025 рік, зокрема, значна увага приділяється самоосвіті. </w:t>
      </w:r>
    </w:p>
    <w:p w14:paraId="04827AF2" w14:textId="423F24F8" w:rsidR="00673AA2" w:rsidRPr="00673AA2" w:rsidRDefault="00324B86" w:rsidP="007F152B">
      <w:pPr>
        <w:jc w:val="center"/>
        <w:rPr>
          <w:rFonts w:eastAsia="Calibri"/>
          <w:sz w:val="28"/>
          <w:szCs w:val="28"/>
          <w:lang w:eastAsia="en-US"/>
        </w:rPr>
      </w:pPr>
      <w:r w:rsidRPr="00AD6685">
        <w:rPr>
          <w:b/>
          <w:bCs/>
          <w:sz w:val="28"/>
          <w:szCs w:val="28"/>
        </w:rPr>
        <w:t>Управління освіти</w:t>
      </w:r>
    </w:p>
    <w:p w14:paraId="1CB3572E" w14:textId="6F663F13" w:rsidR="00673AA2" w:rsidRPr="00673AA2" w:rsidRDefault="00673AA2" w:rsidP="00673AA2">
      <w:pPr>
        <w:ind w:left="34" w:hanging="34"/>
        <w:jc w:val="both"/>
        <w:rPr>
          <w:color w:val="000000"/>
          <w:sz w:val="28"/>
          <w:szCs w:val="28"/>
          <w:shd w:val="clear" w:color="auto" w:fill="FFFFFF"/>
        </w:rPr>
      </w:pPr>
      <w:r w:rsidRPr="00673AA2">
        <w:rPr>
          <w:rFonts w:eastAsia="Calibri"/>
          <w:sz w:val="28"/>
          <w:szCs w:val="28"/>
        </w:rPr>
        <w:tab/>
      </w:r>
      <w:r w:rsidR="007F152B">
        <w:rPr>
          <w:rFonts w:eastAsia="Calibri"/>
          <w:sz w:val="28"/>
          <w:szCs w:val="28"/>
        </w:rPr>
        <w:t xml:space="preserve">         </w:t>
      </w:r>
      <w:r w:rsidRPr="00673AA2">
        <w:rPr>
          <w:rFonts w:eastAsia="Calibri"/>
          <w:sz w:val="28"/>
          <w:szCs w:val="28"/>
        </w:rPr>
        <w:t xml:space="preserve">Упродовж 2025 року Управління освіти здійснювало управління закладами та установами освіти </w:t>
      </w:r>
      <w:proofErr w:type="spellStart"/>
      <w:r w:rsidRPr="00673AA2">
        <w:rPr>
          <w:rFonts w:eastAsia="Calibri"/>
          <w:sz w:val="28"/>
          <w:szCs w:val="28"/>
        </w:rPr>
        <w:t>Славутської</w:t>
      </w:r>
      <w:proofErr w:type="spellEnd"/>
      <w:r w:rsidRPr="00673AA2">
        <w:rPr>
          <w:rFonts w:eastAsia="Calibri"/>
          <w:sz w:val="28"/>
          <w:szCs w:val="28"/>
        </w:rPr>
        <w:t xml:space="preserve"> міської територіальної громади та спрямовувало свою діяльність на </w:t>
      </w:r>
      <w:r w:rsidRPr="00673AA2">
        <w:rPr>
          <w:sz w:val="28"/>
          <w:szCs w:val="28"/>
        </w:rPr>
        <w:t>забезпечення безпекової складової в закладах освіти, подальше впровадження</w:t>
      </w:r>
      <w:r w:rsidRPr="00673AA2">
        <w:rPr>
          <w:b/>
          <w:sz w:val="28"/>
          <w:szCs w:val="28"/>
        </w:rPr>
        <w:t xml:space="preserve"> </w:t>
      </w:r>
      <w:r w:rsidRPr="00673AA2">
        <w:rPr>
          <w:sz w:val="28"/>
          <w:szCs w:val="28"/>
        </w:rPr>
        <w:t xml:space="preserve">освітніх реформ та реалізацію завдань по </w:t>
      </w:r>
      <w:r w:rsidRPr="00673AA2">
        <w:rPr>
          <w:color w:val="000000"/>
          <w:sz w:val="28"/>
          <w:szCs w:val="28"/>
          <w:shd w:val="clear" w:color="auto" w:fill="FFFFFF"/>
        </w:rPr>
        <w:t xml:space="preserve">утриманню та розвитку матеріально-технічної бази закладів освіти на рівні, достатньому для виконання вимог стандартів освіти. </w:t>
      </w:r>
    </w:p>
    <w:p w14:paraId="27243B35" w14:textId="2D672CE2" w:rsidR="00673AA2" w:rsidRPr="00673AA2" w:rsidRDefault="007F152B" w:rsidP="00673AA2">
      <w:pPr>
        <w:tabs>
          <w:tab w:val="left" w:pos="709"/>
        </w:tabs>
        <w:jc w:val="both"/>
        <w:rPr>
          <w:sz w:val="28"/>
          <w:szCs w:val="28"/>
          <w:lang w:eastAsia="uk-UA"/>
        </w:rPr>
      </w:pPr>
      <w:r>
        <w:rPr>
          <w:rFonts w:eastAsia="Calibri"/>
          <w:sz w:val="28"/>
          <w:szCs w:val="28"/>
        </w:rPr>
        <w:t xml:space="preserve">         </w:t>
      </w:r>
      <w:r w:rsidR="00673AA2" w:rsidRPr="00673AA2">
        <w:rPr>
          <w:rFonts w:eastAsia="Calibri"/>
          <w:sz w:val="28"/>
          <w:szCs w:val="28"/>
        </w:rPr>
        <w:t>П</w:t>
      </w:r>
      <w:r w:rsidR="00673AA2" w:rsidRPr="00673AA2">
        <w:rPr>
          <w:sz w:val="28"/>
          <w:szCs w:val="28"/>
        </w:rPr>
        <w:t xml:space="preserve">ідготовлено та винесено на розгляд виконавчого комітету 14 та </w:t>
      </w:r>
      <w:proofErr w:type="spellStart"/>
      <w:r w:rsidR="00673AA2" w:rsidRPr="00673AA2">
        <w:rPr>
          <w:sz w:val="28"/>
          <w:szCs w:val="28"/>
        </w:rPr>
        <w:t>Славутської</w:t>
      </w:r>
      <w:proofErr w:type="spellEnd"/>
      <w:r w:rsidR="00673AA2" w:rsidRPr="00673AA2">
        <w:rPr>
          <w:sz w:val="28"/>
          <w:szCs w:val="28"/>
        </w:rPr>
        <w:t xml:space="preserve"> міської ради  16  питань щодо функціонування освітньої галузі,   </w:t>
      </w:r>
      <w:r>
        <w:rPr>
          <w:sz w:val="28"/>
          <w:szCs w:val="28"/>
        </w:rPr>
        <w:t xml:space="preserve">             </w:t>
      </w:r>
      <w:r w:rsidR="00673AA2" w:rsidRPr="00673AA2">
        <w:rPr>
          <w:sz w:val="28"/>
          <w:szCs w:val="28"/>
        </w:rPr>
        <w:t>14</w:t>
      </w:r>
      <w:r>
        <w:rPr>
          <w:sz w:val="28"/>
          <w:szCs w:val="28"/>
        </w:rPr>
        <w:t xml:space="preserve"> </w:t>
      </w:r>
      <w:r w:rsidR="00673AA2" w:rsidRPr="00673AA2">
        <w:rPr>
          <w:sz w:val="28"/>
          <w:szCs w:val="28"/>
        </w:rPr>
        <w:t xml:space="preserve">- розглянуто на колегії Управління освіти. </w:t>
      </w:r>
      <w:r w:rsidR="00673AA2" w:rsidRPr="00673AA2">
        <w:rPr>
          <w:rFonts w:eastAsia="Calibri"/>
          <w:sz w:val="28"/>
          <w:szCs w:val="28"/>
        </w:rPr>
        <w:t>Видано 125 наказів з основної діяльності, 143 - з адміністративно-господарської діяльності, 314 - з кадрових питань.</w:t>
      </w:r>
      <w:r w:rsidR="00673AA2" w:rsidRPr="00673AA2">
        <w:rPr>
          <w:sz w:val="28"/>
          <w:szCs w:val="28"/>
          <w:lang w:eastAsia="uk-UA"/>
        </w:rPr>
        <w:t xml:space="preserve"> </w:t>
      </w:r>
    </w:p>
    <w:p w14:paraId="34001C46" w14:textId="4B914DB2" w:rsidR="00673AA2" w:rsidRPr="00673AA2" w:rsidRDefault="007F152B" w:rsidP="007F152B">
      <w:pPr>
        <w:pStyle w:val="24"/>
        <w:jc w:val="both"/>
        <w:rPr>
          <w:rFonts w:ascii="Times New Roman" w:eastAsia="Calibri" w:hAnsi="Times New Roman"/>
          <w:sz w:val="28"/>
          <w:szCs w:val="28"/>
          <w:shd w:val="clear" w:color="auto" w:fill="FFFFFF"/>
          <w:lang w:eastAsia="en-US"/>
        </w:rPr>
      </w:pPr>
      <w:r>
        <w:rPr>
          <w:rFonts w:ascii="Times New Roman" w:eastAsia="Arial Unicode MS" w:hAnsi="Times New Roman"/>
          <w:color w:val="000000"/>
          <w:sz w:val="28"/>
          <w:szCs w:val="28"/>
          <w:lang w:bidi="uk-UA"/>
        </w:rPr>
        <w:t xml:space="preserve">        </w:t>
      </w:r>
      <w:r w:rsidR="00673AA2" w:rsidRPr="00673AA2">
        <w:rPr>
          <w:rFonts w:ascii="Times New Roman" w:eastAsia="Arial Unicode MS" w:hAnsi="Times New Roman"/>
          <w:color w:val="000000"/>
          <w:sz w:val="28"/>
          <w:szCs w:val="28"/>
          <w:lang w:bidi="uk-UA"/>
        </w:rPr>
        <w:t xml:space="preserve">У 2025 році </w:t>
      </w:r>
      <w:r w:rsidR="00673AA2" w:rsidRPr="00673AA2">
        <w:rPr>
          <w:rFonts w:ascii="Times New Roman" w:hAnsi="Times New Roman"/>
          <w:sz w:val="28"/>
          <w:szCs w:val="28"/>
        </w:rPr>
        <w:t xml:space="preserve"> функціонувало  22 заклади освіти. </w:t>
      </w:r>
      <w:r w:rsidR="00673AA2" w:rsidRPr="00673AA2">
        <w:rPr>
          <w:rFonts w:ascii="Times New Roman" w:eastAsiaTheme="minorHAnsi" w:hAnsi="Times New Roman"/>
          <w:sz w:val="28"/>
          <w:szCs w:val="28"/>
          <w:lang w:eastAsia="en-US"/>
        </w:rPr>
        <w:t xml:space="preserve">Створена мережа освітніх закладів задовольняє потреби </w:t>
      </w:r>
      <w:r w:rsidR="00673AA2" w:rsidRPr="00673AA2">
        <w:rPr>
          <w:rFonts w:ascii="Times New Roman" w:hAnsi="Times New Roman"/>
          <w:sz w:val="28"/>
          <w:szCs w:val="28"/>
        </w:rPr>
        <w:t xml:space="preserve">жителів </w:t>
      </w:r>
      <w:r w:rsidR="00673AA2" w:rsidRPr="00673AA2">
        <w:rPr>
          <w:rFonts w:ascii="Times New Roman" w:eastAsiaTheme="minorHAnsi" w:hAnsi="Times New Roman"/>
          <w:sz w:val="28"/>
          <w:szCs w:val="28"/>
          <w:lang w:eastAsia="en-US"/>
        </w:rPr>
        <w:t xml:space="preserve">громади  у дошкільній, загальній середній та позашкільній освіті. </w:t>
      </w:r>
      <w:r w:rsidR="00673AA2" w:rsidRPr="00673AA2">
        <w:rPr>
          <w:rFonts w:ascii="Times New Roman" w:hAnsi="Times New Roman"/>
          <w:sz w:val="28"/>
          <w:szCs w:val="28"/>
        </w:rPr>
        <w:t>Д</w:t>
      </w:r>
      <w:r w:rsidR="00673AA2" w:rsidRPr="00673AA2">
        <w:rPr>
          <w:rFonts w:ascii="Times New Roman" w:eastAsiaTheme="minorHAnsi" w:hAnsi="Times New Roman"/>
          <w:sz w:val="28"/>
          <w:szCs w:val="28"/>
          <w:lang w:eastAsia="en-US"/>
        </w:rPr>
        <w:t xml:space="preserve">ля здобувачів освіти міста створені рівні умови вибору шляхів здобуття повної загальної середньої освіти через інституційну та індивідуальну форми навчання. </w:t>
      </w:r>
    </w:p>
    <w:p w14:paraId="03496FDE" w14:textId="205E77DD" w:rsidR="00673AA2" w:rsidRPr="00673AA2" w:rsidRDefault="00673AA2" w:rsidP="00673AA2">
      <w:pPr>
        <w:jc w:val="both"/>
        <w:rPr>
          <w:sz w:val="28"/>
          <w:szCs w:val="28"/>
        </w:rPr>
      </w:pPr>
      <w:r w:rsidRPr="00673AA2">
        <w:rPr>
          <w:rFonts w:eastAsia="Calibri"/>
          <w:sz w:val="28"/>
          <w:szCs w:val="28"/>
        </w:rPr>
        <w:t xml:space="preserve">        З</w:t>
      </w:r>
      <w:r w:rsidRPr="00673AA2">
        <w:rPr>
          <w:sz w:val="28"/>
          <w:szCs w:val="28"/>
        </w:rPr>
        <w:t xml:space="preserve"> метою створення безпечних умов для учасників освітнього процесу забезпечено функціонування об’єктів цивільного захисту в ЗДО №1,2,4,5,6, гімназіях №1,4,7,«Успіх», </w:t>
      </w:r>
      <w:proofErr w:type="spellStart"/>
      <w:r w:rsidRPr="00673AA2">
        <w:rPr>
          <w:sz w:val="28"/>
          <w:szCs w:val="28"/>
        </w:rPr>
        <w:t>Славутському</w:t>
      </w:r>
      <w:proofErr w:type="spellEnd"/>
      <w:r w:rsidRPr="00673AA2">
        <w:rPr>
          <w:sz w:val="28"/>
          <w:szCs w:val="28"/>
        </w:rPr>
        <w:t xml:space="preserve"> ліцеї.</w:t>
      </w:r>
      <w:r w:rsidR="007F152B">
        <w:rPr>
          <w:sz w:val="28"/>
          <w:szCs w:val="28"/>
        </w:rPr>
        <w:t xml:space="preserve"> </w:t>
      </w:r>
      <w:r w:rsidRPr="00673AA2">
        <w:rPr>
          <w:sz w:val="28"/>
          <w:szCs w:val="28"/>
        </w:rPr>
        <w:t xml:space="preserve">Укладено угоди з іншими суб’єктами господарювання щодо використання споруд ЦЗ </w:t>
      </w:r>
      <w:proofErr w:type="spellStart"/>
      <w:r w:rsidRPr="00673AA2">
        <w:rPr>
          <w:sz w:val="28"/>
          <w:szCs w:val="28"/>
        </w:rPr>
        <w:t>Славутською</w:t>
      </w:r>
      <w:proofErr w:type="spellEnd"/>
      <w:r w:rsidRPr="00673AA2">
        <w:rPr>
          <w:sz w:val="28"/>
          <w:szCs w:val="28"/>
        </w:rPr>
        <w:t xml:space="preserve"> гімназією №3, </w:t>
      </w:r>
      <w:proofErr w:type="spellStart"/>
      <w:r w:rsidRPr="00673AA2">
        <w:rPr>
          <w:sz w:val="28"/>
          <w:szCs w:val="28"/>
        </w:rPr>
        <w:t>Славутською</w:t>
      </w:r>
      <w:proofErr w:type="spellEnd"/>
      <w:r w:rsidRPr="00673AA2">
        <w:rPr>
          <w:sz w:val="28"/>
          <w:szCs w:val="28"/>
        </w:rPr>
        <w:t xml:space="preserve"> гімназією №5, </w:t>
      </w:r>
      <w:proofErr w:type="spellStart"/>
      <w:r w:rsidRPr="00673AA2">
        <w:rPr>
          <w:sz w:val="28"/>
          <w:szCs w:val="28"/>
        </w:rPr>
        <w:t>Славутською</w:t>
      </w:r>
      <w:proofErr w:type="spellEnd"/>
      <w:r w:rsidRPr="00673AA2">
        <w:rPr>
          <w:sz w:val="28"/>
          <w:szCs w:val="28"/>
        </w:rPr>
        <w:t xml:space="preserve"> гімназією №6, ЗДО №7  «Усмішка», ЗДО №9 «Віночок».  </w:t>
      </w:r>
    </w:p>
    <w:p w14:paraId="3355413C" w14:textId="77777777" w:rsidR="00673AA2" w:rsidRPr="00673AA2" w:rsidRDefault="00673AA2" w:rsidP="00673AA2">
      <w:pPr>
        <w:ind w:firstLine="708"/>
        <w:jc w:val="both"/>
        <w:rPr>
          <w:sz w:val="28"/>
          <w:szCs w:val="28"/>
        </w:rPr>
      </w:pPr>
      <w:proofErr w:type="spellStart"/>
      <w:r w:rsidRPr="00673AA2">
        <w:rPr>
          <w:rFonts w:eastAsia="Calibri"/>
          <w:sz w:val="28"/>
          <w:szCs w:val="28"/>
        </w:rPr>
        <w:t>Славутський</w:t>
      </w:r>
      <w:proofErr w:type="spellEnd"/>
      <w:r w:rsidRPr="00673AA2">
        <w:rPr>
          <w:rFonts w:eastAsia="Calibri"/>
          <w:sz w:val="28"/>
          <w:szCs w:val="28"/>
        </w:rPr>
        <w:t xml:space="preserve"> ліцей, ЗДО №9 «Віночок», ЗДО №1 «</w:t>
      </w:r>
      <w:proofErr w:type="spellStart"/>
      <w:r w:rsidRPr="00673AA2">
        <w:rPr>
          <w:rFonts w:eastAsia="Calibri"/>
          <w:sz w:val="28"/>
          <w:szCs w:val="28"/>
        </w:rPr>
        <w:t>Пізнайко</w:t>
      </w:r>
      <w:proofErr w:type="spellEnd"/>
      <w:r w:rsidRPr="00673AA2">
        <w:rPr>
          <w:rFonts w:eastAsia="Calibri"/>
          <w:sz w:val="28"/>
          <w:szCs w:val="28"/>
        </w:rPr>
        <w:t xml:space="preserve">»,ЗДО №3                            «Росинка», </w:t>
      </w:r>
      <w:proofErr w:type="spellStart"/>
      <w:r w:rsidRPr="00673AA2">
        <w:rPr>
          <w:rFonts w:eastAsia="Calibri"/>
          <w:sz w:val="28"/>
          <w:szCs w:val="28"/>
        </w:rPr>
        <w:t>Варварівська</w:t>
      </w:r>
      <w:proofErr w:type="spellEnd"/>
      <w:r w:rsidRPr="00673AA2">
        <w:rPr>
          <w:rFonts w:eastAsia="Calibri"/>
          <w:sz w:val="28"/>
          <w:szCs w:val="28"/>
        </w:rPr>
        <w:t xml:space="preserve"> гімназія використовуються ПРУ та найпростіші укриття, що перебувають на балансі </w:t>
      </w:r>
      <w:r w:rsidRPr="00673AA2">
        <w:rPr>
          <w:rFonts w:asciiTheme="minorHAnsi" w:hAnsiTheme="minorHAnsi"/>
          <w:sz w:val="28"/>
          <w:szCs w:val="28"/>
        </w:rPr>
        <w:t xml:space="preserve"> </w:t>
      </w:r>
      <w:r w:rsidRPr="00673AA2">
        <w:rPr>
          <w:sz w:val="28"/>
          <w:szCs w:val="28"/>
        </w:rPr>
        <w:t>Комунального підприємства «</w:t>
      </w:r>
      <w:proofErr w:type="spellStart"/>
      <w:r w:rsidRPr="00673AA2">
        <w:rPr>
          <w:sz w:val="28"/>
          <w:szCs w:val="28"/>
        </w:rPr>
        <w:t>Славутське</w:t>
      </w:r>
      <w:proofErr w:type="spellEnd"/>
      <w:r w:rsidRPr="00673AA2">
        <w:rPr>
          <w:sz w:val="28"/>
          <w:szCs w:val="28"/>
        </w:rPr>
        <w:t xml:space="preserve"> житлово-комунальне об’єднання» </w:t>
      </w:r>
      <w:proofErr w:type="spellStart"/>
      <w:r w:rsidRPr="00673AA2">
        <w:rPr>
          <w:sz w:val="28"/>
          <w:szCs w:val="28"/>
        </w:rPr>
        <w:t>Славутської</w:t>
      </w:r>
      <w:proofErr w:type="spellEnd"/>
      <w:r w:rsidRPr="00673AA2">
        <w:rPr>
          <w:sz w:val="28"/>
          <w:szCs w:val="28"/>
        </w:rPr>
        <w:t xml:space="preserve"> міської ради, Комунального підприємства «СЛАВУТА-СЕРВІС» </w:t>
      </w:r>
      <w:proofErr w:type="spellStart"/>
      <w:r w:rsidRPr="00673AA2">
        <w:rPr>
          <w:sz w:val="28"/>
          <w:szCs w:val="28"/>
        </w:rPr>
        <w:t>Славутської</w:t>
      </w:r>
      <w:proofErr w:type="spellEnd"/>
      <w:r w:rsidRPr="00673AA2">
        <w:rPr>
          <w:sz w:val="28"/>
          <w:szCs w:val="28"/>
        </w:rPr>
        <w:t xml:space="preserve"> міської ради.</w:t>
      </w:r>
    </w:p>
    <w:p w14:paraId="68B46D5E" w14:textId="632916B9" w:rsidR="00673AA2" w:rsidRPr="00673AA2" w:rsidRDefault="00673AA2" w:rsidP="00673AA2">
      <w:pPr>
        <w:ind w:firstLine="708"/>
        <w:jc w:val="both"/>
        <w:textAlignment w:val="baseline"/>
        <w:rPr>
          <w:sz w:val="28"/>
          <w:szCs w:val="28"/>
        </w:rPr>
      </w:pPr>
      <w:r w:rsidRPr="00673AA2">
        <w:rPr>
          <w:sz w:val="28"/>
          <w:szCs w:val="28"/>
        </w:rPr>
        <w:t>Облаштовано 2 укриття по 120 місць  в ЗДО № 6 «Калинка</w:t>
      </w:r>
      <w:r w:rsidRPr="00673AA2">
        <w:rPr>
          <w:color w:val="000000" w:themeColor="text1"/>
          <w:sz w:val="28"/>
          <w:szCs w:val="28"/>
        </w:rPr>
        <w:t>»</w:t>
      </w:r>
      <w:r w:rsidRPr="00673AA2">
        <w:rPr>
          <w:rFonts w:eastAsia="Calibri"/>
          <w:sz w:val="28"/>
          <w:szCs w:val="28"/>
        </w:rPr>
        <w:t xml:space="preserve"> на загальну суму  - 3 617 187.67 грн.,</w:t>
      </w:r>
      <w:r w:rsidRPr="00673AA2">
        <w:rPr>
          <w:color w:val="000000" w:themeColor="text1"/>
          <w:sz w:val="28"/>
          <w:szCs w:val="28"/>
        </w:rPr>
        <w:t xml:space="preserve"> проведено модернізацію </w:t>
      </w:r>
      <w:proofErr w:type="spellStart"/>
      <w:r w:rsidRPr="00673AA2">
        <w:rPr>
          <w:color w:val="000000" w:themeColor="text1"/>
          <w:sz w:val="28"/>
          <w:szCs w:val="28"/>
        </w:rPr>
        <w:t>укриттів</w:t>
      </w:r>
      <w:proofErr w:type="spellEnd"/>
      <w:r w:rsidRPr="00673AA2">
        <w:rPr>
          <w:color w:val="000000" w:themeColor="text1"/>
          <w:sz w:val="28"/>
          <w:szCs w:val="28"/>
        </w:rPr>
        <w:t xml:space="preserve"> у </w:t>
      </w:r>
      <w:proofErr w:type="spellStart"/>
      <w:r w:rsidRPr="00673AA2">
        <w:rPr>
          <w:color w:val="000000" w:themeColor="text1"/>
          <w:sz w:val="28"/>
          <w:szCs w:val="28"/>
        </w:rPr>
        <w:t>Славутській</w:t>
      </w:r>
      <w:proofErr w:type="spellEnd"/>
      <w:r w:rsidRPr="00673AA2">
        <w:rPr>
          <w:color w:val="000000" w:themeColor="text1"/>
          <w:sz w:val="28"/>
          <w:szCs w:val="28"/>
        </w:rPr>
        <w:t xml:space="preserve">  гімназії № 7, </w:t>
      </w:r>
      <w:proofErr w:type="spellStart"/>
      <w:r w:rsidRPr="00673AA2">
        <w:rPr>
          <w:color w:val="000000" w:themeColor="text1"/>
          <w:sz w:val="28"/>
          <w:szCs w:val="28"/>
        </w:rPr>
        <w:t>Славутській</w:t>
      </w:r>
      <w:proofErr w:type="spellEnd"/>
      <w:r w:rsidRPr="00673AA2">
        <w:rPr>
          <w:color w:val="000000" w:themeColor="text1"/>
          <w:sz w:val="28"/>
          <w:szCs w:val="28"/>
        </w:rPr>
        <w:t xml:space="preserve"> гімназії «Успіх» за рахунок залучення коштів у сумі </w:t>
      </w:r>
      <w:r w:rsidRPr="00673AA2">
        <w:rPr>
          <w:rFonts w:eastAsia="Calibri"/>
          <w:color w:val="000000"/>
          <w:sz w:val="28"/>
          <w:szCs w:val="28"/>
        </w:rPr>
        <w:t>58270,00  Представництва  Норв</w:t>
      </w:r>
      <w:r w:rsidR="007A7C31">
        <w:rPr>
          <w:rFonts w:eastAsia="Calibri"/>
          <w:color w:val="000000"/>
          <w:sz w:val="28"/>
          <w:szCs w:val="28"/>
        </w:rPr>
        <w:t>езької ради у справах біженців</w:t>
      </w:r>
      <w:r w:rsidR="007F152B">
        <w:rPr>
          <w:rFonts w:eastAsia="Calibri"/>
          <w:color w:val="000000"/>
          <w:sz w:val="28"/>
          <w:szCs w:val="28"/>
        </w:rPr>
        <w:t xml:space="preserve"> </w:t>
      </w:r>
      <w:r w:rsidR="007A7C31">
        <w:rPr>
          <w:rFonts w:eastAsia="Calibri"/>
          <w:color w:val="000000"/>
          <w:sz w:val="28"/>
          <w:szCs w:val="28"/>
        </w:rPr>
        <w:t>(«NRC»</w:t>
      </w:r>
      <w:r w:rsidRPr="00673AA2">
        <w:rPr>
          <w:rFonts w:eastAsia="Calibri"/>
          <w:color w:val="000000"/>
          <w:sz w:val="28"/>
          <w:szCs w:val="28"/>
        </w:rPr>
        <w:t xml:space="preserve">). </w:t>
      </w:r>
      <w:r w:rsidRPr="00673AA2">
        <w:rPr>
          <w:sz w:val="28"/>
          <w:szCs w:val="28"/>
        </w:rPr>
        <w:t xml:space="preserve">В усіх укриттях визначено та позначено шляхи евакуації, облаштовано ігрові осередки, санітарні зони, зони медичного обслуговування, вони забезпечені питною та технічною водою, запасом продуктів харчування. Функціонують класи безпеки в </w:t>
      </w:r>
      <w:proofErr w:type="spellStart"/>
      <w:r w:rsidRPr="00673AA2">
        <w:rPr>
          <w:sz w:val="28"/>
          <w:szCs w:val="28"/>
        </w:rPr>
        <w:t>Славутській</w:t>
      </w:r>
      <w:proofErr w:type="spellEnd"/>
      <w:r w:rsidRPr="00673AA2">
        <w:rPr>
          <w:sz w:val="28"/>
          <w:szCs w:val="28"/>
        </w:rPr>
        <w:t xml:space="preserve"> гімназії №1, </w:t>
      </w:r>
      <w:proofErr w:type="spellStart"/>
      <w:r w:rsidRPr="00673AA2">
        <w:rPr>
          <w:sz w:val="28"/>
          <w:szCs w:val="28"/>
        </w:rPr>
        <w:t>Славутській</w:t>
      </w:r>
      <w:proofErr w:type="spellEnd"/>
      <w:r w:rsidRPr="00673AA2">
        <w:rPr>
          <w:sz w:val="28"/>
          <w:szCs w:val="28"/>
        </w:rPr>
        <w:t xml:space="preserve"> гімназії «Успіх» та </w:t>
      </w:r>
      <w:proofErr w:type="spellStart"/>
      <w:r w:rsidRPr="00673AA2">
        <w:rPr>
          <w:sz w:val="28"/>
          <w:szCs w:val="28"/>
        </w:rPr>
        <w:t>Славутському</w:t>
      </w:r>
      <w:proofErr w:type="spellEnd"/>
      <w:r w:rsidRPr="00673AA2">
        <w:rPr>
          <w:sz w:val="28"/>
          <w:szCs w:val="28"/>
        </w:rPr>
        <w:t xml:space="preserve"> ліцеї, кімнати безпеки В ЗДО № 1,6. </w:t>
      </w:r>
    </w:p>
    <w:p w14:paraId="6CD4A66F" w14:textId="3A59B550" w:rsidR="00673AA2" w:rsidRPr="00673AA2" w:rsidRDefault="00673AA2" w:rsidP="00673AA2">
      <w:pPr>
        <w:jc w:val="both"/>
        <w:rPr>
          <w:color w:val="050505"/>
          <w:sz w:val="28"/>
          <w:szCs w:val="28"/>
          <w:shd w:val="clear" w:color="auto" w:fill="FFFFFF"/>
        </w:rPr>
      </w:pPr>
      <w:r w:rsidRPr="00673AA2">
        <w:rPr>
          <w:sz w:val="28"/>
          <w:szCs w:val="28"/>
        </w:rPr>
        <w:t xml:space="preserve"> </w:t>
      </w:r>
      <w:r w:rsidRPr="00673AA2">
        <w:rPr>
          <w:sz w:val="28"/>
          <w:szCs w:val="28"/>
        </w:rPr>
        <w:tab/>
      </w:r>
      <w:r w:rsidRPr="00673AA2">
        <w:rPr>
          <w:color w:val="050505"/>
          <w:sz w:val="28"/>
          <w:szCs w:val="28"/>
        </w:rPr>
        <w:t xml:space="preserve">З 1 вересня 2025 року  в закладах  дошкільної та загальної середньої  освіти освітній процес організовано в очному режимі. Учні </w:t>
      </w:r>
      <w:proofErr w:type="spellStart"/>
      <w:r w:rsidRPr="00673AA2">
        <w:rPr>
          <w:color w:val="050505"/>
          <w:sz w:val="28"/>
          <w:szCs w:val="28"/>
        </w:rPr>
        <w:t>Славутського</w:t>
      </w:r>
      <w:proofErr w:type="spellEnd"/>
      <w:r w:rsidRPr="00673AA2">
        <w:rPr>
          <w:color w:val="050505"/>
          <w:sz w:val="28"/>
          <w:szCs w:val="28"/>
        </w:rPr>
        <w:t xml:space="preserve"> ліцею, </w:t>
      </w:r>
      <w:proofErr w:type="spellStart"/>
      <w:r w:rsidRPr="00673AA2">
        <w:rPr>
          <w:color w:val="050505"/>
          <w:sz w:val="28"/>
          <w:szCs w:val="28"/>
        </w:rPr>
        <w:t>Славутської</w:t>
      </w:r>
      <w:proofErr w:type="spellEnd"/>
      <w:r w:rsidRPr="00673AA2">
        <w:rPr>
          <w:color w:val="050505"/>
          <w:sz w:val="28"/>
          <w:szCs w:val="28"/>
        </w:rPr>
        <w:t xml:space="preserve"> гімназії №6, </w:t>
      </w:r>
      <w:proofErr w:type="spellStart"/>
      <w:r w:rsidRPr="00673AA2">
        <w:rPr>
          <w:color w:val="050505"/>
          <w:sz w:val="28"/>
          <w:szCs w:val="28"/>
        </w:rPr>
        <w:t>Славутської</w:t>
      </w:r>
      <w:proofErr w:type="spellEnd"/>
      <w:r w:rsidRPr="00673AA2">
        <w:rPr>
          <w:color w:val="050505"/>
          <w:sz w:val="28"/>
          <w:szCs w:val="28"/>
        </w:rPr>
        <w:t xml:space="preserve">  гімназії №7 та </w:t>
      </w:r>
      <w:proofErr w:type="spellStart"/>
      <w:r w:rsidRPr="00673AA2">
        <w:rPr>
          <w:color w:val="050505"/>
          <w:sz w:val="28"/>
          <w:szCs w:val="28"/>
        </w:rPr>
        <w:t>Славутської</w:t>
      </w:r>
      <w:proofErr w:type="spellEnd"/>
      <w:r w:rsidRPr="00673AA2">
        <w:rPr>
          <w:color w:val="050505"/>
          <w:sz w:val="28"/>
          <w:szCs w:val="28"/>
        </w:rPr>
        <w:t xml:space="preserve"> гімназії    «Успіх» навчаються в одну зміну.  </w:t>
      </w:r>
    </w:p>
    <w:p w14:paraId="3501D0C2" w14:textId="77777777" w:rsidR="00673AA2" w:rsidRPr="00673AA2" w:rsidRDefault="00673AA2" w:rsidP="00673AA2">
      <w:pPr>
        <w:ind w:left="34" w:hanging="159"/>
        <w:jc w:val="both"/>
        <w:rPr>
          <w:rFonts w:eastAsia="Calibri"/>
          <w:sz w:val="28"/>
          <w:szCs w:val="28"/>
        </w:rPr>
      </w:pPr>
      <w:r w:rsidRPr="00673AA2">
        <w:rPr>
          <w:sz w:val="28"/>
          <w:szCs w:val="28"/>
        </w:rPr>
        <w:lastRenderedPageBreak/>
        <w:t xml:space="preserve">    </w:t>
      </w:r>
      <w:r w:rsidRPr="00673AA2">
        <w:rPr>
          <w:sz w:val="28"/>
          <w:szCs w:val="28"/>
        </w:rPr>
        <w:tab/>
        <w:t xml:space="preserve">У 2025 році забезпечено </w:t>
      </w:r>
      <w:r w:rsidRPr="00673AA2">
        <w:rPr>
          <w:sz w:val="28"/>
          <w:szCs w:val="28"/>
          <w:shd w:val="clear" w:color="auto" w:fill="FFFFFF"/>
        </w:rPr>
        <w:t>ведення обліку дітей дошкільного та шкільного віку та учнів відповідно до визначених територій обслуговування. Забезпечено ведення Реєстру дітей дошкільного віку, ведуться індивідуальні картки  обліку  учнів в системі ПАТ«АІКОМ». З</w:t>
      </w:r>
      <w:r w:rsidRPr="00673AA2">
        <w:rPr>
          <w:sz w:val="28"/>
          <w:szCs w:val="28"/>
        </w:rPr>
        <w:t xml:space="preserve">дійснюється контроль за здобуттям дітьми та підлітками шкільного віку повної загальної середньої освіти.  </w:t>
      </w:r>
    </w:p>
    <w:p w14:paraId="21B273A0" w14:textId="77777777" w:rsidR="00673AA2" w:rsidRPr="00673AA2" w:rsidRDefault="00673AA2" w:rsidP="00673AA2">
      <w:pPr>
        <w:tabs>
          <w:tab w:val="left" w:pos="709"/>
        </w:tabs>
        <w:ind w:left="34" w:hanging="159"/>
        <w:jc w:val="both"/>
        <w:rPr>
          <w:sz w:val="28"/>
          <w:szCs w:val="28"/>
        </w:rPr>
      </w:pPr>
      <w:r w:rsidRPr="00673AA2">
        <w:rPr>
          <w:color w:val="C00000"/>
          <w:sz w:val="28"/>
          <w:szCs w:val="28"/>
        </w:rPr>
        <w:t xml:space="preserve">            </w:t>
      </w:r>
      <w:r w:rsidRPr="00673AA2">
        <w:rPr>
          <w:sz w:val="28"/>
          <w:szCs w:val="28"/>
        </w:rPr>
        <w:t xml:space="preserve">Сформовано </w:t>
      </w:r>
      <w:r w:rsidRPr="00673AA2">
        <w:rPr>
          <w:rFonts w:eastAsia="Calibri"/>
          <w:sz w:val="28"/>
          <w:szCs w:val="28"/>
        </w:rPr>
        <w:t xml:space="preserve">148 класів, 48 дошкільних груп,  навчанням охоплено 4047 учнів, дошкільною освітою - 902 дитини. До </w:t>
      </w:r>
      <w:r w:rsidRPr="00673AA2">
        <w:rPr>
          <w:rFonts w:eastAsia="Calibri"/>
          <w:sz w:val="28"/>
          <w:szCs w:val="28"/>
          <w:lang w:val="az-Cyrl-AZ"/>
        </w:rPr>
        <w:t xml:space="preserve">закладів освіти зараховано 176 дітей з числа  внутрішньо переміщених осіб. Функціонує </w:t>
      </w:r>
      <w:r w:rsidRPr="00673AA2">
        <w:rPr>
          <w:sz w:val="28"/>
          <w:szCs w:val="28"/>
          <w:lang w:val="az-Cyrl-AZ"/>
        </w:rPr>
        <w:t>45 класів в ЗЗСО, в них інклюзивним навчанням охоплено 75 дітей, а також 18 інклюзивних груп</w:t>
      </w:r>
      <w:r w:rsidRPr="00673AA2">
        <w:rPr>
          <w:sz w:val="28"/>
          <w:szCs w:val="28"/>
        </w:rPr>
        <w:t xml:space="preserve"> в ЗДО, у яких навчається 45 дітей.  Для здобувачів освіти з особливими освітніми потребами розроблено індивідуальні програми розвитку, визначено рівні підтримки, проводяться корекційно- розвиткові заняття, створено команди психолого-педагогічного супроводу. Фахівцями </w:t>
      </w:r>
      <w:proofErr w:type="spellStart"/>
      <w:r w:rsidRPr="00673AA2">
        <w:rPr>
          <w:sz w:val="28"/>
          <w:szCs w:val="28"/>
        </w:rPr>
        <w:t>Інклюзивно</w:t>
      </w:r>
      <w:proofErr w:type="spellEnd"/>
      <w:r w:rsidRPr="00673AA2">
        <w:rPr>
          <w:sz w:val="28"/>
          <w:szCs w:val="28"/>
        </w:rPr>
        <w:t xml:space="preserve">-ресурсного центру, консультантами Центру професійного розвитку педагогічних працівників, спеціалістами Управління освіти забезпечено методичний супровід закладів освіти через консультування, семінари, тренінги та інші форми роботи. </w:t>
      </w:r>
    </w:p>
    <w:p w14:paraId="560A9019" w14:textId="77777777" w:rsidR="00673AA2" w:rsidRPr="00673AA2" w:rsidRDefault="00673AA2" w:rsidP="00673AA2">
      <w:pPr>
        <w:ind w:left="34" w:hanging="159"/>
        <w:jc w:val="both"/>
        <w:rPr>
          <w:sz w:val="28"/>
          <w:szCs w:val="28"/>
        </w:rPr>
      </w:pPr>
      <w:r w:rsidRPr="00673AA2">
        <w:rPr>
          <w:sz w:val="28"/>
          <w:szCs w:val="28"/>
        </w:rPr>
        <w:t xml:space="preserve">  </w:t>
      </w:r>
      <w:r w:rsidRPr="00673AA2">
        <w:rPr>
          <w:sz w:val="28"/>
          <w:szCs w:val="28"/>
        </w:rPr>
        <w:tab/>
      </w:r>
      <w:r w:rsidRPr="00673AA2">
        <w:rPr>
          <w:sz w:val="28"/>
          <w:szCs w:val="28"/>
        </w:rPr>
        <w:tab/>
        <w:t>Здійснюється індивідуалізація та диференціація навчання учнів у 14 профільних класах.</w:t>
      </w:r>
    </w:p>
    <w:p w14:paraId="6E46FA27" w14:textId="77777777" w:rsidR="00673AA2" w:rsidRPr="00673AA2" w:rsidRDefault="00673AA2" w:rsidP="00673AA2">
      <w:pPr>
        <w:ind w:firstLine="708"/>
        <w:jc w:val="both"/>
        <w:rPr>
          <w:sz w:val="28"/>
          <w:szCs w:val="28"/>
          <w:lang w:eastAsia="uk-UA"/>
        </w:rPr>
      </w:pPr>
      <w:r w:rsidRPr="00673AA2">
        <w:rPr>
          <w:sz w:val="28"/>
          <w:szCs w:val="28"/>
          <w:lang w:eastAsia="uk-UA"/>
        </w:rPr>
        <w:t>Отримали свідоцтво про здобуття повної загальної середньої освіти 238 випускників, з них  свідоц</w:t>
      </w:r>
      <w:r w:rsidR="00A65EE2">
        <w:rPr>
          <w:sz w:val="28"/>
          <w:szCs w:val="28"/>
          <w:lang w:eastAsia="uk-UA"/>
        </w:rPr>
        <w:t>тво з відзнакою  -</w:t>
      </w:r>
      <w:r w:rsidRPr="00673AA2">
        <w:rPr>
          <w:sz w:val="28"/>
          <w:szCs w:val="28"/>
          <w:lang w:eastAsia="uk-UA"/>
        </w:rPr>
        <w:t xml:space="preserve"> 11. Базову середню освіту  завершили та отримали відповідні свідоцтва</w:t>
      </w:r>
      <w:r w:rsidR="00A65EE2">
        <w:rPr>
          <w:sz w:val="28"/>
          <w:szCs w:val="28"/>
          <w:lang w:eastAsia="uk-UA"/>
        </w:rPr>
        <w:t xml:space="preserve"> 409 учнів, з них  з відзнакою -</w:t>
      </w:r>
      <w:r w:rsidRPr="00673AA2">
        <w:rPr>
          <w:sz w:val="28"/>
          <w:szCs w:val="28"/>
          <w:lang w:eastAsia="uk-UA"/>
        </w:rPr>
        <w:t xml:space="preserve"> 18 учнів. </w:t>
      </w:r>
    </w:p>
    <w:p w14:paraId="33F799AA" w14:textId="77777777" w:rsidR="00673AA2" w:rsidRPr="00673AA2" w:rsidRDefault="00673AA2" w:rsidP="00673AA2">
      <w:pPr>
        <w:jc w:val="both"/>
        <w:rPr>
          <w:sz w:val="28"/>
          <w:szCs w:val="28"/>
        </w:rPr>
      </w:pPr>
      <w:r w:rsidRPr="00673AA2">
        <w:rPr>
          <w:sz w:val="28"/>
          <w:szCs w:val="28"/>
          <w:bdr w:val="none" w:sz="0" w:space="0" w:color="auto" w:frame="1"/>
        </w:rPr>
        <w:t xml:space="preserve">        </w:t>
      </w:r>
      <w:r w:rsidRPr="00673AA2">
        <w:rPr>
          <w:sz w:val="28"/>
          <w:szCs w:val="28"/>
        </w:rPr>
        <w:t xml:space="preserve">Управлінням  освіти забезпечено організаційний супровід проведення І та ІІ етапів Всеукраїнських учнівських олімпіад із навчальних предметів,  Всеукраїнського конкурсу-захисту науково-дослідницьких робіт учнів- членів МАН. У ІІ ( міському) етапі предметних олімпіад взяли участь 310 учнів. З них 153 стали переможцями та представлятимуть  громаду на обласному етапі. </w:t>
      </w:r>
    </w:p>
    <w:p w14:paraId="3CCECD06" w14:textId="77777777" w:rsidR="00673AA2" w:rsidRPr="00673AA2" w:rsidRDefault="00673AA2" w:rsidP="00673AA2">
      <w:pPr>
        <w:ind w:firstLine="708"/>
        <w:jc w:val="both"/>
        <w:rPr>
          <w:rFonts w:eastAsia="Calibri"/>
          <w:sz w:val="28"/>
          <w:szCs w:val="28"/>
        </w:rPr>
      </w:pPr>
      <w:r w:rsidRPr="00673AA2">
        <w:rPr>
          <w:sz w:val="28"/>
          <w:szCs w:val="28"/>
        </w:rPr>
        <w:t xml:space="preserve">Наукове товариство учнів «Ерудит» у 2025 році об’єднувало 102 здобувачі освіти, які працювали у 45  наукових секціях 12 відділень Малої академії наук України. </w:t>
      </w:r>
      <w:r w:rsidRPr="00673AA2">
        <w:rPr>
          <w:rFonts w:eastAsia="Calibri"/>
          <w:sz w:val="28"/>
          <w:szCs w:val="28"/>
        </w:rPr>
        <w:t xml:space="preserve">Продовжено співпрацю  з закладами вищої освіти  щодо </w:t>
      </w:r>
      <w:r w:rsidRPr="00673AA2">
        <w:rPr>
          <w:sz w:val="28"/>
          <w:szCs w:val="28"/>
          <w:lang w:eastAsia="uk-UA"/>
        </w:rPr>
        <w:t xml:space="preserve">підвищення в учнів мотивації до наукової діяльності, використання </w:t>
      </w:r>
      <w:r w:rsidRPr="00673AA2">
        <w:rPr>
          <w:rFonts w:eastAsia="Calibri"/>
          <w:sz w:val="28"/>
          <w:szCs w:val="28"/>
        </w:rPr>
        <w:t xml:space="preserve">навчально-лабораторної бази, кадрового потенціалу науковців. </w:t>
      </w:r>
    </w:p>
    <w:p w14:paraId="649C36D8" w14:textId="77777777" w:rsidR="00673AA2" w:rsidRPr="00673AA2" w:rsidRDefault="00673AA2" w:rsidP="00673AA2">
      <w:pPr>
        <w:ind w:firstLine="708"/>
        <w:jc w:val="both"/>
        <w:rPr>
          <w:rFonts w:eastAsia="Calibri"/>
          <w:color w:val="C00000"/>
          <w:sz w:val="28"/>
          <w:szCs w:val="28"/>
        </w:rPr>
      </w:pPr>
      <w:r w:rsidRPr="00673AA2">
        <w:rPr>
          <w:color w:val="C00000"/>
          <w:sz w:val="28"/>
          <w:szCs w:val="28"/>
          <w:lang w:eastAsia="uk-UA"/>
        </w:rPr>
        <w:t xml:space="preserve"> </w:t>
      </w:r>
      <w:r w:rsidRPr="00673AA2">
        <w:rPr>
          <w:sz w:val="28"/>
          <w:szCs w:val="28"/>
          <w:bdr w:val="none" w:sz="0" w:space="0" w:color="auto" w:frame="1"/>
        </w:rPr>
        <w:t>32 учні стали переможцями ІІІ етапу Всеукраїнських учнів</w:t>
      </w:r>
      <w:r w:rsidR="00BB385B">
        <w:rPr>
          <w:sz w:val="28"/>
          <w:szCs w:val="28"/>
          <w:bdr w:val="none" w:sz="0" w:space="0" w:color="auto" w:frame="1"/>
        </w:rPr>
        <w:t>ських предметних олімпіадах, 4 -</w:t>
      </w:r>
      <w:r w:rsidRPr="00673AA2">
        <w:rPr>
          <w:sz w:val="28"/>
          <w:szCs w:val="28"/>
          <w:bdr w:val="none" w:sz="0" w:space="0" w:color="auto" w:frame="1"/>
        </w:rPr>
        <w:t xml:space="preserve"> переможцями заключного, І</w:t>
      </w:r>
      <w:r w:rsidRPr="00673AA2">
        <w:rPr>
          <w:sz w:val="28"/>
          <w:szCs w:val="28"/>
          <w:bdr w:val="none" w:sz="0" w:space="0" w:color="auto" w:frame="1"/>
          <w:lang w:val="en-US"/>
        </w:rPr>
        <w:t>V</w:t>
      </w:r>
      <w:r w:rsidRPr="00673AA2">
        <w:rPr>
          <w:sz w:val="28"/>
          <w:szCs w:val="28"/>
          <w:bdr w:val="none" w:sz="0" w:space="0" w:color="auto" w:frame="1"/>
        </w:rPr>
        <w:t xml:space="preserve"> (фінального) етапу, 16 взяли участь в обласному конкурсі - захисті науково-дослідницьких робіт МАН, 5 - отримали перемоги.    </w:t>
      </w:r>
    </w:p>
    <w:p w14:paraId="57F0EA3D" w14:textId="37517E61" w:rsidR="00673AA2" w:rsidRPr="00673AA2" w:rsidRDefault="00673AA2" w:rsidP="00673AA2">
      <w:pPr>
        <w:ind w:firstLine="708"/>
        <w:jc w:val="both"/>
        <w:rPr>
          <w:bCs/>
          <w:color w:val="C00000"/>
          <w:sz w:val="28"/>
          <w:szCs w:val="28"/>
          <w:lang w:eastAsia="uk-UA"/>
        </w:rPr>
      </w:pPr>
      <w:r w:rsidRPr="00673AA2">
        <w:rPr>
          <w:sz w:val="28"/>
          <w:szCs w:val="28"/>
        </w:rPr>
        <w:t xml:space="preserve">У травні-червні 2025 року організовано роботу </w:t>
      </w:r>
      <w:r w:rsidRPr="00673AA2">
        <w:rPr>
          <w:bCs/>
          <w:sz w:val="28"/>
          <w:szCs w:val="28"/>
        </w:rPr>
        <w:t xml:space="preserve">тимчасових екзаменаційних центрів, розміщених у </w:t>
      </w:r>
      <w:proofErr w:type="spellStart"/>
      <w:r w:rsidRPr="00673AA2">
        <w:rPr>
          <w:bCs/>
          <w:sz w:val="28"/>
          <w:szCs w:val="28"/>
        </w:rPr>
        <w:t>Славутській</w:t>
      </w:r>
      <w:proofErr w:type="spellEnd"/>
      <w:r w:rsidRPr="00673AA2">
        <w:rPr>
          <w:bCs/>
          <w:sz w:val="28"/>
          <w:szCs w:val="28"/>
        </w:rPr>
        <w:t xml:space="preserve"> гімназії № 4 та </w:t>
      </w:r>
      <w:proofErr w:type="spellStart"/>
      <w:r w:rsidRPr="00673AA2">
        <w:rPr>
          <w:bCs/>
          <w:sz w:val="28"/>
          <w:szCs w:val="28"/>
        </w:rPr>
        <w:t>Славутській</w:t>
      </w:r>
      <w:proofErr w:type="spellEnd"/>
      <w:r w:rsidRPr="00673AA2">
        <w:rPr>
          <w:bCs/>
          <w:sz w:val="28"/>
          <w:szCs w:val="28"/>
        </w:rPr>
        <w:t xml:space="preserve"> гімназії «Успіх», для проведення національного </w:t>
      </w:r>
      <w:proofErr w:type="spellStart"/>
      <w:r w:rsidRPr="00673AA2">
        <w:rPr>
          <w:bCs/>
          <w:sz w:val="28"/>
          <w:szCs w:val="28"/>
        </w:rPr>
        <w:t>мультипредметного</w:t>
      </w:r>
      <w:proofErr w:type="spellEnd"/>
      <w:r w:rsidRPr="00673AA2">
        <w:rPr>
          <w:bCs/>
          <w:sz w:val="28"/>
          <w:szCs w:val="28"/>
        </w:rPr>
        <w:t xml:space="preserve"> тесту</w:t>
      </w:r>
      <w:r w:rsidR="007F152B">
        <w:rPr>
          <w:rFonts w:ascii="Montserrat" w:hAnsi="Montserrat"/>
          <w:sz w:val="28"/>
          <w:szCs w:val="28"/>
        </w:rPr>
        <w:t>,</w:t>
      </w:r>
      <w:r w:rsidRPr="00673AA2">
        <w:rPr>
          <w:rFonts w:ascii="Montserrat" w:hAnsi="Montserrat"/>
          <w:sz w:val="28"/>
          <w:szCs w:val="28"/>
        </w:rPr>
        <w:t xml:space="preserve"> </w:t>
      </w:r>
      <w:r w:rsidRPr="00673AA2">
        <w:rPr>
          <w:sz w:val="28"/>
          <w:szCs w:val="28"/>
        </w:rPr>
        <w:t xml:space="preserve">в якому взяли участь 233 особи. </w:t>
      </w:r>
    </w:p>
    <w:p w14:paraId="505703F8" w14:textId="77777777" w:rsidR="00673AA2" w:rsidRPr="00673AA2" w:rsidRDefault="00673AA2" w:rsidP="00673AA2">
      <w:pPr>
        <w:ind w:firstLine="708"/>
        <w:jc w:val="both"/>
        <w:rPr>
          <w:rFonts w:eastAsia="Calibri"/>
          <w:sz w:val="28"/>
          <w:szCs w:val="28"/>
        </w:rPr>
      </w:pPr>
      <w:r w:rsidRPr="00673AA2">
        <w:rPr>
          <w:rFonts w:eastAsia="Calibri"/>
          <w:sz w:val="28"/>
          <w:szCs w:val="28"/>
        </w:rPr>
        <w:t>Вихованці закладів позашкільної освіти  стали учасниками 182 заходів різного рівня.</w:t>
      </w:r>
    </w:p>
    <w:p w14:paraId="35402AD2" w14:textId="77777777" w:rsidR="00673AA2" w:rsidRPr="00673AA2" w:rsidRDefault="00673AA2" w:rsidP="00673AA2">
      <w:pPr>
        <w:ind w:hanging="142"/>
        <w:jc w:val="both"/>
        <w:rPr>
          <w:sz w:val="28"/>
          <w:szCs w:val="28"/>
        </w:rPr>
      </w:pPr>
      <w:r w:rsidRPr="00673AA2">
        <w:rPr>
          <w:color w:val="C00000"/>
          <w:sz w:val="28"/>
          <w:szCs w:val="28"/>
          <w:bdr w:val="none" w:sz="0" w:space="0" w:color="auto" w:frame="1"/>
        </w:rPr>
        <w:t xml:space="preserve">            </w:t>
      </w:r>
      <w:r w:rsidRPr="00673AA2">
        <w:rPr>
          <w:rFonts w:eastAsia="Calibri"/>
          <w:color w:val="000000" w:themeColor="text1"/>
          <w:sz w:val="28"/>
          <w:szCs w:val="28"/>
        </w:rPr>
        <w:t xml:space="preserve">У   2025 році  </w:t>
      </w:r>
      <w:proofErr w:type="spellStart"/>
      <w:r w:rsidRPr="00673AA2">
        <w:rPr>
          <w:rFonts w:eastAsia="Calibri"/>
          <w:color w:val="000000" w:themeColor="text1"/>
          <w:sz w:val="28"/>
          <w:szCs w:val="28"/>
        </w:rPr>
        <w:t>виплачено</w:t>
      </w:r>
      <w:proofErr w:type="spellEnd"/>
      <w:r w:rsidRPr="00673AA2">
        <w:rPr>
          <w:rFonts w:eastAsia="Calibri"/>
          <w:color w:val="000000" w:themeColor="text1"/>
          <w:sz w:val="28"/>
          <w:szCs w:val="28"/>
        </w:rPr>
        <w:t xml:space="preserve"> стипендію міського голови  15  учням  на суму 84 200 грн,</w:t>
      </w:r>
      <w:r w:rsidRPr="00673AA2">
        <w:rPr>
          <w:rFonts w:eastAsia="Calibri"/>
          <w:color w:val="FF0000"/>
          <w:sz w:val="28"/>
          <w:szCs w:val="28"/>
        </w:rPr>
        <w:t xml:space="preserve">  </w:t>
      </w:r>
      <w:r w:rsidRPr="00673AA2">
        <w:rPr>
          <w:sz w:val="28"/>
          <w:szCs w:val="28"/>
          <w:bdr w:val="none" w:sz="0" w:space="0" w:color="auto" w:frame="1"/>
        </w:rPr>
        <w:t xml:space="preserve">премію у розмірі 5 тисяч гривень за результатами Національного </w:t>
      </w:r>
      <w:proofErr w:type="spellStart"/>
      <w:r w:rsidR="006D469C">
        <w:rPr>
          <w:sz w:val="28"/>
          <w:szCs w:val="28"/>
          <w:bdr w:val="none" w:sz="0" w:space="0" w:color="auto" w:frame="1"/>
        </w:rPr>
        <w:t>мультипредметного</w:t>
      </w:r>
      <w:proofErr w:type="spellEnd"/>
      <w:r w:rsidR="006D469C">
        <w:rPr>
          <w:sz w:val="28"/>
          <w:szCs w:val="28"/>
          <w:bdr w:val="none" w:sz="0" w:space="0" w:color="auto" w:frame="1"/>
        </w:rPr>
        <w:t xml:space="preserve"> тесту  (НМТ) -</w:t>
      </w:r>
      <w:r w:rsidRPr="00673AA2">
        <w:rPr>
          <w:sz w:val="28"/>
          <w:szCs w:val="28"/>
          <w:bdr w:val="none" w:sz="0" w:space="0" w:color="auto" w:frame="1"/>
        </w:rPr>
        <w:t xml:space="preserve"> 2 випускники. 10 випускників  нагороджені </w:t>
      </w:r>
      <w:r w:rsidRPr="00673AA2">
        <w:rPr>
          <w:sz w:val="28"/>
          <w:szCs w:val="28"/>
          <w:bdr w:val="none" w:sz="0" w:space="0" w:color="auto" w:frame="1"/>
        </w:rPr>
        <w:lastRenderedPageBreak/>
        <w:t xml:space="preserve">відзнакою «Юна надія».  </w:t>
      </w:r>
      <w:r w:rsidRPr="00673AA2">
        <w:rPr>
          <w:rFonts w:eastAsia="Calibri"/>
          <w:sz w:val="28"/>
          <w:szCs w:val="28"/>
        </w:rPr>
        <w:t xml:space="preserve">5 учнів відзначені грошовою премією на загальну суму 15780 грн  у рамках заходу Управління освіти «Коронація успіху». </w:t>
      </w:r>
    </w:p>
    <w:p w14:paraId="79B77913" w14:textId="77777777" w:rsidR="00673AA2" w:rsidRPr="00673AA2" w:rsidRDefault="00673AA2" w:rsidP="00673AA2">
      <w:pPr>
        <w:ind w:firstLine="708"/>
        <w:jc w:val="both"/>
        <w:rPr>
          <w:sz w:val="28"/>
          <w:szCs w:val="28"/>
        </w:rPr>
      </w:pPr>
      <w:r w:rsidRPr="00673AA2">
        <w:rPr>
          <w:sz w:val="28"/>
          <w:szCs w:val="28"/>
        </w:rPr>
        <w:t xml:space="preserve">Управлінням освіти забезпечено координацію виконання заходів по удосконаленню освітнього простору, підготовці закладів освіти до нового навчального року, до опалювального сезону, виконання протиепідемічних заході, заходів з енергозбереження, протипожежної безпеки. </w:t>
      </w:r>
    </w:p>
    <w:p w14:paraId="0EACD65A" w14:textId="77777777" w:rsidR="00673AA2" w:rsidRPr="00673AA2" w:rsidRDefault="00673AA2" w:rsidP="00673AA2">
      <w:pPr>
        <w:ind w:firstLine="708"/>
        <w:jc w:val="both"/>
        <w:rPr>
          <w:sz w:val="28"/>
          <w:szCs w:val="28"/>
        </w:rPr>
      </w:pPr>
      <w:r w:rsidRPr="00673AA2">
        <w:rPr>
          <w:sz w:val="28"/>
          <w:szCs w:val="28"/>
        </w:rPr>
        <w:t>Упродовж 2025 року Управлінням освіти укладено 746</w:t>
      </w:r>
      <w:r w:rsidRPr="00673AA2">
        <w:rPr>
          <w:color w:val="C00000"/>
          <w:sz w:val="28"/>
          <w:szCs w:val="28"/>
        </w:rPr>
        <w:t xml:space="preserve"> </w:t>
      </w:r>
      <w:r w:rsidRPr="00673AA2">
        <w:rPr>
          <w:sz w:val="28"/>
          <w:szCs w:val="28"/>
        </w:rPr>
        <w:t xml:space="preserve">господарських договорів. </w:t>
      </w:r>
    </w:p>
    <w:p w14:paraId="17A7E555" w14:textId="1C66BC17" w:rsidR="00673AA2" w:rsidRPr="00673AA2" w:rsidRDefault="00673AA2" w:rsidP="00673AA2">
      <w:pPr>
        <w:jc w:val="both"/>
        <w:rPr>
          <w:rFonts w:asciiTheme="minorHAnsi" w:hAnsiTheme="minorHAnsi"/>
          <w:color w:val="C00000"/>
          <w:sz w:val="28"/>
          <w:szCs w:val="28"/>
        </w:rPr>
      </w:pPr>
      <w:r w:rsidRPr="00673AA2">
        <w:rPr>
          <w:color w:val="FF0000"/>
          <w:sz w:val="28"/>
          <w:szCs w:val="28"/>
          <w:shd w:val="clear" w:color="auto" w:fill="FFFFFF"/>
        </w:rPr>
        <w:t xml:space="preserve">          </w:t>
      </w:r>
      <w:r w:rsidRPr="00673AA2">
        <w:rPr>
          <w:sz w:val="28"/>
          <w:szCs w:val="28"/>
          <w:shd w:val="clear" w:color="auto" w:fill="FFFFFF"/>
        </w:rPr>
        <w:t>Д</w:t>
      </w:r>
      <w:r w:rsidRPr="00673AA2">
        <w:rPr>
          <w:rFonts w:eastAsia="Calibri"/>
          <w:sz w:val="28"/>
          <w:szCs w:val="28"/>
        </w:rPr>
        <w:t>л</w:t>
      </w:r>
      <w:r w:rsidRPr="00673AA2">
        <w:rPr>
          <w:rFonts w:eastAsia="Calibri"/>
          <w:color w:val="000000" w:themeColor="text1"/>
          <w:sz w:val="28"/>
          <w:szCs w:val="28"/>
        </w:rPr>
        <w:t>я реалізації проєкту «Нова українська школа» п</w:t>
      </w:r>
      <w:r w:rsidRPr="00673AA2">
        <w:rPr>
          <w:color w:val="000000" w:themeColor="text1"/>
          <w:sz w:val="28"/>
          <w:szCs w:val="28"/>
          <w:shd w:val="clear" w:color="auto" w:fill="FFFFFF"/>
        </w:rPr>
        <w:t>ридбано мультимедійну техніку та  засобів навчання на суму 2618,7  тис грн</w:t>
      </w:r>
      <w:r w:rsidRPr="00673AA2">
        <w:rPr>
          <w:rFonts w:eastAsia="Calibri"/>
          <w:color w:val="000000" w:themeColor="text1"/>
          <w:sz w:val="28"/>
          <w:szCs w:val="28"/>
        </w:rPr>
        <w:t>.</w:t>
      </w:r>
      <w:r w:rsidRPr="00673AA2">
        <w:rPr>
          <w:rFonts w:asciiTheme="minorHAnsi" w:hAnsiTheme="minorHAnsi"/>
          <w:color w:val="000000" w:themeColor="text1"/>
          <w:sz w:val="28"/>
          <w:szCs w:val="28"/>
        </w:rPr>
        <w:t xml:space="preserve">  </w:t>
      </w:r>
      <w:r w:rsidRPr="00673AA2">
        <w:rPr>
          <w:color w:val="000000" w:themeColor="text1"/>
          <w:sz w:val="28"/>
          <w:szCs w:val="28"/>
          <w:shd w:val="clear" w:color="auto" w:fill="FFFFFF"/>
        </w:rPr>
        <w:t xml:space="preserve">На створення сучасного освітнього простору ( кабінети,  </w:t>
      </w:r>
      <w:r w:rsidRPr="00673AA2">
        <w:rPr>
          <w:color w:val="000000" w:themeColor="text1"/>
          <w:sz w:val="28"/>
          <w:szCs w:val="28"/>
          <w:shd w:val="clear" w:color="auto" w:fill="FFFFFF"/>
          <w:lang w:val="en-US"/>
        </w:rPr>
        <w:t>STEM</w:t>
      </w:r>
      <w:r w:rsidRPr="00673AA2">
        <w:rPr>
          <w:color w:val="000000" w:themeColor="text1"/>
          <w:sz w:val="28"/>
          <w:szCs w:val="28"/>
          <w:shd w:val="clear" w:color="auto" w:fill="FFFFFF"/>
        </w:rPr>
        <w:t xml:space="preserve"> - лабораторія ) придбано засобів навчання на суму 4497,3 тис.</w:t>
      </w:r>
      <w:r w:rsidR="007F152B">
        <w:rPr>
          <w:color w:val="000000" w:themeColor="text1"/>
          <w:sz w:val="28"/>
          <w:szCs w:val="28"/>
          <w:shd w:val="clear" w:color="auto" w:fill="FFFFFF"/>
        </w:rPr>
        <w:t xml:space="preserve"> </w:t>
      </w:r>
      <w:r w:rsidRPr="00673AA2">
        <w:rPr>
          <w:color w:val="000000" w:themeColor="text1"/>
          <w:sz w:val="28"/>
          <w:szCs w:val="28"/>
          <w:shd w:val="clear" w:color="auto" w:fill="FFFFFF"/>
        </w:rPr>
        <w:t>грн, для оснащення осередку для викладання предмету  «Захист України» - на суму 128,2 тис грн</w:t>
      </w:r>
      <w:r w:rsidRPr="00673AA2">
        <w:rPr>
          <w:rFonts w:eastAsia="Calibri"/>
          <w:color w:val="000000" w:themeColor="text1"/>
          <w:sz w:val="28"/>
          <w:szCs w:val="28"/>
        </w:rPr>
        <w:t>.</w:t>
      </w:r>
      <w:r w:rsidRPr="00673AA2">
        <w:rPr>
          <w:rFonts w:asciiTheme="minorHAnsi" w:hAnsiTheme="minorHAnsi"/>
          <w:color w:val="C00000"/>
          <w:sz w:val="28"/>
          <w:szCs w:val="28"/>
        </w:rPr>
        <w:t xml:space="preserve">   </w:t>
      </w:r>
    </w:p>
    <w:p w14:paraId="1F15AEEB" w14:textId="77777777" w:rsidR="00673AA2" w:rsidRPr="00673AA2" w:rsidRDefault="00673AA2" w:rsidP="00673AA2">
      <w:pPr>
        <w:ind w:left="34" w:firstLine="674"/>
        <w:jc w:val="both"/>
        <w:rPr>
          <w:sz w:val="28"/>
          <w:szCs w:val="28"/>
        </w:rPr>
      </w:pPr>
      <w:r w:rsidRPr="00673AA2">
        <w:rPr>
          <w:sz w:val="28"/>
          <w:szCs w:val="28"/>
          <w:shd w:val="clear" w:color="auto" w:fill="FFFFFF"/>
        </w:rPr>
        <w:t xml:space="preserve"> </w:t>
      </w:r>
      <w:r w:rsidRPr="00673AA2">
        <w:rPr>
          <w:sz w:val="28"/>
          <w:szCs w:val="28"/>
          <w:lang w:eastAsia="uk-UA"/>
        </w:rPr>
        <w:t xml:space="preserve">Забезпечено виконання статті 30  Закону «Про освіту»  щодо  прозорості та інформаційної відкритості закладів та установ освіти. На офіційних веб-сайтах забезпечено оприлюднення інформації про їх діяльність, документів відкритого доступу, </w:t>
      </w:r>
      <w:r w:rsidRPr="00673AA2">
        <w:rPr>
          <w:sz w:val="28"/>
          <w:szCs w:val="28"/>
          <w:shd w:val="clear" w:color="auto" w:fill="FFFFFF"/>
        </w:rPr>
        <w:t xml:space="preserve">фінансові звіти про надходження та використання всіх отриманих коштів.  Управлінням освіти сформовано 10  </w:t>
      </w:r>
      <w:r w:rsidRPr="00673AA2">
        <w:rPr>
          <w:sz w:val="28"/>
          <w:szCs w:val="28"/>
        </w:rPr>
        <w:t xml:space="preserve">наборів даних, які оприлюднені  у формі відкритих даних на  Єдиному державному </w:t>
      </w:r>
      <w:proofErr w:type="spellStart"/>
      <w:r w:rsidRPr="00673AA2">
        <w:rPr>
          <w:sz w:val="28"/>
          <w:szCs w:val="28"/>
        </w:rPr>
        <w:t>вебпорталі</w:t>
      </w:r>
      <w:proofErr w:type="spellEnd"/>
      <w:r w:rsidRPr="00673AA2">
        <w:rPr>
          <w:sz w:val="28"/>
          <w:szCs w:val="28"/>
        </w:rPr>
        <w:t xml:space="preserve"> відкритих даних та офіційному вебсайті </w:t>
      </w:r>
      <w:proofErr w:type="spellStart"/>
      <w:r w:rsidRPr="00673AA2">
        <w:rPr>
          <w:sz w:val="28"/>
          <w:szCs w:val="28"/>
        </w:rPr>
        <w:t>Славутської</w:t>
      </w:r>
      <w:proofErr w:type="spellEnd"/>
      <w:r w:rsidRPr="00673AA2">
        <w:rPr>
          <w:sz w:val="28"/>
          <w:szCs w:val="28"/>
        </w:rPr>
        <w:t xml:space="preserve">  міської ради та її виконавчого комітету.</w:t>
      </w:r>
    </w:p>
    <w:p w14:paraId="1DE43A53" w14:textId="77777777" w:rsidR="00673AA2" w:rsidRPr="00673AA2" w:rsidRDefault="00673AA2" w:rsidP="00673AA2">
      <w:pPr>
        <w:ind w:left="34" w:firstLine="674"/>
        <w:jc w:val="both"/>
        <w:rPr>
          <w:sz w:val="28"/>
          <w:szCs w:val="28"/>
        </w:rPr>
      </w:pPr>
      <w:r w:rsidRPr="00673AA2">
        <w:rPr>
          <w:sz w:val="28"/>
          <w:szCs w:val="28"/>
        </w:rPr>
        <w:t>Продовжується робота з упровадження Автоматизованого інформаційного комплексу освітнього менеджменту (АІКОМ-1, АІКОМ-2), у якому зареєстровані всі заклади освіти. Управління освіти, заклади дошкільної та загальної середньої освіти підключені до Єдиної державної електронної бази з питань освіти (ЄДЕБО), наявне програмне забезпечення для формування статистичної звітності. Управлінням освіти вжито заходів щодо переоформлення ліцензій закладам дошкільної освіти у зв’язку зі зміною типу закладу, а</w:t>
      </w:r>
      <w:r w:rsidR="007D4CC5">
        <w:rPr>
          <w:sz w:val="28"/>
          <w:szCs w:val="28"/>
        </w:rPr>
        <w:t xml:space="preserve"> також </w:t>
      </w:r>
      <w:proofErr w:type="spellStart"/>
      <w:r w:rsidR="007D4CC5">
        <w:rPr>
          <w:sz w:val="28"/>
          <w:szCs w:val="28"/>
        </w:rPr>
        <w:t>Славутському</w:t>
      </w:r>
      <w:proofErr w:type="spellEnd"/>
      <w:r w:rsidR="007D4CC5">
        <w:rPr>
          <w:sz w:val="28"/>
          <w:szCs w:val="28"/>
        </w:rPr>
        <w:t xml:space="preserve"> ліцею -</w:t>
      </w:r>
      <w:r w:rsidRPr="00673AA2">
        <w:rPr>
          <w:sz w:val="28"/>
          <w:szCs w:val="28"/>
        </w:rPr>
        <w:t xml:space="preserve"> на провадження освітньої діяльності у сфері здобуття повної загальної середньої освіти.</w:t>
      </w:r>
    </w:p>
    <w:p w14:paraId="579E4A88" w14:textId="4C6A12F9" w:rsidR="00673AA2" w:rsidRPr="00673AA2" w:rsidRDefault="00673AA2" w:rsidP="00673AA2">
      <w:pPr>
        <w:jc w:val="both"/>
        <w:rPr>
          <w:color w:val="000000" w:themeColor="text1"/>
          <w:sz w:val="28"/>
          <w:szCs w:val="28"/>
          <w:shd w:val="clear" w:color="auto" w:fill="FFFFFF"/>
        </w:rPr>
      </w:pPr>
      <w:r w:rsidRPr="00673AA2">
        <w:rPr>
          <w:color w:val="000000"/>
          <w:sz w:val="28"/>
          <w:szCs w:val="28"/>
        </w:rPr>
        <w:tab/>
      </w:r>
      <w:r w:rsidRPr="00673AA2">
        <w:rPr>
          <w:sz w:val="28"/>
          <w:szCs w:val="28"/>
        </w:rPr>
        <w:t xml:space="preserve"> Створено умови для організації харчування в закладах освіти . За кошти місцевого бюджету забезпечено безоплатним харчуванням дітей соціально вразливих категорій. Організовано харчування учнів 1-4 класів за кошти освітньої субвенції. Норми харчування виконуються. Впроваджується </w:t>
      </w:r>
      <w:r w:rsidRPr="00673AA2">
        <w:rPr>
          <w:rFonts w:eastAsia="Calibri"/>
          <w:sz w:val="28"/>
          <w:szCs w:val="28"/>
        </w:rPr>
        <w:t xml:space="preserve"> нове меню , норми харчування, система НАССР, організована р</w:t>
      </w:r>
      <w:r w:rsidRPr="00673AA2">
        <w:rPr>
          <w:sz w:val="28"/>
          <w:szCs w:val="28"/>
          <w:lang w:bidi="uk-UA"/>
        </w:rPr>
        <w:t xml:space="preserve">обота з формування культури здорового харчування серед дітей, їх батьків та педагогічних працівників.. </w:t>
      </w:r>
      <w:r w:rsidRPr="00673AA2">
        <w:rPr>
          <w:sz w:val="28"/>
          <w:szCs w:val="28"/>
        </w:rPr>
        <w:t xml:space="preserve">Придбано технологічного обладнання на суму на суму 65,6 тис. грн. На організацію харчування з місцевого бюджету використано </w:t>
      </w:r>
      <w:r w:rsidRPr="00673AA2">
        <w:rPr>
          <w:color w:val="000000" w:themeColor="text1"/>
          <w:sz w:val="28"/>
          <w:szCs w:val="28"/>
          <w:lang w:eastAsia="uk-UA"/>
        </w:rPr>
        <w:t>На</w:t>
      </w:r>
      <w:r w:rsidRPr="00673AA2">
        <w:rPr>
          <w:color w:val="000000" w:themeColor="text1"/>
          <w:sz w:val="28"/>
          <w:szCs w:val="28"/>
        </w:rPr>
        <w:t xml:space="preserve"> організацію харчування з місцевого бюджету використано 6093,5 тис.</w:t>
      </w:r>
      <w:r w:rsidR="007F152B">
        <w:rPr>
          <w:color w:val="000000" w:themeColor="text1"/>
          <w:sz w:val="28"/>
          <w:szCs w:val="28"/>
        </w:rPr>
        <w:t xml:space="preserve"> </w:t>
      </w:r>
      <w:r w:rsidRPr="00673AA2">
        <w:rPr>
          <w:color w:val="000000" w:themeColor="text1"/>
          <w:sz w:val="28"/>
          <w:szCs w:val="28"/>
        </w:rPr>
        <w:t xml:space="preserve">грн.   </w:t>
      </w:r>
    </w:p>
    <w:p w14:paraId="6E9E2F13" w14:textId="77777777" w:rsidR="00673AA2" w:rsidRPr="00673AA2" w:rsidRDefault="00673AA2" w:rsidP="00673AA2">
      <w:pPr>
        <w:ind w:firstLine="708"/>
        <w:jc w:val="both"/>
        <w:rPr>
          <w:sz w:val="28"/>
          <w:szCs w:val="28"/>
        </w:rPr>
      </w:pPr>
      <w:r w:rsidRPr="00673AA2">
        <w:rPr>
          <w:sz w:val="28"/>
          <w:szCs w:val="28"/>
          <w:lang w:eastAsia="uk-UA"/>
        </w:rPr>
        <w:t>У 2025 році 5 осіб із категорії дітей-сиріт та дітей, позбавлених батьківського піклування, отримали одноразову допомогу після досягнення 18 - річного віку  у розмірі 1810 грн.</w:t>
      </w:r>
    </w:p>
    <w:p w14:paraId="4580ECC7" w14:textId="77777777" w:rsidR="00673AA2" w:rsidRPr="00673AA2" w:rsidRDefault="00673AA2" w:rsidP="00673AA2">
      <w:pPr>
        <w:tabs>
          <w:tab w:val="left" w:pos="709"/>
        </w:tabs>
        <w:jc w:val="both"/>
        <w:rPr>
          <w:sz w:val="28"/>
          <w:szCs w:val="28"/>
          <w:lang w:eastAsia="uk-UA"/>
        </w:rPr>
      </w:pPr>
      <w:r w:rsidRPr="00673AA2">
        <w:rPr>
          <w:sz w:val="28"/>
          <w:szCs w:val="28"/>
        </w:rPr>
        <w:t xml:space="preserve">         Забезпечено </w:t>
      </w:r>
      <w:r w:rsidRPr="00673AA2">
        <w:rPr>
          <w:bCs/>
          <w:sz w:val="28"/>
          <w:szCs w:val="28"/>
          <w:lang w:eastAsia="uk-UA"/>
        </w:rPr>
        <w:t xml:space="preserve">стабільне зростання педагогічної майстерності освітян. </w:t>
      </w:r>
      <w:r w:rsidRPr="00673AA2">
        <w:rPr>
          <w:sz w:val="28"/>
          <w:szCs w:val="28"/>
          <w:lang w:eastAsia="uk-UA"/>
        </w:rPr>
        <w:t>У 2025 році атестаційною комі</w:t>
      </w:r>
      <w:r w:rsidR="00D079E7">
        <w:rPr>
          <w:sz w:val="28"/>
          <w:szCs w:val="28"/>
          <w:lang w:eastAsia="uk-UA"/>
        </w:rPr>
        <w:t>сією ІІ рівня управління освіти</w:t>
      </w:r>
      <w:r w:rsidRPr="00673AA2">
        <w:rPr>
          <w:sz w:val="28"/>
          <w:szCs w:val="28"/>
          <w:lang w:eastAsia="uk-UA"/>
        </w:rPr>
        <w:t xml:space="preserve"> </w:t>
      </w:r>
      <w:proofErr w:type="spellStart"/>
      <w:r w:rsidRPr="00673AA2">
        <w:rPr>
          <w:sz w:val="28"/>
          <w:szCs w:val="28"/>
          <w:lang w:eastAsia="uk-UA"/>
        </w:rPr>
        <w:t>проатестовано</w:t>
      </w:r>
      <w:proofErr w:type="spellEnd"/>
      <w:r w:rsidRPr="00673AA2">
        <w:rPr>
          <w:sz w:val="28"/>
          <w:szCs w:val="28"/>
          <w:lang w:eastAsia="uk-UA"/>
        </w:rPr>
        <w:t xml:space="preserve"> на </w:t>
      </w:r>
      <w:r w:rsidRPr="00673AA2">
        <w:rPr>
          <w:sz w:val="28"/>
          <w:szCs w:val="28"/>
          <w:lang w:eastAsia="uk-UA"/>
        </w:rPr>
        <w:lastRenderedPageBreak/>
        <w:t xml:space="preserve">відповідність займаній посаді 10 керівників закладів освіти та 17 </w:t>
      </w:r>
      <w:r w:rsidRPr="00673AA2">
        <w:rPr>
          <w:sz w:val="28"/>
          <w:szCs w:val="28"/>
          <w:lang w:eastAsia="uk-UA" w:bidi="uk-UA"/>
        </w:rPr>
        <w:t xml:space="preserve"> педагогічних працівників закладів та установ освіти.</w:t>
      </w:r>
      <w:r w:rsidRPr="00673AA2">
        <w:rPr>
          <w:rFonts w:eastAsia="Calibri"/>
          <w:sz w:val="28"/>
          <w:szCs w:val="28"/>
        </w:rPr>
        <w:t xml:space="preserve"> Організовано т</w:t>
      </w:r>
      <w:r w:rsidRPr="00673AA2">
        <w:rPr>
          <w:sz w:val="28"/>
          <w:szCs w:val="28"/>
          <w:lang w:eastAsia="uk-UA"/>
        </w:rPr>
        <w:t xml:space="preserve">а проведено конкурс на зайняття  посади директора </w:t>
      </w:r>
      <w:proofErr w:type="spellStart"/>
      <w:r w:rsidRPr="00673AA2">
        <w:rPr>
          <w:sz w:val="28"/>
          <w:szCs w:val="28"/>
          <w:lang w:eastAsia="uk-UA"/>
        </w:rPr>
        <w:t>Славутської</w:t>
      </w:r>
      <w:proofErr w:type="spellEnd"/>
      <w:r w:rsidRPr="00673AA2">
        <w:rPr>
          <w:sz w:val="28"/>
          <w:szCs w:val="28"/>
          <w:lang w:eastAsia="uk-UA"/>
        </w:rPr>
        <w:t xml:space="preserve"> гімназії №1 </w:t>
      </w:r>
      <w:proofErr w:type="spellStart"/>
      <w:r w:rsidRPr="00673AA2">
        <w:rPr>
          <w:sz w:val="28"/>
          <w:szCs w:val="28"/>
          <w:lang w:eastAsia="uk-UA"/>
        </w:rPr>
        <w:t>Славутської</w:t>
      </w:r>
      <w:proofErr w:type="spellEnd"/>
      <w:r w:rsidRPr="00673AA2">
        <w:rPr>
          <w:sz w:val="28"/>
          <w:szCs w:val="28"/>
          <w:lang w:eastAsia="uk-UA"/>
        </w:rPr>
        <w:t xml:space="preserve"> міської ради. </w:t>
      </w:r>
    </w:p>
    <w:p w14:paraId="7E087850" w14:textId="59C38912" w:rsidR="00673AA2" w:rsidRPr="00673AA2" w:rsidRDefault="007F152B" w:rsidP="00673AA2">
      <w:pPr>
        <w:jc w:val="both"/>
        <w:rPr>
          <w:sz w:val="28"/>
          <w:szCs w:val="28"/>
        </w:rPr>
      </w:pPr>
      <w:r>
        <w:rPr>
          <w:sz w:val="28"/>
          <w:szCs w:val="28"/>
        </w:rPr>
        <w:t xml:space="preserve">         </w:t>
      </w:r>
      <w:r w:rsidR="00673AA2" w:rsidRPr="00673AA2">
        <w:rPr>
          <w:sz w:val="28"/>
          <w:szCs w:val="28"/>
        </w:rPr>
        <w:t xml:space="preserve">168 педагогів </w:t>
      </w:r>
      <w:r w:rsidR="00673AA2" w:rsidRPr="00673AA2">
        <w:rPr>
          <w:sz w:val="28"/>
          <w:szCs w:val="28"/>
          <w:lang w:eastAsia="uk-UA"/>
        </w:rPr>
        <w:t>пройшли курси підвищення кваліфікації, 28</w:t>
      </w:r>
      <w:r>
        <w:rPr>
          <w:sz w:val="28"/>
          <w:szCs w:val="28"/>
          <w:lang w:eastAsia="uk-UA"/>
        </w:rPr>
        <w:t xml:space="preserve"> </w:t>
      </w:r>
      <w:r w:rsidR="00673AA2" w:rsidRPr="00673AA2">
        <w:rPr>
          <w:sz w:val="28"/>
          <w:szCs w:val="28"/>
          <w:lang w:eastAsia="uk-UA"/>
        </w:rPr>
        <w:t>- курси з функціонального навчання у сфері цивільного захисту.</w:t>
      </w:r>
      <w:r w:rsidR="00673AA2" w:rsidRPr="00673AA2">
        <w:rPr>
          <w:color w:val="FF0000"/>
          <w:sz w:val="28"/>
          <w:szCs w:val="28"/>
        </w:rPr>
        <w:t xml:space="preserve"> </w:t>
      </w:r>
      <w:r w:rsidR="00673AA2" w:rsidRPr="00673AA2">
        <w:rPr>
          <w:sz w:val="28"/>
          <w:szCs w:val="28"/>
        </w:rPr>
        <w:t xml:space="preserve">Спільно з комунальною установою «Центр професійного розвитку педагогічних працівників» проведено 23 неформальних заходів для освітян. </w:t>
      </w:r>
      <w:r w:rsidR="00673AA2" w:rsidRPr="00673AA2">
        <w:rPr>
          <w:rFonts w:eastAsia="Calibri"/>
          <w:bCs/>
          <w:sz w:val="28"/>
          <w:szCs w:val="28"/>
        </w:rPr>
        <w:t xml:space="preserve">Розвивається  співпраця з комуною </w:t>
      </w:r>
      <w:proofErr w:type="spellStart"/>
      <w:r w:rsidR="00673AA2" w:rsidRPr="00673AA2">
        <w:rPr>
          <w:rFonts w:eastAsia="Calibri"/>
          <w:bCs/>
          <w:sz w:val="28"/>
          <w:szCs w:val="28"/>
        </w:rPr>
        <w:t>Лідінге</w:t>
      </w:r>
      <w:proofErr w:type="spellEnd"/>
      <w:r w:rsidR="00673AA2" w:rsidRPr="00673AA2">
        <w:rPr>
          <w:rFonts w:eastAsia="Calibri"/>
          <w:bCs/>
          <w:sz w:val="28"/>
          <w:szCs w:val="28"/>
        </w:rPr>
        <w:t xml:space="preserve"> (Швеція) у сфері освіта. У рамках </w:t>
      </w:r>
      <w:proofErr w:type="spellStart"/>
      <w:r w:rsidR="00673AA2" w:rsidRPr="00673AA2">
        <w:rPr>
          <w:rFonts w:eastAsia="Calibri"/>
          <w:bCs/>
          <w:sz w:val="28"/>
          <w:szCs w:val="28"/>
        </w:rPr>
        <w:t>проекту</w:t>
      </w:r>
      <w:proofErr w:type="spellEnd"/>
      <w:r w:rsidR="00673AA2" w:rsidRPr="00673AA2">
        <w:rPr>
          <w:rFonts w:eastAsia="Calibri"/>
          <w:bCs/>
          <w:sz w:val="28"/>
          <w:szCs w:val="28"/>
        </w:rPr>
        <w:t xml:space="preserve">  «</w:t>
      </w:r>
      <w:r w:rsidR="00673AA2" w:rsidRPr="00673AA2">
        <w:rPr>
          <w:rFonts w:eastAsia="Calibri"/>
          <w:sz w:val="28"/>
          <w:szCs w:val="28"/>
        </w:rPr>
        <w:t>Освіта стійкості: утвердження демократії завдяки критичному мисленню» отримано  грант Міжнародного   центру місцевої демократії, Швеці</w:t>
      </w:r>
      <w:r w:rsidR="00B8017A">
        <w:rPr>
          <w:rFonts w:eastAsia="Calibri"/>
          <w:sz w:val="28"/>
          <w:szCs w:val="28"/>
        </w:rPr>
        <w:t>я. В рамках співпраці з містом -</w:t>
      </w:r>
      <w:r w:rsidR="00673AA2" w:rsidRPr="00673AA2">
        <w:rPr>
          <w:rFonts w:eastAsia="Calibri"/>
          <w:sz w:val="28"/>
          <w:szCs w:val="28"/>
        </w:rPr>
        <w:t xml:space="preserve"> партнером отримано гуманітарну допомогу на суму майже 1800,00 тис.</w:t>
      </w:r>
      <w:r w:rsidR="00C2202D">
        <w:rPr>
          <w:rFonts w:eastAsia="Calibri"/>
          <w:sz w:val="28"/>
          <w:szCs w:val="28"/>
        </w:rPr>
        <w:t xml:space="preserve"> </w:t>
      </w:r>
      <w:r w:rsidR="00673AA2" w:rsidRPr="00673AA2">
        <w:rPr>
          <w:rFonts w:eastAsia="Calibri"/>
          <w:sz w:val="28"/>
          <w:szCs w:val="28"/>
        </w:rPr>
        <w:t xml:space="preserve">грн. З цієї допомоги частину </w:t>
      </w:r>
      <w:proofErr w:type="spellStart"/>
      <w:r w:rsidR="00673AA2" w:rsidRPr="00673AA2">
        <w:rPr>
          <w:rFonts w:eastAsia="Calibri"/>
          <w:sz w:val="28"/>
          <w:szCs w:val="28"/>
        </w:rPr>
        <w:t>укриттів</w:t>
      </w:r>
      <w:proofErr w:type="spellEnd"/>
      <w:r w:rsidR="00673AA2" w:rsidRPr="00673AA2">
        <w:rPr>
          <w:rFonts w:eastAsia="Calibri"/>
          <w:sz w:val="28"/>
          <w:szCs w:val="28"/>
        </w:rPr>
        <w:t xml:space="preserve"> обладнано   зарядними станціями, ліхтарями, зарядними лампами. Для облаштування робочих місць вихователям закладів дошкільної освіти отримано ноутбуки. </w:t>
      </w:r>
    </w:p>
    <w:p w14:paraId="25FC9617" w14:textId="77777777" w:rsidR="00673AA2" w:rsidRPr="00673AA2" w:rsidRDefault="00673AA2" w:rsidP="00673AA2">
      <w:pPr>
        <w:ind w:left="34" w:hanging="159"/>
        <w:jc w:val="both"/>
        <w:rPr>
          <w:sz w:val="28"/>
          <w:szCs w:val="28"/>
          <w:lang w:eastAsia="uk-UA"/>
        </w:rPr>
      </w:pPr>
      <w:r w:rsidRPr="00673AA2">
        <w:rPr>
          <w:sz w:val="28"/>
          <w:szCs w:val="28"/>
          <w:lang w:eastAsia="uk-UA"/>
        </w:rPr>
        <w:t xml:space="preserve">  </w:t>
      </w:r>
      <w:r w:rsidRPr="00673AA2">
        <w:rPr>
          <w:sz w:val="28"/>
          <w:szCs w:val="28"/>
          <w:lang w:eastAsia="uk-UA"/>
        </w:rPr>
        <w:tab/>
      </w:r>
      <w:r w:rsidRPr="00673AA2">
        <w:rPr>
          <w:sz w:val="28"/>
          <w:szCs w:val="28"/>
          <w:lang w:eastAsia="uk-UA"/>
        </w:rPr>
        <w:tab/>
      </w:r>
      <w:r w:rsidRPr="00673AA2">
        <w:rPr>
          <w:rFonts w:eastAsia="Calibri"/>
          <w:sz w:val="28"/>
          <w:szCs w:val="28"/>
        </w:rPr>
        <w:t>Працівниками  закладів освіти забезпечено захист учасників освітнього процесу, дотримання алгоритму дій під час сигнал</w:t>
      </w:r>
      <w:r w:rsidR="00A84269">
        <w:rPr>
          <w:rFonts w:eastAsia="Calibri"/>
          <w:sz w:val="28"/>
          <w:szCs w:val="28"/>
        </w:rPr>
        <w:t>у «</w:t>
      </w:r>
      <w:r w:rsidRPr="00673AA2">
        <w:rPr>
          <w:rFonts w:eastAsia="Calibri"/>
          <w:sz w:val="28"/>
          <w:szCs w:val="28"/>
        </w:rPr>
        <w:t xml:space="preserve">Повітряна тривога».  </w:t>
      </w:r>
    </w:p>
    <w:p w14:paraId="6616C21A" w14:textId="77777777" w:rsidR="00673AA2" w:rsidRPr="00673AA2" w:rsidRDefault="00673AA2" w:rsidP="00673AA2">
      <w:pPr>
        <w:shd w:val="clear" w:color="auto" w:fill="FFFFFF"/>
        <w:ind w:left="101" w:firstLine="607"/>
        <w:jc w:val="both"/>
        <w:rPr>
          <w:sz w:val="28"/>
          <w:szCs w:val="28"/>
        </w:rPr>
      </w:pPr>
      <w:r w:rsidRPr="00673AA2">
        <w:rPr>
          <w:sz w:val="28"/>
          <w:szCs w:val="28"/>
          <w:lang w:eastAsia="uk-UA"/>
        </w:rPr>
        <w:t xml:space="preserve">У 2025 році </w:t>
      </w:r>
      <w:r w:rsidRPr="00673AA2">
        <w:rPr>
          <w:sz w:val="28"/>
          <w:szCs w:val="28"/>
        </w:rPr>
        <w:t xml:space="preserve">за підсумками роботи премійовано 22 керівники закладів та установ освіти, 125 педагогічних працівників. З коштів державного та місцевого бюджету </w:t>
      </w:r>
      <w:proofErr w:type="spellStart"/>
      <w:r w:rsidRPr="00673AA2">
        <w:rPr>
          <w:sz w:val="28"/>
          <w:szCs w:val="28"/>
        </w:rPr>
        <w:t>виплачено</w:t>
      </w:r>
      <w:proofErr w:type="spellEnd"/>
      <w:r w:rsidRPr="00673AA2">
        <w:rPr>
          <w:sz w:val="28"/>
          <w:szCs w:val="28"/>
        </w:rPr>
        <w:t xml:space="preserve"> грошову винагороду педагогічним працівникам, матеріальну допомогу на оздоровлення працівникам закладів та установ  освіти. </w:t>
      </w:r>
    </w:p>
    <w:p w14:paraId="12213FCE" w14:textId="6584D32C" w:rsidR="00673AA2" w:rsidRPr="00673AA2" w:rsidRDefault="00C2202D" w:rsidP="00C2202D">
      <w:pPr>
        <w:ind w:left="142"/>
        <w:jc w:val="both"/>
        <w:rPr>
          <w:sz w:val="28"/>
          <w:szCs w:val="28"/>
          <w:shd w:val="clear" w:color="auto" w:fill="FFFFFF"/>
        </w:rPr>
      </w:pPr>
      <w:r>
        <w:rPr>
          <w:sz w:val="28"/>
          <w:szCs w:val="28"/>
        </w:rPr>
        <w:t xml:space="preserve">         </w:t>
      </w:r>
      <w:r w:rsidR="00673AA2" w:rsidRPr="00673AA2">
        <w:rPr>
          <w:sz w:val="28"/>
          <w:szCs w:val="28"/>
        </w:rPr>
        <w:t>Відзнаками міського голови нагороджено 7 пра</w:t>
      </w:r>
      <w:r w:rsidR="00EA1443">
        <w:rPr>
          <w:sz w:val="28"/>
          <w:szCs w:val="28"/>
        </w:rPr>
        <w:t>цівників, відомчими відзнаками -</w:t>
      </w:r>
      <w:r w:rsidR="00673AA2" w:rsidRPr="00673AA2">
        <w:rPr>
          <w:sz w:val="28"/>
          <w:szCs w:val="28"/>
        </w:rPr>
        <w:t xml:space="preserve"> 74, нагрудним знаком Міністерства освіти і науки України «Відмінник освіти» -2.</w:t>
      </w:r>
    </w:p>
    <w:p w14:paraId="20998BF1" w14:textId="06736652" w:rsidR="00673AA2" w:rsidRPr="00673AA2" w:rsidRDefault="00C2202D" w:rsidP="00C2202D">
      <w:pPr>
        <w:jc w:val="both"/>
        <w:rPr>
          <w:rFonts w:eastAsia="Calibri"/>
          <w:sz w:val="28"/>
          <w:szCs w:val="28"/>
        </w:rPr>
      </w:pPr>
      <w:r>
        <w:rPr>
          <w:sz w:val="28"/>
          <w:szCs w:val="28"/>
        </w:rPr>
        <w:t xml:space="preserve">         </w:t>
      </w:r>
      <w:r w:rsidR="00673AA2" w:rsidRPr="00673AA2">
        <w:rPr>
          <w:sz w:val="28"/>
          <w:szCs w:val="28"/>
        </w:rPr>
        <w:t>Управлінням освіти організовано діяльність учнівського самоврядування,  виконання  Програми  національно-патріотичного виховання дітей та молоді  шляхом проведення заходів, націлених на піднесення престижу української мови, культури, історичної пам’яті, інтеграції патріотичного виховання в освітній процес</w:t>
      </w:r>
      <w:r w:rsidR="00673AA2" w:rsidRPr="00673AA2">
        <w:rPr>
          <w:rFonts w:eastAsia="Calibri"/>
          <w:sz w:val="28"/>
          <w:szCs w:val="28"/>
        </w:rPr>
        <w:t>, реалізацію заходів в рамках Всеукраїнської гри Сокіл («Джура»).</w:t>
      </w:r>
    </w:p>
    <w:p w14:paraId="3D9A68AE" w14:textId="77777777" w:rsidR="00673AA2" w:rsidRPr="00673AA2" w:rsidRDefault="00673AA2" w:rsidP="00673AA2">
      <w:pPr>
        <w:tabs>
          <w:tab w:val="left" w:pos="709"/>
        </w:tabs>
        <w:jc w:val="both"/>
        <w:rPr>
          <w:rFonts w:eastAsia="Calibri"/>
          <w:sz w:val="28"/>
          <w:szCs w:val="28"/>
        </w:rPr>
      </w:pPr>
      <w:r w:rsidRPr="00673AA2">
        <w:rPr>
          <w:rFonts w:eastAsia="Calibri"/>
          <w:sz w:val="28"/>
          <w:szCs w:val="28"/>
        </w:rPr>
        <w:tab/>
        <w:t xml:space="preserve">За  звітний період  Управлінням освіти  розглянуто та надано відповіді на   </w:t>
      </w:r>
      <w:r w:rsidRPr="00673AA2">
        <w:rPr>
          <w:rFonts w:asciiTheme="majorBidi" w:hAnsiTheme="majorBidi" w:cstheme="majorBidi"/>
          <w:color w:val="000000" w:themeColor="text1"/>
          <w:sz w:val="28"/>
          <w:szCs w:val="28"/>
        </w:rPr>
        <w:t xml:space="preserve">28 письмових звернень, з них - 1 колективне звернення, 1 адвокатський запит,                                           </w:t>
      </w:r>
    </w:p>
    <w:p w14:paraId="67AEA3AA" w14:textId="77777777" w:rsidR="00673AA2" w:rsidRDefault="00673AA2" w:rsidP="00673AA2">
      <w:pPr>
        <w:tabs>
          <w:tab w:val="left" w:pos="709"/>
        </w:tabs>
        <w:jc w:val="both"/>
        <w:rPr>
          <w:rFonts w:asciiTheme="majorBidi" w:hAnsiTheme="majorBidi" w:cstheme="majorBidi"/>
          <w:color w:val="000000" w:themeColor="text1"/>
          <w:sz w:val="28"/>
          <w:szCs w:val="28"/>
          <w:lang w:val="en-US"/>
        </w:rPr>
      </w:pPr>
      <w:r w:rsidRPr="00673AA2">
        <w:rPr>
          <w:rFonts w:eastAsia="Calibri"/>
          <w:sz w:val="28"/>
          <w:szCs w:val="28"/>
        </w:rPr>
        <w:t>2 письмових запитів на публічну інформацію</w:t>
      </w:r>
      <w:r w:rsidRPr="00673AA2">
        <w:rPr>
          <w:rFonts w:eastAsia="Calibri" w:cs="Calibri"/>
          <w:sz w:val="28"/>
          <w:szCs w:val="28"/>
        </w:rPr>
        <w:t xml:space="preserve">. </w:t>
      </w:r>
      <w:r w:rsidRPr="00673AA2">
        <w:rPr>
          <w:rFonts w:asciiTheme="majorBidi" w:hAnsiTheme="majorBidi" w:cstheme="majorBidi"/>
          <w:color w:val="000000" w:themeColor="text1"/>
          <w:sz w:val="28"/>
          <w:szCs w:val="28"/>
        </w:rPr>
        <w:t xml:space="preserve">На особистому прийомі в начальника Управління освіти виконавчого комітету </w:t>
      </w:r>
      <w:proofErr w:type="spellStart"/>
      <w:r w:rsidRPr="00673AA2">
        <w:rPr>
          <w:rFonts w:asciiTheme="majorBidi" w:hAnsiTheme="majorBidi" w:cstheme="majorBidi"/>
          <w:color w:val="000000" w:themeColor="text1"/>
          <w:sz w:val="28"/>
          <w:szCs w:val="28"/>
        </w:rPr>
        <w:t>Славутської</w:t>
      </w:r>
      <w:proofErr w:type="spellEnd"/>
      <w:r w:rsidRPr="00673AA2">
        <w:rPr>
          <w:rFonts w:asciiTheme="majorBidi" w:hAnsiTheme="majorBidi" w:cstheme="majorBidi"/>
          <w:color w:val="000000" w:themeColor="text1"/>
          <w:sz w:val="28"/>
          <w:szCs w:val="28"/>
        </w:rPr>
        <w:t xml:space="preserve"> міської ради у 2025 року побувало 36 громадян.</w:t>
      </w:r>
    </w:p>
    <w:p w14:paraId="05E37927" w14:textId="77777777" w:rsidR="006E6C07" w:rsidRDefault="006E6C07" w:rsidP="00673AA2">
      <w:pPr>
        <w:tabs>
          <w:tab w:val="left" w:pos="709"/>
        </w:tabs>
        <w:jc w:val="both"/>
        <w:rPr>
          <w:rFonts w:asciiTheme="majorBidi" w:hAnsiTheme="majorBidi" w:cstheme="majorBidi"/>
          <w:color w:val="000000" w:themeColor="text1"/>
          <w:sz w:val="28"/>
          <w:szCs w:val="28"/>
          <w:lang w:val="en-US"/>
        </w:rPr>
      </w:pPr>
    </w:p>
    <w:p w14:paraId="0A531605" w14:textId="77777777" w:rsidR="006E6C07" w:rsidRPr="006E6C07" w:rsidRDefault="006E6C07" w:rsidP="00673AA2">
      <w:pPr>
        <w:tabs>
          <w:tab w:val="left" w:pos="709"/>
        </w:tabs>
        <w:jc w:val="both"/>
        <w:rPr>
          <w:rFonts w:eastAsia="Calibri" w:cs="Calibri"/>
          <w:sz w:val="28"/>
          <w:szCs w:val="28"/>
          <w:lang w:val="en-US"/>
        </w:rPr>
      </w:pPr>
    </w:p>
    <w:p w14:paraId="66387BBE" w14:textId="77777777" w:rsidR="00713DBB" w:rsidRPr="00AD6685" w:rsidRDefault="00713DBB" w:rsidP="003D708A">
      <w:pPr>
        <w:jc w:val="center"/>
        <w:rPr>
          <w:sz w:val="28"/>
          <w:szCs w:val="28"/>
        </w:rPr>
      </w:pPr>
      <w:r w:rsidRPr="00AD6685">
        <w:rPr>
          <w:sz w:val="28"/>
          <w:szCs w:val="28"/>
        </w:rPr>
        <w:tab/>
      </w:r>
    </w:p>
    <w:p w14:paraId="5A75140D" w14:textId="62758E10" w:rsidR="00765AF5" w:rsidRDefault="008F06CE" w:rsidP="00C2202D">
      <w:pPr>
        <w:jc w:val="center"/>
        <w:outlineLvl w:val="0"/>
        <w:rPr>
          <w:sz w:val="28"/>
          <w:szCs w:val="28"/>
        </w:rPr>
      </w:pPr>
      <w:r w:rsidRPr="00AD6685">
        <w:rPr>
          <w:b/>
          <w:bCs/>
          <w:sz w:val="28"/>
          <w:szCs w:val="28"/>
        </w:rPr>
        <w:t>Управління культури</w:t>
      </w:r>
    </w:p>
    <w:p w14:paraId="588F2C49" w14:textId="77777777" w:rsidR="00F6321F" w:rsidRPr="00F6321F" w:rsidRDefault="00F6321F" w:rsidP="00CB53BA">
      <w:pPr>
        <w:ind w:firstLine="708"/>
        <w:contextualSpacing/>
        <w:jc w:val="both"/>
        <w:rPr>
          <w:sz w:val="28"/>
          <w:szCs w:val="28"/>
        </w:rPr>
      </w:pPr>
      <w:r w:rsidRPr="00F6321F">
        <w:rPr>
          <w:sz w:val="28"/>
          <w:szCs w:val="28"/>
        </w:rPr>
        <w:t xml:space="preserve">Робота Управління культури Виконавчого комітету </w:t>
      </w:r>
      <w:proofErr w:type="spellStart"/>
      <w:r w:rsidRPr="00F6321F">
        <w:rPr>
          <w:sz w:val="28"/>
          <w:szCs w:val="28"/>
        </w:rPr>
        <w:t>Славутської</w:t>
      </w:r>
      <w:proofErr w:type="spellEnd"/>
      <w:r w:rsidRPr="00F6321F">
        <w:rPr>
          <w:sz w:val="28"/>
          <w:szCs w:val="28"/>
        </w:rPr>
        <w:t xml:space="preserve"> міської ради була спрямована на удосконалення діючої мережі закладів культури і мистецтв </w:t>
      </w:r>
      <w:proofErr w:type="spellStart"/>
      <w:r w:rsidRPr="00F6321F">
        <w:rPr>
          <w:sz w:val="28"/>
          <w:szCs w:val="28"/>
        </w:rPr>
        <w:t>Славутської</w:t>
      </w:r>
      <w:proofErr w:type="spellEnd"/>
      <w:r w:rsidRPr="00F6321F">
        <w:rPr>
          <w:sz w:val="28"/>
          <w:szCs w:val="28"/>
        </w:rPr>
        <w:t xml:space="preserve"> міської ТГ, зміцненню їх матеріально-технічної бази, популяризацію та примноження культурних цінностей, підтримку талановитої молоді, задоволення культурних та духовних потреб населення й організацію його дозвілля та зміцненню національно-патріотичного виховання. </w:t>
      </w:r>
    </w:p>
    <w:p w14:paraId="07A2C623" w14:textId="1A13DEFB" w:rsidR="00F6321F" w:rsidRPr="00F6321F" w:rsidRDefault="00F6321F" w:rsidP="00CB53BA">
      <w:pPr>
        <w:ind w:firstLine="708"/>
        <w:contextualSpacing/>
        <w:jc w:val="both"/>
        <w:rPr>
          <w:sz w:val="28"/>
          <w:szCs w:val="28"/>
        </w:rPr>
      </w:pPr>
      <w:r w:rsidRPr="00F6321F">
        <w:rPr>
          <w:sz w:val="28"/>
          <w:szCs w:val="28"/>
        </w:rPr>
        <w:lastRenderedPageBreak/>
        <w:t>Мережа закладі</w:t>
      </w:r>
      <w:r w:rsidR="00AC49E3">
        <w:rPr>
          <w:sz w:val="28"/>
          <w:szCs w:val="28"/>
        </w:rPr>
        <w:t>в культури налічує 10 установ: - бібліотеки -</w:t>
      </w:r>
      <w:r w:rsidRPr="00F6321F">
        <w:rPr>
          <w:sz w:val="28"/>
          <w:szCs w:val="28"/>
        </w:rPr>
        <w:t xml:space="preserve"> 3 (Центральна міська бібліотека </w:t>
      </w:r>
      <w:proofErr w:type="spellStart"/>
      <w:r w:rsidRPr="00F6321F">
        <w:rPr>
          <w:sz w:val="28"/>
          <w:szCs w:val="28"/>
        </w:rPr>
        <w:t>Славутської</w:t>
      </w:r>
      <w:proofErr w:type="spellEnd"/>
      <w:r w:rsidRPr="00F6321F">
        <w:rPr>
          <w:sz w:val="28"/>
          <w:szCs w:val="28"/>
        </w:rPr>
        <w:t xml:space="preserve"> територіальної громади, Бібліотека-філія для дітей Центральної міської бібліотеки </w:t>
      </w:r>
      <w:proofErr w:type="spellStart"/>
      <w:r w:rsidRPr="00F6321F">
        <w:rPr>
          <w:sz w:val="28"/>
          <w:szCs w:val="28"/>
        </w:rPr>
        <w:t>Славутської</w:t>
      </w:r>
      <w:proofErr w:type="spellEnd"/>
      <w:r w:rsidRPr="00F6321F">
        <w:rPr>
          <w:sz w:val="28"/>
          <w:szCs w:val="28"/>
        </w:rPr>
        <w:t xml:space="preserve"> територіальної громади, Бібліотека-філія </w:t>
      </w:r>
      <w:proofErr w:type="spellStart"/>
      <w:r w:rsidRPr="00F6321F">
        <w:rPr>
          <w:sz w:val="28"/>
          <w:szCs w:val="28"/>
        </w:rPr>
        <w:t>с.Голики</w:t>
      </w:r>
      <w:proofErr w:type="spellEnd"/>
      <w:r w:rsidRPr="00F6321F">
        <w:rPr>
          <w:sz w:val="28"/>
          <w:szCs w:val="28"/>
        </w:rPr>
        <w:t xml:space="preserve"> Центральної міської бібліотеки </w:t>
      </w:r>
      <w:proofErr w:type="spellStart"/>
      <w:r w:rsidRPr="00F6321F">
        <w:rPr>
          <w:sz w:val="28"/>
          <w:szCs w:val="28"/>
        </w:rPr>
        <w:t>Славутської</w:t>
      </w:r>
      <w:proofErr w:type="spellEnd"/>
      <w:r w:rsidRPr="00F6321F">
        <w:rPr>
          <w:sz w:val="28"/>
          <w:szCs w:val="28"/>
        </w:rPr>
        <w:t xml:space="preserve"> </w:t>
      </w:r>
      <w:r w:rsidR="00FC538E">
        <w:rPr>
          <w:sz w:val="28"/>
          <w:szCs w:val="28"/>
        </w:rPr>
        <w:t>територіальної громади); клуби -</w:t>
      </w:r>
      <w:r w:rsidRPr="00F6321F">
        <w:rPr>
          <w:sz w:val="28"/>
          <w:szCs w:val="28"/>
        </w:rPr>
        <w:t xml:space="preserve"> 4 (КЗ «</w:t>
      </w:r>
      <w:proofErr w:type="spellStart"/>
      <w:r w:rsidRPr="00F6321F">
        <w:rPr>
          <w:sz w:val="28"/>
          <w:szCs w:val="28"/>
        </w:rPr>
        <w:t>Славутський</w:t>
      </w:r>
      <w:proofErr w:type="spellEnd"/>
      <w:r w:rsidRPr="00F6321F">
        <w:rPr>
          <w:sz w:val="28"/>
          <w:szCs w:val="28"/>
        </w:rPr>
        <w:t xml:space="preserve"> міський Палац культури», </w:t>
      </w:r>
      <w:proofErr w:type="spellStart"/>
      <w:r w:rsidRPr="00F6321F">
        <w:rPr>
          <w:sz w:val="28"/>
          <w:szCs w:val="28"/>
        </w:rPr>
        <w:t>Голицький</w:t>
      </w:r>
      <w:proofErr w:type="spellEnd"/>
      <w:r w:rsidRPr="00F6321F">
        <w:rPr>
          <w:sz w:val="28"/>
          <w:szCs w:val="28"/>
        </w:rPr>
        <w:t xml:space="preserve"> сільський клуб, Міський центр культурно-мистецьких ініціатив, Сектор кіно), школи естетичного виховання 1(Мистецька школа «</w:t>
      </w:r>
      <w:proofErr w:type="spellStart"/>
      <w:r w:rsidRPr="00F6321F">
        <w:rPr>
          <w:sz w:val="28"/>
          <w:szCs w:val="28"/>
        </w:rPr>
        <w:t>Слав</w:t>
      </w:r>
      <w:r w:rsidR="00FC538E">
        <w:rPr>
          <w:sz w:val="28"/>
          <w:szCs w:val="28"/>
        </w:rPr>
        <w:t>утська</w:t>
      </w:r>
      <w:proofErr w:type="spellEnd"/>
      <w:r w:rsidR="00FC538E">
        <w:rPr>
          <w:sz w:val="28"/>
          <w:szCs w:val="28"/>
        </w:rPr>
        <w:t xml:space="preserve"> школа мистецтв»), музеї -</w:t>
      </w:r>
      <w:r w:rsidRPr="00F6321F">
        <w:rPr>
          <w:sz w:val="28"/>
          <w:szCs w:val="28"/>
        </w:rPr>
        <w:t>1</w:t>
      </w:r>
      <w:r w:rsidR="00764FC5">
        <w:rPr>
          <w:sz w:val="28"/>
          <w:szCs w:val="28"/>
        </w:rPr>
        <w:t xml:space="preserve"> </w:t>
      </w:r>
      <w:r w:rsidRPr="00F6321F">
        <w:rPr>
          <w:sz w:val="28"/>
          <w:szCs w:val="28"/>
        </w:rPr>
        <w:t>(КЗ «</w:t>
      </w:r>
      <w:proofErr w:type="spellStart"/>
      <w:r w:rsidRPr="00F6321F">
        <w:rPr>
          <w:sz w:val="28"/>
          <w:szCs w:val="28"/>
        </w:rPr>
        <w:t>Славутськи</w:t>
      </w:r>
      <w:r w:rsidR="00FC538E">
        <w:rPr>
          <w:sz w:val="28"/>
          <w:szCs w:val="28"/>
        </w:rPr>
        <w:t>й</w:t>
      </w:r>
      <w:proofErr w:type="spellEnd"/>
      <w:r w:rsidR="00FC538E">
        <w:rPr>
          <w:sz w:val="28"/>
          <w:szCs w:val="28"/>
        </w:rPr>
        <w:t xml:space="preserve"> історичний музей»), оркестри -</w:t>
      </w:r>
      <w:r w:rsidRPr="00F6321F">
        <w:rPr>
          <w:sz w:val="28"/>
          <w:szCs w:val="28"/>
        </w:rPr>
        <w:t xml:space="preserve"> 1 (</w:t>
      </w:r>
      <w:proofErr w:type="spellStart"/>
      <w:r w:rsidRPr="00F6321F">
        <w:rPr>
          <w:sz w:val="28"/>
          <w:szCs w:val="28"/>
        </w:rPr>
        <w:t>Славутський</w:t>
      </w:r>
      <w:proofErr w:type="spellEnd"/>
      <w:r w:rsidRPr="00F6321F">
        <w:rPr>
          <w:sz w:val="28"/>
          <w:szCs w:val="28"/>
        </w:rPr>
        <w:t xml:space="preserve"> муніципальний духовий оркестр), а також функціонує Централізована бухгалтерія. </w:t>
      </w:r>
    </w:p>
    <w:p w14:paraId="0A97E97C" w14:textId="3F27D0E3" w:rsidR="00F6321F" w:rsidRPr="00F6321F" w:rsidRDefault="00F6321F" w:rsidP="00CB53BA">
      <w:pPr>
        <w:ind w:firstLine="708"/>
        <w:contextualSpacing/>
        <w:jc w:val="both"/>
        <w:rPr>
          <w:sz w:val="28"/>
          <w:szCs w:val="28"/>
        </w:rPr>
      </w:pPr>
      <w:r w:rsidRPr="00F6321F">
        <w:rPr>
          <w:sz w:val="28"/>
          <w:szCs w:val="28"/>
        </w:rPr>
        <w:t xml:space="preserve">Функціонування галузі культури забезпечують 81 працівник (з них: 74 основних та 7 сумісників). </w:t>
      </w:r>
    </w:p>
    <w:p w14:paraId="00E4F971" w14:textId="77777777" w:rsidR="00F6321F" w:rsidRPr="00F6321F" w:rsidRDefault="00F6321F" w:rsidP="00CB53BA">
      <w:pPr>
        <w:ind w:firstLine="708"/>
        <w:contextualSpacing/>
        <w:jc w:val="both"/>
        <w:rPr>
          <w:sz w:val="28"/>
          <w:szCs w:val="28"/>
        </w:rPr>
      </w:pPr>
      <w:r w:rsidRPr="00F6321F">
        <w:rPr>
          <w:sz w:val="28"/>
          <w:szCs w:val="28"/>
        </w:rPr>
        <w:t xml:space="preserve">Спільно з закладами культури протягом року Управлінням культури Виконавчого комітету </w:t>
      </w:r>
      <w:proofErr w:type="spellStart"/>
      <w:r w:rsidRPr="00F6321F">
        <w:rPr>
          <w:sz w:val="28"/>
          <w:szCs w:val="28"/>
        </w:rPr>
        <w:t>Славутської</w:t>
      </w:r>
      <w:proofErr w:type="spellEnd"/>
      <w:r w:rsidRPr="00F6321F">
        <w:rPr>
          <w:sz w:val="28"/>
          <w:szCs w:val="28"/>
        </w:rPr>
        <w:t xml:space="preserve"> міської ради було проведено культурно-масові, мистецькі та суспільно-громадські заходи (урочисті концерти та покладання квітів). </w:t>
      </w:r>
    </w:p>
    <w:p w14:paraId="6B420AC9" w14:textId="77777777" w:rsidR="00F6321F" w:rsidRPr="00F6321F" w:rsidRDefault="00F6321F" w:rsidP="00CB53BA">
      <w:pPr>
        <w:ind w:firstLine="708"/>
        <w:contextualSpacing/>
        <w:jc w:val="both"/>
        <w:rPr>
          <w:sz w:val="28"/>
          <w:szCs w:val="28"/>
        </w:rPr>
      </w:pPr>
      <w:r w:rsidRPr="00F6321F">
        <w:rPr>
          <w:sz w:val="28"/>
          <w:szCs w:val="28"/>
        </w:rPr>
        <w:t xml:space="preserve">Галузевою програмою, яка визначає стратегію розвитку галузі культури у 2025 році є «Програма розвитку культури та мистецтва </w:t>
      </w:r>
      <w:proofErr w:type="spellStart"/>
      <w:r w:rsidRPr="00F6321F">
        <w:rPr>
          <w:sz w:val="28"/>
          <w:szCs w:val="28"/>
        </w:rPr>
        <w:t>Славутської</w:t>
      </w:r>
      <w:proofErr w:type="spellEnd"/>
      <w:r w:rsidRPr="00F6321F">
        <w:rPr>
          <w:sz w:val="28"/>
          <w:szCs w:val="28"/>
        </w:rPr>
        <w:t xml:space="preserve"> міської територіальної громади на 2024-2026 роки». Реалізовані заходи даної Програми спрямовуються на розвиток галузі: модернізації закладів культури та зміцнення матеріальної бази культурно-мистецької інфраструктури. </w:t>
      </w:r>
    </w:p>
    <w:p w14:paraId="5FA4BDB3" w14:textId="45887570" w:rsidR="00F6321F" w:rsidRPr="00F6321F" w:rsidRDefault="00F6321F" w:rsidP="00CB53BA">
      <w:pPr>
        <w:ind w:firstLine="708"/>
        <w:contextualSpacing/>
        <w:jc w:val="both"/>
        <w:rPr>
          <w:sz w:val="28"/>
          <w:szCs w:val="28"/>
        </w:rPr>
      </w:pPr>
      <w:r w:rsidRPr="00F6321F">
        <w:rPr>
          <w:sz w:val="28"/>
          <w:szCs w:val="28"/>
        </w:rPr>
        <w:t>Структурними та підпорядкованими закладами Управління культури В</w:t>
      </w:r>
      <w:r w:rsidR="00764FC5">
        <w:rPr>
          <w:sz w:val="28"/>
          <w:szCs w:val="28"/>
        </w:rPr>
        <w:t>иконавчого комітету</w:t>
      </w:r>
      <w:r w:rsidRPr="00F6321F">
        <w:rPr>
          <w:sz w:val="28"/>
          <w:szCs w:val="28"/>
        </w:rPr>
        <w:t xml:space="preserve"> </w:t>
      </w:r>
      <w:proofErr w:type="spellStart"/>
      <w:r w:rsidRPr="00F6321F">
        <w:rPr>
          <w:sz w:val="28"/>
          <w:szCs w:val="28"/>
        </w:rPr>
        <w:t>С</w:t>
      </w:r>
      <w:r w:rsidR="00764FC5">
        <w:rPr>
          <w:sz w:val="28"/>
          <w:szCs w:val="28"/>
        </w:rPr>
        <w:t>лавутської</w:t>
      </w:r>
      <w:proofErr w:type="spellEnd"/>
      <w:r w:rsidR="00764FC5">
        <w:rPr>
          <w:sz w:val="28"/>
          <w:szCs w:val="28"/>
        </w:rPr>
        <w:t xml:space="preserve"> міської ради </w:t>
      </w:r>
      <w:r w:rsidRPr="00F6321F">
        <w:rPr>
          <w:sz w:val="28"/>
          <w:szCs w:val="28"/>
        </w:rPr>
        <w:t>станом на 01.01.2026 року надано послуг на суму 1346,17 тис.</w:t>
      </w:r>
      <w:r w:rsidR="00764FC5">
        <w:rPr>
          <w:sz w:val="28"/>
          <w:szCs w:val="28"/>
        </w:rPr>
        <w:t xml:space="preserve"> </w:t>
      </w:r>
      <w:r w:rsidRPr="00F6321F">
        <w:rPr>
          <w:sz w:val="28"/>
          <w:szCs w:val="28"/>
        </w:rPr>
        <w:t xml:space="preserve">грн. </w:t>
      </w:r>
    </w:p>
    <w:p w14:paraId="4E0E6AFF" w14:textId="77777777" w:rsidR="00F6321F" w:rsidRPr="00C2202D" w:rsidRDefault="00F6321F" w:rsidP="00CB53BA">
      <w:pPr>
        <w:pStyle w:val="aff0"/>
        <w:ind w:firstLine="708"/>
        <w:contextualSpacing/>
        <w:jc w:val="both"/>
        <w:rPr>
          <w:rFonts w:ascii="Times New Roman" w:hAnsi="Times New Roman"/>
          <w:color w:val="000000"/>
          <w:sz w:val="28"/>
          <w:szCs w:val="28"/>
          <w:lang w:val="uk-UA" w:eastAsia="uk-UA"/>
        </w:rPr>
      </w:pPr>
      <w:r w:rsidRPr="00C2202D">
        <w:rPr>
          <w:rFonts w:ascii="Times New Roman" w:hAnsi="Times New Roman"/>
          <w:sz w:val="28"/>
          <w:szCs w:val="28"/>
          <w:lang w:val="uk-UA"/>
        </w:rPr>
        <w:t xml:space="preserve">Заклади культури </w:t>
      </w:r>
      <w:proofErr w:type="spellStart"/>
      <w:r w:rsidRPr="00C2202D">
        <w:rPr>
          <w:rFonts w:ascii="Times New Roman" w:hAnsi="Times New Roman"/>
          <w:sz w:val="28"/>
          <w:szCs w:val="28"/>
          <w:lang w:val="uk-UA"/>
        </w:rPr>
        <w:t>Славутської</w:t>
      </w:r>
      <w:proofErr w:type="spellEnd"/>
      <w:r w:rsidRPr="00C2202D">
        <w:rPr>
          <w:rFonts w:ascii="Times New Roman" w:hAnsi="Times New Roman"/>
          <w:sz w:val="28"/>
          <w:szCs w:val="28"/>
          <w:lang w:val="uk-UA"/>
        </w:rPr>
        <w:t xml:space="preserve"> міської територіальної громади беруть активну участь в благодійних заходах. Протягом 2025 року було зібрано та передано на потреби ЗСУ </w:t>
      </w:r>
      <w:r w:rsidRPr="00C2202D">
        <w:rPr>
          <w:rFonts w:ascii="Times New Roman" w:hAnsi="Times New Roman"/>
          <w:bCs/>
          <w:sz w:val="28"/>
          <w:szCs w:val="28"/>
          <w:lang w:val="uk-UA"/>
        </w:rPr>
        <w:t>399 764</w:t>
      </w:r>
      <w:r w:rsidRPr="00C2202D">
        <w:rPr>
          <w:rFonts w:ascii="Times New Roman" w:hAnsi="Times New Roman"/>
          <w:sz w:val="28"/>
          <w:szCs w:val="28"/>
          <w:lang w:val="uk-UA"/>
        </w:rPr>
        <w:t xml:space="preserve"> грн.</w:t>
      </w:r>
    </w:p>
    <w:p w14:paraId="14AD8359" w14:textId="77777777" w:rsidR="00F6321F" w:rsidRPr="003E4C33" w:rsidRDefault="00F6321F" w:rsidP="00CB53BA">
      <w:pPr>
        <w:ind w:firstLine="708"/>
        <w:contextualSpacing/>
        <w:jc w:val="both"/>
        <w:rPr>
          <w:sz w:val="28"/>
          <w:szCs w:val="28"/>
        </w:rPr>
      </w:pPr>
      <w:r w:rsidRPr="003E4C33">
        <w:rPr>
          <w:sz w:val="28"/>
          <w:szCs w:val="28"/>
        </w:rPr>
        <w:t>Працівниками КЗ «</w:t>
      </w:r>
      <w:proofErr w:type="spellStart"/>
      <w:r w:rsidRPr="003E4C33">
        <w:rPr>
          <w:sz w:val="28"/>
          <w:szCs w:val="28"/>
        </w:rPr>
        <w:t>Славутський</w:t>
      </w:r>
      <w:proofErr w:type="spellEnd"/>
      <w:r w:rsidRPr="003E4C33">
        <w:rPr>
          <w:sz w:val="28"/>
          <w:szCs w:val="28"/>
        </w:rPr>
        <w:t xml:space="preserve"> міський Палац культури» станом на 01.01.2026 року проведено: тематичні вечори, зустрічі, мітинги, урочисті та благодійні концерти, розважальні програми для молоді та дітей, в тому числі і заходи в онлайн форматі. </w:t>
      </w:r>
    </w:p>
    <w:p w14:paraId="5F94B21D" w14:textId="77777777" w:rsidR="00F6321F" w:rsidRPr="003E4C33" w:rsidRDefault="00F6321F" w:rsidP="00CB53BA">
      <w:pPr>
        <w:ind w:firstLine="708"/>
        <w:contextualSpacing/>
        <w:jc w:val="both"/>
        <w:rPr>
          <w:sz w:val="28"/>
          <w:szCs w:val="28"/>
        </w:rPr>
      </w:pPr>
      <w:r w:rsidRPr="003E4C33">
        <w:rPr>
          <w:sz w:val="28"/>
          <w:szCs w:val="28"/>
        </w:rPr>
        <w:t xml:space="preserve">Впроваджено інноваційні роботи з поєднанням різних форм виконавського мистецтва Народного хору ветеранів та гуртів «SLAVNI-VIA VOICE» що об’єднує надзвичайну енергію молоді та досвід покоління. Апробовані нові ідеї у драматичному жанрі, зокрема реалізацію класичних драматичних творів українських класиків. Також планується впровадження нових форм активності, зокрема дитячі клуби розвитку та арт-студії для різновікових категорій. </w:t>
      </w:r>
    </w:p>
    <w:p w14:paraId="6681F8FF" w14:textId="77777777" w:rsidR="00F6321F" w:rsidRPr="003E4C33" w:rsidRDefault="00F6321F" w:rsidP="00CB53BA">
      <w:pPr>
        <w:ind w:firstLine="708"/>
        <w:contextualSpacing/>
        <w:jc w:val="both"/>
        <w:rPr>
          <w:sz w:val="28"/>
          <w:szCs w:val="28"/>
        </w:rPr>
      </w:pPr>
      <w:r w:rsidRPr="003E4C33">
        <w:rPr>
          <w:sz w:val="28"/>
          <w:szCs w:val="28"/>
        </w:rPr>
        <w:t xml:space="preserve">Відбулося 208 заходів, які відвідало 75019 населення, з них 30874 дітей. </w:t>
      </w:r>
    </w:p>
    <w:p w14:paraId="233A2F25" w14:textId="77777777" w:rsidR="00F6321F" w:rsidRPr="00F6321F" w:rsidRDefault="00F6321F" w:rsidP="00CB53BA">
      <w:pPr>
        <w:ind w:firstLine="708"/>
        <w:contextualSpacing/>
        <w:jc w:val="both"/>
        <w:rPr>
          <w:sz w:val="28"/>
          <w:szCs w:val="28"/>
        </w:rPr>
      </w:pPr>
      <w:r w:rsidRPr="003E4C33">
        <w:rPr>
          <w:sz w:val="28"/>
          <w:szCs w:val="28"/>
        </w:rPr>
        <w:t>При КЗ «</w:t>
      </w:r>
      <w:proofErr w:type="spellStart"/>
      <w:r w:rsidRPr="003E4C33">
        <w:rPr>
          <w:sz w:val="28"/>
          <w:szCs w:val="28"/>
        </w:rPr>
        <w:t>Славутський</w:t>
      </w:r>
      <w:proofErr w:type="spellEnd"/>
      <w:r w:rsidRPr="003E4C33">
        <w:rPr>
          <w:sz w:val="28"/>
          <w:szCs w:val="28"/>
        </w:rPr>
        <w:t xml:space="preserve"> міський Палац культури» функціонує</w:t>
      </w:r>
      <w:r w:rsidRPr="00F6321F">
        <w:rPr>
          <w:sz w:val="28"/>
          <w:szCs w:val="28"/>
        </w:rPr>
        <w:t xml:space="preserve"> 16 гуртків художньої самодіяльності в напрямку: хореографія, вокал, драматичне та циркове мистецтво. Всіх учасників гуртків - 295 осіб. Також в закладі працює 3 любительських об’єднання, в яких бере участь 115 учасників. Всього при закладі займається 410 учасників, з них 227 - діти. </w:t>
      </w:r>
    </w:p>
    <w:p w14:paraId="0A2F767C" w14:textId="2C5D15D5" w:rsidR="00F6321F" w:rsidRPr="00F6321F" w:rsidRDefault="00F6321F" w:rsidP="00CB53BA">
      <w:pPr>
        <w:ind w:firstLine="708"/>
        <w:contextualSpacing/>
        <w:jc w:val="both"/>
        <w:rPr>
          <w:color w:val="000000" w:themeColor="text1"/>
          <w:sz w:val="28"/>
          <w:szCs w:val="28"/>
        </w:rPr>
      </w:pPr>
      <w:r w:rsidRPr="00F6321F">
        <w:rPr>
          <w:sz w:val="28"/>
          <w:szCs w:val="28"/>
        </w:rPr>
        <w:lastRenderedPageBreak/>
        <w:t>КЗ «</w:t>
      </w:r>
      <w:proofErr w:type="spellStart"/>
      <w:r w:rsidRPr="00F6321F">
        <w:rPr>
          <w:sz w:val="28"/>
          <w:szCs w:val="28"/>
        </w:rPr>
        <w:t>Славутський</w:t>
      </w:r>
      <w:proofErr w:type="spellEnd"/>
      <w:r w:rsidRPr="00F6321F">
        <w:rPr>
          <w:sz w:val="28"/>
          <w:szCs w:val="28"/>
        </w:rPr>
        <w:t xml:space="preserve"> міський Палац культури» </w:t>
      </w:r>
      <w:r w:rsidR="00CD7DCE">
        <w:rPr>
          <w:sz w:val="28"/>
          <w:szCs w:val="28"/>
        </w:rPr>
        <w:t xml:space="preserve">систематично </w:t>
      </w:r>
      <w:r w:rsidRPr="00F6321F">
        <w:rPr>
          <w:sz w:val="28"/>
          <w:szCs w:val="28"/>
        </w:rPr>
        <w:t xml:space="preserve">співпрацює з волонтерськими організаціями нашої громади. Під час проведення благодійних концертів </w:t>
      </w:r>
      <w:proofErr w:type="spellStart"/>
      <w:r w:rsidRPr="00F6321F">
        <w:rPr>
          <w:sz w:val="28"/>
          <w:szCs w:val="28"/>
        </w:rPr>
        <w:t>Славутського</w:t>
      </w:r>
      <w:proofErr w:type="spellEnd"/>
      <w:r w:rsidRPr="00F6321F">
        <w:rPr>
          <w:sz w:val="28"/>
          <w:szCs w:val="28"/>
        </w:rPr>
        <w:t xml:space="preserve"> міського Палацу культури було зібрано </w:t>
      </w:r>
      <w:r w:rsidRPr="00F6321F">
        <w:rPr>
          <w:color w:val="000000" w:themeColor="text1"/>
          <w:sz w:val="28"/>
          <w:szCs w:val="28"/>
        </w:rPr>
        <w:t xml:space="preserve">266,98 тис. грн. </w:t>
      </w:r>
    </w:p>
    <w:p w14:paraId="59E136EE" w14:textId="3617D606" w:rsidR="00F6321F" w:rsidRPr="00F6321F" w:rsidRDefault="00F6321F" w:rsidP="00CB53BA">
      <w:pPr>
        <w:ind w:firstLine="708"/>
        <w:contextualSpacing/>
        <w:jc w:val="both"/>
        <w:rPr>
          <w:sz w:val="28"/>
          <w:szCs w:val="28"/>
        </w:rPr>
      </w:pPr>
      <w:r w:rsidRPr="00F6321F">
        <w:rPr>
          <w:sz w:val="28"/>
          <w:szCs w:val="28"/>
        </w:rPr>
        <w:t>Станом на 01.01.2026 р. КЗ «</w:t>
      </w:r>
      <w:proofErr w:type="spellStart"/>
      <w:r w:rsidRPr="00F6321F">
        <w:rPr>
          <w:sz w:val="28"/>
          <w:szCs w:val="28"/>
        </w:rPr>
        <w:t>Славутський</w:t>
      </w:r>
      <w:proofErr w:type="spellEnd"/>
      <w:r w:rsidRPr="00F6321F">
        <w:rPr>
          <w:sz w:val="28"/>
          <w:szCs w:val="28"/>
        </w:rPr>
        <w:t xml:space="preserve"> міський Палац культури» було надано платних послуг на суму 319,04 тис.</w:t>
      </w:r>
      <w:r w:rsidR="00764FC5">
        <w:rPr>
          <w:sz w:val="28"/>
          <w:szCs w:val="28"/>
        </w:rPr>
        <w:t xml:space="preserve"> </w:t>
      </w:r>
      <w:r w:rsidRPr="00F6321F">
        <w:rPr>
          <w:sz w:val="28"/>
          <w:szCs w:val="28"/>
        </w:rPr>
        <w:t xml:space="preserve">грн. </w:t>
      </w:r>
    </w:p>
    <w:p w14:paraId="30053808" w14:textId="77777777" w:rsidR="00F6321F" w:rsidRPr="003E4C33" w:rsidRDefault="00F6321F" w:rsidP="00CB53BA">
      <w:pPr>
        <w:ind w:firstLine="708"/>
        <w:contextualSpacing/>
        <w:jc w:val="both"/>
        <w:rPr>
          <w:sz w:val="28"/>
          <w:szCs w:val="28"/>
        </w:rPr>
      </w:pPr>
      <w:proofErr w:type="spellStart"/>
      <w:r w:rsidRPr="003E4C33">
        <w:rPr>
          <w:sz w:val="28"/>
          <w:szCs w:val="28"/>
        </w:rPr>
        <w:t>Славутським</w:t>
      </w:r>
      <w:proofErr w:type="spellEnd"/>
      <w:r w:rsidRPr="003E4C33">
        <w:rPr>
          <w:sz w:val="28"/>
          <w:szCs w:val="28"/>
        </w:rPr>
        <w:t xml:space="preserve"> муніципальним духовим оркестром прийнято участь в 84-ох заходах, з них 77  церемоній поховання, 7 загальноміські заходи. </w:t>
      </w:r>
    </w:p>
    <w:p w14:paraId="53435024" w14:textId="77777777" w:rsidR="00F6321F" w:rsidRPr="003E4C33" w:rsidRDefault="00F6321F" w:rsidP="00CB53BA">
      <w:pPr>
        <w:ind w:firstLine="708"/>
        <w:contextualSpacing/>
        <w:jc w:val="both"/>
        <w:rPr>
          <w:sz w:val="28"/>
          <w:szCs w:val="28"/>
        </w:rPr>
      </w:pPr>
      <w:r w:rsidRPr="003E4C33">
        <w:rPr>
          <w:sz w:val="28"/>
          <w:szCs w:val="28"/>
        </w:rPr>
        <w:t xml:space="preserve">Станом на 01.01.2026 р. оркестром надано платних послуг на суму 46,0 тис. грн. </w:t>
      </w:r>
    </w:p>
    <w:p w14:paraId="5866489F" w14:textId="77777777" w:rsidR="00F6321F" w:rsidRPr="003E4C33" w:rsidRDefault="00F6321F" w:rsidP="00CB53BA">
      <w:pPr>
        <w:ind w:firstLine="708"/>
        <w:contextualSpacing/>
        <w:jc w:val="both"/>
        <w:rPr>
          <w:sz w:val="28"/>
          <w:szCs w:val="28"/>
        </w:rPr>
      </w:pPr>
      <w:r w:rsidRPr="003E4C33">
        <w:rPr>
          <w:sz w:val="28"/>
          <w:szCs w:val="28"/>
        </w:rPr>
        <w:t>Станом на 01.01.2026 рік учасниками аматорських колективів, які займають</w:t>
      </w:r>
      <w:r w:rsidR="009E4C1E">
        <w:rPr>
          <w:sz w:val="28"/>
          <w:szCs w:val="28"/>
        </w:rPr>
        <w:t>ся у Міському центрі культурно -</w:t>
      </w:r>
      <w:r w:rsidRPr="003E4C33">
        <w:rPr>
          <w:sz w:val="28"/>
          <w:szCs w:val="28"/>
        </w:rPr>
        <w:t xml:space="preserve"> мистецьких ініціатив, було організовано та проведено 13 заходів, зокрема: прем’єри в</w:t>
      </w:r>
      <w:r w:rsidR="009E4C1E">
        <w:rPr>
          <w:sz w:val="28"/>
          <w:szCs w:val="28"/>
        </w:rPr>
        <w:t>ід театральної студії, майстер -</w:t>
      </w:r>
      <w:r w:rsidRPr="003E4C33">
        <w:rPr>
          <w:sz w:val="28"/>
          <w:szCs w:val="28"/>
        </w:rPr>
        <w:t xml:space="preserve"> класи, семінари - тренінги та кінопокази, шахові турніри, зустрічі, </w:t>
      </w:r>
      <w:proofErr w:type="spellStart"/>
      <w:r w:rsidRPr="003E4C33">
        <w:rPr>
          <w:sz w:val="28"/>
          <w:szCs w:val="28"/>
        </w:rPr>
        <w:t>івенти</w:t>
      </w:r>
      <w:proofErr w:type="spellEnd"/>
      <w:r w:rsidRPr="003E4C33">
        <w:rPr>
          <w:sz w:val="28"/>
          <w:szCs w:val="28"/>
        </w:rPr>
        <w:t xml:space="preserve"> та «Музичні посиденьки», які відвідало 984 особи. </w:t>
      </w:r>
    </w:p>
    <w:p w14:paraId="66FCE9E7" w14:textId="77777777" w:rsidR="00F6321F" w:rsidRPr="003E4C33" w:rsidRDefault="00F6321F" w:rsidP="00CB53BA">
      <w:pPr>
        <w:ind w:firstLine="708"/>
        <w:contextualSpacing/>
        <w:jc w:val="both"/>
        <w:rPr>
          <w:sz w:val="28"/>
          <w:szCs w:val="28"/>
        </w:rPr>
      </w:pPr>
      <w:r w:rsidRPr="003E4C33">
        <w:rPr>
          <w:sz w:val="28"/>
          <w:szCs w:val="28"/>
        </w:rPr>
        <w:t xml:space="preserve">При закладі функціонує 8 гуртків художньої самодіяльності та любительські об’єднання. Всіх учасників гуртків 80 осіб. </w:t>
      </w:r>
    </w:p>
    <w:p w14:paraId="0FA64393" w14:textId="77777777" w:rsidR="00F6321F" w:rsidRPr="003E4C33" w:rsidRDefault="00F6321F" w:rsidP="00CB53BA">
      <w:pPr>
        <w:ind w:firstLine="708"/>
        <w:contextualSpacing/>
        <w:jc w:val="both"/>
        <w:rPr>
          <w:sz w:val="28"/>
          <w:szCs w:val="28"/>
        </w:rPr>
      </w:pPr>
      <w:r w:rsidRPr="003E4C33">
        <w:rPr>
          <w:sz w:val="28"/>
          <w:szCs w:val="28"/>
        </w:rPr>
        <w:t>В Мистецькій школі «</w:t>
      </w:r>
      <w:proofErr w:type="spellStart"/>
      <w:r w:rsidRPr="003E4C33">
        <w:rPr>
          <w:sz w:val="28"/>
          <w:szCs w:val="28"/>
        </w:rPr>
        <w:t>Славутська</w:t>
      </w:r>
      <w:proofErr w:type="spellEnd"/>
      <w:r w:rsidRPr="003E4C33">
        <w:rPr>
          <w:sz w:val="28"/>
          <w:szCs w:val="28"/>
        </w:rPr>
        <w:t xml:space="preserve"> школа мистецтв» протягом 2025 року навчалося 380 учнів. В закладі працює 24 викладачі. Функціонує 4 відділи: </w:t>
      </w:r>
    </w:p>
    <w:p w14:paraId="787B0D28" w14:textId="77777777" w:rsidR="00F6321F" w:rsidRPr="003E4C33" w:rsidRDefault="00F6321F" w:rsidP="00CB53BA">
      <w:pPr>
        <w:ind w:firstLine="708"/>
        <w:contextualSpacing/>
        <w:jc w:val="both"/>
        <w:rPr>
          <w:sz w:val="28"/>
          <w:szCs w:val="28"/>
        </w:rPr>
      </w:pPr>
      <w:r w:rsidRPr="003E4C33">
        <w:rPr>
          <w:sz w:val="28"/>
          <w:szCs w:val="28"/>
        </w:rPr>
        <w:t xml:space="preserve">• відділ фортепіано; </w:t>
      </w:r>
    </w:p>
    <w:p w14:paraId="23B49E8F" w14:textId="77777777" w:rsidR="00F6321F" w:rsidRPr="00F6321F" w:rsidRDefault="00F6321F" w:rsidP="00CB53BA">
      <w:pPr>
        <w:ind w:firstLine="708"/>
        <w:contextualSpacing/>
        <w:jc w:val="both"/>
        <w:rPr>
          <w:sz w:val="28"/>
          <w:szCs w:val="28"/>
        </w:rPr>
      </w:pPr>
      <w:r w:rsidRPr="00F6321F">
        <w:rPr>
          <w:sz w:val="28"/>
          <w:szCs w:val="28"/>
        </w:rPr>
        <w:t xml:space="preserve">• відділ народної та інструментальної музики; </w:t>
      </w:r>
    </w:p>
    <w:p w14:paraId="6333A47F" w14:textId="77777777" w:rsidR="00F6321F" w:rsidRPr="00F6321F" w:rsidRDefault="0081223E" w:rsidP="00CB53BA">
      <w:pPr>
        <w:ind w:firstLine="708"/>
        <w:contextualSpacing/>
        <w:jc w:val="both"/>
        <w:rPr>
          <w:sz w:val="28"/>
          <w:szCs w:val="28"/>
        </w:rPr>
      </w:pPr>
      <w:r>
        <w:rPr>
          <w:sz w:val="28"/>
          <w:szCs w:val="28"/>
        </w:rPr>
        <w:t>• теоретично -</w:t>
      </w:r>
      <w:r w:rsidR="00F6321F" w:rsidRPr="00F6321F">
        <w:rPr>
          <w:sz w:val="28"/>
          <w:szCs w:val="28"/>
        </w:rPr>
        <w:t xml:space="preserve"> хоровий відділ;</w:t>
      </w:r>
    </w:p>
    <w:p w14:paraId="4F3A8017" w14:textId="77777777" w:rsidR="00F6321F" w:rsidRPr="00F6321F" w:rsidRDefault="00F6321F" w:rsidP="00CB53BA">
      <w:pPr>
        <w:ind w:firstLine="708"/>
        <w:contextualSpacing/>
        <w:jc w:val="both"/>
        <w:rPr>
          <w:sz w:val="28"/>
          <w:szCs w:val="28"/>
        </w:rPr>
      </w:pPr>
      <w:r w:rsidRPr="00F6321F">
        <w:rPr>
          <w:sz w:val="28"/>
          <w:szCs w:val="28"/>
        </w:rPr>
        <w:t xml:space="preserve"> • відділ хореографії. </w:t>
      </w:r>
    </w:p>
    <w:p w14:paraId="1250D809" w14:textId="77777777" w:rsidR="00F6321F" w:rsidRPr="00F6321F" w:rsidRDefault="00F6321F" w:rsidP="00CB53BA">
      <w:pPr>
        <w:ind w:firstLine="708"/>
        <w:contextualSpacing/>
        <w:jc w:val="both"/>
        <w:rPr>
          <w:sz w:val="28"/>
          <w:szCs w:val="28"/>
        </w:rPr>
      </w:pPr>
      <w:r w:rsidRPr="00F6321F">
        <w:rPr>
          <w:sz w:val="28"/>
          <w:szCs w:val="28"/>
        </w:rPr>
        <w:t>та 2 класи:</w:t>
      </w:r>
    </w:p>
    <w:p w14:paraId="427C9767" w14:textId="77777777" w:rsidR="00F6321F" w:rsidRPr="00F6321F" w:rsidRDefault="00F6321F" w:rsidP="00CB53BA">
      <w:pPr>
        <w:ind w:firstLine="708"/>
        <w:contextualSpacing/>
        <w:jc w:val="both"/>
        <w:rPr>
          <w:sz w:val="28"/>
          <w:szCs w:val="28"/>
        </w:rPr>
      </w:pPr>
      <w:r w:rsidRPr="00F6321F">
        <w:rPr>
          <w:sz w:val="28"/>
          <w:szCs w:val="28"/>
        </w:rPr>
        <w:t xml:space="preserve">• образотворчого мистецтва; </w:t>
      </w:r>
    </w:p>
    <w:p w14:paraId="40C924DB" w14:textId="77777777" w:rsidR="00F6321F" w:rsidRPr="00F6321F" w:rsidRDefault="00F6321F" w:rsidP="00CB53BA">
      <w:pPr>
        <w:ind w:firstLine="708"/>
        <w:contextualSpacing/>
        <w:jc w:val="both"/>
        <w:rPr>
          <w:sz w:val="28"/>
          <w:szCs w:val="28"/>
        </w:rPr>
      </w:pPr>
      <w:r w:rsidRPr="00F6321F">
        <w:rPr>
          <w:sz w:val="28"/>
          <w:szCs w:val="28"/>
        </w:rPr>
        <w:t>• декоративно-прикладного мистецтва.</w:t>
      </w:r>
    </w:p>
    <w:p w14:paraId="7F97C89C" w14:textId="77777777" w:rsidR="00F6321F" w:rsidRPr="00F6321F" w:rsidRDefault="00F6321F" w:rsidP="00CB53BA">
      <w:pPr>
        <w:ind w:firstLine="708"/>
        <w:contextualSpacing/>
        <w:jc w:val="both"/>
        <w:rPr>
          <w:sz w:val="28"/>
          <w:szCs w:val="28"/>
        </w:rPr>
      </w:pPr>
      <w:r w:rsidRPr="00F6321F">
        <w:rPr>
          <w:sz w:val="28"/>
          <w:szCs w:val="28"/>
        </w:rPr>
        <w:t xml:space="preserve">Учні та викладачі Школи мистецтв регулярно підтверджують свою майстерність на конкурсах міського, обласного, всеукраїнського, міжнародного рівнів. Протягом 2025 року учні разом зі своїми викладачами взяли участь у </w:t>
      </w:r>
      <w:r w:rsidRPr="00F6321F">
        <w:rPr>
          <w:color w:val="000000" w:themeColor="text1"/>
          <w:sz w:val="28"/>
          <w:szCs w:val="28"/>
        </w:rPr>
        <w:t>55</w:t>
      </w:r>
      <w:r w:rsidRPr="00F6321F">
        <w:rPr>
          <w:color w:val="FF0000"/>
          <w:sz w:val="28"/>
          <w:szCs w:val="28"/>
        </w:rPr>
        <w:t xml:space="preserve"> </w:t>
      </w:r>
      <w:r w:rsidRPr="00F6321F">
        <w:rPr>
          <w:sz w:val="28"/>
          <w:szCs w:val="28"/>
        </w:rPr>
        <w:t xml:space="preserve">конкурсах та фестивалях, зокрема: </w:t>
      </w:r>
    </w:p>
    <w:p w14:paraId="7CF80DD1" w14:textId="77777777" w:rsidR="00F6321F" w:rsidRPr="00F6321F" w:rsidRDefault="00F6321F" w:rsidP="00CB53BA">
      <w:pPr>
        <w:ind w:firstLine="708"/>
        <w:contextualSpacing/>
        <w:jc w:val="both"/>
        <w:rPr>
          <w:color w:val="000000" w:themeColor="text1"/>
          <w:sz w:val="28"/>
          <w:szCs w:val="28"/>
        </w:rPr>
      </w:pPr>
      <w:r w:rsidRPr="00F6321F">
        <w:rPr>
          <w:sz w:val="28"/>
          <w:szCs w:val="28"/>
        </w:rPr>
        <w:t>- Мі</w:t>
      </w:r>
      <w:r w:rsidR="0081223E">
        <w:rPr>
          <w:sz w:val="28"/>
          <w:szCs w:val="28"/>
        </w:rPr>
        <w:t>жнародні -</w:t>
      </w:r>
      <w:r w:rsidRPr="00F6321F">
        <w:rPr>
          <w:sz w:val="28"/>
          <w:szCs w:val="28"/>
        </w:rPr>
        <w:t xml:space="preserve"> </w:t>
      </w:r>
      <w:r w:rsidRPr="00F6321F">
        <w:rPr>
          <w:color w:val="000000" w:themeColor="text1"/>
          <w:sz w:val="28"/>
          <w:szCs w:val="28"/>
        </w:rPr>
        <w:t xml:space="preserve">12; </w:t>
      </w:r>
    </w:p>
    <w:p w14:paraId="53370296" w14:textId="77777777" w:rsidR="00F6321F" w:rsidRPr="00F6321F" w:rsidRDefault="00F6321F" w:rsidP="00CB53BA">
      <w:pPr>
        <w:ind w:firstLine="708"/>
        <w:contextualSpacing/>
        <w:jc w:val="both"/>
        <w:rPr>
          <w:color w:val="000000" w:themeColor="text1"/>
          <w:sz w:val="28"/>
          <w:szCs w:val="28"/>
        </w:rPr>
      </w:pPr>
      <w:r w:rsidRPr="00F6321F">
        <w:rPr>
          <w:color w:val="000000" w:themeColor="text1"/>
          <w:sz w:val="28"/>
          <w:szCs w:val="28"/>
        </w:rPr>
        <w:t xml:space="preserve">- Всеукраїнські - 30; </w:t>
      </w:r>
    </w:p>
    <w:p w14:paraId="006B117B" w14:textId="77777777" w:rsidR="00F6321F" w:rsidRPr="00F6321F" w:rsidRDefault="0081223E" w:rsidP="00CB53BA">
      <w:pPr>
        <w:ind w:firstLine="708"/>
        <w:contextualSpacing/>
        <w:jc w:val="both"/>
        <w:rPr>
          <w:color w:val="000000" w:themeColor="text1"/>
          <w:sz w:val="28"/>
          <w:szCs w:val="28"/>
        </w:rPr>
      </w:pPr>
      <w:r>
        <w:rPr>
          <w:color w:val="000000" w:themeColor="text1"/>
          <w:sz w:val="28"/>
          <w:szCs w:val="28"/>
        </w:rPr>
        <w:t>- Обласні -</w:t>
      </w:r>
      <w:r w:rsidR="00F6321F" w:rsidRPr="00F6321F">
        <w:rPr>
          <w:color w:val="000000" w:themeColor="text1"/>
          <w:sz w:val="28"/>
          <w:szCs w:val="28"/>
        </w:rPr>
        <w:t xml:space="preserve"> 12;</w:t>
      </w:r>
    </w:p>
    <w:p w14:paraId="268A5F1F" w14:textId="77777777" w:rsidR="00F6321F" w:rsidRPr="00F6321F" w:rsidRDefault="0081223E" w:rsidP="00CB53BA">
      <w:pPr>
        <w:ind w:firstLine="708"/>
        <w:contextualSpacing/>
        <w:jc w:val="both"/>
        <w:rPr>
          <w:color w:val="000000" w:themeColor="text1"/>
          <w:sz w:val="28"/>
          <w:szCs w:val="28"/>
        </w:rPr>
      </w:pPr>
      <w:r>
        <w:rPr>
          <w:color w:val="000000" w:themeColor="text1"/>
          <w:sz w:val="28"/>
          <w:szCs w:val="28"/>
        </w:rPr>
        <w:t>- Регіональні -</w:t>
      </w:r>
      <w:r w:rsidR="00F6321F" w:rsidRPr="00F6321F">
        <w:rPr>
          <w:color w:val="000000" w:themeColor="text1"/>
          <w:sz w:val="28"/>
          <w:szCs w:val="28"/>
        </w:rPr>
        <w:t xml:space="preserve"> 1.</w:t>
      </w:r>
    </w:p>
    <w:p w14:paraId="256FEE06" w14:textId="786E56DA" w:rsidR="00F6321F" w:rsidRPr="00F6321F" w:rsidRDefault="005E2138" w:rsidP="00CB53BA">
      <w:pPr>
        <w:ind w:firstLine="708"/>
        <w:contextualSpacing/>
        <w:jc w:val="both"/>
        <w:rPr>
          <w:sz w:val="28"/>
          <w:szCs w:val="28"/>
        </w:rPr>
      </w:pPr>
      <w:r>
        <w:rPr>
          <w:sz w:val="28"/>
          <w:szCs w:val="28"/>
        </w:rPr>
        <w:t xml:space="preserve">Протягом року </w:t>
      </w:r>
      <w:r w:rsidR="00F6321F" w:rsidRPr="00F6321F">
        <w:rPr>
          <w:sz w:val="28"/>
          <w:szCs w:val="28"/>
        </w:rPr>
        <w:t xml:space="preserve">викладачами та учнями було проведено </w:t>
      </w:r>
      <w:r w:rsidR="00F6321F" w:rsidRPr="00F6321F">
        <w:rPr>
          <w:color w:val="000000" w:themeColor="text1"/>
          <w:sz w:val="28"/>
          <w:szCs w:val="28"/>
        </w:rPr>
        <w:t xml:space="preserve">77 </w:t>
      </w:r>
      <w:r w:rsidR="00F6321F" w:rsidRPr="00F6321F">
        <w:rPr>
          <w:sz w:val="28"/>
          <w:szCs w:val="28"/>
        </w:rPr>
        <w:t xml:space="preserve">культурно - мистецьких заходів. </w:t>
      </w:r>
    </w:p>
    <w:p w14:paraId="520B1F47" w14:textId="77777777" w:rsidR="00F6321F" w:rsidRPr="00F6321F" w:rsidRDefault="00F6321F" w:rsidP="00CB53BA">
      <w:pPr>
        <w:ind w:firstLine="708"/>
        <w:contextualSpacing/>
        <w:jc w:val="both"/>
        <w:rPr>
          <w:sz w:val="28"/>
          <w:szCs w:val="28"/>
        </w:rPr>
      </w:pPr>
      <w:r w:rsidRPr="00F6321F">
        <w:rPr>
          <w:sz w:val="28"/>
          <w:szCs w:val="28"/>
        </w:rPr>
        <w:t xml:space="preserve">Викладачі художнього відділу оформили </w:t>
      </w:r>
      <w:r w:rsidRPr="00F6321F">
        <w:rPr>
          <w:color w:val="000000" w:themeColor="text1"/>
          <w:sz w:val="28"/>
          <w:szCs w:val="28"/>
        </w:rPr>
        <w:t xml:space="preserve">25 </w:t>
      </w:r>
      <w:r w:rsidRPr="00F6321F">
        <w:rPr>
          <w:sz w:val="28"/>
          <w:szCs w:val="28"/>
        </w:rPr>
        <w:t xml:space="preserve">виставок художніх робіт учнів та провели </w:t>
      </w:r>
      <w:r w:rsidRPr="00F6321F">
        <w:rPr>
          <w:color w:val="000000" w:themeColor="text1"/>
          <w:sz w:val="28"/>
          <w:szCs w:val="28"/>
        </w:rPr>
        <w:t xml:space="preserve">17 </w:t>
      </w:r>
      <w:r w:rsidR="0081223E">
        <w:rPr>
          <w:sz w:val="28"/>
          <w:szCs w:val="28"/>
        </w:rPr>
        <w:t>майстер -</w:t>
      </w:r>
      <w:r w:rsidRPr="00F6321F">
        <w:rPr>
          <w:sz w:val="28"/>
          <w:szCs w:val="28"/>
        </w:rPr>
        <w:t xml:space="preserve"> класів. </w:t>
      </w:r>
    </w:p>
    <w:p w14:paraId="0FBBC6BE" w14:textId="77777777" w:rsidR="00F6321F" w:rsidRPr="00F6321F" w:rsidRDefault="00F6321F" w:rsidP="00CB53BA">
      <w:pPr>
        <w:ind w:firstLine="708"/>
        <w:contextualSpacing/>
        <w:jc w:val="both"/>
        <w:rPr>
          <w:sz w:val="28"/>
          <w:szCs w:val="28"/>
        </w:rPr>
      </w:pPr>
      <w:r w:rsidRPr="00F6321F">
        <w:rPr>
          <w:color w:val="000000" w:themeColor="text1"/>
          <w:sz w:val="28"/>
          <w:szCs w:val="28"/>
        </w:rPr>
        <w:t xml:space="preserve">Головною </w:t>
      </w:r>
      <w:r w:rsidRPr="00F6321F">
        <w:rPr>
          <w:sz w:val="28"/>
          <w:szCs w:val="28"/>
        </w:rPr>
        <w:t xml:space="preserve">подією в закладі було проведення конкурсу української народної культури «Серце України», де прийняло участь більш як 400 учасників з 5 областей України. </w:t>
      </w:r>
    </w:p>
    <w:p w14:paraId="31C41E06" w14:textId="77777777" w:rsidR="00F6321F" w:rsidRPr="00F6321F" w:rsidRDefault="00F6321F" w:rsidP="00CB53BA">
      <w:pPr>
        <w:ind w:firstLine="708"/>
        <w:contextualSpacing/>
        <w:jc w:val="both"/>
        <w:rPr>
          <w:sz w:val="28"/>
          <w:szCs w:val="28"/>
        </w:rPr>
      </w:pPr>
      <w:r w:rsidRPr="00F6321F">
        <w:rPr>
          <w:sz w:val="28"/>
          <w:szCs w:val="28"/>
        </w:rPr>
        <w:t xml:space="preserve">Фінансове забезпечення закладу здійснюється за кошти місцевого бюджету, а також батьківської плати. </w:t>
      </w:r>
    </w:p>
    <w:p w14:paraId="4BC08C18" w14:textId="77777777" w:rsidR="00F6321F" w:rsidRPr="003E4C33" w:rsidRDefault="00F6321F" w:rsidP="00CB53BA">
      <w:pPr>
        <w:ind w:firstLine="708"/>
        <w:contextualSpacing/>
        <w:jc w:val="both"/>
        <w:rPr>
          <w:color w:val="000000" w:themeColor="text1"/>
          <w:sz w:val="28"/>
          <w:szCs w:val="28"/>
        </w:rPr>
      </w:pPr>
      <w:r w:rsidRPr="00F6321F">
        <w:rPr>
          <w:color w:val="000000" w:themeColor="text1"/>
          <w:sz w:val="28"/>
          <w:szCs w:val="28"/>
        </w:rPr>
        <w:lastRenderedPageBreak/>
        <w:t xml:space="preserve">На підтримку ЗСУ було проведено 11 благодійних заходів, загальна сума зібраних коштів складає 105870,00 грн, кошти були спрямовані на ремонт евакуаційного авто, </w:t>
      </w:r>
      <w:r w:rsidRPr="003E4C33">
        <w:rPr>
          <w:color w:val="000000" w:themeColor="text1"/>
          <w:sz w:val="28"/>
          <w:szCs w:val="28"/>
        </w:rPr>
        <w:t xml:space="preserve">придбання </w:t>
      </w:r>
      <w:proofErr w:type="spellStart"/>
      <w:r w:rsidRPr="003E4C33">
        <w:rPr>
          <w:color w:val="000000" w:themeColor="text1"/>
          <w:sz w:val="28"/>
          <w:szCs w:val="28"/>
        </w:rPr>
        <w:t>дронів</w:t>
      </w:r>
      <w:proofErr w:type="spellEnd"/>
      <w:r w:rsidRPr="003E4C33">
        <w:rPr>
          <w:color w:val="000000" w:themeColor="text1"/>
          <w:sz w:val="28"/>
          <w:szCs w:val="28"/>
        </w:rPr>
        <w:t xml:space="preserve"> та </w:t>
      </w:r>
      <w:proofErr w:type="spellStart"/>
      <w:r w:rsidRPr="0081223E">
        <w:rPr>
          <w:rStyle w:val="ad"/>
          <w:b w:val="0"/>
          <w:color w:val="000000" w:themeColor="text1"/>
          <w:sz w:val="28"/>
          <w:szCs w:val="28"/>
          <w:shd w:val="clear" w:color="auto" w:fill="FFFFFF"/>
        </w:rPr>
        <w:t>Starlink</w:t>
      </w:r>
      <w:proofErr w:type="spellEnd"/>
      <w:r w:rsidRPr="0081223E">
        <w:rPr>
          <w:b/>
          <w:color w:val="000000" w:themeColor="text1"/>
          <w:sz w:val="28"/>
          <w:szCs w:val="28"/>
        </w:rPr>
        <w:t>.</w:t>
      </w:r>
      <w:r w:rsidRPr="003E4C33">
        <w:rPr>
          <w:color w:val="000000" w:themeColor="text1"/>
          <w:sz w:val="28"/>
          <w:szCs w:val="28"/>
        </w:rPr>
        <w:t xml:space="preserve"> </w:t>
      </w:r>
    </w:p>
    <w:p w14:paraId="34CB4C3C" w14:textId="77777777" w:rsidR="00F6321F" w:rsidRPr="003E4C33" w:rsidRDefault="00F6321F" w:rsidP="00CB53BA">
      <w:pPr>
        <w:ind w:firstLine="708"/>
        <w:contextualSpacing/>
        <w:jc w:val="both"/>
        <w:rPr>
          <w:sz w:val="28"/>
          <w:szCs w:val="28"/>
        </w:rPr>
      </w:pPr>
      <w:r w:rsidRPr="003E4C33">
        <w:rPr>
          <w:sz w:val="28"/>
          <w:szCs w:val="28"/>
        </w:rPr>
        <w:t>За 2025 рік Мистецькою школою «</w:t>
      </w:r>
      <w:proofErr w:type="spellStart"/>
      <w:r w:rsidRPr="003E4C33">
        <w:rPr>
          <w:sz w:val="28"/>
          <w:szCs w:val="28"/>
        </w:rPr>
        <w:t>Славутська</w:t>
      </w:r>
      <w:proofErr w:type="spellEnd"/>
      <w:r w:rsidRPr="003E4C33">
        <w:rPr>
          <w:sz w:val="28"/>
          <w:szCs w:val="28"/>
        </w:rPr>
        <w:t xml:space="preserve"> школа мистецтв» було надано платних послуг на суму 943,08 тис. грн.</w:t>
      </w:r>
    </w:p>
    <w:p w14:paraId="763879A1" w14:textId="77777777" w:rsidR="00F6321F" w:rsidRPr="00F6321F" w:rsidRDefault="00F6321F" w:rsidP="00CB53BA">
      <w:pPr>
        <w:ind w:firstLine="708"/>
        <w:contextualSpacing/>
        <w:jc w:val="both"/>
        <w:rPr>
          <w:sz w:val="28"/>
          <w:szCs w:val="28"/>
        </w:rPr>
      </w:pPr>
      <w:r w:rsidRPr="003E4C33">
        <w:rPr>
          <w:sz w:val="28"/>
          <w:szCs w:val="28"/>
        </w:rPr>
        <w:t>В КЗ «</w:t>
      </w:r>
      <w:proofErr w:type="spellStart"/>
      <w:r w:rsidRPr="003E4C33">
        <w:rPr>
          <w:sz w:val="28"/>
          <w:szCs w:val="28"/>
        </w:rPr>
        <w:t>Славутський</w:t>
      </w:r>
      <w:proofErr w:type="spellEnd"/>
      <w:r w:rsidRPr="003E4C33">
        <w:rPr>
          <w:sz w:val="28"/>
          <w:szCs w:val="28"/>
        </w:rPr>
        <w:t xml:space="preserve"> історичний музей» протягом</w:t>
      </w:r>
      <w:r w:rsidRPr="00F6321F">
        <w:rPr>
          <w:sz w:val="28"/>
          <w:szCs w:val="28"/>
        </w:rPr>
        <w:t xml:space="preserve"> 2025 року: </w:t>
      </w:r>
    </w:p>
    <w:p w14:paraId="6F9EFB8A" w14:textId="77777777" w:rsidR="00F6321F" w:rsidRPr="00F6321F" w:rsidRDefault="001609FD" w:rsidP="00CB53BA">
      <w:pPr>
        <w:ind w:firstLine="708"/>
        <w:contextualSpacing/>
        <w:jc w:val="both"/>
        <w:rPr>
          <w:sz w:val="28"/>
          <w:szCs w:val="28"/>
        </w:rPr>
      </w:pPr>
      <w:r>
        <w:rPr>
          <w:sz w:val="28"/>
          <w:szCs w:val="28"/>
        </w:rPr>
        <w:t>-</w:t>
      </w:r>
      <w:r w:rsidR="00F6321F" w:rsidRPr="00F6321F">
        <w:rPr>
          <w:sz w:val="28"/>
          <w:szCs w:val="28"/>
        </w:rPr>
        <w:t xml:space="preserve"> проведено</w:t>
      </w:r>
      <w:r>
        <w:rPr>
          <w:sz w:val="28"/>
          <w:szCs w:val="28"/>
        </w:rPr>
        <w:t xml:space="preserve"> 94 масових заходів, з них: 55 -</w:t>
      </w:r>
      <w:r w:rsidR="00F6321F" w:rsidRPr="00F6321F">
        <w:rPr>
          <w:sz w:val="28"/>
          <w:szCs w:val="28"/>
        </w:rPr>
        <w:t xml:space="preserve"> екскурсій залами музею, 17 - екскурсій по місту в т. ч. до парку «</w:t>
      </w:r>
      <w:r>
        <w:rPr>
          <w:sz w:val="28"/>
          <w:szCs w:val="28"/>
        </w:rPr>
        <w:t>Славутський-2», вулицями міста -</w:t>
      </w:r>
      <w:r w:rsidR="00F6321F" w:rsidRPr="00F6321F">
        <w:rPr>
          <w:sz w:val="28"/>
          <w:szCs w:val="28"/>
        </w:rPr>
        <w:t xml:space="preserve"> 4, до туристичної локації «Підземелля старого ринку» - 11, проведено 21 тематичних заходів та 1 конференція; </w:t>
      </w:r>
    </w:p>
    <w:p w14:paraId="4124C642" w14:textId="77777777" w:rsidR="00F6321F" w:rsidRPr="00F6321F" w:rsidRDefault="001609FD" w:rsidP="00CB53BA">
      <w:pPr>
        <w:ind w:firstLine="708"/>
        <w:contextualSpacing/>
        <w:jc w:val="both"/>
        <w:rPr>
          <w:sz w:val="28"/>
          <w:szCs w:val="28"/>
        </w:rPr>
      </w:pPr>
      <w:r>
        <w:rPr>
          <w:sz w:val="28"/>
          <w:szCs w:val="28"/>
        </w:rPr>
        <w:t>-</w:t>
      </w:r>
      <w:r w:rsidR="00F6321F" w:rsidRPr="00F6321F">
        <w:rPr>
          <w:sz w:val="28"/>
          <w:szCs w:val="28"/>
        </w:rPr>
        <w:t xml:space="preserve"> написано 30 публікацій в періодичній пресі та на сайті, 19 онлайн-презентацій,  створено 14 тимчасових виставок та 19 відеороликів з розміщенням на сторінці Фейсбук.</w:t>
      </w:r>
    </w:p>
    <w:p w14:paraId="3AD6A5D2" w14:textId="77777777" w:rsidR="00F6321F" w:rsidRPr="00F6321F" w:rsidRDefault="00F6321F" w:rsidP="00CB53BA">
      <w:pPr>
        <w:ind w:firstLine="708"/>
        <w:contextualSpacing/>
        <w:jc w:val="both"/>
        <w:rPr>
          <w:sz w:val="28"/>
          <w:szCs w:val="28"/>
        </w:rPr>
      </w:pPr>
      <w:r w:rsidRPr="00F6321F">
        <w:rPr>
          <w:sz w:val="28"/>
          <w:szCs w:val="28"/>
        </w:rPr>
        <w:t>КЗ «</w:t>
      </w:r>
      <w:proofErr w:type="spellStart"/>
      <w:r w:rsidRPr="00F6321F">
        <w:rPr>
          <w:sz w:val="28"/>
          <w:szCs w:val="28"/>
        </w:rPr>
        <w:t>Славутський</w:t>
      </w:r>
      <w:proofErr w:type="spellEnd"/>
      <w:r w:rsidRPr="00F6321F">
        <w:rPr>
          <w:sz w:val="28"/>
          <w:szCs w:val="28"/>
        </w:rPr>
        <w:t xml:space="preserve"> історичний музей» активно долучався до благодійних акцій на підтримку Збройних Сил, під час проведених заходів зібрано кошти на суму 14673 грн. Кошти передано для місцевих волонтерів, також допомога надавалася для воїнів на Вовчанський напрямок. </w:t>
      </w:r>
    </w:p>
    <w:p w14:paraId="57A44CF1" w14:textId="657F6833" w:rsidR="00F6321F" w:rsidRPr="00F6321F" w:rsidRDefault="00F6321F" w:rsidP="00CB53BA">
      <w:pPr>
        <w:ind w:firstLine="708"/>
        <w:contextualSpacing/>
        <w:jc w:val="both"/>
        <w:rPr>
          <w:sz w:val="28"/>
          <w:szCs w:val="28"/>
        </w:rPr>
      </w:pPr>
      <w:r w:rsidRPr="00F6321F">
        <w:rPr>
          <w:sz w:val="28"/>
          <w:szCs w:val="28"/>
        </w:rPr>
        <w:t>Історичний музей протягом ро</w:t>
      </w:r>
      <w:r w:rsidR="002D2C4D">
        <w:rPr>
          <w:sz w:val="28"/>
          <w:szCs w:val="28"/>
        </w:rPr>
        <w:t>ку відвідало 2335</w:t>
      </w:r>
      <w:r w:rsidR="005E2138">
        <w:rPr>
          <w:sz w:val="28"/>
          <w:szCs w:val="28"/>
        </w:rPr>
        <w:t xml:space="preserve"> осіб</w:t>
      </w:r>
      <w:r w:rsidR="002D2C4D">
        <w:rPr>
          <w:sz w:val="28"/>
          <w:szCs w:val="28"/>
        </w:rPr>
        <w:t xml:space="preserve">., в </w:t>
      </w:r>
      <w:proofErr w:type="spellStart"/>
      <w:r w:rsidR="002D2C4D">
        <w:rPr>
          <w:sz w:val="28"/>
          <w:szCs w:val="28"/>
        </w:rPr>
        <w:t>т.ч</w:t>
      </w:r>
      <w:proofErr w:type="spellEnd"/>
      <w:r w:rsidR="002D2C4D">
        <w:rPr>
          <w:sz w:val="28"/>
          <w:szCs w:val="28"/>
        </w:rPr>
        <w:t>. -</w:t>
      </w:r>
      <w:r w:rsidRPr="00F6321F">
        <w:rPr>
          <w:sz w:val="28"/>
          <w:szCs w:val="28"/>
        </w:rPr>
        <w:t xml:space="preserve"> 1584 дітей. </w:t>
      </w:r>
    </w:p>
    <w:p w14:paraId="5528A9B8" w14:textId="77777777" w:rsidR="00F6321F" w:rsidRPr="00F6321F" w:rsidRDefault="00F6321F" w:rsidP="00CB53BA">
      <w:pPr>
        <w:ind w:firstLine="708"/>
        <w:contextualSpacing/>
        <w:jc w:val="both"/>
        <w:rPr>
          <w:sz w:val="28"/>
          <w:szCs w:val="28"/>
        </w:rPr>
      </w:pPr>
      <w:r w:rsidRPr="00F6321F">
        <w:rPr>
          <w:sz w:val="28"/>
          <w:szCs w:val="28"/>
        </w:rPr>
        <w:t>За 2025 рік КЗ «</w:t>
      </w:r>
      <w:proofErr w:type="spellStart"/>
      <w:r w:rsidRPr="00F6321F">
        <w:rPr>
          <w:sz w:val="28"/>
          <w:szCs w:val="28"/>
        </w:rPr>
        <w:t>Славутський</w:t>
      </w:r>
      <w:proofErr w:type="spellEnd"/>
      <w:r w:rsidRPr="00F6321F">
        <w:rPr>
          <w:sz w:val="28"/>
          <w:szCs w:val="28"/>
        </w:rPr>
        <w:t xml:space="preserve"> історичний музей» було надано платних послуг на суму 27,96 тис. грн.</w:t>
      </w:r>
    </w:p>
    <w:p w14:paraId="1403CE77" w14:textId="77777777" w:rsidR="00F6321F" w:rsidRPr="00F6321F" w:rsidRDefault="00F6321F" w:rsidP="00CB53BA">
      <w:pPr>
        <w:ind w:firstLine="708"/>
        <w:contextualSpacing/>
        <w:jc w:val="both"/>
        <w:rPr>
          <w:sz w:val="28"/>
          <w:szCs w:val="28"/>
        </w:rPr>
      </w:pPr>
      <w:r w:rsidRPr="003E4C33">
        <w:rPr>
          <w:sz w:val="28"/>
          <w:szCs w:val="28"/>
        </w:rPr>
        <w:t xml:space="preserve">В Бібліотеці-філії для дітей Центральної міської бібліотеки </w:t>
      </w:r>
      <w:proofErr w:type="spellStart"/>
      <w:r w:rsidRPr="003E4C33">
        <w:rPr>
          <w:sz w:val="28"/>
          <w:szCs w:val="28"/>
        </w:rPr>
        <w:t>Славутської</w:t>
      </w:r>
      <w:proofErr w:type="spellEnd"/>
      <w:r w:rsidRPr="003E4C33">
        <w:rPr>
          <w:sz w:val="28"/>
          <w:szCs w:val="28"/>
        </w:rPr>
        <w:t xml:space="preserve"> територіальної громади протягом 2025 року проведено 49 соціокультурних</w:t>
      </w:r>
      <w:r w:rsidRPr="00F6321F">
        <w:rPr>
          <w:sz w:val="28"/>
          <w:szCs w:val="28"/>
        </w:rPr>
        <w:t xml:space="preserve"> заходи (конкурси, відео </w:t>
      </w:r>
      <w:proofErr w:type="spellStart"/>
      <w:r w:rsidRPr="00F6321F">
        <w:rPr>
          <w:sz w:val="28"/>
          <w:szCs w:val="28"/>
        </w:rPr>
        <w:t>проекти</w:t>
      </w:r>
      <w:proofErr w:type="spellEnd"/>
      <w:r w:rsidRPr="00F6321F">
        <w:rPr>
          <w:sz w:val="28"/>
          <w:szCs w:val="28"/>
        </w:rPr>
        <w:t xml:space="preserve">, акції, розважальні програми, майстер-класи, тематичні </w:t>
      </w:r>
      <w:proofErr w:type="spellStart"/>
      <w:r w:rsidRPr="00F6321F">
        <w:rPr>
          <w:sz w:val="28"/>
          <w:szCs w:val="28"/>
        </w:rPr>
        <w:t>уроки</w:t>
      </w:r>
      <w:proofErr w:type="spellEnd"/>
      <w:r w:rsidRPr="00F6321F">
        <w:rPr>
          <w:sz w:val="28"/>
          <w:szCs w:val="28"/>
        </w:rPr>
        <w:t xml:space="preserve">) та оформлено 107 книжкові виставки. Заходи відвідали 944 дітей. </w:t>
      </w:r>
    </w:p>
    <w:p w14:paraId="71145DCE" w14:textId="77777777" w:rsidR="00F6321F" w:rsidRPr="00F6321F" w:rsidRDefault="00F6321F" w:rsidP="00CB53BA">
      <w:pPr>
        <w:ind w:firstLine="708"/>
        <w:contextualSpacing/>
        <w:jc w:val="both"/>
        <w:rPr>
          <w:sz w:val="28"/>
          <w:szCs w:val="28"/>
        </w:rPr>
      </w:pPr>
      <w:r w:rsidRPr="00F6321F">
        <w:rPr>
          <w:sz w:val="28"/>
          <w:szCs w:val="28"/>
        </w:rPr>
        <w:t xml:space="preserve">В бібліотеці-філії для дітей проводяться заняття з учнями початкових класів в рамках </w:t>
      </w:r>
      <w:proofErr w:type="spellStart"/>
      <w:r w:rsidRPr="00F6321F">
        <w:rPr>
          <w:sz w:val="28"/>
          <w:szCs w:val="28"/>
        </w:rPr>
        <w:t>проекту</w:t>
      </w:r>
      <w:proofErr w:type="spellEnd"/>
      <w:r w:rsidRPr="00F6321F">
        <w:rPr>
          <w:sz w:val="28"/>
          <w:szCs w:val="28"/>
        </w:rPr>
        <w:t xml:space="preserve"> «</w:t>
      </w:r>
      <w:proofErr w:type="spellStart"/>
      <w:r w:rsidRPr="00F6321F">
        <w:rPr>
          <w:sz w:val="28"/>
          <w:szCs w:val="28"/>
        </w:rPr>
        <w:t>Бібліошкола</w:t>
      </w:r>
      <w:proofErr w:type="spellEnd"/>
      <w:r w:rsidRPr="00F6321F">
        <w:rPr>
          <w:sz w:val="28"/>
          <w:szCs w:val="28"/>
        </w:rPr>
        <w:t xml:space="preserve"> «Всезнайки» - проведено 4 заняття.</w:t>
      </w:r>
    </w:p>
    <w:p w14:paraId="355F98FB" w14:textId="53DDB0F4"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192 примірники на суму 52,4 тис. грн:</w:t>
      </w:r>
    </w:p>
    <w:p w14:paraId="2F7C9373" w14:textId="576FDA88"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платних коштів спеціального фонду у кількості 9 прим. на суму 2,6 тис.</w:t>
      </w:r>
      <w:r w:rsidR="005E2138">
        <w:rPr>
          <w:color w:val="000000"/>
          <w:sz w:val="28"/>
          <w:szCs w:val="28"/>
          <w:lang w:val="uk-UA"/>
        </w:rPr>
        <w:t xml:space="preserve"> </w:t>
      </w:r>
      <w:r w:rsidRPr="005E2138">
        <w:rPr>
          <w:color w:val="000000"/>
          <w:sz w:val="28"/>
          <w:szCs w:val="28"/>
          <w:lang w:val="uk-UA"/>
        </w:rPr>
        <w:t>грн.;</w:t>
      </w:r>
    </w:p>
    <w:p w14:paraId="59317A71" w14:textId="791F799B"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коштів бюджету розвитку у кількості 83 прим. на суму 24,3 тис.</w:t>
      </w:r>
      <w:r w:rsidR="005E2138">
        <w:rPr>
          <w:color w:val="000000"/>
          <w:sz w:val="28"/>
          <w:szCs w:val="28"/>
          <w:lang w:val="uk-UA"/>
        </w:rPr>
        <w:t xml:space="preserve"> </w:t>
      </w:r>
      <w:r w:rsidRPr="005E2138">
        <w:rPr>
          <w:color w:val="000000"/>
          <w:sz w:val="28"/>
          <w:szCs w:val="28"/>
          <w:lang w:val="uk-UA"/>
        </w:rPr>
        <w:t>грн.</w:t>
      </w:r>
    </w:p>
    <w:p w14:paraId="5A332ED2" w14:textId="63CD562D" w:rsidR="00F6321F" w:rsidRDefault="00F6321F" w:rsidP="00CB53BA">
      <w:pPr>
        <w:pStyle w:val="a4"/>
        <w:spacing w:before="0" w:beforeAutospacing="0" w:after="0" w:afterAutospacing="0"/>
        <w:ind w:firstLine="708"/>
        <w:contextualSpacing/>
        <w:jc w:val="both"/>
        <w:rPr>
          <w:color w:val="000000"/>
          <w:sz w:val="28"/>
          <w:szCs w:val="28"/>
          <w:lang w:val="uk-UA"/>
        </w:rPr>
      </w:pPr>
      <w:r w:rsidRPr="005E2138">
        <w:rPr>
          <w:color w:val="000000"/>
          <w:sz w:val="28"/>
          <w:szCs w:val="28"/>
          <w:lang w:val="uk-UA"/>
        </w:rPr>
        <w:t>Подаровано 100 прим. на суму 25,4 тис.</w:t>
      </w:r>
      <w:r w:rsidR="005E2138">
        <w:rPr>
          <w:color w:val="000000"/>
          <w:sz w:val="28"/>
          <w:szCs w:val="28"/>
          <w:lang w:val="uk-UA"/>
        </w:rPr>
        <w:t xml:space="preserve"> </w:t>
      </w:r>
      <w:r w:rsidRPr="005E2138">
        <w:rPr>
          <w:color w:val="000000"/>
          <w:sz w:val="28"/>
          <w:szCs w:val="28"/>
          <w:lang w:val="uk-UA"/>
        </w:rPr>
        <w:t>грн.</w:t>
      </w:r>
    </w:p>
    <w:p w14:paraId="27A83D05" w14:textId="77777777" w:rsidR="005E2138" w:rsidRPr="005E2138" w:rsidRDefault="005E2138" w:rsidP="00CB53BA">
      <w:pPr>
        <w:pStyle w:val="a4"/>
        <w:spacing w:before="0" w:beforeAutospacing="0" w:after="0" w:afterAutospacing="0"/>
        <w:ind w:firstLine="708"/>
        <w:contextualSpacing/>
        <w:jc w:val="both"/>
        <w:rPr>
          <w:color w:val="000000"/>
          <w:sz w:val="28"/>
          <w:szCs w:val="28"/>
          <w:lang w:val="uk-UA"/>
        </w:rPr>
      </w:pPr>
    </w:p>
    <w:p w14:paraId="7C1504CD" w14:textId="4AB4A954" w:rsidR="00F6321F" w:rsidRPr="00F6321F" w:rsidRDefault="00F6321F" w:rsidP="00CB53BA">
      <w:pPr>
        <w:ind w:firstLine="708"/>
        <w:contextualSpacing/>
        <w:jc w:val="both"/>
        <w:rPr>
          <w:sz w:val="28"/>
          <w:szCs w:val="28"/>
        </w:rPr>
      </w:pPr>
      <w:r w:rsidRPr="003E4C33">
        <w:rPr>
          <w:sz w:val="28"/>
          <w:szCs w:val="28"/>
        </w:rPr>
        <w:t xml:space="preserve">Протягом 2025 року в Центральній міській бібліотеці </w:t>
      </w:r>
      <w:proofErr w:type="spellStart"/>
      <w:r w:rsidRPr="003E4C33">
        <w:rPr>
          <w:sz w:val="28"/>
          <w:szCs w:val="28"/>
        </w:rPr>
        <w:t>Славутської</w:t>
      </w:r>
      <w:proofErr w:type="spellEnd"/>
      <w:r w:rsidRPr="003E4C33">
        <w:rPr>
          <w:sz w:val="28"/>
          <w:szCs w:val="28"/>
        </w:rPr>
        <w:t xml:space="preserve"> територіальної громади</w:t>
      </w:r>
      <w:r w:rsidRPr="00F6321F">
        <w:rPr>
          <w:sz w:val="28"/>
          <w:szCs w:val="28"/>
        </w:rPr>
        <w:t xml:space="preserve"> функціонували клуби за інтересами, що сприяли розвитку творчої самореалізації особистості. Це клуб «Надвечір’я», літературно </w:t>
      </w:r>
      <w:r w:rsidR="005E2138">
        <w:rPr>
          <w:sz w:val="28"/>
          <w:szCs w:val="28"/>
        </w:rPr>
        <w:t>-</w:t>
      </w:r>
      <w:r w:rsidRPr="00F6321F">
        <w:rPr>
          <w:sz w:val="28"/>
          <w:szCs w:val="28"/>
        </w:rPr>
        <w:t xml:space="preserve"> мистецьке об’єднання «За покликом душі» та літературно </w:t>
      </w:r>
      <w:r w:rsidR="005E2138">
        <w:rPr>
          <w:sz w:val="28"/>
          <w:szCs w:val="28"/>
        </w:rPr>
        <w:t>-</w:t>
      </w:r>
      <w:r w:rsidRPr="00F6321F">
        <w:rPr>
          <w:sz w:val="28"/>
          <w:szCs w:val="28"/>
        </w:rPr>
        <w:t xml:space="preserve"> драматичний гурток. В Центральній міській бібліотеці протягом 2025 року було проведено 38 соціокультурних заходів, які відвідало 722 особи; з них 17 майстер - класів для учасників гуртка «Майстрині - господині» та оформлено 28 книжкових виставок. Також було проведено 14 курсів «Цифрова грамотність» та «Оплата комунальних послуг». Також в міській бібліотеці для дорослих діє ляльковий </w:t>
      </w:r>
      <w:proofErr w:type="spellStart"/>
      <w:r w:rsidRPr="00F6321F">
        <w:rPr>
          <w:sz w:val="28"/>
          <w:szCs w:val="28"/>
        </w:rPr>
        <w:lastRenderedPageBreak/>
        <w:t>бібліотеатр</w:t>
      </w:r>
      <w:proofErr w:type="spellEnd"/>
      <w:r w:rsidRPr="00F6321F">
        <w:rPr>
          <w:sz w:val="28"/>
          <w:szCs w:val="28"/>
        </w:rPr>
        <w:t xml:space="preserve"> та </w:t>
      </w:r>
      <w:proofErr w:type="spellStart"/>
      <w:r w:rsidRPr="00F6321F">
        <w:rPr>
          <w:sz w:val="28"/>
          <w:szCs w:val="28"/>
        </w:rPr>
        <w:t>проекти</w:t>
      </w:r>
      <w:proofErr w:type="spellEnd"/>
      <w:r w:rsidRPr="00F6321F">
        <w:rPr>
          <w:sz w:val="28"/>
          <w:szCs w:val="28"/>
        </w:rPr>
        <w:t xml:space="preserve"> «Поетичні хвилини» і «Книги, що говорять», на даний час було записано та продемонстровано на </w:t>
      </w:r>
      <w:proofErr w:type="spellStart"/>
      <w:r w:rsidRPr="00F6321F">
        <w:rPr>
          <w:sz w:val="28"/>
          <w:szCs w:val="28"/>
        </w:rPr>
        <w:t>YouTube</w:t>
      </w:r>
      <w:proofErr w:type="spellEnd"/>
      <w:r w:rsidRPr="00F6321F">
        <w:rPr>
          <w:sz w:val="28"/>
          <w:szCs w:val="28"/>
        </w:rPr>
        <w:t xml:space="preserve">-каналі 13 відеороликів. </w:t>
      </w:r>
    </w:p>
    <w:p w14:paraId="4D663810" w14:textId="77777777"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217 примірників на суму 60,4 тис. грн:</w:t>
      </w:r>
    </w:p>
    <w:p w14:paraId="6581A6EF" w14:textId="77777777"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xml:space="preserve">         - за рахунок платних коштів спеціального фонду у кількості 20 прим. на суму 6,8 </w:t>
      </w:r>
      <w:proofErr w:type="spellStart"/>
      <w:r w:rsidRPr="005E2138">
        <w:rPr>
          <w:color w:val="000000"/>
          <w:sz w:val="28"/>
          <w:szCs w:val="28"/>
          <w:lang w:val="uk-UA"/>
        </w:rPr>
        <w:t>тис.грн</w:t>
      </w:r>
      <w:proofErr w:type="spellEnd"/>
      <w:r w:rsidRPr="005E2138">
        <w:rPr>
          <w:color w:val="000000"/>
          <w:sz w:val="28"/>
          <w:szCs w:val="28"/>
          <w:lang w:val="uk-UA"/>
        </w:rPr>
        <w:t>.;</w:t>
      </w:r>
    </w:p>
    <w:p w14:paraId="39EE18F5" w14:textId="5BC93C62" w:rsidR="00F6321F" w:rsidRPr="005E2138" w:rsidRDefault="00F6321F" w:rsidP="00CB53BA">
      <w:pPr>
        <w:pStyle w:val="a4"/>
        <w:spacing w:before="0" w:beforeAutospacing="0" w:after="0" w:afterAutospacing="0"/>
        <w:contextualSpacing/>
        <w:jc w:val="both"/>
        <w:rPr>
          <w:sz w:val="28"/>
          <w:szCs w:val="28"/>
          <w:lang w:val="uk-UA"/>
        </w:rPr>
      </w:pPr>
      <w:r w:rsidRPr="005E2138">
        <w:rPr>
          <w:color w:val="000000"/>
          <w:sz w:val="28"/>
          <w:szCs w:val="28"/>
          <w:lang w:val="uk-UA"/>
        </w:rPr>
        <w:t>         - за рахунок коштів бюджету розвитку у кількості 65 прим. на суму 24,3 тис.</w:t>
      </w:r>
      <w:r w:rsidR="005E2138">
        <w:rPr>
          <w:color w:val="000000"/>
          <w:sz w:val="28"/>
          <w:szCs w:val="28"/>
          <w:lang w:val="uk-UA"/>
        </w:rPr>
        <w:t xml:space="preserve"> </w:t>
      </w:r>
      <w:r w:rsidRPr="005E2138">
        <w:rPr>
          <w:color w:val="000000"/>
          <w:sz w:val="28"/>
          <w:szCs w:val="28"/>
          <w:lang w:val="uk-UA"/>
        </w:rPr>
        <w:t>грн.</w:t>
      </w:r>
    </w:p>
    <w:p w14:paraId="7E404BB0" w14:textId="792B019D" w:rsidR="00F6321F" w:rsidRPr="005E2138" w:rsidRDefault="00F6321F" w:rsidP="00CB53BA">
      <w:pPr>
        <w:ind w:firstLine="708"/>
        <w:contextualSpacing/>
        <w:jc w:val="both"/>
        <w:rPr>
          <w:sz w:val="28"/>
          <w:szCs w:val="28"/>
        </w:rPr>
      </w:pPr>
      <w:r w:rsidRPr="005E2138">
        <w:rPr>
          <w:color w:val="000000"/>
          <w:sz w:val="28"/>
          <w:szCs w:val="28"/>
        </w:rPr>
        <w:t>Подаровано 132 прим. на суму 29,3 тис.</w:t>
      </w:r>
      <w:r w:rsidR="0031423C">
        <w:rPr>
          <w:color w:val="000000"/>
          <w:sz w:val="28"/>
          <w:szCs w:val="28"/>
        </w:rPr>
        <w:t xml:space="preserve"> </w:t>
      </w:r>
      <w:r w:rsidRPr="005E2138">
        <w:rPr>
          <w:color w:val="000000"/>
          <w:sz w:val="28"/>
          <w:szCs w:val="28"/>
        </w:rPr>
        <w:t>грн.</w:t>
      </w:r>
    </w:p>
    <w:p w14:paraId="03A4933B" w14:textId="0FD0E40B" w:rsidR="00F6321F" w:rsidRPr="005E2138" w:rsidRDefault="00F6321F" w:rsidP="00CB53BA">
      <w:pPr>
        <w:ind w:firstLine="708"/>
        <w:contextualSpacing/>
        <w:jc w:val="both"/>
        <w:rPr>
          <w:sz w:val="28"/>
          <w:szCs w:val="28"/>
        </w:rPr>
      </w:pPr>
      <w:r w:rsidRPr="005E2138">
        <w:rPr>
          <w:sz w:val="28"/>
          <w:szCs w:val="28"/>
        </w:rPr>
        <w:t>В Бібліотеці-філії с.</w:t>
      </w:r>
      <w:r w:rsidR="005E2138">
        <w:rPr>
          <w:sz w:val="28"/>
          <w:szCs w:val="28"/>
        </w:rPr>
        <w:t xml:space="preserve"> </w:t>
      </w:r>
      <w:r w:rsidRPr="005E2138">
        <w:rPr>
          <w:sz w:val="28"/>
          <w:szCs w:val="28"/>
        </w:rPr>
        <w:t xml:space="preserve">Голики Центральної міської бібліотеки </w:t>
      </w:r>
      <w:proofErr w:type="spellStart"/>
      <w:r w:rsidRPr="005E2138">
        <w:rPr>
          <w:sz w:val="28"/>
          <w:szCs w:val="28"/>
        </w:rPr>
        <w:t>Славутської</w:t>
      </w:r>
      <w:proofErr w:type="spellEnd"/>
      <w:r w:rsidRPr="005E2138">
        <w:rPr>
          <w:sz w:val="28"/>
          <w:szCs w:val="28"/>
        </w:rPr>
        <w:t xml:space="preserve"> територіальної громади у 2025 році проведено 33 соціокультурні заходи та оформлено 26 книжкових виставок. </w:t>
      </w:r>
    </w:p>
    <w:p w14:paraId="5BB0EE50" w14:textId="521E52E4"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Придбано книг для поповнення бібліотечного фонду 60 примірників на суму 16,5 тис.</w:t>
      </w:r>
      <w:r w:rsidR="005E2138">
        <w:rPr>
          <w:color w:val="000000"/>
          <w:sz w:val="28"/>
          <w:szCs w:val="28"/>
          <w:lang w:val="uk-UA"/>
        </w:rPr>
        <w:t xml:space="preserve"> </w:t>
      </w:r>
      <w:r w:rsidRPr="005E2138">
        <w:rPr>
          <w:color w:val="000000"/>
          <w:sz w:val="28"/>
          <w:szCs w:val="28"/>
          <w:lang w:val="uk-UA"/>
        </w:rPr>
        <w:t>грн:</w:t>
      </w:r>
    </w:p>
    <w:p w14:paraId="2DB34F87" w14:textId="705EE61E" w:rsidR="00F6321F" w:rsidRPr="005E2138" w:rsidRDefault="00F6321F" w:rsidP="00CB53BA">
      <w:pPr>
        <w:pStyle w:val="a4"/>
        <w:spacing w:before="0" w:beforeAutospacing="0" w:after="0" w:afterAutospacing="0"/>
        <w:contextualSpacing/>
        <w:jc w:val="both"/>
        <w:rPr>
          <w:color w:val="000000"/>
          <w:sz w:val="28"/>
          <w:szCs w:val="28"/>
          <w:lang w:val="uk-UA"/>
        </w:rPr>
      </w:pPr>
      <w:r w:rsidRPr="005E2138">
        <w:rPr>
          <w:color w:val="000000"/>
          <w:sz w:val="28"/>
          <w:szCs w:val="28"/>
          <w:lang w:val="uk-UA"/>
        </w:rPr>
        <w:t>           - за рахунок коштів бюджету розвитку у кількості 48 прим. на суму 14,3 тис.</w:t>
      </w:r>
      <w:r w:rsidR="005E2138">
        <w:rPr>
          <w:color w:val="000000"/>
          <w:sz w:val="28"/>
          <w:szCs w:val="28"/>
          <w:lang w:val="uk-UA"/>
        </w:rPr>
        <w:t xml:space="preserve"> </w:t>
      </w:r>
      <w:r w:rsidRPr="005E2138">
        <w:rPr>
          <w:color w:val="000000"/>
          <w:sz w:val="28"/>
          <w:szCs w:val="28"/>
          <w:lang w:val="uk-UA"/>
        </w:rPr>
        <w:t>грн.</w:t>
      </w:r>
    </w:p>
    <w:p w14:paraId="52FEA710" w14:textId="3EAF91D7" w:rsidR="00F6321F" w:rsidRPr="005E2138" w:rsidRDefault="00F6321F" w:rsidP="00CB53BA">
      <w:pPr>
        <w:pStyle w:val="a4"/>
        <w:spacing w:before="0" w:beforeAutospacing="0" w:after="0" w:afterAutospacing="0"/>
        <w:ind w:firstLine="708"/>
        <w:contextualSpacing/>
        <w:jc w:val="both"/>
        <w:rPr>
          <w:sz w:val="28"/>
          <w:szCs w:val="28"/>
          <w:lang w:val="uk-UA"/>
        </w:rPr>
      </w:pPr>
      <w:r w:rsidRPr="005E2138">
        <w:rPr>
          <w:color w:val="000000"/>
          <w:sz w:val="28"/>
          <w:szCs w:val="28"/>
          <w:lang w:val="uk-UA"/>
        </w:rPr>
        <w:t>Подаровано 12 примірників на суму 2,2 тис.</w:t>
      </w:r>
      <w:r w:rsidR="005E2138">
        <w:rPr>
          <w:color w:val="000000"/>
          <w:sz w:val="28"/>
          <w:szCs w:val="28"/>
          <w:lang w:val="uk-UA"/>
        </w:rPr>
        <w:t xml:space="preserve">  </w:t>
      </w:r>
      <w:r w:rsidRPr="005E2138">
        <w:rPr>
          <w:color w:val="000000"/>
          <w:sz w:val="28"/>
          <w:szCs w:val="28"/>
          <w:lang w:val="uk-UA"/>
        </w:rPr>
        <w:t>грн.</w:t>
      </w:r>
    </w:p>
    <w:p w14:paraId="0E5BF36C" w14:textId="77777777" w:rsidR="00F6321F" w:rsidRPr="005E2138" w:rsidRDefault="00F6321F" w:rsidP="00CB53BA">
      <w:pPr>
        <w:ind w:firstLine="708"/>
        <w:contextualSpacing/>
        <w:jc w:val="both"/>
        <w:rPr>
          <w:sz w:val="28"/>
          <w:szCs w:val="28"/>
        </w:rPr>
      </w:pPr>
    </w:p>
    <w:p w14:paraId="78962B35" w14:textId="707ABB0C" w:rsidR="00F6321F" w:rsidRPr="00F6321F" w:rsidRDefault="00F6321F" w:rsidP="00CB53BA">
      <w:pPr>
        <w:ind w:firstLine="708"/>
        <w:contextualSpacing/>
        <w:jc w:val="both"/>
        <w:rPr>
          <w:sz w:val="28"/>
          <w:szCs w:val="28"/>
        </w:rPr>
      </w:pPr>
      <w:r w:rsidRPr="00F6321F">
        <w:rPr>
          <w:sz w:val="28"/>
          <w:szCs w:val="28"/>
        </w:rPr>
        <w:t>Благодійні кошти в натуральних показниках (книги для поповнення бібліотечного фонду) надійшли у кількості 244 примірники на суму 56,9 тис.</w:t>
      </w:r>
      <w:r w:rsidR="005E2138">
        <w:rPr>
          <w:sz w:val="28"/>
          <w:szCs w:val="28"/>
        </w:rPr>
        <w:t xml:space="preserve"> </w:t>
      </w:r>
      <w:r w:rsidRPr="00F6321F">
        <w:rPr>
          <w:sz w:val="28"/>
          <w:szCs w:val="28"/>
        </w:rPr>
        <w:t>грн. Книги отримано від Хмельницької обласної універсальної наукової бібліотеки, від БФ «Бібліотечна країна» в рамках гранту «Здорові бібліотеки», в рамках  акції «Подаруй бібліотеці книгу», від видавництв «Час Майстрів» та «</w:t>
      </w:r>
      <w:proofErr w:type="spellStart"/>
      <w:r w:rsidRPr="00F6321F">
        <w:rPr>
          <w:sz w:val="28"/>
          <w:szCs w:val="28"/>
          <w:lang w:val="en-US"/>
        </w:rPr>
        <w:t>ArtBooks</w:t>
      </w:r>
      <w:proofErr w:type="spellEnd"/>
      <w:r w:rsidRPr="00F6321F">
        <w:rPr>
          <w:sz w:val="28"/>
          <w:szCs w:val="28"/>
        </w:rPr>
        <w:t>».</w:t>
      </w:r>
    </w:p>
    <w:p w14:paraId="34047A34" w14:textId="77777777" w:rsidR="00F6321F" w:rsidRPr="00F6321F" w:rsidRDefault="00F6321F" w:rsidP="00CB53BA">
      <w:pPr>
        <w:pStyle w:val="a4"/>
        <w:spacing w:before="0" w:beforeAutospacing="0" w:after="0" w:afterAutospacing="0"/>
        <w:contextualSpacing/>
        <w:jc w:val="both"/>
        <w:rPr>
          <w:sz w:val="28"/>
          <w:szCs w:val="28"/>
          <w:highlight w:val="yellow"/>
        </w:rPr>
      </w:pPr>
    </w:p>
    <w:p w14:paraId="2AD0F0BD" w14:textId="2F66A250" w:rsidR="00F6321F" w:rsidRPr="00F6321F" w:rsidRDefault="00F6321F" w:rsidP="00CB53BA">
      <w:pPr>
        <w:pStyle w:val="a4"/>
        <w:spacing w:before="0" w:beforeAutospacing="0" w:after="0" w:afterAutospacing="0"/>
        <w:ind w:firstLine="708"/>
        <w:contextualSpacing/>
        <w:jc w:val="both"/>
        <w:rPr>
          <w:color w:val="000000"/>
          <w:sz w:val="28"/>
          <w:szCs w:val="28"/>
        </w:rPr>
      </w:pPr>
      <w:r w:rsidRPr="005E2138">
        <w:rPr>
          <w:color w:val="000000"/>
          <w:sz w:val="28"/>
          <w:szCs w:val="28"/>
          <w:lang w:val="uk-UA"/>
        </w:rPr>
        <w:t>За звітний період бібліотечний фонд збільшився на</w:t>
      </w:r>
      <w:r w:rsidRPr="00F6321F">
        <w:rPr>
          <w:color w:val="000000"/>
          <w:sz w:val="28"/>
          <w:szCs w:val="28"/>
        </w:rPr>
        <w:t xml:space="preserve"> 469 прим. на суму 129,3 тис.</w:t>
      </w:r>
      <w:r w:rsidR="005E2138">
        <w:rPr>
          <w:color w:val="000000"/>
          <w:sz w:val="28"/>
          <w:szCs w:val="28"/>
          <w:lang w:val="uk-UA"/>
        </w:rPr>
        <w:t xml:space="preserve"> </w:t>
      </w:r>
      <w:r w:rsidRPr="00F6321F">
        <w:rPr>
          <w:color w:val="000000"/>
          <w:sz w:val="28"/>
          <w:szCs w:val="28"/>
        </w:rPr>
        <w:t>грн. </w:t>
      </w:r>
    </w:p>
    <w:p w14:paraId="2CB03FF4" w14:textId="77777777" w:rsidR="00F6321F" w:rsidRPr="00F6321F" w:rsidRDefault="00F6321F" w:rsidP="00CB53BA">
      <w:pPr>
        <w:ind w:firstLine="708"/>
        <w:contextualSpacing/>
        <w:jc w:val="both"/>
        <w:rPr>
          <w:color w:val="000000" w:themeColor="text1"/>
          <w:sz w:val="28"/>
          <w:szCs w:val="28"/>
        </w:rPr>
      </w:pPr>
      <w:r w:rsidRPr="00F6321F">
        <w:rPr>
          <w:sz w:val="28"/>
          <w:szCs w:val="28"/>
        </w:rPr>
        <w:t xml:space="preserve">За 2025 рік </w:t>
      </w:r>
      <w:r w:rsidRPr="00F6321F">
        <w:rPr>
          <w:color w:val="000000" w:themeColor="text1"/>
          <w:sz w:val="28"/>
          <w:szCs w:val="28"/>
        </w:rPr>
        <w:t xml:space="preserve">бібліотеками надано платних послуг на суму 9,89 тис. грн. </w:t>
      </w:r>
    </w:p>
    <w:p w14:paraId="054C1509" w14:textId="77777777" w:rsidR="00F6321F" w:rsidRPr="00F6321F" w:rsidRDefault="00F6321F" w:rsidP="00CB53BA">
      <w:pPr>
        <w:ind w:firstLine="708"/>
        <w:contextualSpacing/>
        <w:jc w:val="both"/>
        <w:rPr>
          <w:sz w:val="28"/>
          <w:szCs w:val="28"/>
        </w:rPr>
      </w:pPr>
      <w:r w:rsidRPr="003E4C33">
        <w:rPr>
          <w:sz w:val="28"/>
          <w:szCs w:val="28"/>
        </w:rPr>
        <w:t xml:space="preserve">Діяльність </w:t>
      </w:r>
      <w:proofErr w:type="spellStart"/>
      <w:r w:rsidRPr="003E4C33">
        <w:rPr>
          <w:sz w:val="28"/>
          <w:szCs w:val="28"/>
        </w:rPr>
        <w:t>Голицького</w:t>
      </w:r>
      <w:proofErr w:type="spellEnd"/>
      <w:r w:rsidRPr="003E4C33">
        <w:rPr>
          <w:sz w:val="28"/>
          <w:szCs w:val="28"/>
        </w:rPr>
        <w:t xml:space="preserve"> сільського клубу спрямована на створення, розпо</w:t>
      </w:r>
      <w:r w:rsidRPr="00F6321F">
        <w:rPr>
          <w:sz w:val="28"/>
          <w:szCs w:val="28"/>
        </w:rPr>
        <w:t xml:space="preserve">всюдження та популяризацію культурних надбань, організацію культурного дозвілля громадян. </w:t>
      </w:r>
    </w:p>
    <w:p w14:paraId="0426D71C" w14:textId="1369D44C" w:rsidR="00F6321F" w:rsidRPr="00F6321F" w:rsidRDefault="00F6321F" w:rsidP="00CB53BA">
      <w:pPr>
        <w:contextualSpacing/>
        <w:jc w:val="both"/>
        <w:rPr>
          <w:sz w:val="28"/>
          <w:szCs w:val="28"/>
        </w:rPr>
      </w:pPr>
      <w:r w:rsidRPr="00F6321F">
        <w:rPr>
          <w:sz w:val="28"/>
          <w:szCs w:val="28"/>
        </w:rPr>
        <w:tab/>
        <w:t>Проведено 60 соціально-культурних заходів, які відвідало 1072 особи, в тому числі майстер-класи, показ мультфільмів, благодійний концерт до Дня героїв, де зібрано кошти в сумі 12241 грн., які було передано дружині односельчанина та його побратимам на ремонт автомобіля.</w:t>
      </w:r>
    </w:p>
    <w:p w14:paraId="61171254" w14:textId="77777777" w:rsidR="00F6321F" w:rsidRPr="005E2138" w:rsidRDefault="00F6321F" w:rsidP="00CB53BA">
      <w:pPr>
        <w:ind w:firstLine="708"/>
        <w:contextualSpacing/>
        <w:jc w:val="both"/>
        <w:rPr>
          <w:sz w:val="28"/>
          <w:szCs w:val="28"/>
        </w:rPr>
      </w:pPr>
      <w:r w:rsidRPr="005E2138">
        <w:rPr>
          <w:sz w:val="28"/>
          <w:szCs w:val="28"/>
        </w:rPr>
        <w:t xml:space="preserve">У </w:t>
      </w:r>
      <w:proofErr w:type="spellStart"/>
      <w:r w:rsidRPr="005E2138">
        <w:rPr>
          <w:sz w:val="28"/>
          <w:szCs w:val="28"/>
        </w:rPr>
        <w:t>Голицькому</w:t>
      </w:r>
      <w:proofErr w:type="spellEnd"/>
      <w:r w:rsidRPr="005E2138">
        <w:rPr>
          <w:sz w:val="28"/>
          <w:szCs w:val="28"/>
        </w:rPr>
        <w:t xml:space="preserve"> сільському клубі працює 4 гуртки:</w:t>
      </w:r>
    </w:p>
    <w:p w14:paraId="4D271375"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вокально-хоровий (16 учасників);</w:t>
      </w:r>
    </w:p>
    <w:p w14:paraId="6F223B67"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хореографічний гурток (20 учасників);</w:t>
      </w:r>
    </w:p>
    <w:p w14:paraId="0F4DDEB3"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театральний гурток (14 учасників);</w:t>
      </w:r>
    </w:p>
    <w:p w14:paraId="39652B4E" w14:textId="77777777" w:rsidR="00F6321F" w:rsidRPr="005E2138" w:rsidRDefault="00F6321F" w:rsidP="00CB53BA">
      <w:pPr>
        <w:pStyle w:val="af7"/>
        <w:numPr>
          <w:ilvl w:val="0"/>
          <w:numId w:val="34"/>
        </w:numPr>
        <w:spacing w:after="0" w:line="240" w:lineRule="auto"/>
        <w:ind w:left="0"/>
        <w:jc w:val="both"/>
        <w:rPr>
          <w:rFonts w:ascii="Times New Roman" w:hAnsi="Times New Roman"/>
          <w:sz w:val="28"/>
          <w:szCs w:val="28"/>
          <w:lang w:val="uk-UA"/>
        </w:rPr>
      </w:pPr>
      <w:r w:rsidRPr="005E2138">
        <w:rPr>
          <w:rFonts w:ascii="Times New Roman" w:hAnsi="Times New Roman"/>
          <w:sz w:val="28"/>
          <w:szCs w:val="28"/>
          <w:lang w:val="uk-UA"/>
        </w:rPr>
        <w:t>гурток декоративно-прикладного мистецтва (6 учасників).</w:t>
      </w:r>
    </w:p>
    <w:p w14:paraId="793B249A" w14:textId="3704002F" w:rsidR="00F6321F" w:rsidRPr="00F6321F" w:rsidRDefault="00466583" w:rsidP="00466583">
      <w:pPr>
        <w:contextualSpacing/>
        <w:jc w:val="both"/>
        <w:rPr>
          <w:sz w:val="28"/>
          <w:szCs w:val="28"/>
        </w:rPr>
      </w:pPr>
      <w:r>
        <w:rPr>
          <w:sz w:val="28"/>
          <w:szCs w:val="28"/>
        </w:rPr>
        <w:t xml:space="preserve">        </w:t>
      </w:r>
      <w:r w:rsidR="00F6321F" w:rsidRPr="00F6321F">
        <w:rPr>
          <w:sz w:val="28"/>
          <w:szCs w:val="28"/>
        </w:rPr>
        <w:t>Учасники театрального гуртка приймали участь в онлайн-конкурсах: обласному літературно-мистецькому фестивалі-конкурсі «Слово творчості», Всеукраїнському багатожанровому конкурсі мистецтв м. Київ, Міжнародному конкурсі мистецтв «</w:t>
      </w:r>
      <w:r w:rsidR="00F6321F" w:rsidRPr="00F6321F">
        <w:rPr>
          <w:sz w:val="28"/>
          <w:szCs w:val="28"/>
          <w:lang w:val="en-US"/>
        </w:rPr>
        <w:t>MADE</w:t>
      </w:r>
      <w:r w:rsidR="00F6321F" w:rsidRPr="00F6321F">
        <w:rPr>
          <w:sz w:val="28"/>
          <w:szCs w:val="28"/>
        </w:rPr>
        <w:t xml:space="preserve"> </w:t>
      </w:r>
      <w:r w:rsidR="00F6321F" w:rsidRPr="00F6321F">
        <w:rPr>
          <w:sz w:val="28"/>
          <w:szCs w:val="28"/>
          <w:lang w:val="en-US"/>
        </w:rPr>
        <w:t>IN</w:t>
      </w:r>
      <w:r w:rsidR="00F6321F" w:rsidRPr="00F6321F">
        <w:rPr>
          <w:sz w:val="28"/>
          <w:szCs w:val="28"/>
        </w:rPr>
        <w:t xml:space="preserve"> </w:t>
      </w:r>
      <w:r w:rsidR="00F6321F" w:rsidRPr="00F6321F">
        <w:rPr>
          <w:sz w:val="28"/>
          <w:szCs w:val="28"/>
          <w:lang w:val="en-US"/>
        </w:rPr>
        <w:t>UKRAINE</w:t>
      </w:r>
      <w:r w:rsidR="00F6321F" w:rsidRPr="00F6321F">
        <w:rPr>
          <w:sz w:val="28"/>
          <w:szCs w:val="28"/>
        </w:rPr>
        <w:t>» м.</w:t>
      </w:r>
      <w:r>
        <w:rPr>
          <w:sz w:val="28"/>
          <w:szCs w:val="28"/>
        </w:rPr>
        <w:t xml:space="preserve"> </w:t>
      </w:r>
      <w:r w:rsidR="00F6321F" w:rsidRPr="00F6321F">
        <w:rPr>
          <w:sz w:val="28"/>
          <w:szCs w:val="28"/>
        </w:rPr>
        <w:t>Київ.</w:t>
      </w:r>
    </w:p>
    <w:p w14:paraId="6CF81CE8" w14:textId="54B6FEB5" w:rsidR="00F6321F" w:rsidRPr="00F6321F" w:rsidRDefault="00466583" w:rsidP="00466583">
      <w:pPr>
        <w:contextualSpacing/>
        <w:jc w:val="both"/>
        <w:rPr>
          <w:rStyle w:val="2174"/>
          <w:color w:val="000000"/>
          <w:sz w:val="28"/>
          <w:szCs w:val="28"/>
        </w:rPr>
      </w:pPr>
      <w:r>
        <w:rPr>
          <w:rStyle w:val="2174"/>
          <w:color w:val="000000"/>
          <w:sz w:val="28"/>
          <w:szCs w:val="28"/>
        </w:rPr>
        <w:lastRenderedPageBreak/>
        <w:t xml:space="preserve">        </w:t>
      </w:r>
      <w:r w:rsidR="00F6321F" w:rsidRPr="00F6321F">
        <w:rPr>
          <w:rStyle w:val="2174"/>
          <w:color w:val="000000"/>
          <w:sz w:val="28"/>
          <w:szCs w:val="28"/>
        </w:rPr>
        <w:t xml:space="preserve">Основною метою </w:t>
      </w:r>
      <w:r w:rsidR="00F6321F" w:rsidRPr="00CB53BA">
        <w:rPr>
          <w:rStyle w:val="2174"/>
          <w:color w:val="000000"/>
          <w:sz w:val="28"/>
          <w:szCs w:val="28"/>
        </w:rPr>
        <w:t>Сектору кіно</w:t>
      </w:r>
      <w:r w:rsidR="00F6321F" w:rsidRPr="00F6321F">
        <w:rPr>
          <w:rStyle w:val="2174"/>
          <w:color w:val="000000"/>
          <w:sz w:val="28"/>
          <w:szCs w:val="28"/>
        </w:rPr>
        <w:t xml:space="preserve"> є покращення кінообслуговування населення, посилення впливу національного кіно на громадськість міста, підвищення інтересу до нього масового глядача.</w:t>
      </w:r>
    </w:p>
    <w:p w14:paraId="0579DEF4" w14:textId="77777777" w:rsidR="00F6321F" w:rsidRPr="00526363" w:rsidRDefault="00F6321F" w:rsidP="00CB53BA">
      <w:pPr>
        <w:ind w:firstLine="709"/>
        <w:contextualSpacing/>
        <w:jc w:val="both"/>
        <w:rPr>
          <w:rStyle w:val="2174"/>
          <w:color w:val="000000"/>
        </w:rPr>
      </w:pPr>
      <w:r w:rsidRPr="00F6321F">
        <w:rPr>
          <w:rStyle w:val="1877"/>
          <w:color w:val="000000"/>
          <w:sz w:val="28"/>
          <w:szCs w:val="28"/>
        </w:rPr>
        <w:t xml:space="preserve">Від платних послуг кошти не надходили. </w:t>
      </w:r>
      <w:r w:rsidRPr="00F6321F">
        <w:rPr>
          <w:rStyle w:val="1920"/>
          <w:color w:val="000000"/>
          <w:sz w:val="28"/>
          <w:szCs w:val="28"/>
        </w:rPr>
        <w:t>Б</w:t>
      </w:r>
      <w:r w:rsidRPr="00F6321F">
        <w:rPr>
          <w:color w:val="000000"/>
          <w:sz w:val="28"/>
          <w:szCs w:val="28"/>
        </w:rPr>
        <w:t>лагодійна допомога не надходила</w:t>
      </w:r>
      <w:r w:rsidRPr="00526363">
        <w:rPr>
          <w:color w:val="000000"/>
        </w:rPr>
        <w:t>.</w:t>
      </w:r>
    </w:p>
    <w:p w14:paraId="0A6AFBCB" w14:textId="01E9ECA2" w:rsidR="004A673E" w:rsidRPr="008A5FF8" w:rsidRDefault="00E102D6" w:rsidP="0031423C">
      <w:pPr>
        <w:tabs>
          <w:tab w:val="left" w:pos="4140"/>
        </w:tabs>
        <w:jc w:val="both"/>
        <w:rPr>
          <w:sz w:val="28"/>
          <w:szCs w:val="28"/>
        </w:rPr>
      </w:pPr>
      <w:r w:rsidRPr="00AD6685">
        <w:rPr>
          <w:b/>
          <w:bCs/>
          <w:sz w:val="28"/>
          <w:szCs w:val="28"/>
        </w:rPr>
        <w:t xml:space="preserve"> </w:t>
      </w:r>
      <w:r w:rsidR="00345A11" w:rsidRPr="00AD6685">
        <w:rPr>
          <w:b/>
          <w:bCs/>
          <w:sz w:val="28"/>
          <w:szCs w:val="28"/>
        </w:rPr>
        <w:t xml:space="preserve">                                            </w:t>
      </w:r>
      <w:r w:rsidRPr="00AD6685">
        <w:rPr>
          <w:b/>
          <w:bCs/>
          <w:sz w:val="28"/>
          <w:szCs w:val="28"/>
        </w:rPr>
        <w:t>Відділ молоді та спорту</w:t>
      </w:r>
    </w:p>
    <w:p w14:paraId="454A5710"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 xml:space="preserve">Упродовж 2025 року відділ молоді та спорту виконавчого комітету </w:t>
      </w:r>
      <w:proofErr w:type="spellStart"/>
      <w:r w:rsidRPr="008A5FF8">
        <w:rPr>
          <w:rFonts w:ascii="Times New Roman" w:hAnsi="Times New Roman"/>
          <w:sz w:val="28"/>
          <w:szCs w:val="28"/>
        </w:rPr>
        <w:t>Славутської</w:t>
      </w:r>
      <w:proofErr w:type="spellEnd"/>
      <w:r w:rsidRPr="008A5FF8">
        <w:rPr>
          <w:rFonts w:ascii="Times New Roman" w:hAnsi="Times New Roman"/>
          <w:sz w:val="28"/>
          <w:szCs w:val="28"/>
        </w:rPr>
        <w:t xml:space="preserve"> міської ради у тісній взаємодії з дитячо-юнацькою спортивною школою, Центром фізичного здоров’я населення «Спорт для всіх», Дитячо-юнацьким центром туризму та екологічної роботи, тренерами, волонтерами та батьками спортсменів забезпечував реалізацію заходів, спрямованих на системний розвиток фізичної культури та спорту в </w:t>
      </w:r>
      <w:proofErr w:type="spellStart"/>
      <w:r w:rsidRPr="008A5FF8">
        <w:rPr>
          <w:rFonts w:ascii="Times New Roman" w:hAnsi="Times New Roman"/>
          <w:sz w:val="28"/>
          <w:szCs w:val="28"/>
        </w:rPr>
        <w:t>Славутській</w:t>
      </w:r>
      <w:proofErr w:type="spellEnd"/>
      <w:r w:rsidRPr="008A5FF8">
        <w:rPr>
          <w:rFonts w:ascii="Times New Roman" w:hAnsi="Times New Roman"/>
          <w:sz w:val="28"/>
          <w:szCs w:val="28"/>
        </w:rPr>
        <w:t xml:space="preserve"> міській територіальній громаді.</w:t>
      </w:r>
    </w:p>
    <w:p w14:paraId="4FFAE31E"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 xml:space="preserve">Дитячо-юнацька спортивна школа за організаційної та фінансової підтримки відділу забезпечила проведення змагань і підготовку вихованців до участі у змаганнях обласного та всеукраїнського рівнів. У футболі команда юнаків U-14 посіла перше загальнокомандне місце у першому колі дитячо-юнацької футбольної ліги Хмельницької області. Команда дівчат 2010 року народження та молодших виборола друге місце в обласних змаганнях, п’яте місце у чемпіонаті України з </w:t>
      </w:r>
      <w:proofErr w:type="spellStart"/>
      <w:r w:rsidRPr="008A5FF8">
        <w:rPr>
          <w:rFonts w:ascii="Times New Roman" w:hAnsi="Times New Roman"/>
          <w:sz w:val="28"/>
          <w:szCs w:val="28"/>
        </w:rPr>
        <w:t>футзалу</w:t>
      </w:r>
      <w:proofErr w:type="spellEnd"/>
      <w:r w:rsidRPr="008A5FF8">
        <w:rPr>
          <w:rFonts w:ascii="Times New Roman" w:hAnsi="Times New Roman"/>
          <w:sz w:val="28"/>
          <w:szCs w:val="28"/>
        </w:rPr>
        <w:t xml:space="preserve"> серед дівочих команд WU-13 та шосте місце у чемпіонаті України з футболу серед ді</w:t>
      </w:r>
      <w:r w:rsidR="009F37E4">
        <w:rPr>
          <w:rFonts w:ascii="Times New Roman" w:hAnsi="Times New Roman"/>
          <w:sz w:val="28"/>
          <w:szCs w:val="28"/>
        </w:rPr>
        <w:t>вочих команд WU-13 (осінь 2024 -</w:t>
      </w:r>
      <w:r w:rsidRPr="008A5FF8">
        <w:rPr>
          <w:rFonts w:ascii="Times New Roman" w:hAnsi="Times New Roman"/>
          <w:sz w:val="28"/>
          <w:szCs w:val="28"/>
        </w:rPr>
        <w:t xml:space="preserve"> весна 2025 років).</w:t>
      </w:r>
    </w:p>
    <w:p w14:paraId="66E7DBB9" w14:textId="28180A2D"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На базі ДЮСШ за підтримки відділу систематично проводилися відкриті першості та фестивалі з футболу серед різних вікових категорій, ігри першого кола дитячо-юнацької футбольної ліги сезону 2025/2026 років, а також чемпіонат міста серед юнаків 2015 року народження та молодших.</w:t>
      </w:r>
    </w:p>
    <w:p w14:paraId="67E542A3" w14:textId="29E57004"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Легкоатлети громади за координації відділу брали участь у командних та особистих чемпіонатах України й Хмельницької області, у змаганнях у приміщеннях і на відкритих аренах, за підсумками яких здобули 8 перших, 11 других та 14 третіх місць.</w:t>
      </w:r>
    </w:p>
    <w:p w14:paraId="613A5FC6" w14:textId="24D7FB40" w:rsidR="008A5FF8" w:rsidRPr="008A5FF8" w:rsidRDefault="00466583" w:rsidP="00466583">
      <w:pPr>
        <w:pStyle w:val="Textbody"/>
        <w:snapToGrid w:val="0"/>
        <w:spacing w:after="0" w:line="240" w:lineRule="auto"/>
        <w:jc w:val="both"/>
        <w:rPr>
          <w:rFonts w:ascii="Times New Roman" w:hAnsi="Times New Roman"/>
          <w:sz w:val="28"/>
          <w:szCs w:val="28"/>
        </w:rPr>
      </w:pPr>
      <w:r>
        <w:rPr>
          <w:rFonts w:ascii="Times New Roman" w:hAnsi="Times New Roman"/>
          <w:sz w:val="28"/>
          <w:szCs w:val="28"/>
        </w:rPr>
        <w:t xml:space="preserve">        </w:t>
      </w:r>
      <w:r w:rsidR="008A5FF8" w:rsidRPr="008A5FF8">
        <w:rPr>
          <w:rFonts w:ascii="Times New Roman" w:hAnsi="Times New Roman"/>
          <w:sz w:val="28"/>
          <w:szCs w:val="28"/>
        </w:rPr>
        <w:t>Волейбольні команди юнаків і дівчат 200</w:t>
      </w:r>
      <w:r>
        <w:rPr>
          <w:rFonts w:ascii="Times New Roman" w:hAnsi="Times New Roman"/>
          <w:sz w:val="28"/>
          <w:szCs w:val="28"/>
        </w:rPr>
        <w:t>-</w:t>
      </w:r>
      <w:r w:rsidR="008A5FF8" w:rsidRPr="008A5FF8">
        <w:rPr>
          <w:rFonts w:ascii="Times New Roman" w:hAnsi="Times New Roman"/>
          <w:sz w:val="28"/>
          <w:szCs w:val="28"/>
        </w:rPr>
        <w:t>2012 років народження за організаційної підтримки відділу посіли третє місце на Кубку Хмельницької області. Протягом року на базі ДЮСШ проведено низку відкритих змагань, що сприяло популяризації волейболу та залученню дітей і молоді до занять цим видом спорту.</w:t>
      </w:r>
    </w:p>
    <w:p w14:paraId="177912BD"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 xml:space="preserve">У настільному тенісі спортсмени громади за організаційної підтримки відділу брали участь у чемпіонатах України в різних вікових категоріях, посідаючи місця в межах першої </w:t>
      </w:r>
      <w:proofErr w:type="spellStart"/>
      <w:r w:rsidRPr="008A5FF8">
        <w:rPr>
          <w:rFonts w:ascii="Times New Roman" w:hAnsi="Times New Roman"/>
          <w:sz w:val="28"/>
          <w:szCs w:val="28"/>
        </w:rPr>
        <w:t>дванадцятки</w:t>
      </w:r>
      <w:proofErr w:type="spellEnd"/>
      <w:r w:rsidRPr="008A5FF8">
        <w:rPr>
          <w:rFonts w:ascii="Times New Roman" w:hAnsi="Times New Roman"/>
          <w:sz w:val="28"/>
          <w:szCs w:val="28"/>
        </w:rPr>
        <w:t xml:space="preserve"> загальноукраїнського рейтингу.</w:t>
      </w:r>
    </w:p>
    <w:p w14:paraId="1AD08E0A"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Вихованці відділення боксу ДЮСШ за сприяння відділу виступали у змаганнях усіх рівнів. За результатами чемпіонатів України здобуто друге та п’яте місця; на обл</w:t>
      </w:r>
      <w:r w:rsidR="00DE2112">
        <w:rPr>
          <w:rFonts w:ascii="Times New Roman" w:hAnsi="Times New Roman"/>
          <w:sz w:val="28"/>
          <w:szCs w:val="28"/>
        </w:rPr>
        <w:t>асних і регіональних змаганнях -</w:t>
      </w:r>
      <w:r w:rsidRPr="008A5FF8">
        <w:rPr>
          <w:rFonts w:ascii="Times New Roman" w:hAnsi="Times New Roman"/>
          <w:sz w:val="28"/>
          <w:szCs w:val="28"/>
        </w:rPr>
        <w:t xml:space="preserve"> 16 перших, 8 других та 10 третіх місць; на</w:t>
      </w:r>
      <w:r w:rsidR="00DE2112">
        <w:rPr>
          <w:rFonts w:ascii="Times New Roman" w:hAnsi="Times New Roman"/>
          <w:sz w:val="28"/>
          <w:szCs w:val="28"/>
        </w:rPr>
        <w:t xml:space="preserve"> міських і гурткових змаганнях -</w:t>
      </w:r>
      <w:r w:rsidRPr="008A5FF8">
        <w:rPr>
          <w:rFonts w:ascii="Times New Roman" w:hAnsi="Times New Roman"/>
          <w:sz w:val="28"/>
          <w:szCs w:val="28"/>
        </w:rPr>
        <w:t xml:space="preserve"> 18 перших, 21 друге та 24 треті місця.</w:t>
      </w:r>
    </w:p>
    <w:p w14:paraId="4DE5E402"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lastRenderedPageBreak/>
        <w:t>Протягом звітного періоду вихованці ДЮСШ успішно виконали спортивні нормативи, отримавши 109 юнацьких спортивних розрядів, 11 третіх, 19 других і 2 перших дорослих спортивних розряди, а також 4 звання кандидата в майстри спорту України. Троє спортсменів включені до резерву збірної команди України.</w:t>
      </w:r>
    </w:p>
    <w:p w14:paraId="0768FA6B"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Центр фізичного здоров’я населення «Спорт для всіх» за організаційної підтримки відділу провів 169 фізкультурно-оздоровчих заходів, у яких взяли участь 4838 осіб, із залученням 12 волонтерів та забезпеченням функціонування 56 спортивних майданчиків. У межах реа</w:t>
      </w:r>
      <w:r w:rsidR="00DE2112">
        <w:rPr>
          <w:rFonts w:ascii="Times New Roman" w:hAnsi="Times New Roman"/>
          <w:sz w:val="28"/>
          <w:szCs w:val="28"/>
        </w:rPr>
        <w:t>лізації проєкту «Активні парки -</w:t>
      </w:r>
      <w:r w:rsidRPr="008A5FF8">
        <w:rPr>
          <w:rFonts w:ascii="Times New Roman" w:hAnsi="Times New Roman"/>
          <w:sz w:val="28"/>
          <w:szCs w:val="28"/>
        </w:rPr>
        <w:t xml:space="preserve"> локації здорової України» за координації відділу проведено 149 заходів, у яких взяли участь 1511 осіб різних вікових категорій.</w:t>
      </w:r>
    </w:p>
    <w:p w14:paraId="615B9E9B"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Дитячо-юнацький центр туризму та екологічної роботи за сприяння відділу забезпечив участь вихованців у змаганнях зі спортивного туризму всіх рівнів. За результатами виступів на чемпіонатах України, обласних, регіональних, міських та гурткових змаганнях спортсмени центру здобули призові місця та виконали спортивні розряди, у тому числі нормативи кандидатів у майстри спорту України.</w:t>
      </w:r>
    </w:p>
    <w:p w14:paraId="12E081F1" w14:textId="77777777" w:rsidR="008A5FF8" w:rsidRP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Відділ молоді та спорту упродовж року забезпечував організацію міських спортивних заходів, надав фінансову підтримку для понад 20 виїздів спортсменів громади на обласні та всеукраїнські змагання і навчально-тренувальні збори, а також здійснив закупівлю спортивного інвентарю з метою покращення умов тренувального процесу в закладах спортивного спрямування громади.</w:t>
      </w:r>
    </w:p>
    <w:p w14:paraId="49E5C807" w14:textId="77777777" w:rsidR="008A5FF8" w:rsidRDefault="008A5FF8" w:rsidP="008A5FF8">
      <w:pPr>
        <w:pStyle w:val="Textbody"/>
        <w:snapToGrid w:val="0"/>
        <w:spacing w:after="0" w:line="240" w:lineRule="auto"/>
        <w:ind w:firstLine="709"/>
        <w:jc w:val="both"/>
        <w:rPr>
          <w:rFonts w:ascii="Times New Roman" w:hAnsi="Times New Roman"/>
          <w:sz w:val="28"/>
          <w:szCs w:val="28"/>
        </w:rPr>
      </w:pPr>
      <w:r w:rsidRPr="008A5FF8">
        <w:rPr>
          <w:rFonts w:ascii="Times New Roman" w:hAnsi="Times New Roman"/>
          <w:sz w:val="28"/>
          <w:szCs w:val="28"/>
        </w:rPr>
        <w:t>Загалом упродовж 2025 року у спортивних та фізкультурно-оздоровчих заходах різних рівнів, проведених за координації відділу, взяли участь понад 6500 осіб.</w:t>
      </w:r>
    </w:p>
    <w:p w14:paraId="536FEC44" w14:textId="77777777" w:rsidR="000A1CA3" w:rsidRPr="00AD6685" w:rsidRDefault="00107F9B" w:rsidP="003D708A">
      <w:pPr>
        <w:pStyle w:val="a3"/>
        <w:spacing w:before="0" w:line="240" w:lineRule="auto"/>
        <w:ind w:firstLine="567"/>
        <w:jc w:val="center"/>
      </w:pPr>
      <w:r w:rsidRPr="00AD6685">
        <w:rPr>
          <w:rFonts w:ascii="Times New Roman" w:hAnsi="Times New Roman"/>
          <w:color w:val="auto"/>
          <w:lang w:val="uk-UA"/>
        </w:rPr>
        <w:t>У</w:t>
      </w:r>
      <w:r w:rsidR="002B7D79" w:rsidRPr="00AD6685">
        <w:rPr>
          <w:rFonts w:ascii="Times New Roman" w:hAnsi="Times New Roman"/>
          <w:color w:val="auto"/>
          <w:lang w:val="uk-UA"/>
        </w:rPr>
        <w:t>правління економічного розвитку</w:t>
      </w:r>
    </w:p>
    <w:p w14:paraId="59554DCC" w14:textId="3F646B7E" w:rsidR="00FF4EF6" w:rsidRPr="00E83920" w:rsidRDefault="00B83A9F" w:rsidP="00FF4EF6">
      <w:pPr>
        <w:jc w:val="both"/>
        <w:rPr>
          <w:color w:val="000000" w:themeColor="text1"/>
          <w:sz w:val="28"/>
          <w:szCs w:val="28"/>
        </w:rPr>
      </w:pPr>
      <w:r>
        <w:rPr>
          <w:rFonts w:eastAsia="Calibri"/>
          <w:color w:val="000000" w:themeColor="text1"/>
          <w:sz w:val="28"/>
          <w:szCs w:val="28"/>
        </w:rPr>
        <w:t xml:space="preserve">        </w:t>
      </w:r>
      <w:r w:rsidR="00FF4EF6" w:rsidRPr="00E83920">
        <w:rPr>
          <w:rFonts w:eastAsia="Calibri"/>
          <w:color w:val="000000" w:themeColor="text1"/>
          <w:sz w:val="28"/>
          <w:szCs w:val="28"/>
        </w:rPr>
        <w:t>У своїй роботі управління економічного розвитку керується Конституцією України, Законами України, Постановами Кабінету Міністрів України, Указами Президента України, розпорядженнями міського голови, а також положенням про управління економічного розвитку, посадовими інструкціями, планом роботи та іншими нормативними актами.</w:t>
      </w:r>
    </w:p>
    <w:p w14:paraId="38967BA7"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 склад управління  входить 3 відділи, а саме:</w:t>
      </w:r>
    </w:p>
    <w:p w14:paraId="001288C5"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споживчого ринку та сфери послуг;</w:t>
      </w:r>
    </w:p>
    <w:p w14:paraId="62158B89"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стратегічного розвитку;</w:t>
      </w:r>
    </w:p>
    <w:p w14:paraId="6F96F9C9" w14:textId="77777777" w:rsidR="00FF4EF6" w:rsidRPr="00E83920" w:rsidRDefault="00FF4EF6" w:rsidP="00FF4EF6">
      <w:pPr>
        <w:ind w:firstLine="567"/>
        <w:jc w:val="both"/>
        <w:rPr>
          <w:color w:val="000000" w:themeColor="text1"/>
          <w:sz w:val="28"/>
          <w:szCs w:val="28"/>
        </w:rPr>
      </w:pPr>
      <w:r w:rsidRPr="00E83920">
        <w:rPr>
          <w:color w:val="000000" w:themeColor="text1"/>
          <w:sz w:val="28"/>
          <w:szCs w:val="28"/>
        </w:rPr>
        <w:t xml:space="preserve"> </w:t>
      </w:r>
      <w:r w:rsidRPr="00E83920">
        <w:rPr>
          <w:rFonts w:eastAsia="Calibri"/>
          <w:color w:val="000000" w:themeColor="text1"/>
          <w:sz w:val="28"/>
          <w:szCs w:val="28"/>
        </w:rPr>
        <w:t>відділ з питань регуляторної політики та підприємництва.</w:t>
      </w:r>
    </w:p>
    <w:p w14:paraId="0DF97488" w14:textId="77777777" w:rsidR="00FF4EF6" w:rsidRPr="00E83920" w:rsidRDefault="00FF4EF6" w:rsidP="00FF4EF6">
      <w:pPr>
        <w:ind w:firstLine="567"/>
        <w:jc w:val="both"/>
        <w:rPr>
          <w:color w:val="000000" w:themeColor="text1"/>
          <w:sz w:val="28"/>
          <w:szCs w:val="28"/>
        </w:rPr>
      </w:pPr>
      <w:bookmarkStart w:id="15" w:name="_Hlk933082771"/>
      <w:bookmarkStart w:id="16" w:name="_Hlk61344226"/>
      <w:bookmarkEnd w:id="15"/>
      <w:r w:rsidRPr="00E83920">
        <w:rPr>
          <w:rFonts w:eastAsia="Calibri"/>
          <w:color w:val="000000" w:themeColor="text1"/>
          <w:sz w:val="28"/>
          <w:szCs w:val="28"/>
        </w:rPr>
        <w:t xml:space="preserve">Управлінням економічного розвитку розроблено проєкт Програми соціально-економічного та культурного розвитку громади на 2026 рік, підготовлено звіт  про стан виконання Програми соціально-економічного та культурного розвитку громади за 2025 рік. До проєкту Програми соціально-економічного та культурного розвитку громади на 2026 рік підготовлено Звіт про стратегічну екологічну оцінку і в передбаченому законодавством порядку оприлюднено  на сайті виконавчого комітету </w:t>
      </w:r>
      <w:proofErr w:type="spellStart"/>
      <w:r w:rsidRPr="00E83920">
        <w:rPr>
          <w:rFonts w:eastAsia="Calibri"/>
          <w:color w:val="000000" w:themeColor="text1"/>
          <w:sz w:val="28"/>
          <w:szCs w:val="28"/>
        </w:rPr>
        <w:t>Славутської</w:t>
      </w:r>
      <w:proofErr w:type="spellEnd"/>
      <w:r w:rsidRPr="00E83920">
        <w:rPr>
          <w:rFonts w:eastAsia="Calibri"/>
          <w:color w:val="000000" w:themeColor="text1"/>
          <w:sz w:val="28"/>
          <w:szCs w:val="28"/>
        </w:rPr>
        <w:t xml:space="preserve"> міської ради, а також в Єдиному реєстрі стратегічної екологічної оцінки.</w:t>
      </w:r>
    </w:p>
    <w:bookmarkEnd w:id="16"/>
    <w:p w14:paraId="35F83716" w14:textId="77777777"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 xml:space="preserve">З метою приведення вартості послуг на комунальні послуги до рівня економічно обґрунтованих витрат проводились перевірки розрахунків коригування витрат тарифів на послуги з централізованого водопостачання та </w:t>
      </w:r>
      <w:r>
        <w:rPr>
          <w:rFonts w:eastAsia="Calibri"/>
          <w:color w:val="000000" w:themeColor="text1"/>
          <w:szCs w:val="28"/>
        </w:rPr>
        <w:lastRenderedPageBreak/>
        <w:t xml:space="preserve">централізованого водовідведення, а </w:t>
      </w:r>
      <w:r w:rsidRPr="00E83920">
        <w:rPr>
          <w:rFonts w:eastAsia="Calibri"/>
          <w:color w:val="000000" w:themeColor="text1"/>
          <w:szCs w:val="28"/>
        </w:rPr>
        <w:t>та</w:t>
      </w:r>
      <w:r>
        <w:rPr>
          <w:rFonts w:eastAsia="Calibri"/>
          <w:color w:val="000000" w:themeColor="text1"/>
          <w:szCs w:val="28"/>
        </w:rPr>
        <w:t>кож</w:t>
      </w:r>
      <w:r w:rsidRPr="00E83920">
        <w:rPr>
          <w:rFonts w:eastAsia="Calibri"/>
          <w:color w:val="000000" w:themeColor="text1"/>
          <w:szCs w:val="28"/>
        </w:rPr>
        <w:t xml:space="preserve"> на теплову енергію (її виробництво, транспортування та постачання) та послуги з постачання теплової енергії у зв’язку з підвищенням цін на енергоносії. </w:t>
      </w:r>
    </w:p>
    <w:p w14:paraId="0E660AE1" w14:textId="77777777"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Здійснено перевірку щодо економічно обґрунтованих витрат тарифів на теплову енергію (її виробництво, транспортування та постачання) та послуги з постачання теплової енергії для КП «</w:t>
      </w:r>
      <w:proofErr w:type="spellStart"/>
      <w:r w:rsidRPr="00E83920">
        <w:rPr>
          <w:rFonts w:eastAsia="Calibri"/>
          <w:color w:val="000000" w:themeColor="text1"/>
          <w:szCs w:val="28"/>
        </w:rPr>
        <w:t>Славутське</w:t>
      </w:r>
      <w:proofErr w:type="spellEnd"/>
      <w:r w:rsidRPr="00E83920">
        <w:rPr>
          <w:rFonts w:eastAsia="Calibri"/>
          <w:color w:val="000000" w:themeColor="text1"/>
          <w:szCs w:val="28"/>
        </w:rPr>
        <w:t xml:space="preserve"> ЖКО»</w:t>
      </w:r>
      <w:r>
        <w:rPr>
          <w:rFonts w:eastAsia="Calibri"/>
          <w:color w:val="000000" w:themeColor="text1"/>
          <w:szCs w:val="28"/>
        </w:rPr>
        <w:t xml:space="preserve"> </w:t>
      </w:r>
      <w:r w:rsidRPr="00E83920">
        <w:rPr>
          <w:rFonts w:eastAsia="Calibri"/>
          <w:color w:val="000000" w:themeColor="text1"/>
          <w:szCs w:val="28"/>
        </w:rPr>
        <w:t>на опалювальний період 2025-2026</w:t>
      </w:r>
      <w:r>
        <w:rPr>
          <w:rFonts w:eastAsia="Calibri"/>
          <w:color w:val="000000" w:themeColor="text1"/>
          <w:szCs w:val="28"/>
        </w:rPr>
        <w:t xml:space="preserve"> років</w:t>
      </w:r>
      <w:r w:rsidRPr="00E83920">
        <w:rPr>
          <w:rFonts w:eastAsia="Calibri"/>
          <w:color w:val="000000" w:themeColor="text1"/>
          <w:szCs w:val="28"/>
        </w:rPr>
        <w:t xml:space="preserve">. </w:t>
      </w:r>
    </w:p>
    <w:p w14:paraId="7BBC22F1" w14:textId="0627BB6D" w:rsidR="00FF4EF6" w:rsidRPr="00E83920" w:rsidRDefault="00FF4EF6" w:rsidP="00FF4EF6">
      <w:pPr>
        <w:ind w:firstLine="708"/>
        <w:jc w:val="both"/>
        <w:rPr>
          <w:rFonts w:eastAsia="Calibri"/>
          <w:color w:val="000000" w:themeColor="text1"/>
          <w:sz w:val="28"/>
          <w:szCs w:val="28"/>
          <w:lang w:eastAsia="zh-CN"/>
        </w:rPr>
      </w:pPr>
      <w:r w:rsidRPr="00E83920">
        <w:rPr>
          <w:rFonts w:eastAsia="Calibri"/>
          <w:color w:val="000000" w:themeColor="text1"/>
          <w:sz w:val="28"/>
          <w:szCs w:val="28"/>
          <w:lang w:eastAsia="zh-CN"/>
        </w:rPr>
        <w:t xml:space="preserve">Встановлені тарифи на теплову енергію, яка виробляється на установках з використанням альтернативних джерел енергії для ФОП Шашка Т.О. </w:t>
      </w:r>
      <w:r>
        <w:rPr>
          <w:rFonts w:eastAsia="Calibri"/>
          <w:color w:val="000000" w:themeColor="text1"/>
          <w:sz w:val="28"/>
          <w:szCs w:val="28"/>
          <w:lang w:eastAsia="zh-CN"/>
        </w:rPr>
        <w:t>на оп</w:t>
      </w:r>
      <w:r w:rsidR="0031423C">
        <w:rPr>
          <w:rFonts w:eastAsia="Calibri"/>
          <w:color w:val="000000" w:themeColor="text1"/>
          <w:sz w:val="28"/>
          <w:szCs w:val="28"/>
          <w:lang w:eastAsia="zh-CN"/>
        </w:rPr>
        <w:t>а</w:t>
      </w:r>
      <w:r>
        <w:rPr>
          <w:rFonts w:eastAsia="Calibri"/>
          <w:color w:val="000000" w:themeColor="text1"/>
          <w:sz w:val="28"/>
          <w:szCs w:val="28"/>
          <w:lang w:eastAsia="zh-CN"/>
        </w:rPr>
        <w:t xml:space="preserve">лювальний період 2025- 2026 років. </w:t>
      </w:r>
      <w:r w:rsidRPr="00E83920">
        <w:rPr>
          <w:rFonts w:eastAsia="Calibri"/>
          <w:color w:val="000000" w:themeColor="text1"/>
          <w:sz w:val="28"/>
          <w:szCs w:val="28"/>
          <w:lang w:eastAsia="zh-CN"/>
        </w:rPr>
        <w:t>Теплова енергія подається до КП «</w:t>
      </w:r>
      <w:proofErr w:type="spellStart"/>
      <w:r w:rsidRPr="00E83920">
        <w:rPr>
          <w:rFonts w:eastAsia="Calibri"/>
          <w:color w:val="000000" w:themeColor="text1"/>
          <w:sz w:val="28"/>
          <w:szCs w:val="28"/>
          <w:lang w:eastAsia="zh-CN"/>
        </w:rPr>
        <w:t>Славутська</w:t>
      </w:r>
      <w:proofErr w:type="spellEnd"/>
      <w:r w:rsidRPr="00E83920">
        <w:rPr>
          <w:rFonts w:eastAsia="Calibri"/>
          <w:color w:val="000000" w:themeColor="text1"/>
          <w:sz w:val="28"/>
          <w:szCs w:val="28"/>
          <w:lang w:eastAsia="zh-CN"/>
        </w:rPr>
        <w:t xml:space="preserve"> міська лікарня ім.</w:t>
      </w:r>
      <w:r>
        <w:rPr>
          <w:rFonts w:eastAsia="Calibri"/>
          <w:color w:val="000000" w:themeColor="text1"/>
          <w:sz w:val="28"/>
          <w:szCs w:val="28"/>
          <w:lang w:eastAsia="zh-CN"/>
        </w:rPr>
        <w:t xml:space="preserve"> </w:t>
      </w:r>
      <w:r w:rsidRPr="00E83920">
        <w:rPr>
          <w:rFonts w:eastAsia="Calibri"/>
          <w:color w:val="000000" w:themeColor="text1"/>
          <w:sz w:val="28"/>
          <w:szCs w:val="28"/>
          <w:lang w:eastAsia="zh-CN"/>
        </w:rPr>
        <w:t>Ф. М. Михайлова», гімназії №9 та до гуртожитку по вул. Захисників</w:t>
      </w:r>
      <w:r>
        <w:rPr>
          <w:rFonts w:eastAsia="Calibri"/>
          <w:color w:val="000000" w:themeColor="text1"/>
          <w:sz w:val="28"/>
          <w:szCs w:val="28"/>
          <w:lang w:eastAsia="zh-CN"/>
        </w:rPr>
        <w:t xml:space="preserve"> України</w:t>
      </w:r>
      <w:r w:rsidRPr="00E83920">
        <w:rPr>
          <w:rFonts w:eastAsia="Calibri"/>
          <w:color w:val="000000" w:themeColor="text1"/>
          <w:sz w:val="28"/>
          <w:szCs w:val="28"/>
          <w:lang w:eastAsia="zh-CN"/>
        </w:rPr>
        <w:t>.</w:t>
      </w:r>
    </w:p>
    <w:p w14:paraId="7B956325" w14:textId="3A5B828D" w:rsidR="00FF4EF6" w:rsidRPr="00E83920" w:rsidRDefault="00CD7DCE" w:rsidP="00CD7DCE">
      <w:pPr>
        <w:jc w:val="both"/>
        <w:rPr>
          <w:rFonts w:eastAsia="Calibri"/>
          <w:color w:val="000000" w:themeColor="text1"/>
          <w:sz w:val="28"/>
          <w:szCs w:val="28"/>
          <w:lang w:eastAsia="zh-CN"/>
        </w:rPr>
      </w:pPr>
      <w:r>
        <w:rPr>
          <w:rFonts w:eastAsia="Calibri"/>
          <w:color w:val="000000" w:themeColor="text1"/>
          <w:sz w:val="28"/>
          <w:szCs w:val="28"/>
          <w:lang w:eastAsia="zh-CN"/>
        </w:rPr>
        <w:t xml:space="preserve">         </w:t>
      </w:r>
      <w:r w:rsidR="00FF4EF6" w:rsidRPr="00E83920">
        <w:rPr>
          <w:rFonts w:eastAsia="Calibri"/>
          <w:color w:val="000000" w:themeColor="text1"/>
          <w:sz w:val="28"/>
          <w:szCs w:val="28"/>
          <w:lang w:eastAsia="zh-CN"/>
        </w:rPr>
        <w:t>Для ТОВ «Компанія «</w:t>
      </w:r>
      <w:proofErr w:type="spellStart"/>
      <w:r w:rsidR="00FF4EF6" w:rsidRPr="00E83920">
        <w:rPr>
          <w:rFonts w:eastAsia="Calibri"/>
          <w:color w:val="000000" w:themeColor="text1"/>
          <w:sz w:val="28"/>
          <w:szCs w:val="28"/>
          <w:lang w:eastAsia="zh-CN"/>
        </w:rPr>
        <w:t>Галеон</w:t>
      </w:r>
      <w:proofErr w:type="spellEnd"/>
      <w:r w:rsidR="00FF4EF6" w:rsidRPr="00E83920">
        <w:rPr>
          <w:rFonts w:eastAsia="Calibri"/>
          <w:color w:val="000000" w:themeColor="text1"/>
          <w:sz w:val="28"/>
          <w:szCs w:val="28"/>
          <w:lang w:eastAsia="zh-CN"/>
        </w:rPr>
        <w:t xml:space="preserve">», яка забезпечує тепловою енергією  </w:t>
      </w:r>
      <w:proofErr w:type="spellStart"/>
      <w:r w:rsidR="00FF4EF6" w:rsidRPr="00E83920">
        <w:rPr>
          <w:rFonts w:eastAsia="Calibri"/>
          <w:color w:val="000000" w:themeColor="text1"/>
          <w:sz w:val="28"/>
          <w:szCs w:val="28"/>
          <w:lang w:eastAsia="zh-CN"/>
        </w:rPr>
        <w:t>Славутську</w:t>
      </w:r>
      <w:proofErr w:type="spellEnd"/>
      <w:r w:rsidR="00FF4EF6" w:rsidRPr="00E83920">
        <w:rPr>
          <w:rFonts w:eastAsia="Calibri"/>
          <w:color w:val="000000" w:themeColor="text1"/>
          <w:sz w:val="28"/>
          <w:szCs w:val="28"/>
          <w:lang w:eastAsia="zh-CN"/>
        </w:rPr>
        <w:t xml:space="preserve"> гімназію №1 (м. Славута, вул. Покровська</w:t>
      </w:r>
      <w:r>
        <w:rPr>
          <w:rFonts w:eastAsia="Calibri"/>
          <w:color w:val="000000" w:themeColor="text1"/>
          <w:sz w:val="28"/>
          <w:szCs w:val="28"/>
          <w:lang w:eastAsia="zh-CN"/>
        </w:rPr>
        <w:t>,</w:t>
      </w:r>
      <w:r w:rsidR="00FF4EF6" w:rsidRPr="00E83920">
        <w:rPr>
          <w:rFonts w:eastAsia="Calibri"/>
          <w:color w:val="000000" w:themeColor="text1"/>
          <w:sz w:val="28"/>
          <w:szCs w:val="28"/>
          <w:lang w:eastAsia="zh-CN"/>
        </w:rPr>
        <w:t xml:space="preserve"> 12) та </w:t>
      </w:r>
      <w:proofErr w:type="spellStart"/>
      <w:r w:rsidR="00FF4EF6" w:rsidRPr="00E83920">
        <w:rPr>
          <w:rFonts w:eastAsia="Calibri"/>
          <w:color w:val="000000" w:themeColor="text1"/>
          <w:sz w:val="28"/>
          <w:szCs w:val="28"/>
          <w:lang w:eastAsia="zh-CN"/>
        </w:rPr>
        <w:t>Славутську</w:t>
      </w:r>
      <w:proofErr w:type="spellEnd"/>
      <w:r w:rsidR="00FF4EF6" w:rsidRPr="00E83920">
        <w:rPr>
          <w:rFonts w:eastAsia="Calibri"/>
          <w:color w:val="000000" w:themeColor="text1"/>
          <w:sz w:val="28"/>
          <w:szCs w:val="28"/>
          <w:lang w:eastAsia="zh-CN"/>
        </w:rPr>
        <w:t xml:space="preserve"> гімназію №3 (м. Славута, вул. Марії Лисенко 2А) встановлено тариф на теплову енергію, що виробляється на установках з використанням альтернативних джерел енергії на 2025-2026 опалювальний період.</w:t>
      </w:r>
    </w:p>
    <w:p w14:paraId="2D097C5A" w14:textId="43A99C66" w:rsidR="00FF4EF6" w:rsidRPr="00E83920" w:rsidRDefault="00FF4EF6" w:rsidP="00FF4EF6">
      <w:pPr>
        <w:pStyle w:val="a5"/>
        <w:ind w:firstLine="567"/>
        <w:rPr>
          <w:rFonts w:eastAsia="Calibri"/>
          <w:color w:val="000000" w:themeColor="text1"/>
          <w:szCs w:val="28"/>
        </w:rPr>
      </w:pPr>
      <w:r w:rsidRPr="00E83920">
        <w:rPr>
          <w:rFonts w:eastAsia="Calibri"/>
          <w:color w:val="000000" w:themeColor="text1"/>
          <w:szCs w:val="28"/>
        </w:rPr>
        <w:t xml:space="preserve">Проведено перевірку економічно обґрунтованих витрат щодо встановлення тарифів на 2026 рік на послуги з централізованого водопостачання та централізованого водовідведення для </w:t>
      </w:r>
      <w:proofErr w:type="spellStart"/>
      <w:r w:rsidRPr="00E83920">
        <w:rPr>
          <w:rFonts w:eastAsia="Calibri"/>
          <w:color w:val="000000" w:themeColor="text1"/>
          <w:szCs w:val="28"/>
        </w:rPr>
        <w:t>Славутського</w:t>
      </w:r>
      <w:proofErr w:type="spellEnd"/>
      <w:r w:rsidRPr="00E83920">
        <w:rPr>
          <w:rFonts w:eastAsia="Calibri"/>
          <w:color w:val="000000" w:themeColor="text1"/>
          <w:szCs w:val="28"/>
        </w:rPr>
        <w:t xml:space="preserve"> управління водопровідно каналізаційного господарства. </w:t>
      </w:r>
    </w:p>
    <w:p w14:paraId="5FF4508D" w14:textId="0C496B1F" w:rsidR="00FF4EF6" w:rsidRPr="00E83920" w:rsidRDefault="00CD7DCE" w:rsidP="00FF4EF6">
      <w:pPr>
        <w:jc w:val="both"/>
        <w:rPr>
          <w:rFonts w:eastAsia="Calibri"/>
          <w:color w:val="000000" w:themeColor="text1"/>
          <w:sz w:val="28"/>
          <w:szCs w:val="28"/>
        </w:rPr>
      </w:pPr>
      <w:r>
        <w:rPr>
          <w:rFonts w:eastAsia="Calibri"/>
          <w:color w:val="000000" w:themeColor="text1"/>
          <w:sz w:val="28"/>
          <w:szCs w:val="28"/>
        </w:rPr>
        <w:t xml:space="preserve">         </w:t>
      </w:r>
      <w:r w:rsidR="00FF4EF6" w:rsidRPr="00E83920">
        <w:rPr>
          <w:rFonts w:eastAsia="Calibri"/>
          <w:color w:val="000000" w:themeColor="text1"/>
          <w:sz w:val="28"/>
          <w:szCs w:val="28"/>
        </w:rPr>
        <w:t xml:space="preserve">Проведено оцінку бізнес-середовища у </w:t>
      </w:r>
      <w:proofErr w:type="spellStart"/>
      <w:r w:rsidR="00FF4EF6" w:rsidRPr="00E83920">
        <w:rPr>
          <w:rFonts w:eastAsia="Calibri"/>
          <w:color w:val="000000" w:themeColor="text1"/>
          <w:sz w:val="28"/>
          <w:szCs w:val="28"/>
        </w:rPr>
        <w:t>Славутській</w:t>
      </w:r>
      <w:proofErr w:type="spellEnd"/>
      <w:r w:rsidR="00FF4EF6" w:rsidRPr="00E83920">
        <w:rPr>
          <w:rFonts w:eastAsia="Calibri"/>
          <w:color w:val="000000" w:themeColor="text1"/>
          <w:sz w:val="28"/>
          <w:szCs w:val="28"/>
        </w:rPr>
        <w:t xml:space="preserve"> міській ТГ, що складаються із 50 індикаторів та 10 ключових економічних показників. Оцінка індикаторів проводилась методом анкетування респондентів з числа представників бізнесу, органів місцевого самоврядування та організацій сприяння бізнесу. Проведено аналіз результатів оцінки бізнес-середовища та визначено ряд інструментів, які варто покращувати в найближчі 12 місяців. До кожного із обраних індикаторів підібрано інструменти покращення, базуючись на Каталозі інструментів  покращення бізнес-середовища.     </w:t>
      </w:r>
    </w:p>
    <w:p w14:paraId="3AC3127B" w14:textId="1196AF83" w:rsidR="00FF4EF6" w:rsidRPr="00E83920" w:rsidRDefault="00FF4EF6" w:rsidP="00FF4EF6">
      <w:pPr>
        <w:tabs>
          <w:tab w:val="left" w:pos="567"/>
        </w:tabs>
        <w:ind w:firstLine="567"/>
        <w:jc w:val="both"/>
        <w:rPr>
          <w:rFonts w:eastAsia="NSimSun"/>
          <w:color w:val="000000" w:themeColor="text1"/>
          <w:kern w:val="2"/>
          <w:sz w:val="28"/>
          <w:szCs w:val="28"/>
          <w:lang w:eastAsia="zh-CN" w:bidi="hi-IN"/>
        </w:rPr>
      </w:pPr>
      <w:r w:rsidRPr="00E83920">
        <w:rPr>
          <w:rFonts w:eastAsia="NSimSun"/>
          <w:color w:val="000000" w:themeColor="text1"/>
          <w:kern w:val="2"/>
          <w:sz w:val="28"/>
          <w:szCs w:val="28"/>
          <w:lang w:eastAsia="zh-CN" w:bidi="hi-IN"/>
        </w:rPr>
        <w:t xml:space="preserve">Наразі на маршрутах задіяно 5 автобусів, які обслуговують 45 рейсів. </w:t>
      </w:r>
    </w:p>
    <w:p w14:paraId="68A8C9AE" w14:textId="5CD7F58D" w:rsidR="00FF4EF6" w:rsidRPr="00E83920" w:rsidRDefault="00FF4EF6" w:rsidP="00FF4EF6">
      <w:pPr>
        <w:tabs>
          <w:tab w:val="left" w:pos="567"/>
        </w:tabs>
        <w:jc w:val="both"/>
        <w:rPr>
          <w:rFonts w:eastAsia="Calibri"/>
          <w:color w:val="000000" w:themeColor="text1"/>
          <w:sz w:val="28"/>
          <w:szCs w:val="28"/>
        </w:rPr>
      </w:pPr>
      <w:r w:rsidRPr="00E83920">
        <w:rPr>
          <w:rFonts w:eastAsia="Calibri"/>
          <w:color w:val="000000" w:themeColor="text1"/>
          <w:sz w:val="28"/>
          <w:szCs w:val="28"/>
        </w:rPr>
        <w:tab/>
        <w:t xml:space="preserve">У зв’язку із недостатньою кількістю одиниць транспорту на маршрутах постійно проводиться моніторинг пропозицій пасажирів  з метою коригування графіку руху автобусів відповідно до потреб жителів громади. </w:t>
      </w:r>
    </w:p>
    <w:p w14:paraId="2E4DFF9D" w14:textId="77777777" w:rsidR="00FF4EF6" w:rsidRPr="00E83920" w:rsidRDefault="00FF4EF6" w:rsidP="00FF4EF6">
      <w:pPr>
        <w:tabs>
          <w:tab w:val="left" w:pos="567"/>
        </w:tabs>
        <w:jc w:val="both"/>
        <w:rPr>
          <w:color w:val="000000" w:themeColor="text1"/>
          <w:sz w:val="28"/>
          <w:szCs w:val="28"/>
        </w:rPr>
      </w:pPr>
      <w:r w:rsidRPr="00E83920">
        <w:rPr>
          <w:rFonts w:eastAsia="Calibri"/>
          <w:color w:val="000000" w:themeColor="text1"/>
          <w:sz w:val="28"/>
          <w:szCs w:val="28"/>
        </w:rPr>
        <w:tab/>
      </w:r>
      <w:r w:rsidRPr="00E83920">
        <w:rPr>
          <w:color w:val="000000" w:themeColor="text1"/>
          <w:sz w:val="28"/>
          <w:szCs w:val="28"/>
        </w:rPr>
        <w:t xml:space="preserve">Відділом споживчого ринку та сфери послуг проводиться робота щодо оновлення даних мережі закладів торгівлі, ресторанного господарства та сфери послуг. </w:t>
      </w:r>
    </w:p>
    <w:p w14:paraId="0153F6FE" w14:textId="77777777" w:rsidR="00FF4EF6" w:rsidRPr="00B83A9F" w:rsidRDefault="00FF4EF6" w:rsidP="00FF4EF6">
      <w:pPr>
        <w:pStyle w:val="a4"/>
        <w:shd w:val="clear" w:color="auto" w:fill="FFFFFF"/>
        <w:spacing w:before="0" w:beforeAutospacing="0" w:after="0" w:afterAutospacing="0"/>
        <w:ind w:firstLine="850"/>
        <w:jc w:val="both"/>
        <w:rPr>
          <w:color w:val="000000" w:themeColor="text1"/>
          <w:sz w:val="28"/>
          <w:szCs w:val="28"/>
          <w:lang w:val="uk-UA"/>
        </w:rPr>
      </w:pPr>
      <w:r w:rsidRPr="00B83A9F">
        <w:rPr>
          <w:color w:val="000000" w:themeColor="text1"/>
          <w:sz w:val="28"/>
          <w:szCs w:val="28"/>
          <w:lang w:val="uk-UA"/>
        </w:rPr>
        <w:t xml:space="preserve">Протягом 2025 року проводилась робота у складі робочої групи з інвентаризації закладів торгівлі та надання консультативно- роз’яснювальної допомоги суб’єктам господарювання, що здійснюють діяльність на території </w:t>
      </w:r>
      <w:proofErr w:type="spellStart"/>
      <w:r w:rsidRPr="00B83A9F">
        <w:rPr>
          <w:color w:val="000000" w:themeColor="text1"/>
          <w:sz w:val="28"/>
          <w:szCs w:val="28"/>
          <w:lang w:val="uk-UA"/>
        </w:rPr>
        <w:t>Славутської</w:t>
      </w:r>
      <w:proofErr w:type="spellEnd"/>
      <w:r w:rsidRPr="00B83A9F">
        <w:rPr>
          <w:color w:val="000000" w:themeColor="text1"/>
          <w:sz w:val="28"/>
          <w:szCs w:val="28"/>
          <w:lang w:val="uk-UA"/>
        </w:rPr>
        <w:t xml:space="preserve"> міської територіальної громади відповідно до розпорядження міського голови від 20 лютого 2024 року №35/2024-р/ад спільно із спеціалістами податкової інспекції, державного інспектора з питань праці, фінансового управління та фахівцями Шепетівського районного управління ГУ </w:t>
      </w:r>
      <w:proofErr w:type="spellStart"/>
      <w:r w:rsidRPr="00B83A9F">
        <w:rPr>
          <w:color w:val="000000" w:themeColor="text1"/>
          <w:sz w:val="28"/>
          <w:szCs w:val="28"/>
          <w:lang w:val="uk-UA"/>
        </w:rPr>
        <w:t>Держпродспоживслужби</w:t>
      </w:r>
      <w:proofErr w:type="spellEnd"/>
      <w:r w:rsidRPr="00B83A9F">
        <w:rPr>
          <w:color w:val="000000" w:themeColor="text1"/>
          <w:sz w:val="28"/>
          <w:szCs w:val="28"/>
          <w:lang w:val="uk-UA"/>
        </w:rPr>
        <w:t xml:space="preserve"> в Хмельницькій області. Так протягом 2025 року </w:t>
      </w:r>
      <w:r w:rsidRPr="00B83A9F">
        <w:rPr>
          <w:color w:val="000000" w:themeColor="text1"/>
          <w:sz w:val="28"/>
          <w:szCs w:val="28"/>
          <w:lang w:val="uk-UA"/>
        </w:rPr>
        <w:lastRenderedPageBreak/>
        <w:t>проведено обстеження 96 суб’єктів підприємницької діяльності в тому числі 18 юрид</w:t>
      </w:r>
      <w:r w:rsidR="00C9190B" w:rsidRPr="00B83A9F">
        <w:rPr>
          <w:color w:val="000000" w:themeColor="text1"/>
          <w:sz w:val="28"/>
          <w:szCs w:val="28"/>
          <w:lang w:val="uk-UA"/>
        </w:rPr>
        <w:t>ичних осіб та 78 фізичних осіб -</w:t>
      </w:r>
      <w:r w:rsidRPr="00B83A9F">
        <w:rPr>
          <w:color w:val="000000" w:themeColor="text1"/>
          <w:sz w:val="28"/>
          <w:szCs w:val="28"/>
          <w:lang w:val="uk-UA"/>
        </w:rPr>
        <w:t xml:space="preserve"> підприємців. За результатами консультативно-роз’яснювальної роботи було:</w:t>
      </w:r>
    </w:p>
    <w:p w14:paraId="0D37104B" w14:textId="3795C110"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укладено 2 (два трудових договори);</w:t>
      </w:r>
    </w:p>
    <w:p w14:paraId="1478D28F" w14:textId="071C6738"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здійснено реєстрацію юридичною особою за неосновним місцем обліку та забезпечено сплату податку на доходи фізичних осіб за найманих працівників до місцевого бюджету;</w:t>
      </w:r>
    </w:p>
    <w:p w14:paraId="7A327799" w14:textId="2F5DC3C0"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зареєстровано у Державному реєстрі речових прав на нерухоме майно 3 (три) об’єкти нерухомого майна де здійснюється підприємницька діяльність;</w:t>
      </w:r>
    </w:p>
    <w:p w14:paraId="7D232140" w14:textId="4CA467D1" w:rsidR="00FF4EF6" w:rsidRPr="00B83A9F" w:rsidRDefault="00CD7DCE" w:rsidP="00CD7DCE">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- 1 (одна) юридична особа подала податкову декларацію до Головного управління ДПС у Хмельницькій області, що дало можливість залучити його об’єкт нерухомого майна до оподаткування.</w:t>
      </w:r>
    </w:p>
    <w:p w14:paraId="47BF95CD" w14:textId="77777777" w:rsidR="00FF4EF6" w:rsidRPr="00B83A9F" w:rsidRDefault="00FF4EF6" w:rsidP="00CD7DCE">
      <w:pPr>
        <w:pStyle w:val="a4"/>
        <w:shd w:val="clear" w:color="auto" w:fill="FFFFFF"/>
        <w:spacing w:before="0" w:beforeAutospacing="0" w:after="0" w:afterAutospacing="0"/>
        <w:jc w:val="both"/>
        <w:rPr>
          <w:color w:val="000000" w:themeColor="text1"/>
          <w:sz w:val="28"/>
          <w:szCs w:val="28"/>
          <w:lang w:val="uk-UA"/>
        </w:rPr>
      </w:pPr>
      <w:r w:rsidRPr="00B83A9F">
        <w:rPr>
          <w:color w:val="000000" w:themeColor="text1"/>
          <w:sz w:val="28"/>
          <w:szCs w:val="28"/>
          <w:lang w:val="uk-UA"/>
        </w:rPr>
        <w:t xml:space="preserve">Робочою групою здійснювався моніторинг закладів торгівлі, сфери послуг та ресторанного господарства. </w:t>
      </w:r>
    </w:p>
    <w:p w14:paraId="1BE2B590" w14:textId="3A28112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 метою підтримки мобілізованих осіб, які не здійснюють господарську діяльність на власних земельних ділянок, а також у нежитлових приміщеннях відповідно до рішень </w:t>
      </w:r>
      <w:proofErr w:type="spellStart"/>
      <w:r w:rsidR="00FF4EF6" w:rsidRPr="00B83A9F">
        <w:rPr>
          <w:color w:val="000000" w:themeColor="text1"/>
          <w:sz w:val="28"/>
          <w:szCs w:val="28"/>
          <w:lang w:val="uk-UA"/>
        </w:rPr>
        <w:t>Славутської</w:t>
      </w:r>
      <w:proofErr w:type="spellEnd"/>
      <w:r w:rsidR="00FF4EF6" w:rsidRPr="00B83A9F">
        <w:rPr>
          <w:color w:val="000000" w:themeColor="text1"/>
          <w:sz w:val="28"/>
          <w:szCs w:val="28"/>
          <w:lang w:val="uk-UA"/>
        </w:rPr>
        <w:t xml:space="preserve"> міської ради за зверненням власників об’єктів нерухомості та земельних ділянок або уповноважених ними осіб протягом 2025 року видано дві довідки які підтверджують факт невикористання земельної ділянки для здійснення господарської діяльності, що дає можливість власнику скористатися пільговою ставкою відповідного податку. Окрім того за зверненням 4 (чотирьох) осіб, що були мобілізовані до сил оборони України було обстежено об’єкти нерухомого майна (нежитлові приміщення) на підтвердження факту їх не використання у господарській діяльності, складено відповідні акти.</w:t>
      </w:r>
    </w:p>
    <w:p w14:paraId="635C11DA" w14:textId="534E3A9C"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Проводиться моніторинг цін на основні соціально значущі продовольчі товари в роздрібній мережі та на продовольчому ринку.</w:t>
      </w:r>
    </w:p>
    <w:p w14:paraId="5E25CF68" w14:textId="47CD5D1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Затвердженим планом діяльності з підготовки </w:t>
      </w:r>
      <w:proofErr w:type="spellStart"/>
      <w:r w:rsidR="00FF4EF6" w:rsidRPr="00B83A9F">
        <w:rPr>
          <w:color w:val="000000" w:themeColor="text1"/>
          <w:sz w:val="28"/>
          <w:szCs w:val="28"/>
          <w:lang w:val="uk-UA"/>
        </w:rPr>
        <w:t>проектів</w:t>
      </w:r>
      <w:proofErr w:type="spellEnd"/>
      <w:r w:rsidR="00FF4EF6" w:rsidRPr="00B83A9F">
        <w:rPr>
          <w:color w:val="000000" w:themeColor="text1"/>
          <w:sz w:val="28"/>
          <w:szCs w:val="28"/>
          <w:lang w:val="uk-UA"/>
        </w:rPr>
        <w:t xml:space="preserve"> регуляторних актів на 2025 рік, було передбачено розробка та затвердження 2-х регуляторних актів </w:t>
      </w:r>
      <w:r>
        <w:rPr>
          <w:color w:val="000000" w:themeColor="text1"/>
          <w:sz w:val="28"/>
          <w:szCs w:val="28"/>
          <w:lang w:val="uk-UA"/>
        </w:rPr>
        <w:t xml:space="preserve">            </w:t>
      </w:r>
      <w:r w:rsidR="00FF4EF6" w:rsidRPr="00B83A9F">
        <w:rPr>
          <w:color w:val="000000" w:themeColor="text1"/>
          <w:sz w:val="28"/>
          <w:szCs w:val="28"/>
          <w:lang w:val="uk-UA"/>
        </w:rPr>
        <w:t xml:space="preserve">- </w:t>
      </w:r>
      <w:proofErr w:type="spellStart"/>
      <w:r w:rsidR="00FF4EF6" w:rsidRPr="00B83A9F">
        <w:rPr>
          <w:color w:val="000000" w:themeColor="text1"/>
          <w:sz w:val="28"/>
          <w:szCs w:val="28"/>
          <w:lang w:val="uk-UA"/>
        </w:rPr>
        <w:t>проектів</w:t>
      </w:r>
      <w:proofErr w:type="spellEnd"/>
      <w:r w:rsidR="00FF4EF6" w:rsidRPr="00B83A9F">
        <w:rPr>
          <w:color w:val="000000" w:themeColor="text1"/>
          <w:sz w:val="28"/>
          <w:szCs w:val="28"/>
          <w:lang w:val="uk-UA"/>
        </w:rPr>
        <w:t xml:space="preserve"> рішень виконавчого комітету </w:t>
      </w:r>
      <w:proofErr w:type="spellStart"/>
      <w:r w:rsidR="00FF4EF6" w:rsidRPr="00B83A9F">
        <w:rPr>
          <w:color w:val="000000" w:themeColor="text1"/>
          <w:sz w:val="28"/>
          <w:szCs w:val="28"/>
          <w:lang w:val="uk-UA"/>
        </w:rPr>
        <w:t>Славутської</w:t>
      </w:r>
      <w:proofErr w:type="spellEnd"/>
      <w:r w:rsidR="00FF4EF6" w:rsidRPr="00B83A9F">
        <w:rPr>
          <w:color w:val="000000" w:themeColor="text1"/>
          <w:sz w:val="28"/>
          <w:szCs w:val="28"/>
          <w:lang w:val="uk-UA"/>
        </w:rPr>
        <w:t xml:space="preserve"> міської ради:</w:t>
      </w:r>
    </w:p>
    <w:p w14:paraId="6B92A23E" w14:textId="04C3E059"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1. «Про затвердження Положення про проведення конкурсу на надання права користування окремими елементами благоустрою для встановлення облаштованих майданчиків та тимчасових споруд сезонного характеру для здійснення підприємницької діяльності на території </w:t>
      </w:r>
      <w:proofErr w:type="spellStart"/>
      <w:r w:rsidR="00FF4EF6" w:rsidRPr="00B83A9F">
        <w:rPr>
          <w:color w:val="000000" w:themeColor="text1"/>
          <w:sz w:val="28"/>
          <w:szCs w:val="28"/>
          <w:lang w:val="uk-UA"/>
        </w:rPr>
        <w:t>Славутської</w:t>
      </w:r>
      <w:proofErr w:type="spellEnd"/>
      <w:r w:rsidR="00FF4EF6" w:rsidRPr="00B83A9F">
        <w:rPr>
          <w:color w:val="000000" w:themeColor="text1"/>
          <w:sz w:val="28"/>
          <w:szCs w:val="28"/>
          <w:lang w:val="uk-UA"/>
        </w:rPr>
        <w:t xml:space="preserve"> міської територіальної громади»; </w:t>
      </w:r>
    </w:p>
    <w:p w14:paraId="73672014" w14:textId="55D91A78"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2. «Про встановлення тарифів на послуги з перевезення пасажирів на автобусних маршрутах загального користування в звичайному режимі руху по </w:t>
      </w:r>
      <w:r w:rsidR="00B83A9F">
        <w:rPr>
          <w:color w:val="000000" w:themeColor="text1"/>
          <w:sz w:val="28"/>
          <w:szCs w:val="28"/>
          <w:lang w:val="uk-UA"/>
        </w:rPr>
        <w:t xml:space="preserve">     </w:t>
      </w:r>
      <w:r w:rsidR="00FF4EF6" w:rsidRPr="00B83A9F">
        <w:rPr>
          <w:color w:val="000000" w:themeColor="text1"/>
          <w:sz w:val="28"/>
          <w:szCs w:val="28"/>
          <w:lang w:val="uk-UA"/>
        </w:rPr>
        <w:t>м. Славута».</w:t>
      </w:r>
    </w:p>
    <w:p w14:paraId="56468D56" w14:textId="0CD12ED3"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Із затвердженого Плану діяльності з підготовки проєктів регуляторних актів на 2025 рік протягом звітного року було розроблено та прийнято одне рішення виконавчого комітету </w:t>
      </w:r>
      <w:proofErr w:type="spellStart"/>
      <w:r w:rsidR="00FF4EF6" w:rsidRPr="00B83A9F">
        <w:rPr>
          <w:color w:val="000000" w:themeColor="text1"/>
          <w:sz w:val="28"/>
          <w:szCs w:val="28"/>
          <w:lang w:val="uk-UA"/>
        </w:rPr>
        <w:t>Славутської</w:t>
      </w:r>
      <w:proofErr w:type="spellEnd"/>
      <w:r w:rsidR="00FF4EF6" w:rsidRPr="00B83A9F">
        <w:rPr>
          <w:color w:val="000000" w:themeColor="text1"/>
          <w:sz w:val="28"/>
          <w:szCs w:val="28"/>
          <w:lang w:val="uk-UA"/>
        </w:rPr>
        <w:t xml:space="preserve"> міської ради: «Про встановлення тарифів на послуги з перевезення пасажирів на автобусних маршрутах загального користування в звичайному режимі руху по м. Славута».</w:t>
      </w:r>
    </w:p>
    <w:p w14:paraId="6BA8EFA3" w14:textId="2B956682"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lastRenderedPageBreak/>
        <w:t xml:space="preserve">        </w:t>
      </w:r>
      <w:r w:rsidR="00FF4EF6" w:rsidRPr="00B83A9F">
        <w:rPr>
          <w:color w:val="000000" w:themeColor="text1"/>
          <w:sz w:val="28"/>
          <w:szCs w:val="28"/>
          <w:lang w:val="uk-UA"/>
        </w:rPr>
        <w:t>Розгляд іншого проєкту рішення, за результатом обговорень постійною депутатською комісією, визнано не доцільним на теперішній час і знято з розгляду.</w:t>
      </w:r>
    </w:p>
    <w:p w14:paraId="4AFE206C" w14:textId="1D0C6E5C"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Для фізичних та юридичних осіб та їх об’єднань забезпечуються відкритість дій регуляторного органу на всіх етапах його регуляторної діяльності: обов’язковий розгляд ініціатив, зауважень та пропозицій, наданих у встановленому законом порядку, проведення громадських слухань та обговорень, обов’язковість і своєчасність доведення прийнятих регуляторних актів до відома фізичних та юридичних осіб, їх об’єднань, інформування громадськості про здійснення регуляторної діяльності.</w:t>
      </w:r>
    </w:p>
    <w:p w14:paraId="122EB1C5" w14:textId="19DF4BB4"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 метою забезпечення додержання принципів державної регуляторної політики, досягнення у регуляторній діяльності балансу інтересів суб’єктів господарювання, громадян та органів місцевого самоврядування, а також з метою оцінки результативності діючих регуляторних актів та досягнення ними цілей, задекларованих при їх прийнятті, протягом звітного року проведено </w:t>
      </w:r>
      <w:r w:rsidR="00B83A9F">
        <w:rPr>
          <w:color w:val="000000" w:themeColor="text1"/>
          <w:sz w:val="28"/>
          <w:szCs w:val="28"/>
          <w:lang w:val="uk-UA"/>
        </w:rPr>
        <w:t xml:space="preserve">                   </w:t>
      </w:r>
      <w:r w:rsidR="00FF4EF6" w:rsidRPr="00B83A9F">
        <w:rPr>
          <w:color w:val="000000" w:themeColor="text1"/>
          <w:sz w:val="28"/>
          <w:szCs w:val="28"/>
          <w:lang w:val="uk-UA"/>
        </w:rPr>
        <w:t xml:space="preserve">6-ть  </w:t>
      </w:r>
      <w:proofErr w:type="spellStart"/>
      <w:r w:rsidR="00FF4EF6" w:rsidRPr="00B83A9F">
        <w:rPr>
          <w:color w:val="000000" w:themeColor="text1"/>
          <w:sz w:val="28"/>
          <w:szCs w:val="28"/>
          <w:lang w:val="uk-UA"/>
        </w:rPr>
        <w:t>відстежень</w:t>
      </w:r>
      <w:proofErr w:type="spellEnd"/>
      <w:r w:rsidR="00FF4EF6" w:rsidRPr="00B83A9F">
        <w:rPr>
          <w:color w:val="000000" w:themeColor="text1"/>
          <w:sz w:val="28"/>
          <w:szCs w:val="28"/>
          <w:lang w:val="uk-UA"/>
        </w:rPr>
        <w:t xml:space="preserve"> результативності регуляторних актів прийнятих </w:t>
      </w:r>
      <w:proofErr w:type="spellStart"/>
      <w:r w:rsidR="00FF4EF6" w:rsidRPr="00B83A9F">
        <w:rPr>
          <w:color w:val="000000" w:themeColor="text1"/>
          <w:sz w:val="28"/>
          <w:szCs w:val="28"/>
          <w:lang w:val="uk-UA"/>
        </w:rPr>
        <w:t>Славутською</w:t>
      </w:r>
      <w:proofErr w:type="spellEnd"/>
      <w:r w:rsidR="00FF4EF6" w:rsidRPr="00B83A9F">
        <w:rPr>
          <w:color w:val="000000" w:themeColor="text1"/>
          <w:sz w:val="28"/>
          <w:szCs w:val="28"/>
          <w:lang w:val="uk-UA"/>
        </w:rPr>
        <w:t xml:space="preserve"> міською радою та її виконавчими  органами.</w:t>
      </w:r>
    </w:p>
    <w:p w14:paraId="24668093" w14:textId="6A48E940"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План підготовки </w:t>
      </w:r>
      <w:proofErr w:type="spellStart"/>
      <w:r w:rsidR="00FF4EF6" w:rsidRPr="00B83A9F">
        <w:rPr>
          <w:color w:val="000000" w:themeColor="text1"/>
          <w:sz w:val="28"/>
          <w:szCs w:val="28"/>
          <w:lang w:val="uk-UA"/>
        </w:rPr>
        <w:t>проектів</w:t>
      </w:r>
      <w:proofErr w:type="spellEnd"/>
      <w:r w:rsidR="00FF4EF6" w:rsidRPr="00B83A9F">
        <w:rPr>
          <w:color w:val="000000" w:themeColor="text1"/>
          <w:sz w:val="28"/>
          <w:szCs w:val="28"/>
          <w:lang w:val="uk-UA"/>
        </w:rPr>
        <w:t xml:space="preserve"> регуляторних актів на 2026 рік на даний час не затверджено через відсутність необхідності у прийнятті нових регуляторних актів.</w:t>
      </w:r>
    </w:p>
    <w:p w14:paraId="0B5F4F1D" w14:textId="5A0DC01A"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Ведеться та постійно оновлюється реєстр діючих регуляторних актів, який станом на 01.01.2026р. включає 18 рішень міської ради та її виконавчого комітету. </w:t>
      </w:r>
    </w:p>
    <w:p w14:paraId="626AB87E" w14:textId="4AE3C4A2"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Уповноваженою особою з питань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виконавчого комітету </w:t>
      </w:r>
      <w:proofErr w:type="spellStart"/>
      <w:r w:rsidR="00FF4EF6" w:rsidRPr="00B83A9F">
        <w:rPr>
          <w:color w:val="000000" w:themeColor="text1"/>
          <w:sz w:val="28"/>
          <w:szCs w:val="28"/>
          <w:lang w:val="uk-UA"/>
        </w:rPr>
        <w:t>Славутської</w:t>
      </w:r>
      <w:proofErr w:type="spellEnd"/>
      <w:r w:rsidR="00FF4EF6" w:rsidRPr="00B83A9F">
        <w:rPr>
          <w:color w:val="000000" w:themeColor="text1"/>
          <w:sz w:val="28"/>
          <w:szCs w:val="28"/>
          <w:lang w:val="uk-UA"/>
        </w:rPr>
        <w:t xml:space="preserve"> міської ради забезпечено безумовне виконання Закону України «Про публічні закупівлі» та інших підзаконних актів що стосуються проведення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зокрема, постанови Кабінету Міністрів України від 12.10.2022 року №1178 «Про затвердження особливостей здійснення публічних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товарів, робіт і послуг для замовників, передбачених Законом України «Про публічні закупівлі», на період дії правового режиму воєнного стану в Україні та протягом 90 днів з дня його припинення або скасування».</w:t>
      </w:r>
    </w:p>
    <w:p w14:paraId="33349304" w14:textId="7CD4C177"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Так уповноваженою особою було оприлюднено річні плани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на 2025 рік  та зміни до них на загальну суму 6,2 млн. грн. </w:t>
      </w:r>
    </w:p>
    <w:p w14:paraId="02F8C0BF" w14:textId="47DD590D" w:rsidR="00FF4EF6" w:rsidRPr="00B83A9F" w:rsidRDefault="00DD29BC" w:rsidP="00DD29BC">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За 2025 рік проведено 10 процедури відкритих торгів, 38 спрощених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5 процедур запиту (ціни) пропозицій, укладено 6 договорів </w:t>
      </w:r>
      <w:r w:rsidR="00B83A9F">
        <w:rPr>
          <w:color w:val="000000" w:themeColor="text1"/>
          <w:sz w:val="28"/>
          <w:szCs w:val="28"/>
          <w:lang w:val="uk-UA"/>
        </w:rPr>
        <w:t>«</w:t>
      </w:r>
      <w:r w:rsidR="00FF4EF6" w:rsidRPr="00B83A9F">
        <w:rPr>
          <w:color w:val="000000" w:themeColor="text1"/>
          <w:sz w:val="28"/>
          <w:szCs w:val="28"/>
          <w:lang w:val="uk-UA"/>
        </w:rPr>
        <w:t>за виключеннями</w:t>
      </w:r>
      <w:r w:rsidR="00B83A9F">
        <w:rPr>
          <w:color w:val="000000" w:themeColor="text1"/>
          <w:sz w:val="28"/>
          <w:szCs w:val="28"/>
          <w:lang w:val="uk-UA"/>
        </w:rPr>
        <w:t>»</w:t>
      </w:r>
      <w:r w:rsidR="00FF4EF6" w:rsidRPr="00B83A9F">
        <w:rPr>
          <w:color w:val="000000" w:themeColor="text1"/>
          <w:sz w:val="28"/>
          <w:szCs w:val="28"/>
          <w:lang w:val="uk-UA"/>
        </w:rPr>
        <w:t>, за результатами чого зареєстрова</w:t>
      </w:r>
      <w:r w:rsidR="00B60676" w:rsidRPr="00B83A9F">
        <w:rPr>
          <w:color w:val="000000" w:themeColor="text1"/>
          <w:sz w:val="28"/>
          <w:szCs w:val="28"/>
          <w:lang w:val="uk-UA"/>
        </w:rPr>
        <w:t>но 41 договір на загальну суму -</w:t>
      </w:r>
      <w:r w:rsidR="00FF4EF6" w:rsidRPr="00B83A9F">
        <w:rPr>
          <w:color w:val="000000" w:themeColor="text1"/>
          <w:sz w:val="28"/>
          <w:szCs w:val="28"/>
          <w:lang w:val="uk-UA"/>
        </w:rPr>
        <w:t xml:space="preserve"> 3,9 млн. грн.</w:t>
      </w:r>
    </w:p>
    <w:p w14:paraId="1C070D05" w14:textId="04181220" w:rsidR="00FF4EF6" w:rsidRPr="00B83A9F" w:rsidRDefault="00BD3191" w:rsidP="00BD3191">
      <w:pPr>
        <w:pStyle w:val="a4"/>
        <w:shd w:val="clear" w:color="auto" w:fill="FFFFFF"/>
        <w:spacing w:before="0" w:beforeAutospacing="0" w:after="0" w:afterAutospacing="0"/>
        <w:jc w:val="both"/>
        <w:rPr>
          <w:color w:val="000000" w:themeColor="text1"/>
          <w:sz w:val="28"/>
          <w:szCs w:val="28"/>
          <w:lang w:val="uk-UA"/>
        </w:rPr>
      </w:pPr>
      <w:r>
        <w:rPr>
          <w:color w:val="000000" w:themeColor="text1"/>
          <w:sz w:val="28"/>
          <w:szCs w:val="28"/>
          <w:lang w:val="uk-UA"/>
        </w:rPr>
        <w:t xml:space="preserve">         </w:t>
      </w:r>
      <w:r w:rsidR="00FF4EF6" w:rsidRPr="00B83A9F">
        <w:rPr>
          <w:color w:val="000000" w:themeColor="text1"/>
          <w:sz w:val="28"/>
          <w:szCs w:val="28"/>
          <w:lang w:val="uk-UA"/>
        </w:rPr>
        <w:t xml:space="preserve">Постійно проводилася робота з надання консультацій у підготовці та проведенні </w:t>
      </w:r>
      <w:proofErr w:type="spellStart"/>
      <w:r w:rsidR="00FF4EF6" w:rsidRPr="00B83A9F">
        <w:rPr>
          <w:color w:val="000000" w:themeColor="text1"/>
          <w:sz w:val="28"/>
          <w:szCs w:val="28"/>
          <w:lang w:val="uk-UA"/>
        </w:rPr>
        <w:t>закупівель</w:t>
      </w:r>
      <w:proofErr w:type="spellEnd"/>
      <w:r w:rsidR="00FF4EF6" w:rsidRPr="00B83A9F">
        <w:rPr>
          <w:color w:val="000000" w:themeColor="text1"/>
          <w:sz w:val="28"/>
          <w:szCs w:val="28"/>
          <w:lang w:val="uk-UA"/>
        </w:rPr>
        <w:t xml:space="preserve"> уповноваженим особам комунальних підприємств та закладів освіти, культури та охорони здоров’я.</w:t>
      </w:r>
    </w:p>
    <w:p w14:paraId="558B440C" w14:textId="7E93931D"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FF4EF6" w:rsidRPr="00B83A9F">
        <w:rPr>
          <w:color w:val="000000" w:themeColor="text1"/>
          <w:sz w:val="28"/>
          <w:szCs w:val="28"/>
          <w:lang w:eastAsia="uk-UA"/>
        </w:rPr>
        <w:t xml:space="preserve">У травні 2025 року спільний проєкт </w:t>
      </w:r>
      <w:proofErr w:type="spellStart"/>
      <w:r w:rsidR="00FF4EF6" w:rsidRPr="00B83A9F">
        <w:rPr>
          <w:color w:val="000000" w:themeColor="text1"/>
          <w:sz w:val="28"/>
          <w:szCs w:val="28"/>
          <w:lang w:eastAsia="uk-UA"/>
        </w:rPr>
        <w:t>Славутської</w:t>
      </w:r>
      <w:proofErr w:type="spellEnd"/>
      <w:r w:rsidR="00FF4EF6" w:rsidRPr="00D677DC">
        <w:rPr>
          <w:color w:val="000000" w:themeColor="text1"/>
          <w:sz w:val="28"/>
          <w:szCs w:val="28"/>
          <w:lang w:eastAsia="uk-UA"/>
        </w:rPr>
        <w:t xml:space="preserve"> громади зі шведським муніципалітетом- партнером </w:t>
      </w:r>
      <w:proofErr w:type="spellStart"/>
      <w:r w:rsidR="00FF4EF6" w:rsidRPr="00D677DC">
        <w:rPr>
          <w:color w:val="000000" w:themeColor="text1"/>
          <w:sz w:val="28"/>
          <w:szCs w:val="28"/>
          <w:lang w:eastAsia="uk-UA"/>
        </w:rPr>
        <w:t>Лідінге</w:t>
      </w:r>
      <w:proofErr w:type="spellEnd"/>
      <w:r w:rsidR="00FF4EF6" w:rsidRPr="00D677DC">
        <w:rPr>
          <w:color w:val="000000" w:themeColor="text1"/>
          <w:sz w:val="28"/>
          <w:szCs w:val="28"/>
          <w:lang w:eastAsia="uk-UA"/>
        </w:rPr>
        <w:t xml:space="preserve"> отримав перемогу в рамках ініціативи ICLD «Демократична стійкість». Проєкт «Стійка освіта: зміцнення демократії через критичне мислення» передбачає взаємне онлайн навчання за принципом рівний-</w:t>
      </w:r>
      <w:r w:rsidR="00FF4EF6" w:rsidRPr="00D677DC">
        <w:rPr>
          <w:color w:val="000000" w:themeColor="text1"/>
          <w:sz w:val="28"/>
          <w:szCs w:val="28"/>
          <w:lang w:eastAsia="uk-UA"/>
        </w:rPr>
        <w:lastRenderedPageBreak/>
        <w:t xml:space="preserve">рівному між українськими та шведськими учнями,  обмінний навчальний візит педагогів, представників місцевого самоврядування </w:t>
      </w:r>
      <w:proofErr w:type="spellStart"/>
      <w:r w:rsidR="00FF4EF6" w:rsidRPr="00D677DC">
        <w:rPr>
          <w:color w:val="000000" w:themeColor="text1"/>
          <w:sz w:val="28"/>
          <w:szCs w:val="28"/>
          <w:lang w:eastAsia="uk-UA"/>
        </w:rPr>
        <w:t>Славутської</w:t>
      </w:r>
      <w:proofErr w:type="spellEnd"/>
      <w:r w:rsidR="00FF4EF6" w:rsidRPr="00D677DC">
        <w:rPr>
          <w:color w:val="000000" w:themeColor="text1"/>
          <w:sz w:val="28"/>
          <w:szCs w:val="28"/>
          <w:lang w:eastAsia="uk-UA"/>
        </w:rPr>
        <w:t xml:space="preserve"> громади до міста-партнера </w:t>
      </w:r>
      <w:proofErr w:type="spellStart"/>
      <w:r w:rsidR="00FF4EF6" w:rsidRPr="00D677DC">
        <w:rPr>
          <w:color w:val="000000" w:themeColor="text1"/>
          <w:sz w:val="28"/>
          <w:szCs w:val="28"/>
          <w:lang w:eastAsia="uk-UA"/>
        </w:rPr>
        <w:t>Лідінге</w:t>
      </w:r>
      <w:proofErr w:type="spellEnd"/>
      <w:r w:rsidR="00FF4EF6" w:rsidRPr="00D677DC">
        <w:rPr>
          <w:color w:val="000000" w:themeColor="text1"/>
          <w:sz w:val="28"/>
          <w:szCs w:val="28"/>
          <w:lang w:eastAsia="uk-UA"/>
        </w:rPr>
        <w:t xml:space="preserve"> з метою перейняття практик роботи організації освітнього процесу в контексті освітньої реформи в Україні, розвитку критичного мислення, розширення світогляду, вдосконалення володіння іноземною мовою через спілкування з носіями мови. Вартість проєкту - 450 000 шведських крон ( орієнтовно 1 980,00 тис. грн).</w:t>
      </w:r>
    </w:p>
    <w:p w14:paraId="5ABE58EC"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Було підготовлено та надіслано листи-звернення до міст-побратимів щодо молодіжних обмінів, у результаті чого відбувся культурно-освітній візит до міста </w:t>
      </w:r>
      <w:proofErr w:type="spellStart"/>
      <w:r w:rsidRPr="00D677DC">
        <w:rPr>
          <w:color w:val="000000" w:themeColor="text1"/>
          <w:sz w:val="28"/>
          <w:szCs w:val="28"/>
          <w:lang w:eastAsia="uk-UA"/>
        </w:rPr>
        <w:t>Сулеюв</w:t>
      </w:r>
      <w:proofErr w:type="spellEnd"/>
      <w:r w:rsidRPr="00D677DC">
        <w:rPr>
          <w:color w:val="000000" w:themeColor="text1"/>
          <w:sz w:val="28"/>
          <w:szCs w:val="28"/>
          <w:lang w:eastAsia="uk-UA"/>
        </w:rPr>
        <w:t xml:space="preserve"> (Польща): 20 дітей зі Славути та 5 дітей із міста Городня Чернігівської області у супроводі 3 керівників провели 10 днів у рамках партнерської програми. </w:t>
      </w:r>
      <w:proofErr w:type="spellStart"/>
      <w:r w:rsidRPr="00D677DC">
        <w:rPr>
          <w:color w:val="000000" w:themeColor="text1"/>
          <w:sz w:val="28"/>
          <w:szCs w:val="28"/>
          <w:lang w:eastAsia="uk-UA"/>
        </w:rPr>
        <w:t>Гміна</w:t>
      </w:r>
      <w:proofErr w:type="spellEnd"/>
      <w:r w:rsidRPr="00D677DC">
        <w:rPr>
          <w:color w:val="000000" w:themeColor="text1"/>
          <w:sz w:val="28"/>
          <w:szCs w:val="28"/>
          <w:lang w:eastAsia="uk-UA"/>
        </w:rPr>
        <w:t xml:space="preserve"> </w:t>
      </w:r>
      <w:proofErr w:type="spellStart"/>
      <w:r w:rsidRPr="00D677DC">
        <w:rPr>
          <w:color w:val="000000" w:themeColor="text1"/>
          <w:sz w:val="28"/>
          <w:szCs w:val="28"/>
          <w:lang w:eastAsia="uk-UA"/>
        </w:rPr>
        <w:t>Сулеюв</w:t>
      </w:r>
      <w:proofErr w:type="spellEnd"/>
      <w:r w:rsidRPr="00D677DC">
        <w:rPr>
          <w:color w:val="000000" w:themeColor="text1"/>
          <w:sz w:val="28"/>
          <w:szCs w:val="28"/>
          <w:lang w:eastAsia="uk-UA"/>
        </w:rPr>
        <w:t xml:space="preserve"> надала гуманітарну допомогу, яку було передано місту Городня.</w:t>
      </w:r>
    </w:p>
    <w:p w14:paraId="53664A6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В травні 2025 спільно з польським містом-партнером </w:t>
      </w:r>
      <w:proofErr w:type="spellStart"/>
      <w:r w:rsidRPr="00D677DC">
        <w:rPr>
          <w:color w:val="000000" w:themeColor="text1"/>
          <w:sz w:val="28"/>
          <w:szCs w:val="28"/>
          <w:lang w:eastAsia="uk-UA"/>
        </w:rPr>
        <w:t>Любартув</w:t>
      </w:r>
      <w:proofErr w:type="spellEnd"/>
      <w:r w:rsidRPr="00D677DC">
        <w:rPr>
          <w:color w:val="000000" w:themeColor="text1"/>
          <w:sz w:val="28"/>
          <w:szCs w:val="28"/>
          <w:lang w:eastAsia="uk-UA"/>
        </w:rPr>
        <w:t xml:space="preserve"> отримано перемогу в Програмі «Українсько-польські молодіжні обміни 2025 року». В серпні 2025 року колектив Палацу культури міста Славута (18 вихованців та 3 керівники) відвідав м. </w:t>
      </w:r>
      <w:proofErr w:type="spellStart"/>
      <w:r w:rsidRPr="00D677DC">
        <w:rPr>
          <w:color w:val="000000" w:themeColor="text1"/>
          <w:sz w:val="28"/>
          <w:szCs w:val="28"/>
          <w:lang w:eastAsia="uk-UA"/>
        </w:rPr>
        <w:t>Любартув</w:t>
      </w:r>
      <w:proofErr w:type="spellEnd"/>
      <w:r w:rsidRPr="00D677DC">
        <w:rPr>
          <w:color w:val="000000" w:themeColor="text1"/>
          <w:sz w:val="28"/>
          <w:szCs w:val="28"/>
          <w:lang w:eastAsia="uk-UA"/>
        </w:rPr>
        <w:t xml:space="preserve"> та спільно з </w:t>
      </w:r>
      <w:proofErr w:type="spellStart"/>
      <w:r w:rsidRPr="00D677DC">
        <w:rPr>
          <w:color w:val="000000" w:themeColor="text1"/>
          <w:sz w:val="28"/>
          <w:szCs w:val="28"/>
          <w:lang w:eastAsia="uk-UA"/>
        </w:rPr>
        <w:t>Любартовським</w:t>
      </w:r>
      <w:proofErr w:type="spellEnd"/>
      <w:r w:rsidRPr="00D677DC">
        <w:rPr>
          <w:color w:val="000000" w:themeColor="text1"/>
          <w:sz w:val="28"/>
          <w:szCs w:val="28"/>
          <w:lang w:eastAsia="uk-UA"/>
        </w:rPr>
        <w:t xml:space="preserve"> Осередком Культури реалізував ініціативу з обміну досвідом у сфері мистецтва та</w:t>
      </w:r>
      <w:r w:rsidR="0071207D">
        <w:rPr>
          <w:color w:val="000000" w:themeColor="text1"/>
          <w:sz w:val="28"/>
          <w:szCs w:val="28"/>
          <w:lang w:eastAsia="uk-UA"/>
        </w:rPr>
        <w:t>нцю та співу. Вартість проєкту -</w:t>
      </w:r>
      <w:r w:rsidRPr="00D677DC">
        <w:rPr>
          <w:color w:val="000000" w:themeColor="text1"/>
          <w:sz w:val="28"/>
          <w:szCs w:val="28"/>
          <w:lang w:eastAsia="uk-UA"/>
        </w:rPr>
        <w:t xml:space="preserve"> 40 160 злотих ( орієнтовно 465,58 тис. грн).</w:t>
      </w:r>
    </w:p>
    <w:p w14:paraId="1640FDC7" w14:textId="7E7FBD09"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В рамках Програми «Електронне урядування задля підзвітності влади та участі громади» (EGAP), яка фінансується Урядом Швейцарії та реалізується Фондом Східна Європа у співпраці з Міністерством цифрової трансформації України, реалізовано проєкт зі встановлення сонячної електростанції на даху </w:t>
      </w:r>
      <w:proofErr w:type="spellStart"/>
      <w:r w:rsidRPr="00D677DC">
        <w:rPr>
          <w:color w:val="000000" w:themeColor="text1"/>
          <w:sz w:val="28"/>
          <w:szCs w:val="28"/>
          <w:lang w:eastAsia="uk-UA"/>
        </w:rPr>
        <w:t>ЦНАПу</w:t>
      </w:r>
      <w:proofErr w:type="spellEnd"/>
      <w:r w:rsidRPr="00D677DC">
        <w:rPr>
          <w:color w:val="000000" w:themeColor="text1"/>
          <w:sz w:val="28"/>
          <w:szCs w:val="28"/>
          <w:lang w:eastAsia="uk-UA"/>
        </w:rPr>
        <w:t xml:space="preserve"> (1 018,04 тис.</w:t>
      </w:r>
      <w:r w:rsidR="00B83A9F">
        <w:rPr>
          <w:color w:val="000000" w:themeColor="text1"/>
          <w:sz w:val="28"/>
          <w:szCs w:val="28"/>
          <w:lang w:eastAsia="uk-UA"/>
        </w:rPr>
        <w:t xml:space="preserve"> </w:t>
      </w:r>
      <w:r w:rsidRPr="00D677DC">
        <w:rPr>
          <w:color w:val="000000" w:themeColor="text1"/>
          <w:sz w:val="28"/>
          <w:szCs w:val="28"/>
          <w:lang w:eastAsia="uk-UA"/>
        </w:rPr>
        <w:t>грн).</w:t>
      </w:r>
    </w:p>
    <w:p w14:paraId="5654832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У результаті звернень до благодійних фондів, що працюють у сфері охорони здоров’я та соціального захисту, КП «</w:t>
      </w:r>
      <w:proofErr w:type="spellStart"/>
      <w:r w:rsidRPr="00D677DC">
        <w:rPr>
          <w:color w:val="000000" w:themeColor="text1"/>
          <w:sz w:val="28"/>
          <w:szCs w:val="28"/>
          <w:lang w:eastAsia="uk-UA"/>
        </w:rPr>
        <w:t>Славутська</w:t>
      </w:r>
      <w:proofErr w:type="spellEnd"/>
      <w:r w:rsidRPr="00D677DC">
        <w:rPr>
          <w:color w:val="000000" w:themeColor="text1"/>
          <w:sz w:val="28"/>
          <w:szCs w:val="28"/>
          <w:lang w:eastAsia="uk-UA"/>
        </w:rPr>
        <w:t xml:space="preserve"> міська лікарня» отримало від Всеукраїнського благодійного фонду «Крона» комплект для вакуумної терапії ран загальною вартістю 28,5 тис. грн.</w:t>
      </w:r>
    </w:p>
    <w:p w14:paraId="03382A11" w14:textId="25CA9789"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В результаті співпраці отримано гуманітарну допомогу від шведського міста-партнера </w:t>
      </w:r>
      <w:proofErr w:type="spellStart"/>
      <w:r w:rsidRPr="00D677DC">
        <w:rPr>
          <w:color w:val="000000" w:themeColor="text1"/>
          <w:sz w:val="28"/>
          <w:szCs w:val="28"/>
          <w:lang w:eastAsia="uk-UA"/>
        </w:rPr>
        <w:t>Лідінге</w:t>
      </w:r>
      <w:proofErr w:type="spellEnd"/>
      <w:r w:rsidRPr="00D677DC">
        <w:rPr>
          <w:color w:val="000000" w:themeColor="text1"/>
          <w:sz w:val="28"/>
          <w:szCs w:val="28"/>
          <w:lang w:eastAsia="uk-UA"/>
        </w:rPr>
        <w:t xml:space="preserve"> </w:t>
      </w:r>
      <w:r w:rsidR="00B83A9F">
        <w:rPr>
          <w:color w:val="000000" w:themeColor="text1"/>
          <w:sz w:val="28"/>
          <w:szCs w:val="28"/>
          <w:lang w:eastAsia="uk-UA"/>
        </w:rPr>
        <w:t>-</w:t>
      </w:r>
      <w:r w:rsidRPr="00D677DC">
        <w:rPr>
          <w:color w:val="000000" w:themeColor="text1"/>
          <w:sz w:val="28"/>
          <w:szCs w:val="28"/>
          <w:lang w:eastAsia="uk-UA"/>
        </w:rPr>
        <w:t xml:space="preserve"> обладнання, що має на меті зміцнити потенціал громади в реагуванні на надзвичайні ситуації. Орієнтовна сума - 1 800,00 тис. грн.</w:t>
      </w:r>
    </w:p>
    <w:p w14:paraId="1CB278D0" w14:textId="512A7EDC"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Долучилися до подачі гранту місцевою ГО «Любов в дії» на конкурс «Малі гранти для надавачів соціальних послуг», яка стала однією з 8-ми неприбуткових організацій-переможців в Хмельницькій області. Вартість проєкту </w:t>
      </w:r>
      <w:r w:rsidR="00B83A9F">
        <w:rPr>
          <w:color w:val="000000" w:themeColor="text1"/>
          <w:sz w:val="28"/>
          <w:szCs w:val="28"/>
          <w:lang w:eastAsia="uk-UA"/>
        </w:rPr>
        <w:t>-</w:t>
      </w:r>
      <w:r w:rsidRPr="00D677DC">
        <w:rPr>
          <w:color w:val="000000" w:themeColor="text1"/>
          <w:sz w:val="28"/>
          <w:szCs w:val="28"/>
          <w:lang w:eastAsia="uk-UA"/>
        </w:rPr>
        <w:t xml:space="preserve"> 2 350,00 тис. грн. Завдяки цьому проєкту організація забезпечує надання послуг з формування життєстійкості та соціального супроводу сімей з дітьми, які перебувають в складних життєвих обставинах для майже 2000 осіб. </w:t>
      </w:r>
    </w:p>
    <w:p w14:paraId="05D1849B" w14:textId="05840C11"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Підписано Меморандум про взаєморозуміння та співпрацю з командою Швейцарсько-українського проєкту «Згуртованість та регіональний розвиток України» U-</w:t>
      </w:r>
      <w:proofErr w:type="spellStart"/>
      <w:r w:rsidRPr="00D677DC">
        <w:rPr>
          <w:color w:val="000000" w:themeColor="text1"/>
          <w:sz w:val="28"/>
          <w:szCs w:val="28"/>
          <w:lang w:eastAsia="uk-UA"/>
        </w:rPr>
        <w:t>Cord</w:t>
      </w:r>
      <w:proofErr w:type="spellEnd"/>
      <w:r w:rsidRPr="00D677DC">
        <w:rPr>
          <w:color w:val="000000" w:themeColor="text1"/>
          <w:sz w:val="28"/>
          <w:szCs w:val="28"/>
          <w:lang w:eastAsia="uk-UA"/>
        </w:rPr>
        <w:t xml:space="preserve">, Агенцією регіонального розвитку Хмельницької області, Хмельницькою обласною радою, Хмельницькою ОВА щодо координації зусиль для реалізації проєкту будівництва каналізаційних мереж до індустріального парку «Славута». Загальна вартість проєкту становить 22,50 </w:t>
      </w:r>
      <w:r w:rsidRPr="00D677DC">
        <w:rPr>
          <w:color w:val="000000" w:themeColor="text1"/>
          <w:sz w:val="28"/>
          <w:szCs w:val="28"/>
          <w:lang w:eastAsia="uk-UA"/>
        </w:rPr>
        <w:lastRenderedPageBreak/>
        <w:t>млн</w:t>
      </w:r>
      <w:r w:rsidR="00B83A9F">
        <w:rPr>
          <w:color w:val="000000" w:themeColor="text1"/>
          <w:sz w:val="28"/>
          <w:szCs w:val="28"/>
          <w:lang w:eastAsia="uk-UA"/>
        </w:rPr>
        <w:t>.</w:t>
      </w:r>
      <w:r w:rsidR="00BD3191">
        <w:rPr>
          <w:color w:val="000000" w:themeColor="text1"/>
          <w:sz w:val="28"/>
          <w:szCs w:val="28"/>
          <w:lang w:eastAsia="uk-UA"/>
        </w:rPr>
        <w:t xml:space="preserve"> </w:t>
      </w:r>
      <w:r w:rsidRPr="00D677DC">
        <w:rPr>
          <w:color w:val="000000" w:themeColor="text1"/>
          <w:sz w:val="28"/>
          <w:szCs w:val="28"/>
          <w:lang w:eastAsia="uk-UA"/>
        </w:rPr>
        <w:t>грн, включаючи будівельно-монтажні роботи, закупівлю обладнання, проєктно-кошторисну документацію, експертизу та нагляд.</w:t>
      </w:r>
    </w:p>
    <w:p w14:paraId="51D8EBE6"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З метою вирішення нагальних питань громади було оформлено та подано проєктні заявки на грантові конкурси щодо:</w:t>
      </w:r>
    </w:p>
    <w:p w14:paraId="09DEBC3C" w14:textId="0FD995CE" w:rsidR="00FF4EF6" w:rsidRPr="00D677DC" w:rsidRDefault="00B83A9F" w:rsidP="00B83A9F">
      <w:pPr>
        <w:ind w:firstLine="708"/>
        <w:jc w:val="both"/>
        <w:rPr>
          <w:color w:val="000000" w:themeColor="text1"/>
          <w:sz w:val="28"/>
          <w:szCs w:val="28"/>
          <w:lang w:eastAsia="uk-UA"/>
        </w:rPr>
      </w:pPr>
      <w:r>
        <w:rPr>
          <w:color w:val="000000" w:themeColor="text1"/>
          <w:sz w:val="28"/>
          <w:szCs w:val="28"/>
          <w:lang w:eastAsia="uk-UA"/>
        </w:rPr>
        <w:t xml:space="preserve">- </w:t>
      </w:r>
      <w:r w:rsidR="00FF4EF6" w:rsidRPr="00D677DC">
        <w:rPr>
          <w:color w:val="000000" w:themeColor="text1"/>
          <w:sz w:val="28"/>
          <w:szCs w:val="28"/>
          <w:lang w:eastAsia="uk-UA"/>
        </w:rPr>
        <w:t xml:space="preserve">участі в другій фазі Глобальної програми еко-індустріальних парків в Україні (GEIPP-II), яка передбачає технічну та методологічну підтримку, доступ до інструментів оцінки та навчань, сприяння у залученні інвестицій та міжнародному партнерстві. 6 червня відбувся візит представників цієї програми Андрія Мельника та Антона </w:t>
      </w:r>
      <w:proofErr w:type="spellStart"/>
      <w:r w:rsidR="00FF4EF6" w:rsidRPr="00D677DC">
        <w:rPr>
          <w:color w:val="000000" w:themeColor="text1"/>
          <w:sz w:val="28"/>
          <w:szCs w:val="28"/>
          <w:lang w:eastAsia="uk-UA"/>
        </w:rPr>
        <w:t>Клещова</w:t>
      </w:r>
      <w:proofErr w:type="spellEnd"/>
      <w:r w:rsidR="00FF4EF6" w:rsidRPr="00D677DC">
        <w:rPr>
          <w:color w:val="000000" w:themeColor="text1"/>
          <w:sz w:val="28"/>
          <w:szCs w:val="28"/>
          <w:lang w:eastAsia="uk-UA"/>
        </w:rPr>
        <w:t xml:space="preserve"> до нашої громади, обговорили нинішній стан справ та бачення розвитку індустріального парку «Славута»;</w:t>
      </w:r>
    </w:p>
    <w:p w14:paraId="40E80FEE" w14:textId="76AD870E"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B83A9F">
        <w:rPr>
          <w:color w:val="000000" w:themeColor="text1"/>
          <w:sz w:val="28"/>
          <w:szCs w:val="28"/>
          <w:lang w:eastAsia="uk-UA"/>
        </w:rPr>
        <w:t xml:space="preserve">- </w:t>
      </w:r>
      <w:r w:rsidR="00FF4EF6" w:rsidRPr="00D677DC">
        <w:rPr>
          <w:color w:val="000000" w:themeColor="text1"/>
          <w:sz w:val="28"/>
          <w:szCs w:val="28"/>
          <w:lang w:eastAsia="uk-UA"/>
        </w:rPr>
        <w:t xml:space="preserve">ремонту вхідного блоку та облаштування інклюзивної вбиральні в Центрі життєстійкості в </w:t>
      </w:r>
      <w:proofErr w:type="spellStart"/>
      <w:r w:rsidR="00FF4EF6" w:rsidRPr="00D677DC">
        <w:rPr>
          <w:color w:val="000000" w:themeColor="text1"/>
          <w:sz w:val="28"/>
          <w:szCs w:val="28"/>
          <w:lang w:eastAsia="uk-UA"/>
        </w:rPr>
        <w:t>м.Славута</w:t>
      </w:r>
      <w:proofErr w:type="spellEnd"/>
      <w:r w:rsidR="00FF4EF6" w:rsidRPr="00D677DC">
        <w:rPr>
          <w:color w:val="000000" w:themeColor="text1"/>
          <w:sz w:val="28"/>
          <w:szCs w:val="28"/>
          <w:lang w:eastAsia="uk-UA"/>
        </w:rPr>
        <w:t xml:space="preserve"> Хмельницької області на Відкритий конкурс на отримання міні-грантів «</w:t>
      </w:r>
      <w:proofErr w:type="spellStart"/>
      <w:r w:rsidR="00FF4EF6" w:rsidRPr="00D677DC">
        <w:rPr>
          <w:color w:val="000000" w:themeColor="text1"/>
          <w:sz w:val="28"/>
          <w:szCs w:val="28"/>
          <w:lang w:eastAsia="uk-UA"/>
        </w:rPr>
        <w:t>Survivor</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and</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community-led</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crisis</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response</w:t>
      </w:r>
      <w:proofErr w:type="spellEnd"/>
      <w:r w:rsidR="00FF4EF6" w:rsidRPr="00D677DC">
        <w:rPr>
          <w:color w:val="000000" w:themeColor="text1"/>
          <w:sz w:val="28"/>
          <w:szCs w:val="28"/>
          <w:lang w:eastAsia="uk-UA"/>
        </w:rPr>
        <w:t xml:space="preserve"> (SCLR) </w:t>
      </w:r>
      <w:proofErr w:type="spellStart"/>
      <w:r w:rsidR="00FF4EF6" w:rsidRPr="00D677DC">
        <w:rPr>
          <w:color w:val="000000" w:themeColor="text1"/>
          <w:sz w:val="28"/>
          <w:szCs w:val="28"/>
          <w:lang w:eastAsia="uk-UA"/>
        </w:rPr>
        <w:t>in</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Ukraine</w:t>
      </w:r>
      <w:proofErr w:type="spellEnd"/>
      <w:r w:rsidR="00FF4EF6" w:rsidRPr="00D677DC">
        <w:rPr>
          <w:color w:val="000000" w:themeColor="text1"/>
          <w:sz w:val="28"/>
          <w:szCs w:val="28"/>
          <w:lang w:eastAsia="uk-UA"/>
        </w:rPr>
        <w:t xml:space="preserve">»/ «Підтримка ініціатив спільнот» в рамках </w:t>
      </w:r>
      <w:proofErr w:type="spellStart"/>
      <w:r w:rsidR="00FF4EF6" w:rsidRPr="00D677DC">
        <w:rPr>
          <w:color w:val="000000" w:themeColor="text1"/>
          <w:sz w:val="28"/>
          <w:szCs w:val="28"/>
          <w:lang w:eastAsia="uk-UA"/>
        </w:rPr>
        <w:t>проекту</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Сhristian</w:t>
      </w:r>
      <w:proofErr w:type="spellEnd"/>
      <w:r w:rsidR="00FF4EF6" w:rsidRPr="00D677DC">
        <w:rPr>
          <w:color w:val="000000" w:themeColor="text1"/>
          <w:sz w:val="28"/>
          <w:szCs w:val="28"/>
          <w:lang w:eastAsia="uk-UA"/>
        </w:rPr>
        <w:t xml:space="preserve"> </w:t>
      </w:r>
      <w:proofErr w:type="spellStart"/>
      <w:r w:rsidR="00FF4EF6" w:rsidRPr="00D677DC">
        <w:rPr>
          <w:color w:val="000000" w:themeColor="text1"/>
          <w:sz w:val="28"/>
          <w:szCs w:val="28"/>
          <w:lang w:eastAsia="uk-UA"/>
        </w:rPr>
        <w:t>Aid</w:t>
      </w:r>
      <w:proofErr w:type="spellEnd"/>
      <w:r w:rsidR="00FF4EF6" w:rsidRPr="00D677DC">
        <w:rPr>
          <w:color w:val="000000" w:themeColor="text1"/>
          <w:sz w:val="28"/>
          <w:szCs w:val="28"/>
          <w:lang w:eastAsia="uk-UA"/>
        </w:rPr>
        <w:t>;</w:t>
      </w:r>
    </w:p>
    <w:p w14:paraId="21B7F7E7" w14:textId="3286752F" w:rsidR="00FF4EF6" w:rsidRPr="00D677DC" w:rsidRDefault="00BD3191" w:rsidP="00BD3191">
      <w:pPr>
        <w:jc w:val="both"/>
        <w:rPr>
          <w:color w:val="000000" w:themeColor="text1"/>
          <w:sz w:val="28"/>
          <w:szCs w:val="28"/>
          <w:lang w:eastAsia="uk-UA"/>
        </w:rPr>
      </w:pPr>
      <w:r>
        <w:rPr>
          <w:color w:val="000000" w:themeColor="text1"/>
          <w:sz w:val="28"/>
          <w:szCs w:val="28"/>
          <w:lang w:eastAsia="uk-UA"/>
        </w:rPr>
        <w:t xml:space="preserve">         </w:t>
      </w:r>
      <w:r w:rsidR="00B83A9F">
        <w:rPr>
          <w:color w:val="000000" w:themeColor="text1"/>
          <w:sz w:val="28"/>
          <w:szCs w:val="28"/>
          <w:lang w:eastAsia="uk-UA"/>
        </w:rPr>
        <w:t xml:space="preserve">- </w:t>
      </w:r>
      <w:r w:rsidR="00FF4EF6" w:rsidRPr="00D677DC">
        <w:rPr>
          <w:color w:val="000000" w:themeColor="text1"/>
          <w:sz w:val="28"/>
          <w:szCs w:val="28"/>
          <w:lang w:eastAsia="uk-UA"/>
        </w:rPr>
        <w:t xml:space="preserve">відновлення глядацької зали в центрі культурно-мистецьких ініціатив за </w:t>
      </w:r>
      <w:proofErr w:type="spellStart"/>
      <w:r w:rsidR="00FF4EF6" w:rsidRPr="00D677DC">
        <w:rPr>
          <w:color w:val="000000" w:themeColor="text1"/>
          <w:sz w:val="28"/>
          <w:szCs w:val="28"/>
          <w:lang w:eastAsia="uk-UA"/>
        </w:rPr>
        <w:t>адресою</w:t>
      </w:r>
      <w:proofErr w:type="spellEnd"/>
      <w:r w:rsidR="00FF4EF6" w:rsidRPr="00D677DC">
        <w:rPr>
          <w:color w:val="000000" w:themeColor="text1"/>
          <w:sz w:val="28"/>
          <w:szCs w:val="28"/>
          <w:lang w:eastAsia="uk-UA"/>
        </w:rPr>
        <w:t xml:space="preserve"> вул. Козацька 122 в м. Славута Хмельницька область на конкурс великих інфраструктурних грантів від </w:t>
      </w:r>
      <w:proofErr w:type="spellStart"/>
      <w:r w:rsidR="00FF4EF6" w:rsidRPr="00D677DC">
        <w:rPr>
          <w:color w:val="000000" w:themeColor="text1"/>
          <w:sz w:val="28"/>
          <w:szCs w:val="28"/>
          <w:lang w:eastAsia="uk-UA"/>
        </w:rPr>
        <w:t>House</w:t>
      </w:r>
      <w:proofErr w:type="spellEnd"/>
      <w:r w:rsidR="00FF4EF6" w:rsidRPr="00D677DC">
        <w:rPr>
          <w:color w:val="000000" w:themeColor="text1"/>
          <w:sz w:val="28"/>
          <w:szCs w:val="28"/>
          <w:lang w:eastAsia="uk-UA"/>
        </w:rPr>
        <w:t xml:space="preserve"> of </w:t>
      </w:r>
      <w:proofErr w:type="spellStart"/>
      <w:r w:rsidR="00FF4EF6" w:rsidRPr="00D677DC">
        <w:rPr>
          <w:color w:val="000000" w:themeColor="text1"/>
          <w:sz w:val="28"/>
          <w:szCs w:val="28"/>
          <w:lang w:eastAsia="uk-UA"/>
        </w:rPr>
        <w:t>Europe</w:t>
      </w:r>
      <w:proofErr w:type="spellEnd"/>
      <w:r w:rsidR="00FF4EF6" w:rsidRPr="00D677DC">
        <w:rPr>
          <w:color w:val="000000" w:themeColor="text1"/>
          <w:sz w:val="28"/>
          <w:szCs w:val="28"/>
          <w:lang w:eastAsia="uk-UA"/>
        </w:rPr>
        <w:t>;</w:t>
      </w:r>
    </w:p>
    <w:p w14:paraId="29AE159D" w14:textId="2D277623" w:rsidR="00FF4EF6" w:rsidRPr="000831E8" w:rsidRDefault="000831E8" w:rsidP="000831E8">
      <w:pPr>
        <w:jc w:val="both"/>
        <w:rPr>
          <w:color w:val="000000" w:themeColor="text1"/>
          <w:sz w:val="28"/>
          <w:szCs w:val="28"/>
          <w:lang w:eastAsia="uk-UA"/>
        </w:rPr>
      </w:pPr>
      <w:r>
        <w:rPr>
          <w:b/>
          <w:bCs/>
          <w:color w:val="000000" w:themeColor="text1"/>
          <w:sz w:val="28"/>
          <w:szCs w:val="28"/>
          <w:lang w:val="en-US" w:eastAsia="uk-UA"/>
        </w:rPr>
        <w:t xml:space="preserve">         </w:t>
      </w:r>
      <w:r w:rsidRPr="000831E8">
        <w:rPr>
          <w:color w:val="000000" w:themeColor="text1"/>
          <w:sz w:val="28"/>
          <w:szCs w:val="28"/>
          <w:lang w:val="en-US" w:eastAsia="uk-UA"/>
        </w:rPr>
        <w:t xml:space="preserve"> </w:t>
      </w:r>
      <w:r w:rsidR="00B83A9F" w:rsidRPr="000831E8">
        <w:rPr>
          <w:color w:val="000000" w:themeColor="text1"/>
          <w:sz w:val="28"/>
          <w:szCs w:val="28"/>
          <w:lang w:eastAsia="uk-UA"/>
        </w:rPr>
        <w:t>-</w:t>
      </w:r>
      <w:r w:rsidR="00FF4EF6" w:rsidRPr="000831E8">
        <w:rPr>
          <w:color w:val="000000" w:themeColor="text1"/>
          <w:sz w:val="28"/>
          <w:szCs w:val="28"/>
          <w:lang w:eastAsia="uk-UA"/>
        </w:rPr>
        <w:t xml:space="preserve">проєкту «Енергетична автономність критичної інфраструктури </w:t>
      </w:r>
      <w:proofErr w:type="spellStart"/>
      <w:r w:rsidR="00FF4EF6" w:rsidRPr="000831E8">
        <w:rPr>
          <w:color w:val="000000" w:themeColor="text1"/>
          <w:sz w:val="28"/>
          <w:szCs w:val="28"/>
          <w:lang w:eastAsia="uk-UA"/>
        </w:rPr>
        <w:t>Славутської</w:t>
      </w:r>
      <w:proofErr w:type="spellEnd"/>
      <w:r w:rsidR="00FF4EF6" w:rsidRPr="000831E8">
        <w:rPr>
          <w:color w:val="000000" w:themeColor="text1"/>
          <w:sz w:val="28"/>
          <w:szCs w:val="28"/>
          <w:lang w:eastAsia="uk-UA"/>
        </w:rPr>
        <w:t xml:space="preserve"> міської територіальної громади та розвиток навичок у сфері відновлюваної енергетики» на </w:t>
      </w:r>
      <w:proofErr w:type="spellStart"/>
      <w:r w:rsidR="00FF4EF6" w:rsidRPr="000831E8">
        <w:rPr>
          <w:color w:val="000000" w:themeColor="text1"/>
          <w:sz w:val="28"/>
          <w:szCs w:val="28"/>
          <w:lang w:eastAsia="uk-UA"/>
        </w:rPr>
        <w:t>піддтримку</w:t>
      </w:r>
      <w:proofErr w:type="spellEnd"/>
      <w:r w:rsidR="00FF4EF6" w:rsidRPr="000831E8">
        <w:rPr>
          <w:color w:val="000000" w:themeColor="text1"/>
          <w:sz w:val="28"/>
          <w:szCs w:val="28"/>
          <w:lang w:eastAsia="uk-UA"/>
        </w:rPr>
        <w:t xml:space="preserve"> від UNIDO;</w:t>
      </w:r>
    </w:p>
    <w:p w14:paraId="167FE076" w14:textId="7E0BE315"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 xml:space="preserve">«Модернізації реабілітаційного відділення </w:t>
      </w:r>
      <w:proofErr w:type="spellStart"/>
      <w:r w:rsidR="00FF4EF6" w:rsidRPr="00D677DC">
        <w:rPr>
          <w:color w:val="000000" w:themeColor="text1"/>
          <w:sz w:val="28"/>
          <w:szCs w:val="28"/>
          <w:lang w:eastAsia="uk-UA"/>
        </w:rPr>
        <w:t>Славутської</w:t>
      </w:r>
      <w:proofErr w:type="spellEnd"/>
      <w:r w:rsidR="00FF4EF6" w:rsidRPr="00D677DC">
        <w:rPr>
          <w:color w:val="000000" w:themeColor="text1"/>
          <w:sz w:val="28"/>
          <w:szCs w:val="28"/>
          <w:lang w:eastAsia="uk-UA"/>
        </w:rPr>
        <w:t xml:space="preserve"> міської лікарні шляхом оснащення відділення сучасним обладнанням» та «Модернізації діагностичного обладнання для пацієнтів КП «</w:t>
      </w:r>
      <w:proofErr w:type="spellStart"/>
      <w:r w:rsidR="00FF4EF6" w:rsidRPr="00D677DC">
        <w:rPr>
          <w:color w:val="000000" w:themeColor="text1"/>
          <w:sz w:val="28"/>
          <w:szCs w:val="28"/>
          <w:lang w:eastAsia="uk-UA"/>
        </w:rPr>
        <w:t>Славутський</w:t>
      </w:r>
      <w:proofErr w:type="spellEnd"/>
      <w:r w:rsidR="00FF4EF6" w:rsidRPr="00D677DC">
        <w:rPr>
          <w:color w:val="000000" w:themeColor="text1"/>
          <w:sz w:val="28"/>
          <w:szCs w:val="28"/>
          <w:lang w:eastAsia="uk-UA"/>
        </w:rPr>
        <w:t xml:space="preserve"> центр ПМСД» у 30-кілометровій зоні ХАЕС» для участі в програмі від Посольства Японії «</w:t>
      </w:r>
      <w:proofErr w:type="spellStart"/>
      <w:r w:rsidR="00FF4EF6" w:rsidRPr="00D677DC">
        <w:rPr>
          <w:color w:val="000000" w:themeColor="text1"/>
          <w:sz w:val="28"/>
          <w:szCs w:val="28"/>
          <w:lang w:eastAsia="uk-UA"/>
        </w:rPr>
        <w:t>Кусаноне</w:t>
      </w:r>
      <w:proofErr w:type="spellEnd"/>
      <w:r w:rsidR="00FF4EF6" w:rsidRPr="00D677DC">
        <w:rPr>
          <w:color w:val="000000" w:themeColor="text1"/>
          <w:sz w:val="28"/>
          <w:szCs w:val="28"/>
          <w:lang w:eastAsia="uk-UA"/>
        </w:rPr>
        <w:t>»;</w:t>
      </w:r>
    </w:p>
    <w:p w14:paraId="42D2B9BA" w14:textId="328C71D0"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 xml:space="preserve">«Створення навчального центру з управління відходами у </w:t>
      </w:r>
      <w:proofErr w:type="spellStart"/>
      <w:r w:rsidR="00FF4EF6" w:rsidRPr="00D677DC">
        <w:rPr>
          <w:color w:val="000000" w:themeColor="text1"/>
          <w:sz w:val="28"/>
          <w:szCs w:val="28"/>
          <w:lang w:eastAsia="uk-UA"/>
        </w:rPr>
        <w:t>Славутській</w:t>
      </w:r>
      <w:proofErr w:type="spellEnd"/>
      <w:r w:rsidR="00FF4EF6" w:rsidRPr="00D677DC">
        <w:rPr>
          <w:color w:val="000000" w:themeColor="text1"/>
          <w:sz w:val="28"/>
          <w:szCs w:val="28"/>
          <w:lang w:eastAsia="uk-UA"/>
        </w:rPr>
        <w:t xml:space="preserve"> міській територіальній громаді» на конкурс «Час діяти, Україно!» від МХП-громаді;</w:t>
      </w:r>
    </w:p>
    <w:p w14:paraId="292BEA84" w14:textId="311DE631" w:rsidR="00FF4EF6" w:rsidRPr="00D677DC" w:rsidRDefault="00BD30A9" w:rsidP="00BD30A9">
      <w:pPr>
        <w:jc w:val="both"/>
        <w:rPr>
          <w:color w:val="000000" w:themeColor="text1"/>
          <w:sz w:val="28"/>
          <w:szCs w:val="28"/>
          <w:lang w:eastAsia="uk-UA"/>
        </w:rPr>
      </w:pPr>
      <w:r>
        <w:rPr>
          <w:color w:val="000000" w:themeColor="text1"/>
          <w:sz w:val="28"/>
          <w:szCs w:val="28"/>
          <w:lang w:eastAsia="uk-UA"/>
        </w:rPr>
        <w:t xml:space="preserve">         - </w:t>
      </w:r>
      <w:r w:rsidR="00FF4EF6" w:rsidRPr="00D677DC">
        <w:rPr>
          <w:color w:val="000000" w:themeColor="text1"/>
          <w:sz w:val="28"/>
          <w:szCs w:val="28"/>
          <w:lang w:eastAsia="uk-UA"/>
        </w:rPr>
        <w:t xml:space="preserve">«Ветеранський хаб: облаштування вільного і безпечного простору для ветеранів на підтримку від Посольства </w:t>
      </w:r>
      <w:proofErr w:type="spellStart"/>
      <w:r w:rsidR="00FF4EF6" w:rsidRPr="00D677DC">
        <w:rPr>
          <w:color w:val="000000" w:themeColor="text1"/>
          <w:sz w:val="28"/>
          <w:szCs w:val="28"/>
          <w:lang w:eastAsia="uk-UA"/>
        </w:rPr>
        <w:t>Німечини</w:t>
      </w:r>
      <w:proofErr w:type="spellEnd"/>
      <w:r w:rsidR="00FF4EF6" w:rsidRPr="00D677DC">
        <w:rPr>
          <w:color w:val="000000" w:themeColor="text1"/>
          <w:sz w:val="28"/>
          <w:szCs w:val="28"/>
          <w:lang w:eastAsia="uk-UA"/>
        </w:rPr>
        <w:t>.</w:t>
      </w:r>
    </w:p>
    <w:p w14:paraId="14D08A8B"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Забезпечено координацію процесу реалізації реформи публічних інвестицій. Сформовано середньостроковий план публічних інвестицій та єдиний проєктний портфель громади в системі DREAM, здійснювалося постійне консультування ініціаторів 26 пріоритетних проєктів </w:t>
      </w:r>
      <w:proofErr w:type="spellStart"/>
      <w:r w:rsidRPr="00D677DC">
        <w:rPr>
          <w:color w:val="000000" w:themeColor="text1"/>
          <w:sz w:val="28"/>
          <w:szCs w:val="28"/>
          <w:lang w:eastAsia="uk-UA"/>
        </w:rPr>
        <w:t>Славутської</w:t>
      </w:r>
      <w:proofErr w:type="spellEnd"/>
      <w:r w:rsidRPr="00D677DC">
        <w:rPr>
          <w:color w:val="000000" w:themeColor="text1"/>
          <w:sz w:val="28"/>
          <w:szCs w:val="28"/>
          <w:lang w:eastAsia="uk-UA"/>
        </w:rPr>
        <w:t xml:space="preserve"> МТГ. Проєкти направлено на оцінку для профільних міністерств.</w:t>
      </w:r>
    </w:p>
    <w:p w14:paraId="1F5FC001" w14:textId="77777777" w:rsidR="00FF4EF6" w:rsidRPr="00D677DC" w:rsidRDefault="00FF4EF6" w:rsidP="00FF4EF6">
      <w:pPr>
        <w:ind w:firstLine="360"/>
        <w:jc w:val="both"/>
        <w:rPr>
          <w:color w:val="000000" w:themeColor="text1"/>
          <w:sz w:val="28"/>
          <w:szCs w:val="28"/>
          <w:lang w:eastAsia="uk-UA"/>
        </w:rPr>
      </w:pPr>
      <w:r w:rsidRPr="00D677DC">
        <w:rPr>
          <w:color w:val="000000" w:themeColor="text1"/>
          <w:sz w:val="28"/>
          <w:szCs w:val="28"/>
          <w:lang w:eastAsia="uk-UA"/>
        </w:rPr>
        <w:t> </w:t>
      </w:r>
      <w:r>
        <w:rPr>
          <w:color w:val="000000" w:themeColor="text1"/>
          <w:sz w:val="28"/>
          <w:szCs w:val="28"/>
          <w:lang w:eastAsia="uk-UA"/>
        </w:rPr>
        <w:tab/>
      </w:r>
      <w:r w:rsidRPr="00D677DC">
        <w:rPr>
          <w:color w:val="000000" w:themeColor="text1"/>
          <w:sz w:val="28"/>
          <w:szCs w:val="28"/>
          <w:lang w:eastAsia="uk-UA"/>
        </w:rPr>
        <w:t xml:space="preserve">Враховуючи запити місцевого бізнесу щодо розширення своєї виробничої діяльності, а також запити від підприємств, що бажають </w:t>
      </w:r>
      <w:proofErr w:type="spellStart"/>
      <w:r w:rsidRPr="00D677DC">
        <w:rPr>
          <w:color w:val="000000" w:themeColor="text1"/>
          <w:sz w:val="28"/>
          <w:szCs w:val="28"/>
          <w:lang w:eastAsia="uk-UA"/>
        </w:rPr>
        <w:t>релокуватися</w:t>
      </w:r>
      <w:proofErr w:type="spellEnd"/>
      <w:r w:rsidRPr="00D677DC">
        <w:rPr>
          <w:color w:val="000000" w:themeColor="text1"/>
          <w:sz w:val="28"/>
          <w:szCs w:val="28"/>
          <w:lang w:eastAsia="uk-UA"/>
        </w:rPr>
        <w:t xml:space="preserve"> з областей, де ведуться активні бойові дії, здійснюється проєктна діяльність, що передбачає облаштування інженерних мереж до території індустріального парку «Славута», будівництво готових виробничих приміщень, його  промоцію.</w:t>
      </w:r>
    </w:p>
    <w:p w14:paraId="3755A11C"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Виготовлено новий дизайн та надруковано 500 примірників буклету «Славута Інвестиційна» трьома мовами: українською, англійською та польською.</w:t>
      </w:r>
    </w:p>
    <w:p w14:paraId="6B12723B"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lastRenderedPageBreak/>
        <w:t xml:space="preserve">За 12 місяців розіслано 13 дайджестів-збірників та 74 індивідуальних листів з актуальними конкурсами грантів для бізнесу, комунальних установ, управлінь, закладів освіти та культури і </w:t>
      </w:r>
      <w:proofErr w:type="spellStart"/>
      <w:r w:rsidRPr="00D677DC">
        <w:rPr>
          <w:color w:val="000000" w:themeColor="text1"/>
          <w:sz w:val="28"/>
          <w:szCs w:val="28"/>
          <w:lang w:eastAsia="uk-UA"/>
        </w:rPr>
        <w:t>т.д</w:t>
      </w:r>
      <w:proofErr w:type="spellEnd"/>
      <w:r w:rsidRPr="00D677DC">
        <w:rPr>
          <w:color w:val="000000" w:themeColor="text1"/>
          <w:sz w:val="28"/>
          <w:szCs w:val="28"/>
          <w:lang w:eastAsia="uk-UA"/>
        </w:rPr>
        <w:t>.</w:t>
      </w:r>
    </w:p>
    <w:p w14:paraId="3DB53114"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Опубліковано десятки грантових можливостей на сайті громади.</w:t>
      </w:r>
    </w:p>
    <w:p w14:paraId="6B28989E" w14:textId="77777777"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Оновлено інвестиційний портал - додали окрему сторінку для підприємців, де висвітлюються конкурси на гранти, програми підтримки та планується висвітлення успішних бізнес історій.</w:t>
      </w:r>
    </w:p>
    <w:p w14:paraId="0F73C2C3" w14:textId="4CC9B8CF"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Створено телеграм-канал </w:t>
      </w:r>
      <w:r w:rsidR="00BD30A9">
        <w:rPr>
          <w:color w:val="000000" w:themeColor="text1"/>
          <w:sz w:val="28"/>
          <w:szCs w:val="28"/>
          <w:lang w:eastAsia="uk-UA"/>
        </w:rPr>
        <w:t>«</w:t>
      </w:r>
      <w:r w:rsidRPr="00D677DC">
        <w:rPr>
          <w:color w:val="000000" w:themeColor="text1"/>
          <w:sz w:val="28"/>
          <w:szCs w:val="28"/>
          <w:lang w:eastAsia="uk-UA"/>
        </w:rPr>
        <w:t xml:space="preserve">Славута. </w:t>
      </w:r>
      <w:proofErr w:type="spellStart"/>
      <w:r w:rsidRPr="00D677DC">
        <w:rPr>
          <w:color w:val="000000" w:themeColor="text1"/>
          <w:sz w:val="28"/>
          <w:szCs w:val="28"/>
          <w:lang w:eastAsia="uk-UA"/>
        </w:rPr>
        <w:t>PROБізнес</w:t>
      </w:r>
      <w:proofErr w:type="spellEnd"/>
      <w:r w:rsidR="00BD30A9">
        <w:rPr>
          <w:color w:val="000000" w:themeColor="text1"/>
          <w:sz w:val="28"/>
          <w:szCs w:val="28"/>
          <w:lang w:eastAsia="uk-UA"/>
        </w:rPr>
        <w:t>»</w:t>
      </w:r>
      <w:r w:rsidRPr="00D677DC">
        <w:rPr>
          <w:color w:val="000000" w:themeColor="text1"/>
          <w:sz w:val="28"/>
          <w:szCs w:val="28"/>
          <w:lang w:eastAsia="uk-UA"/>
        </w:rPr>
        <w:t xml:space="preserve"> для місцевих підприємців, де зібрано: актуальні можливості для бізнесу (гранти, конкурси, навчання), пропозиції комунального майна для оренди чи купівлі, інвестиційні локації та презентації проєктів, інформацію про події, ініціативи та зміни у регуляторному середовищі, успішні кейси бізнесу з нашої громади. В телеграм-каналі опубліковано 80 постів з грантовими можливостями та безкоштовними навчаннями для бізнесу.</w:t>
      </w:r>
    </w:p>
    <w:p w14:paraId="670372E7" w14:textId="1CBCB16F" w:rsidR="00FF4EF6" w:rsidRPr="00D677DC" w:rsidRDefault="00FF4EF6" w:rsidP="00FF4EF6">
      <w:pPr>
        <w:ind w:firstLine="708"/>
        <w:jc w:val="both"/>
        <w:rPr>
          <w:color w:val="000000" w:themeColor="text1"/>
          <w:sz w:val="28"/>
          <w:szCs w:val="28"/>
          <w:lang w:eastAsia="uk-UA"/>
        </w:rPr>
      </w:pPr>
      <w:r w:rsidRPr="00D677DC">
        <w:rPr>
          <w:color w:val="000000" w:themeColor="text1"/>
          <w:sz w:val="28"/>
          <w:szCs w:val="28"/>
          <w:lang w:eastAsia="uk-UA"/>
        </w:rPr>
        <w:t xml:space="preserve">Розіслано понад 100 листів для українських та міжнародних компаній з пропозиціями розширення або </w:t>
      </w:r>
      <w:proofErr w:type="spellStart"/>
      <w:r w:rsidRPr="00D677DC">
        <w:rPr>
          <w:color w:val="000000" w:themeColor="text1"/>
          <w:sz w:val="28"/>
          <w:szCs w:val="28"/>
          <w:lang w:eastAsia="uk-UA"/>
        </w:rPr>
        <w:t>релокації</w:t>
      </w:r>
      <w:proofErr w:type="spellEnd"/>
      <w:r w:rsidRPr="00D677DC">
        <w:rPr>
          <w:color w:val="000000" w:themeColor="text1"/>
          <w:sz w:val="28"/>
          <w:szCs w:val="28"/>
          <w:lang w:eastAsia="uk-UA"/>
        </w:rPr>
        <w:t xml:space="preserve"> на територію Індустріального парку </w:t>
      </w:r>
      <w:r w:rsidR="00BD30A9">
        <w:rPr>
          <w:color w:val="000000" w:themeColor="text1"/>
          <w:sz w:val="28"/>
          <w:szCs w:val="28"/>
          <w:lang w:eastAsia="uk-UA"/>
        </w:rPr>
        <w:t>«</w:t>
      </w:r>
      <w:r w:rsidRPr="00D677DC">
        <w:rPr>
          <w:color w:val="000000" w:themeColor="text1"/>
          <w:sz w:val="28"/>
          <w:szCs w:val="28"/>
          <w:lang w:eastAsia="uk-UA"/>
        </w:rPr>
        <w:t>Славута</w:t>
      </w:r>
      <w:r w:rsidR="00BD30A9">
        <w:rPr>
          <w:color w:val="000000" w:themeColor="text1"/>
          <w:sz w:val="28"/>
          <w:szCs w:val="28"/>
          <w:lang w:eastAsia="uk-UA"/>
        </w:rPr>
        <w:t>»</w:t>
      </w:r>
      <w:r w:rsidRPr="00D677DC">
        <w:rPr>
          <w:color w:val="000000" w:themeColor="text1"/>
          <w:sz w:val="28"/>
          <w:szCs w:val="28"/>
          <w:lang w:eastAsia="uk-UA"/>
        </w:rPr>
        <w:t>.</w:t>
      </w:r>
    </w:p>
    <w:p w14:paraId="03AE2D1B" w14:textId="748A00CB" w:rsidR="00FF4EF6" w:rsidRPr="00BD30A9" w:rsidRDefault="00FF4EF6" w:rsidP="00BD30A9">
      <w:pPr>
        <w:ind w:firstLine="708"/>
        <w:jc w:val="both"/>
        <w:rPr>
          <w:color w:val="000000" w:themeColor="text1"/>
          <w:sz w:val="28"/>
          <w:szCs w:val="28"/>
        </w:rPr>
      </w:pPr>
      <w:r w:rsidRPr="00BD30A9">
        <w:rPr>
          <w:color w:val="000000" w:themeColor="text1"/>
          <w:sz w:val="28"/>
          <w:szCs w:val="28"/>
          <w:lang w:eastAsia="uk-UA"/>
        </w:rPr>
        <w:t xml:space="preserve">В рамках співпраці з ГО «Клуб мерів» і ТОВ </w:t>
      </w:r>
      <w:proofErr w:type="spellStart"/>
      <w:r w:rsidRPr="00BD30A9">
        <w:rPr>
          <w:color w:val="000000" w:themeColor="text1"/>
          <w:sz w:val="28"/>
          <w:szCs w:val="28"/>
          <w:lang w:eastAsia="uk-UA"/>
        </w:rPr>
        <w:t>EoTU</w:t>
      </w:r>
      <w:proofErr w:type="spellEnd"/>
      <w:r w:rsidRPr="00BD30A9">
        <w:rPr>
          <w:color w:val="000000" w:themeColor="text1"/>
          <w:sz w:val="28"/>
          <w:szCs w:val="28"/>
          <w:lang w:eastAsia="uk-UA"/>
        </w:rPr>
        <w:t xml:space="preserve"> </w:t>
      </w:r>
      <w:proofErr w:type="spellStart"/>
      <w:r w:rsidRPr="00BD30A9">
        <w:rPr>
          <w:color w:val="000000" w:themeColor="text1"/>
          <w:sz w:val="28"/>
          <w:szCs w:val="28"/>
          <w:lang w:eastAsia="uk-UA"/>
        </w:rPr>
        <w:t>Inc</w:t>
      </w:r>
      <w:proofErr w:type="spellEnd"/>
      <w:r w:rsidRPr="00BD30A9">
        <w:rPr>
          <w:color w:val="000000" w:themeColor="text1"/>
          <w:sz w:val="28"/>
          <w:szCs w:val="28"/>
          <w:lang w:eastAsia="uk-UA"/>
        </w:rPr>
        <w:t xml:space="preserve">. (Економіка довіри України), де громади, об’єднані в Економічний союз «Поліське </w:t>
      </w:r>
      <w:proofErr w:type="spellStart"/>
      <w:r w:rsidRPr="00BD30A9">
        <w:rPr>
          <w:color w:val="000000" w:themeColor="text1"/>
          <w:sz w:val="28"/>
          <w:szCs w:val="28"/>
          <w:lang w:eastAsia="uk-UA"/>
        </w:rPr>
        <w:t>Погориння</w:t>
      </w:r>
      <w:proofErr w:type="spellEnd"/>
      <w:r w:rsidRPr="00BD30A9">
        <w:rPr>
          <w:color w:val="000000" w:themeColor="text1"/>
          <w:sz w:val="28"/>
          <w:szCs w:val="28"/>
          <w:lang w:eastAsia="uk-UA"/>
        </w:rPr>
        <w:t xml:space="preserve">» </w:t>
      </w:r>
      <w:r w:rsidR="00BD30A9" w:rsidRPr="00BD30A9">
        <w:rPr>
          <w:color w:val="000000" w:themeColor="text1"/>
          <w:sz w:val="28"/>
          <w:szCs w:val="28"/>
          <w:lang w:eastAsia="uk-UA"/>
        </w:rPr>
        <w:t xml:space="preserve">                   </w:t>
      </w:r>
      <w:r w:rsidRPr="00BD30A9">
        <w:rPr>
          <w:color w:val="000000" w:themeColor="text1"/>
          <w:sz w:val="28"/>
          <w:szCs w:val="28"/>
          <w:lang w:eastAsia="uk-UA"/>
        </w:rPr>
        <w:t>(</w:t>
      </w:r>
      <w:proofErr w:type="spellStart"/>
      <w:r w:rsidRPr="00BD30A9">
        <w:rPr>
          <w:color w:val="000000" w:themeColor="text1"/>
          <w:sz w:val="28"/>
          <w:szCs w:val="28"/>
          <w:lang w:eastAsia="uk-UA"/>
        </w:rPr>
        <w:t>Славутська</w:t>
      </w:r>
      <w:proofErr w:type="spellEnd"/>
      <w:r w:rsidRPr="00BD30A9">
        <w:rPr>
          <w:color w:val="000000" w:themeColor="text1"/>
          <w:sz w:val="28"/>
          <w:szCs w:val="28"/>
          <w:lang w:eastAsia="uk-UA"/>
        </w:rPr>
        <w:t xml:space="preserve">, Ізяславська, Шепетівська, </w:t>
      </w:r>
      <w:proofErr w:type="spellStart"/>
      <w:r w:rsidRPr="00BD30A9">
        <w:rPr>
          <w:color w:val="000000" w:themeColor="text1"/>
          <w:sz w:val="28"/>
          <w:szCs w:val="28"/>
          <w:lang w:eastAsia="uk-UA"/>
        </w:rPr>
        <w:t>Берездівська</w:t>
      </w:r>
      <w:proofErr w:type="spellEnd"/>
      <w:r w:rsidRPr="00BD30A9">
        <w:rPr>
          <w:color w:val="000000" w:themeColor="text1"/>
          <w:sz w:val="28"/>
          <w:szCs w:val="28"/>
          <w:lang w:eastAsia="uk-UA"/>
        </w:rPr>
        <w:t xml:space="preserve">, </w:t>
      </w:r>
      <w:proofErr w:type="spellStart"/>
      <w:r w:rsidRPr="00BD30A9">
        <w:rPr>
          <w:color w:val="000000" w:themeColor="text1"/>
          <w:sz w:val="28"/>
          <w:szCs w:val="28"/>
          <w:lang w:eastAsia="uk-UA"/>
        </w:rPr>
        <w:t>Ганнопільська</w:t>
      </w:r>
      <w:proofErr w:type="spellEnd"/>
      <w:r w:rsidRPr="00BD30A9">
        <w:rPr>
          <w:color w:val="000000" w:themeColor="text1"/>
          <w:sz w:val="28"/>
          <w:szCs w:val="28"/>
          <w:lang w:eastAsia="uk-UA"/>
        </w:rPr>
        <w:t xml:space="preserve">, </w:t>
      </w:r>
      <w:proofErr w:type="spellStart"/>
      <w:r w:rsidRPr="00BD30A9">
        <w:rPr>
          <w:color w:val="000000" w:themeColor="text1"/>
          <w:sz w:val="28"/>
          <w:szCs w:val="28"/>
          <w:lang w:eastAsia="uk-UA"/>
        </w:rPr>
        <w:t>Крупецька</w:t>
      </w:r>
      <w:proofErr w:type="spellEnd"/>
      <w:r w:rsidRPr="00BD30A9">
        <w:rPr>
          <w:color w:val="000000" w:themeColor="text1"/>
          <w:sz w:val="28"/>
          <w:szCs w:val="28"/>
          <w:lang w:eastAsia="uk-UA"/>
        </w:rPr>
        <w:t xml:space="preserve"> громади), спільно працюють над проєктами розвитку та створенням нових робочих місць, відбулася низка </w:t>
      </w:r>
      <w:proofErr w:type="spellStart"/>
      <w:r w:rsidRPr="00BD30A9">
        <w:rPr>
          <w:color w:val="000000" w:themeColor="text1"/>
          <w:sz w:val="28"/>
          <w:szCs w:val="28"/>
          <w:lang w:eastAsia="uk-UA"/>
        </w:rPr>
        <w:t>офлайн</w:t>
      </w:r>
      <w:proofErr w:type="spellEnd"/>
      <w:r w:rsidRPr="00BD30A9">
        <w:rPr>
          <w:color w:val="000000" w:themeColor="text1"/>
          <w:sz w:val="28"/>
          <w:szCs w:val="28"/>
          <w:lang w:eastAsia="uk-UA"/>
        </w:rPr>
        <w:t xml:space="preserve"> та онлайн зустрічей і заходів. Під час зустрічей обговорили подальшу співпрацю та залучення інвестицій у сфері управління відходами, індустріального парку, запуск нових ініціатив для реалізації проєктів приватного бізнесу. З метою залучення надійних інвестиційних партнерів для розвитку та масштабування наявних, а також створення нових бізнесових, інфраструктурних і соціальних проєктів у</w:t>
      </w:r>
      <w:r w:rsidR="00BD30A9">
        <w:rPr>
          <w:color w:val="000000" w:themeColor="text1"/>
          <w:sz w:val="28"/>
          <w:szCs w:val="28"/>
          <w:lang w:eastAsia="uk-UA"/>
        </w:rPr>
        <w:t xml:space="preserve"> </w:t>
      </w:r>
      <w:r w:rsidRPr="00BD30A9">
        <w:rPr>
          <w:color w:val="000000" w:themeColor="text1"/>
          <w:sz w:val="28"/>
          <w:szCs w:val="28"/>
          <w:lang w:eastAsia="uk-UA"/>
        </w:rPr>
        <w:t>громаді</w:t>
      </w:r>
      <w:r w:rsidR="00BD30A9">
        <w:rPr>
          <w:color w:val="000000" w:themeColor="text1"/>
          <w:sz w:val="28"/>
          <w:szCs w:val="28"/>
          <w:lang w:eastAsia="uk-UA"/>
        </w:rPr>
        <w:t xml:space="preserve"> </w:t>
      </w:r>
      <w:r w:rsidRPr="00BD30A9">
        <w:rPr>
          <w:color w:val="000000" w:themeColor="text1"/>
          <w:sz w:val="28"/>
          <w:szCs w:val="28"/>
          <w:lang w:eastAsia="uk-UA"/>
        </w:rPr>
        <w:t xml:space="preserve">створено </w:t>
      </w:r>
      <w:proofErr w:type="spellStart"/>
      <w:r w:rsidRPr="00BD30A9">
        <w:rPr>
          <w:color w:val="000000" w:themeColor="text1"/>
          <w:sz w:val="28"/>
          <w:szCs w:val="28"/>
          <w:lang w:eastAsia="uk-UA"/>
        </w:rPr>
        <w:t>шоурум</w:t>
      </w:r>
      <w:proofErr w:type="spellEnd"/>
      <w:r w:rsidRPr="00BD30A9">
        <w:rPr>
          <w:color w:val="000000" w:themeColor="text1"/>
          <w:sz w:val="28"/>
          <w:szCs w:val="28"/>
          <w:lang w:eastAsia="uk-UA"/>
        </w:rPr>
        <w:t xml:space="preserve"> </w:t>
      </w:r>
      <w:proofErr w:type="spellStart"/>
      <w:r w:rsidRPr="00BD30A9">
        <w:rPr>
          <w:color w:val="000000" w:themeColor="text1"/>
          <w:sz w:val="28"/>
          <w:szCs w:val="28"/>
          <w:lang w:eastAsia="uk-UA"/>
        </w:rPr>
        <w:t>Славутської</w:t>
      </w:r>
      <w:proofErr w:type="spellEnd"/>
      <w:r w:rsidRPr="00BD30A9">
        <w:rPr>
          <w:color w:val="000000" w:themeColor="text1"/>
          <w:sz w:val="28"/>
          <w:szCs w:val="28"/>
          <w:lang w:eastAsia="uk-UA"/>
        </w:rPr>
        <w:t xml:space="preserve"> громади </w:t>
      </w:r>
      <w:hyperlink r:id="rId9" w:history="1">
        <w:r w:rsidRPr="0031423C">
          <w:rPr>
            <w:color w:val="000000" w:themeColor="text1"/>
            <w:sz w:val="28"/>
            <w:szCs w:val="28"/>
            <w:u w:val="single"/>
            <w:lang w:eastAsia="uk-UA"/>
          </w:rPr>
          <w:t>https://uamunicipalities.com/ua/union/poliske-pohorynnia-union-ua-ua/</w:t>
        </w:r>
      </w:hyperlink>
      <w:r w:rsidRPr="00BD30A9">
        <w:rPr>
          <w:color w:val="000000" w:themeColor="text1"/>
          <w:sz w:val="28"/>
          <w:szCs w:val="28"/>
          <w:lang w:eastAsia="uk-UA"/>
        </w:rPr>
        <w:t> .</w:t>
      </w:r>
      <w:r w:rsidRPr="00BD30A9">
        <w:rPr>
          <w:color w:val="000000" w:themeColor="text1"/>
          <w:sz w:val="28"/>
          <w:szCs w:val="28"/>
        </w:rPr>
        <w:t xml:space="preserve"> Управління економічного розвитку бере участь у реалізації державної політики та забезпечує дотримання законодавства у сфері охорони здоров</w:t>
      </w:r>
      <w:r w:rsidR="00BD30A9">
        <w:rPr>
          <w:color w:val="000000" w:themeColor="text1"/>
          <w:sz w:val="28"/>
          <w:szCs w:val="28"/>
        </w:rPr>
        <w:t>’</w:t>
      </w:r>
      <w:r w:rsidRPr="00BD30A9">
        <w:rPr>
          <w:color w:val="000000" w:themeColor="text1"/>
          <w:sz w:val="28"/>
          <w:szCs w:val="28"/>
        </w:rPr>
        <w:t>я.</w:t>
      </w:r>
    </w:p>
    <w:p w14:paraId="4C05253F"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П</w:t>
      </w:r>
      <w:r w:rsidRPr="00BD30A9">
        <w:rPr>
          <w:color w:val="000000" w:themeColor="text1"/>
          <w:sz w:val="28"/>
          <w:szCs w:val="28"/>
          <w:shd w:val="clear" w:color="auto" w:fill="FFFFFF"/>
          <w:lang w:val="uk-UA"/>
        </w:rPr>
        <w:t>ершочерговим  завданням  є збільшення кількості та якості надання медичних послуг населенню,</w:t>
      </w:r>
      <w:r w:rsidRPr="00BD30A9">
        <w:rPr>
          <w:b/>
          <w:bCs/>
          <w:color w:val="000000" w:themeColor="text1"/>
          <w:sz w:val="28"/>
          <w:szCs w:val="28"/>
          <w:shd w:val="clear" w:color="auto" w:fill="FFFFFF"/>
          <w:lang w:val="uk-UA"/>
        </w:rPr>
        <w:t> </w:t>
      </w:r>
      <w:r w:rsidRPr="00BD30A9">
        <w:rPr>
          <w:color w:val="000000" w:themeColor="text1"/>
          <w:sz w:val="28"/>
          <w:szCs w:val="28"/>
          <w:shd w:val="clear" w:color="auto" w:fill="FFFFFF"/>
          <w:lang w:val="uk-UA"/>
        </w:rPr>
        <w:t>забезпечення виконання актів законодавства в галузі охорони здоров’я, державних стандартів, критеріїв та вимог, а також дотримання нормативів професійної діяльності, у межах покладених повноважень.</w:t>
      </w:r>
      <w:r w:rsidRPr="00BD30A9">
        <w:rPr>
          <w:b/>
          <w:bCs/>
          <w:color w:val="000000" w:themeColor="text1"/>
          <w:sz w:val="28"/>
          <w:szCs w:val="28"/>
          <w:shd w:val="clear" w:color="auto" w:fill="FFFFFF"/>
          <w:lang w:val="uk-UA"/>
        </w:rPr>
        <w:t> </w:t>
      </w:r>
    </w:p>
    <w:p w14:paraId="7C72C3D1" w14:textId="3A8D1C1E"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xml:space="preserve">       Забезпечувалось  виконання  заходів  Стратегії  розвитку імунопрофілактики та захисту населення від інфекційних </w:t>
      </w:r>
      <w:proofErr w:type="spellStart"/>
      <w:r w:rsidRPr="00BD30A9">
        <w:rPr>
          <w:color w:val="000000" w:themeColor="text1"/>
          <w:sz w:val="28"/>
          <w:szCs w:val="28"/>
          <w:shd w:val="clear" w:color="auto" w:fill="FFFFFF"/>
          <w:lang w:val="uk-UA"/>
        </w:rPr>
        <w:t>хвороб</w:t>
      </w:r>
      <w:proofErr w:type="spellEnd"/>
      <w:r w:rsidRPr="00BD30A9">
        <w:rPr>
          <w:color w:val="000000" w:themeColor="text1"/>
          <w:sz w:val="28"/>
          <w:szCs w:val="28"/>
          <w:shd w:val="clear" w:color="auto" w:fill="FFFFFF"/>
          <w:lang w:val="uk-UA"/>
        </w:rPr>
        <w:t>, Плану розвитку Хмельницького госпітального округу на 2024-2025 року, Стратегії попередження та зменшення вживання тютюнових виробів у Хмельницькій області на 2024-2028 роки, рішень Хмельницької обласної Ради з питань протидії туберкульозу та ВІЛ-інфекцій/СНІДу за 2024 рік, доручень регіональної координаційної ради з питань громадського здоров’я.</w:t>
      </w:r>
    </w:p>
    <w:p w14:paraId="59CF1246"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lastRenderedPageBreak/>
        <w:t xml:space="preserve">   </w:t>
      </w:r>
      <w:r w:rsidRPr="00BD30A9">
        <w:rPr>
          <w:color w:val="000000" w:themeColor="text1"/>
          <w:sz w:val="28"/>
          <w:szCs w:val="28"/>
          <w:shd w:val="clear" w:color="auto" w:fill="FFFFFF"/>
          <w:lang w:val="uk-UA"/>
        </w:rPr>
        <w:tab/>
        <w:t xml:space="preserve">Протягом року здійснювався  аналіз стану вакцинації, рівня захворюваності, народжуваності та смертності жителів </w:t>
      </w:r>
      <w:proofErr w:type="spellStart"/>
      <w:r w:rsidRPr="00BD30A9">
        <w:rPr>
          <w:color w:val="000000" w:themeColor="text1"/>
          <w:sz w:val="28"/>
          <w:szCs w:val="28"/>
          <w:shd w:val="clear" w:color="auto" w:fill="FFFFFF"/>
          <w:lang w:val="uk-UA"/>
        </w:rPr>
        <w:t>Славутської</w:t>
      </w:r>
      <w:proofErr w:type="spellEnd"/>
      <w:r w:rsidRPr="00BD30A9">
        <w:rPr>
          <w:color w:val="000000" w:themeColor="text1"/>
          <w:sz w:val="28"/>
          <w:szCs w:val="28"/>
          <w:shd w:val="clear" w:color="auto" w:fill="FFFFFF"/>
          <w:lang w:val="uk-UA"/>
        </w:rPr>
        <w:t xml:space="preserve"> МТГ. </w:t>
      </w:r>
    </w:p>
    <w:p w14:paraId="77FCF040"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xml:space="preserve">          Проводилась інформаційна робота. </w:t>
      </w:r>
    </w:p>
    <w:p w14:paraId="3D99CBE0" w14:textId="527C83EA"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Упродовж  звітного періоду  проведено системну роботу з підготовки та подання заявки для участі в україно-швейцарському проєкті «Діємо для здоров’я». Б</w:t>
      </w:r>
      <w:r w:rsidRPr="00BD30A9">
        <w:rPr>
          <w:color w:val="000000" w:themeColor="text1"/>
          <w:sz w:val="28"/>
          <w:szCs w:val="28"/>
          <w:lang w:val="uk-UA"/>
        </w:rPr>
        <w:t xml:space="preserve">уло здійснено аналіз потреб громади у сфері профілактики неінфекційних захворювань, </w:t>
      </w:r>
      <w:proofErr w:type="spellStart"/>
      <w:r w:rsidRPr="00BD30A9">
        <w:rPr>
          <w:color w:val="000000" w:themeColor="text1"/>
          <w:sz w:val="28"/>
          <w:szCs w:val="28"/>
          <w:lang w:val="uk-UA"/>
        </w:rPr>
        <w:t>міжсекторальної</w:t>
      </w:r>
      <w:proofErr w:type="spellEnd"/>
      <w:r w:rsidRPr="00BD30A9">
        <w:rPr>
          <w:color w:val="000000" w:themeColor="text1"/>
          <w:sz w:val="28"/>
          <w:szCs w:val="28"/>
          <w:lang w:val="uk-UA"/>
        </w:rPr>
        <w:t xml:space="preserve"> взаємодії та доступності послуг,  зібрано та узагальнено необхідні статистичні, аналітичні та організаційні матеріали. За результатами конкурсного відбору </w:t>
      </w:r>
      <w:proofErr w:type="spellStart"/>
      <w:r w:rsidRPr="00BD30A9">
        <w:rPr>
          <w:color w:val="000000" w:themeColor="text1"/>
          <w:sz w:val="28"/>
          <w:szCs w:val="28"/>
          <w:lang w:val="uk-UA"/>
        </w:rPr>
        <w:t>Славутську</w:t>
      </w:r>
      <w:proofErr w:type="spellEnd"/>
      <w:r w:rsidRPr="00BD30A9">
        <w:rPr>
          <w:color w:val="000000" w:themeColor="text1"/>
          <w:sz w:val="28"/>
          <w:szCs w:val="28"/>
          <w:lang w:val="uk-UA"/>
        </w:rPr>
        <w:t xml:space="preserve"> міську територіальну громаду включено до переліку громад-учасників проєкту «Діємо для здоров’я», що підтверджує  спроможність громади до впровадження комплексних заходів у сфері громадського здоров’я. У межах  проєкту приймалась участь в організованих навчально-координаційних зустрічах у </w:t>
      </w:r>
      <w:proofErr w:type="spellStart"/>
      <w:r w:rsidRPr="00BD30A9">
        <w:rPr>
          <w:color w:val="000000" w:themeColor="text1"/>
          <w:sz w:val="28"/>
          <w:szCs w:val="28"/>
          <w:lang w:val="uk-UA"/>
        </w:rPr>
        <w:t>Дядьковицькій</w:t>
      </w:r>
      <w:proofErr w:type="spellEnd"/>
      <w:r w:rsidRPr="00BD30A9">
        <w:rPr>
          <w:color w:val="000000" w:themeColor="text1"/>
          <w:sz w:val="28"/>
          <w:szCs w:val="28"/>
          <w:lang w:val="uk-UA"/>
        </w:rPr>
        <w:t xml:space="preserve"> територіальній громаді та у місті Львові. </w:t>
      </w:r>
    </w:p>
    <w:p w14:paraId="502F1755"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shd w:val="clear" w:color="auto" w:fill="FFFFFF"/>
          <w:lang w:val="uk-UA"/>
        </w:rPr>
        <w:t xml:space="preserve">         Протягом року  здійснювалося методичне та організаційне забезпечення діяльності </w:t>
      </w:r>
      <w:r w:rsidRPr="00BD30A9">
        <w:rPr>
          <w:color w:val="000000" w:themeColor="text1"/>
          <w:sz w:val="28"/>
          <w:szCs w:val="28"/>
          <w:lang w:val="uk-UA"/>
        </w:rPr>
        <w:t>Комунального підприємства «</w:t>
      </w:r>
      <w:proofErr w:type="spellStart"/>
      <w:r w:rsidRPr="00BD30A9">
        <w:rPr>
          <w:color w:val="000000" w:themeColor="text1"/>
          <w:sz w:val="28"/>
          <w:szCs w:val="28"/>
          <w:lang w:val="uk-UA"/>
        </w:rPr>
        <w:t>Славутський</w:t>
      </w:r>
      <w:proofErr w:type="spellEnd"/>
      <w:r w:rsidRPr="00BD30A9">
        <w:rPr>
          <w:color w:val="000000" w:themeColor="text1"/>
          <w:sz w:val="28"/>
          <w:szCs w:val="28"/>
          <w:lang w:val="uk-UA"/>
        </w:rPr>
        <w:t xml:space="preserve"> центр  первинної медико-санітарної допомоги» </w:t>
      </w:r>
      <w:proofErr w:type="spellStart"/>
      <w:r w:rsidRPr="00BD30A9">
        <w:rPr>
          <w:color w:val="000000" w:themeColor="text1"/>
          <w:sz w:val="28"/>
          <w:szCs w:val="28"/>
          <w:lang w:val="uk-UA"/>
        </w:rPr>
        <w:t>Славутської</w:t>
      </w:r>
      <w:proofErr w:type="spellEnd"/>
      <w:r w:rsidRPr="00BD30A9">
        <w:rPr>
          <w:color w:val="000000" w:themeColor="text1"/>
          <w:sz w:val="28"/>
          <w:szCs w:val="28"/>
          <w:lang w:val="uk-UA"/>
        </w:rPr>
        <w:t xml:space="preserve"> міської ради та  Комунального підприємства «</w:t>
      </w:r>
      <w:proofErr w:type="spellStart"/>
      <w:r w:rsidRPr="00BD30A9">
        <w:rPr>
          <w:color w:val="000000" w:themeColor="text1"/>
          <w:sz w:val="28"/>
          <w:szCs w:val="28"/>
          <w:lang w:val="uk-UA"/>
        </w:rPr>
        <w:t>Славутська</w:t>
      </w:r>
      <w:proofErr w:type="spellEnd"/>
      <w:r w:rsidRPr="00BD30A9">
        <w:rPr>
          <w:color w:val="000000" w:themeColor="text1"/>
          <w:sz w:val="28"/>
          <w:szCs w:val="28"/>
          <w:lang w:val="uk-UA"/>
        </w:rPr>
        <w:t xml:space="preserve"> міська лікарня ім. Ф.М. Михайлова» </w:t>
      </w:r>
      <w:proofErr w:type="spellStart"/>
      <w:r w:rsidRPr="00BD30A9">
        <w:rPr>
          <w:color w:val="000000" w:themeColor="text1"/>
          <w:sz w:val="28"/>
          <w:szCs w:val="28"/>
          <w:lang w:val="uk-UA"/>
        </w:rPr>
        <w:t>Славутської</w:t>
      </w:r>
      <w:proofErr w:type="spellEnd"/>
      <w:r w:rsidRPr="00BD30A9">
        <w:rPr>
          <w:color w:val="000000" w:themeColor="text1"/>
          <w:sz w:val="28"/>
          <w:szCs w:val="28"/>
          <w:lang w:val="uk-UA"/>
        </w:rPr>
        <w:t xml:space="preserve"> міської ради. Щоквартально проводився аналіз фінансово-господарської діяльності та координація роботи щодо оптимізації цих закладів. Постійно проводився моніторинг стану готовності надавати медичну допомогу в умовах воєнного стану. </w:t>
      </w:r>
    </w:p>
    <w:p w14:paraId="399EF23E"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w:t>
      </w:r>
      <w:r w:rsidRPr="00BD30A9">
        <w:rPr>
          <w:color w:val="000000" w:themeColor="text1"/>
          <w:sz w:val="28"/>
          <w:szCs w:val="28"/>
          <w:lang w:val="uk-UA"/>
        </w:rPr>
        <w:tab/>
        <w:t xml:space="preserve"> Підготовлено 14 проєктів рішень міської ради та виконавчого комітету з питань охорони здоров’я. Опрацьовано та надано відповіді н</w:t>
      </w:r>
      <w:r w:rsidR="00440C6D" w:rsidRPr="00BD30A9">
        <w:rPr>
          <w:color w:val="000000" w:themeColor="text1"/>
          <w:sz w:val="28"/>
          <w:szCs w:val="28"/>
          <w:lang w:val="uk-UA"/>
        </w:rPr>
        <w:t>а скарги та звернення громадян -</w:t>
      </w:r>
      <w:r w:rsidRPr="00BD30A9">
        <w:rPr>
          <w:color w:val="000000" w:themeColor="text1"/>
          <w:sz w:val="28"/>
          <w:szCs w:val="28"/>
          <w:lang w:val="uk-UA"/>
        </w:rPr>
        <w:t xml:space="preserve"> 14. </w:t>
      </w:r>
    </w:p>
    <w:p w14:paraId="21C0109D"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З метою  покращення якості надання  медичної допомоги населенню громади готувались проєкти звернень до Національної служби здоров’я України, Міністерства охорони здоров’я України, Департаменту охорони здоров’я Хмельницької ОВА та інших установ, організацій.</w:t>
      </w:r>
    </w:p>
    <w:p w14:paraId="604A1393" w14:textId="1CE65626" w:rsidR="00FF4EF6" w:rsidRPr="00BD30A9" w:rsidRDefault="00FF4EF6" w:rsidP="00CD7DCE">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 xml:space="preserve">Забезпечувалась робота  Адміністративної  комісії при виконавчому комітеті </w:t>
      </w:r>
      <w:proofErr w:type="spellStart"/>
      <w:r w:rsidRPr="00BD30A9">
        <w:rPr>
          <w:color w:val="000000" w:themeColor="text1"/>
          <w:sz w:val="28"/>
          <w:szCs w:val="28"/>
          <w:lang w:val="uk-UA"/>
        </w:rPr>
        <w:t>Славутської</w:t>
      </w:r>
      <w:proofErr w:type="spellEnd"/>
      <w:r w:rsidRPr="00BD30A9">
        <w:rPr>
          <w:color w:val="000000" w:themeColor="text1"/>
          <w:sz w:val="28"/>
          <w:szCs w:val="28"/>
          <w:lang w:val="uk-UA"/>
        </w:rPr>
        <w:t xml:space="preserve"> міської ради. Впродовж 2025 року було проведено 19 засідан</w:t>
      </w:r>
      <w:r w:rsidR="00BD30A9">
        <w:rPr>
          <w:color w:val="000000" w:themeColor="text1"/>
          <w:sz w:val="28"/>
          <w:szCs w:val="28"/>
          <w:lang w:val="uk-UA"/>
        </w:rPr>
        <w:t>ь</w:t>
      </w:r>
      <w:r w:rsidRPr="00BD30A9">
        <w:rPr>
          <w:color w:val="000000" w:themeColor="text1"/>
          <w:sz w:val="28"/>
          <w:szCs w:val="28"/>
          <w:lang w:val="uk-UA"/>
        </w:rPr>
        <w:t>,</w:t>
      </w:r>
      <w:r w:rsidRPr="00BD30A9">
        <w:rPr>
          <w:b/>
          <w:bCs/>
          <w:color w:val="000000" w:themeColor="text1"/>
          <w:sz w:val="28"/>
          <w:szCs w:val="28"/>
          <w:lang w:val="uk-UA"/>
        </w:rPr>
        <w:t> </w:t>
      </w:r>
      <w:r w:rsidRPr="00BD30A9">
        <w:rPr>
          <w:color w:val="000000" w:themeColor="text1"/>
          <w:sz w:val="28"/>
          <w:szCs w:val="28"/>
          <w:lang w:val="uk-UA"/>
        </w:rPr>
        <w:t>розглянуто 71 </w:t>
      </w:r>
      <w:r w:rsidR="00CD7DCE">
        <w:rPr>
          <w:color w:val="000000" w:themeColor="text1"/>
          <w:sz w:val="28"/>
          <w:szCs w:val="28"/>
          <w:lang w:val="uk-UA"/>
        </w:rPr>
        <w:t>а</w:t>
      </w:r>
      <w:r w:rsidRPr="00BD30A9">
        <w:rPr>
          <w:color w:val="000000" w:themeColor="text1"/>
          <w:sz w:val="28"/>
          <w:szCs w:val="28"/>
          <w:lang w:val="uk-UA"/>
        </w:rPr>
        <w:t>дміністративну</w:t>
      </w:r>
      <w:r w:rsidR="00CD7DCE">
        <w:rPr>
          <w:color w:val="000000" w:themeColor="text1"/>
          <w:sz w:val="28"/>
          <w:szCs w:val="28"/>
          <w:lang w:val="uk-UA"/>
        </w:rPr>
        <w:t xml:space="preserve"> </w:t>
      </w:r>
      <w:r w:rsidRPr="00BD30A9">
        <w:rPr>
          <w:color w:val="000000" w:themeColor="text1"/>
          <w:sz w:val="28"/>
          <w:szCs w:val="28"/>
          <w:lang w:val="uk-UA"/>
        </w:rPr>
        <w:t xml:space="preserve">справу, винесено 61 Постанову. </w:t>
      </w:r>
    </w:p>
    <w:p w14:paraId="14DDE59E" w14:textId="77777777" w:rsidR="00FF4EF6" w:rsidRPr="00BD30A9" w:rsidRDefault="00FF4EF6" w:rsidP="00FF4EF6">
      <w:pPr>
        <w:pStyle w:val="a4"/>
        <w:spacing w:before="0" w:beforeAutospacing="0" w:after="0" w:afterAutospacing="0"/>
        <w:jc w:val="both"/>
        <w:rPr>
          <w:color w:val="000000" w:themeColor="text1"/>
          <w:sz w:val="28"/>
          <w:szCs w:val="28"/>
          <w:lang w:val="uk-UA"/>
        </w:rPr>
      </w:pPr>
      <w:r w:rsidRPr="00BD30A9">
        <w:rPr>
          <w:color w:val="000000" w:themeColor="text1"/>
          <w:sz w:val="28"/>
          <w:szCs w:val="28"/>
          <w:lang w:val="uk-UA"/>
        </w:rPr>
        <w:t xml:space="preserve">        </w:t>
      </w:r>
      <w:r w:rsidRPr="00BD30A9">
        <w:rPr>
          <w:color w:val="000000" w:themeColor="text1"/>
          <w:sz w:val="28"/>
          <w:szCs w:val="28"/>
          <w:lang w:val="uk-UA"/>
        </w:rPr>
        <w:tab/>
        <w:t xml:space="preserve">Забезпечувалась  діяльність   робочої  групи  з моніторингу цін на соціально значущі товари, в тому числі цін на лікарські засоби вітчизняного виробництва. У 2025 році робочою групою здійснено 48 рейдів, обстежено 384 об’єкта. </w:t>
      </w:r>
    </w:p>
    <w:p w14:paraId="1FBE9180" w14:textId="77777777" w:rsidR="00FF4EF6" w:rsidRDefault="00FF4EF6" w:rsidP="00FF4EF6">
      <w:pPr>
        <w:pStyle w:val="a4"/>
        <w:spacing w:before="0" w:beforeAutospacing="0" w:after="0" w:afterAutospacing="0"/>
        <w:jc w:val="both"/>
        <w:rPr>
          <w:color w:val="000000" w:themeColor="text1"/>
          <w:sz w:val="28"/>
          <w:szCs w:val="28"/>
          <w:lang w:val="en-US"/>
        </w:rPr>
      </w:pPr>
      <w:r w:rsidRPr="00BD30A9">
        <w:rPr>
          <w:color w:val="000000" w:themeColor="text1"/>
          <w:sz w:val="28"/>
          <w:szCs w:val="28"/>
          <w:lang w:val="uk-UA"/>
        </w:rPr>
        <w:t xml:space="preserve">    </w:t>
      </w:r>
      <w:r w:rsidRPr="00BD30A9">
        <w:rPr>
          <w:color w:val="000000" w:themeColor="text1"/>
          <w:sz w:val="28"/>
          <w:szCs w:val="28"/>
          <w:lang w:val="uk-UA"/>
        </w:rPr>
        <w:tab/>
        <w:t xml:space="preserve">Проведено 52  засідання уповноважених осіб щодо призначення та здійснення страхових виплат у зв’язку з тимчасовою втратою працездатності працівникам виконавчого комітету </w:t>
      </w:r>
      <w:proofErr w:type="spellStart"/>
      <w:r w:rsidRPr="00BD30A9">
        <w:rPr>
          <w:color w:val="000000" w:themeColor="text1"/>
          <w:sz w:val="28"/>
          <w:szCs w:val="28"/>
          <w:lang w:val="uk-UA"/>
        </w:rPr>
        <w:t>Славутської</w:t>
      </w:r>
      <w:proofErr w:type="spellEnd"/>
      <w:r w:rsidRPr="00BD30A9">
        <w:rPr>
          <w:color w:val="000000" w:themeColor="text1"/>
          <w:sz w:val="28"/>
          <w:szCs w:val="28"/>
          <w:lang w:val="uk-UA"/>
        </w:rPr>
        <w:t xml:space="preserve"> міської ради.</w:t>
      </w:r>
    </w:p>
    <w:p w14:paraId="58CBB22F" w14:textId="77777777" w:rsidR="006E6C07" w:rsidRDefault="006E6C07" w:rsidP="00FF4EF6">
      <w:pPr>
        <w:pStyle w:val="a4"/>
        <w:spacing w:before="0" w:beforeAutospacing="0" w:after="0" w:afterAutospacing="0"/>
        <w:jc w:val="both"/>
        <w:rPr>
          <w:color w:val="000000" w:themeColor="text1"/>
          <w:sz w:val="28"/>
          <w:szCs w:val="28"/>
          <w:lang w:val="en-US"/>
        </w:rPr>
      </w:pPr>
    </w:p>
    <w:p w14:paraId="4D9D588D" w14:textId="77777777" w:rsidR="006E6C07" w:rsidRDefault="006E6C07" w:rsidP="00FF4EF6">
      <w:pPr>
        <w:pStyle w:val="a4"/>
        <w:spacing w:before="0" w:beforeAutospacing="0" w:after="0" w:afterAutospacing="0"/>
        <w:jc w:val="both"/>
        <w:rPr>
          <w:color w:val="000000" w:themeColor="text1"/>
          <w:sz w:val="28"/>
          <w:szCs w:val="28"/>
          <w:lang w:val="en-US"/>
        </w:rPr>
      </w:pPr>
    </w:p>
    <w:p w14:paraId="437C2660" w14:textId="77777777" w:rsidR="006E6C07" w:rsidRPr="006E6C07" w:rsidRDefault="006E6C07" w:rsidP="00FF4EF6">
      <w:pPr>
        <w:pStyle w:val="a4"/>
        <w:spacing w:before="0" w:beforeAutospacing="0" w:after="0" w:afterAutospacing="0"/>
        <w:jc w:val="both"/>
        <w:rPr>
          <w:color w:val="000000" w:themeColor="text1"/>
          <w:sz w:val="28"/>
          <w:szCs w:val="28"/>
          <w:lang w:val="en-US"/>
        </w:rPr>
      </w:pPr>
    </w:p>
    <w:p w14:paraId="502A49D8" w14:textId="77777777" w:rsidR="00765AF5" w:rsidRDefault="00765AF5" w:rsidP="003D708A">
      <w:pPr>
        <w:pStyle w:val="a4"/>
        <w:spacing w:before="0" w:beforeAutospacing="0" w:after="0" w:afterAutospacing="0"/>
        <w:ind w:firstLine="708"/>
        <w:jc w:val="center"/>
        <w:rPr>
          <w:b/>
          <w:bCs/>
          <w:sz w:val="28"/>
          <w:szCs w:val="28"/>
        </w:rPr>
      </w:pPr>
    </w:p>
    <w:p w14:paraId="015FD0A5" w14:textId="77777777" w:rsidR="0096052C" w:rsidRDefault="00F92E0E" w:rsidP="003D708A">
      <w:pPr>
        <w:pStyle w:val="a4"/>
        <w:spacing w:before="0" w:beforeAutospacing="0" w:after="0" w:afterAutospacing="0"/>
        <w:ind w:firstLine="708"/>
        <w:jc w:val="center"/>
        <w:rPr>
          <w:b/>
          <w:bCs/>
          <w:sz w:val="28"/>
          <w:szCs w:val="28"/>
        </w:rPr>
      </w:pPr>
      <w:proofErr w:type="spellStart"/>
      <w:proofErr w:type="gramStart"/>
      <w:r w:rsidRPr="00AD6685">
        <w:rPr>
          <w:b/>
          <w:bCs/>
          <w:sz w:val="28"/>
          <w:szCs w:val="28"/>
        </w:rPr>
        <w:lastRenderedPageBreak/>
        <w:t>В</w:t>
      </w:r>
      <w:r w:rsidR="002B7D79" w:rsidRPr="00AD6685">
        <w:rPr>
          <w:b/>
          <w:bCs/>
          <w:sz w:val="28"/>
          <w:szCs w:val="28"/>
        </w:rPr>
        <w:t>ідділ</w:t>
      </w:r>
      <w:proofErr w:type="spellEnd"/>
      <w:r w:rsidR="00747C50" w:rsidRPr="00AD6685">
        <w:rPr>
          <w:b/>
          <w:bCs/>
          <w:sz w:val="28"/>
          <w:szCs w:val="28"/>
        </w:rPr>
        <w:t xml:space="preserve"> </w:t>
      </w:r>
      <w:r w:rsidR="002B7D79" w:rsidRPr="00AD6685">
        <w:rPr>
          <w:b/>
          <w:bCs/>
          <w:sz w:val="28"/>
          <w:szCs w:val="28"/>
        </w:rPr>
        <w:t xml:space="preserve"> </w:t>
      </w:r>
      <w:proofErr w:type="spellStart"/>
      <w:r w:rsidR="002B7D79" w:rsidRPr="00AD6685">
        <w:rPr>
          <w:b/>
          <w:bCs/>
          <w:sz w:val="28"/>
          <w:szCs w:val="28"/>
        </w:rPr>
        <w:t>бухгалтерського</w:t>
      </w:r>
      <w:proofErr w:type="spellEnd"/>
      <w:proofErr w:type="gramEnd"/>
      <w:r w:rsidR="002B7D79" w:rsidRPr="00AD6685">
        <w:rPr>
          <w:b/>
          <w:bCs/>
          <w:sz w:val="28"/>
          <w:szCs w:val="28"/>
        </w:rPr>
        <w:t xml:space="preserve"> </w:t>
      </w:r>
      <w:proofErr w:type="spellStart"/>
      <w:r w:rsidR="002B7D79" w:rsidRPr="00AD6685">
        <w:rPr>
          <w:b/>
          <w:bCs/>
          <w:sz w:val="28"/>
          <w:szCs w:val="28"/>
        </w:rPr>
        <w:t>обліку</w:t>
      </w:r>
      <w:proofErr w:type="spellEnd"/>
    </w:p>
    <w:p w14:paraId="2DD97E9C" w14:textId="17A5B9EE" w:rsidR="008729C9" w:rsidRPr="008729C9" w:rsidRDefault="008729C9" w:rsidP="000D144B">
      <w:pPr>
        <w:ind w:firstLine="708"/>
        <w:jc w:val="both"/>
        <w:rPr>
          <w:sz w:val="28"/>
          <w:szCs w:val="28"/>
        </w:rPr>
      </w:pPr>
      <w:r w:rsidRPr="008729C9">
        <w:rPr>
          <w:sz w:val="28"/>
          <w:szCs w:val="28"/>
        </w:rPr>
        <w:t xml:space="preserve">Відділ бухгалтерського обліку виконавчого комітету </w:t>
      </w:r>
      <w:proofErr w:type="spellStart"/>
      <w:r w:rsidRPr="008729C9">
        <w:rPr>
          <w:sz w:val="28"/>
          <w:szCs w:val="28"/>
        </w:rPr>
        <w:t>Славутської</w:t>
      </w:r>
      <w:proofErr w:type="spellEnd"/>
      <w:r w:rsidRPr="008729C9">
        <w:rPr>
          <w:sz w:val="28"/>
          <w:szCs w:val="28"/>
        </w:rPr>
        <w:t xml:space="preserve"> міської ради проводи</w:t>
      </w:r>
      <w:r w:rsidR="000D144B">
        <w:rPr>
          <w:sz w:val="28"/>
          <w:szCs w:val="28"/>
        </w:rPr>
        <w:t>в</w:t>
      </w:r>
      <w:r w:rsidRPr="008729C9">
        <w:rPr>
          <w:sz w:val="28"/>
          <w:szCs w:val="28"/>
        </w:rPr>
        <w:t xml:space="preserve"> свою роботу згідно затвердженого плану роботи відділу на 2025 рік.</w:t>
      </w:r>
    </w:p>
    <w:p w14:paraId="0BDAF247" w14:textId="4BDA92F0" w:rsidR="008729C9" w:rsidRPr="008729C9" w:rsidRDefault="008729C9" w:rsidP="008729C9">
      <w:pPr>
        <w:jc w:val="both"/>
        <w:rPr>
          <w:sz w:val="28"/>
          <w:szCs w:val="28"/>
        </w:rPr>
      </w:pPr>
      <w:r w:rsidRPr="008729C9">
        <w:rPr>
          <w:sz w:val="28"/>
          <w:szCs w:val="28"/>
        </w:rPr>
        <w:tab/>
        <w:t>Станом на 31 грудня 2025 року:</w:t>
      </w:r>
    </w:p>
    <w:p w14:paraId="698D4BD5" w14:textId="11771D73"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Проведено звірку розрахунків, виведення бухгалтерських книг, та  підготовлено та здано  річні звіти за 2025рік.</w:t>
      </w:r>
    </w:p>
    <w:p w14:paraId="6CA31380" w14:textId="2AFE0832"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 xml:space="preserve">Підготовлено до затвердження </w:t>
      </w:r>
      <w:r w:rsidR="00B81C13" w:rsidRPr="008729C9">
        <w:rPr>
          <w:sz w:val="28"/>
          <w:szCs w:val="28"/>
        </w:rPr>
        <w:t>32</w:t>
      </w:r>
      <w:r w:rsidR="00B81C13">
        <w:rPr>
          <w:sz w:val="28"/>
          <w:szCs w:val="28"/>
        </w:rPr>
        <w:t xml:space="preserve"> </w:t>
      </w:r>
      <w:r w:rsidR="008729C9" w:rsidRPr="008729C9">
        <w:rPr>
          <w:sz w:val="28"/>
          <w:szCs w:val="28"/>
        </w:rPr>
        <w:t xml:space="preserve">бюджетні запити (на 2026 рік), </w:t>
      </w:r>
      <w:r w:rsidR="00B81C13" w:rsidRPr="008729C9">
        <w:rPr>
          <w:sz w:val="28"/>
          <w:szCs w:val="28"/>
        </w:rPr>
        <w:t xml:space="preserve">115 </w:t>
      </w:r>
      <w:r w:rsidR="008729C9" w:rsidRPr="008729C9">
        <w:rPr>
          <w:sz w:val="28"/>
          <w:szCs w:val="28"/>
        </w:rPr>
        <w:t xml:space="preserve"> паспортів бюджетних програм (2025рік), кошториси видатків </w:t>
      </w:r>
      <w:r w:rsidR="00B81C13">
        <w:rPr>
          <w:sz w:val="28"/>
          <w:szCs w:val="28"/>
        </w:rPr>
        <w:t>–</w:t>
      </w:r>
      <w:r w:rsidR="008729C9" w:rsidRPr="008729C9">
        <w:rPr>
          <w:sz w:val="28"/>
          <w:szCs w:val="28"/>
        </w:rPr>
        <w:t xml:space="preserve"> 31</w:t>
      </w:r>
      <w:r w:rsidR="00B81C13">
        <w:rPr>
          <w:sz w:val="28"/>
          <w:szCs w:val="28"/>
        </w:rPr>
        <w:t>одиниця</w:t>
      </w:r>
      <w:r w:rsidR="008729C9" w:rsidRPr="008729C9">
        <w:rPr>
          <w:sz w:val="28"/>
          <w:szCs w:val="28"/>
        </w:rPr>
        <w:t xml:space="preserve">, помісячні розбивки  та плани асигнувань за 2025 рік в кількості </w:t>
      </w:r>
      <w:r>
        <w:rPr>
          <w:sz w:val="28"/>
          <w:szCs w:val="28"/>
        </w:rPr>
        <w:t>-</w:t>
      </w:r>
      <w:r w:rsidR="008729C9" w:rsidRPr="008729C9">
        <w:rPr>
          <w:sz w:val="28"/>
          <w:szCs w:val="28"/>
        </w:rPr>
        <w:t xml:space="preserve"> 31 </w:t>
      </w:r>
      <w:r w:rsidR="00B81C13">
        <w:rPr>
          <w:sz w:val="28"/>
          <w:szCs w:val="28"/>
        </w:rPr>
        <w:t xml:space="preserve">одиниця </w:t>
      </w:r>
      <w:r w:rsidR="008729C9" w:rsidRPr="008729C9">
        <w:rPr>
          <w:sz w:val="28"/>
          <w:szCs w:val="28"/>
        </w:rPr>
        <w:t xml:space="preserve">та зведені кошторисні розрахунки, </w:t>
      </w:r>
      <w:r w:rsidR="00B81C13" w:rsidRPr="008729C9">
        <w:rPr>
          <w:sz w:val="28"/>
          <w:szCs w:val="28"/>
        </w:rPr>
        <w:t>201</w:t>
      </w:r>
      <w:r w:rsidR="008729C9" w:rsidRPr="008729C9">
        <w:rPr>
          <w:sz w:val="28"/>
          <w:szCs w:val="28"/>
        </w:rPr>
        <w:t>довідк</w:t>
      </w:r>
      <w:r w:rsidR="00B81C13">
        <w:rPr>
          <w:sz w:val="28"/>
          <w:szCs w:val="28"/>
        </w:rPr>
        <w:t>у</w:t>
      </w:r>
      <w:r w:rsidR="008729C9" w:rsidRPr="008729C9">
        <w:rPr>
          <w:sz w:val="28"/>
          <w:szCs w:val="28"/>
        </w:rPr>
        <w:t xml:space="preserve"> про зміни кошторисних призначень</w:t>
      </w:r>
      <w:r w:rsidR="00B81C13">
        <w:rPr>
          <w:sz w:val="28"/>
          <w:szCs w:val="28"/>
        </w:rPr>
        <w:t>,</w:t>
      </w:r>
      <w:r w:rsidR="008729C9" w:rsidRPr="008729C9">
        <w:rPr>
          <w:sz w:val="28"/>
          <w:szCs w:val="28"/>
        </w:rPr>
        <w:t xml:space="preserve"> опрацьовано лімітних довідок </w:t>
      </w:r>
      <w:r w:rsidR="00B81C13">
        <w:rPr>
          <w:sz w:val="28"/>
          <w:szCs w:val="28"/>
        </w:rPr>
        <w:t>-</w:t>
      </w:r>
      <w:r w:rsidR="008729C9" w:rsidRPr="008729C9">
        <w:rPr>
          <w:sz w:val="28"/>
          <w:szCs w:val="28"/>
        </w:rPr>
        <w:t xml:space="preserve"> 29</w:t>
      </w:r>
      <w:r w:rsidR="00B81C13">
        <w:rPr>
          <w:sz w:val="28"/>
          <w:szCs w:val="28"/>
        </w:rPr>
        <w:t xml:space="preserve"> одиниць</w:t>
      </w:r>
      <w:r w:rsidR="008729C9" w:rsidRPr="008729C9">
        <w:rPr>
          <w:sz w:val="28"/>
          <w:szCs w:val="28"/>
        </w:rPr>
        <w:t xml:space="preserve">, розподіл показників зведених кошторисів </w:t>
      </w:r>
      <w:r>
        <w:rPr>
          <w:sz w:val="28"/>
          <w:szCs w:val="28"/>
        </w:rPr>
        <w:t>-</w:t>
      </w:r>
      <w:r w:rsidR="008729C9" w:rsidRPr="008729C9">
        <w:rPr>
          <w:sz w:val="28"/>
          <w:szCs w:val="28"/>
        </w:rPr>
        <w:t xml:space="preserve"> 17, розподіл показників зведених планів асигнувань </w:t>
      </w:r>
      <w:r>
        <w:rPr>
          <w:sz w:val="28"/>
          <w:szCs w:val="28"/>
        </w:rPr>
        <w:t>-</w:t>
      </w:r>
      <w:r w:rsidR="008729C9" w:rsidRPr="008729C9">
        <w:rPr>
          <w:sz w:val="28"/>
          <w:szCs w:val="28"/>
        </w:rPr>
        <w:t xml:space="preserve"> 17. </w:t>
      </w:r>
      <w:r w:rsidR="00B81C13">
        <w:rPr>
          <w:sz w:val="28"/>
          <w:szCs w:val="28"/>
        </w:rPr>
        <w:t>П</w:t>
      </w:r>
      <w:r w:rsidR="008729C9" w:rsidRPr="008729C9">
        <w:rPr>
          <w:sz w:val="28"/>
          <w:szCs w:val="28"/>
        </w:rPr>
        <w:t>ров</w:t>
      </w:r>
      <w:r w:rsidR="00B81C13">
        <w:rPr>
          <w:sz w:val="28"/>
          <w:szCs w:val="28"/>
        </w:rPr>
        <w:t>едено</w:t>
      </w:r>
      <w:r w:rsidR="008729C9" w:rsidRPr="008729C9">
        <w:rPr>
          <w:sz w:val="28"/>
          <w:szCs w:val="28"/>
        </w:rPr>
        <w:t xml:space="preserve"> перевірк</w:t>
      </w:r>
      <w:r w:rsidR="00B81C13">
        <w:rPr>
          <w:sz w:val="28"/>
          <w:szCs w:val="28"/>
        </w:rPr>
        <w:t>у</w:t>
      </w:r>
      <w:r w:rsidR="008729C9" w:rsidRPr="008729C9">
        <w:rPr>
          <w:sz w:val="28"/>
          <w:szCs w:val="28"/>
        </w:rPr>
        <w:t xml:space="preserve"> даних документів в розпорядників нижчого рівня та одержувачів коштів</w:t>
      </w:r>
    </w:p>
    <w:p w14:paraId="47300FA2" w14:textId="732383ED" w:rsidR="008729C9" w:rsidRPr="008729C9" w:rsidRDefault="000D144B" w:rsidP="000D144B">
      <w:pPr>
        <w:tabs>
          <w:tab w:val="num" w:pos="1260"/>
        </w:tabs>
        <w:jc w:val="both"/>
        <w:rPr>
          <w:sz w:val="28"/>
          <w:szCs w:val="28"/>
        </w:rPr>
      </w:pPr>
      <w:r>
        <w:rPr>
          <w:sz w:val="28"/>
          <w:szCs w:val="28"/>
        </w:rPr>
        <w:t xml:space="preserve">          </w:t>
      </w:r>
      <w:r w:rsidR="00B81C13">
        <w:rPr>
          <w:sz w:val="28"/>
          <w:szCs w:val="28"/>
        </w:rPr>
        <w:t>П</w:t>
      </w:r>
      <w:r w:rsidR="008729C9" w:rsidRPr="008729C9">
        <w:rPr>
          <w:sz w:val="28"/>
          <w:szCs w:val="28"/>
        </w:rPr>
        <w:t>ров</w:t>
      </w:r>
      <w:r w:rsidR="00B81C13">
        <w:rPr>
          <w:sz w:val="28"/>
          <w:szCs w:val="28"/>
        </w:rPr>
        <w:t>едено</w:t>
      </w:r>
      <w:r w:rsidR="008729C9" w:rsidRPr="008729C9">
        <w:rPr>
          <w:sz w:val="28"/>
          <w:szCs w:val="28"/>
        </w:rPr>
        <w:t xml:space="preserve"> уточнення кошторисів та паспортів бюджетних програм  відповідно до прийнятих на сесіях міської ради рішень та </w:t>
      </w:r>
      <w:proofErr w:type="spellStart"/>
      <w:r w:rsidR="008729C9" w:rsidRPr="008729C9">
        <w:rPr>
          <w:sz w:val="28"/>
          <w:szCs w:val="28"/>
        </w:rPr>
        <w:t>вн</w:t>
      </w:r>
      <w:r w:rsidR="00B81C13">
        <w:rPr>
          <w:sz w:val="28"/>
          <w:szCs w:val="28"/>
        </w:rPr>
        <w:t>е</w:t>
      </w:r>
      <w:r w:rsidR="008729C9" w:rsidRPr="008729C9">
        <w:rPr>
          <w:sz w:val="28"/>
          <w:szCs w:val="28"/>
        </w:rPr>
        <w:t>с</w:t>
      </w:r>
      <w:r w:rsidR="00B81C13">
        <w:rPr>
          <w:sz w:val="28"/>
          <w:szCs w:val="28"/>
        </w:rPr>
        <w:t>ено</w:t>
      </w:r>
      <w:proofErr w:type="spellEnd"/>
      <w:r w:rsidR="008729C9" w:rsidRPr="008729C9">
        <w:rPr>
          <w:sz w:val="28"/>
          <w:szCs w:val="28"/>
        </w:rPr>
        <w:t xml:space="preserve"> зміни до річного плану </w:t>
      </w:r>
      <w:proofErr w:type="spellStart"/>
      <w:r w:rsidR="008729C9" w:rsidRPr="008729C9">
        <w:rPr>
          <w:sz w:val="28"/>
          <w:szCs w:val="28"/>
        </w:rPr>
        <w:t>закупівель</w:t>
      </w:r>
      <w:proofErr w:type="spellEnd"/>
      <w:r w:rsidR="008729C9" w:rsidRPr="008729C9">
        <w:rPr>
          <w:sz w:val="28"/>
          <w:szCs w:val="28"/>
        </w:rPr>
        <w:t xml:space="preserve"> для всіх КПКВК</w:t>
      </w:r>
      <w:r w:rsidR="00B81C13">
        <w:rPr>
          <w:sz w:val="28"/>
          <w:szCs w:val="28"/>
        </w:rPr>
        <w:t>.</w:t>
      </w:r>
    </w:p>
    <w:p w14:paraId="19D496B1" w14:textId="71023965" w:rsidR="008729C9" w:rsidRPr="008729C9" w:rsidRDefault="000D144B" w:rsidP="000D144B">
      <w:pPr>
        <w:tabs>
          <w:tab w:val="num" w:pos="1260"/>
        </w:tabs>
        <w:jc w:val="both"/>
        <w:rPr>
          <w:sz w:val="28"/>
          <w:szCs w:val="28"/>
        </w:rPr>
      </w:pPr>
      <w:r>
        <w:rPr>
          <w:sz w:val="28"/>
          <w:szCs w:val="28"/>
        </w:rPr>
        <w:t xml:space="preserve">          </w:t>
      </w:r>
      <w:r w:rsidR="00B81C13">
        <w:rPr>
          <w:sz w:val="28"/>
          <w:szCs w:val="28"/>
        </w:rPr>
        <w:t>У</w:t>
      </w:r>
      <w:r w:rsidR="008729C9" w:rsidRPr="008729C9">
        <w:rPr>
          <w:sz w:val="28"/>
          <w:szCs w:val="28"/>
        </w:rPr>
        <w:t xml:space="preserve"> визначенні строки зда</w:t>
      </w:r>
      <w:r w:rsidR="00B81C13">
        <w:rPr>
          <w:sz w:val="28"/>
          <w:szCs w:val="28"/>
        </w:rPr>
        <w:t>но</w:t>
      </w:r>
      <w:r w:rsidR="008729C9" w:rsidRPr="008729C9">
        <w:rPr>
          <w:sz w:val="28"/>
          <w:szCs w:val="28"/>
        </w:rPr>
        <w:t xml:space="preserve"> місячні та квартальні звіти.</w:t>
      </w:r>
    </w:p>
    <w:p w14:paraId="0BA5B9CE" w14:textId="5495EC73" w:rsidR="008729C9" w:rsidRPr="008729C9" w:rsidRDefault="000D144B" w:rsidP="000D144B">
      <w:pPr>
        <w:tabs>
          <w:tab w:val="num" w:pos="1260"/>
        </w:tabs>
        <w:jc w:val="both"/>
        <w:rPr>
          <w:sz w:val="28"/>
          <w:szCs w:val="28"/>
        </w:rPr>
      </w:pPr>
      <w:r>
        <w:rPr>
          <w:sz w:val="28"/>
          <w:szCs w:val="28"/>
        </w:rPr>
        <w:t xml:space="preserve">          </w:t>
      </w:r>
      <w:r w:rsidR="008729C9" w:rsidRPr="008729C9">
        <w:rPr>
          <w:sz w:val="28"/>
          <w:szCs w:val="28"/>
        </w:rPr>
        <w:t xml:space="preserve">Бухгалтерський облік ведеться по </w:t>
      </w:r>
      <w:proofErr w:type="spellStart"/>
      <w:r w:rsidR="008729C9" w:rsidRPr="008729C9">
        <w:rPr>
          <w:sz w:val="28"/>
          <w:szCs w:val="28"/>
        </w:rPr>
        <w:t>меморіально</w:t>
      </w:r>
      <w:proofErr w:type="spellEnd"/>
      <w:r>
        <w:rPr>
          <w:sz w:val="28"/>
          <w:szCs w:val="28"/>
        </w:rPr>
        <w:t>-</w:t>
      </w:r>
      <w:r w:rsidR="008729C9" w:rsidRPr="008729C9">
        <w:rPr>
          <w:sz w:val="28"/>
          <w:szCs w:val="28"/>
        </w:rPr>
        <w:t>ордерній систем 36 програм загального та спеціального фонду  та з розподілом на кошти місцевого бюджету та субвенцій на капітальні видатки на 119 рахунках. Дані заносяться в головну книгу. За 2025 рік складено на основі первинних документів 603 меморіальні ордери , а саме:</w:t>
      </w:r>
    </w:p>
    <w:p w14:paraId="6FD5BB78" w14:textId="79693052" w:rsidR="008729C9" w:rsidRPr="008729C9" w:rsidRDefault="008729C9" w:rsidP="008729C9">
      <w:pPr>
        <w:ind w:left="1260"/>
        <w:jc w:val="both"/>
        <w:rPr>
          <w:sz w:val="28"/>
          <w:szCs w:val="28"/>
        </w:rPr>
      </w:pPr>
      <w:r w:rsidRPr="008729C9">
        <w:rPr>
          <w:sz w:val="28"/>
          <w:szCs w:val="28"/>
        </w:rPr>
        <w:t>меморіальних ордерів №2</w:t>
      </w:r>
      <w:r w:rsidR="000D144B">
        <w:rPr>
          <w:sz w:val="28"/>
          <w:szCs w:val="28"/>
        </w:rPr>
        <w:t>-</w:t>
      </w:r>
      <w:r w:rsidRPr="008729C9">
        <w:rPr>
          <w:sz w:val="28"/>
          <w:szCs w:val="28"/>
        </w:rPr>
        <w:t>235шт</w:t>
      </w:r>
    </w:p>
    <w:p w14:paraId="7585EE2A" w14:textId="77777777" w:rsidR="008729C9" w:rsidRPr="008729C9" w:rsidRDefault="008729C9" w:rsidP="008729C9">
      <w:pPr>
        <w:ind w:left="1260"/>
        <w:jc w:val="both"/>
        <w:rPr>
          <w:sz w:val="28"/>
          <w:szCs w:val="28"/>
        </w:rPr>
      </w:pPr>
      <w:r w:rsidRPr="008729C9">
        <w:rPr>
          <w:sz w:val="28"/>
          <w:szCs w:val="28"/>
        </w:rPr>
        <w:t xml:space="preserve">меморіальних ордерів №3- 86 </w:t>
      </w:r>
      <w:proofErr w:type="spellStart"/>
      <w:r w:rsidRPr="008729C9">
        <w:rPr>
          <w:sz w:val="28"/>
          <w:szCs w:val="28"/>
        </w:rPr>
        <w:t>шт</w:t>
      </w:r>
      <w:proofErr w:type="spellEnd"/>
    </w:p>
    <w:p w14:paraId="2E0EBFF7" w14:textId="77777777" w:rsidR="008729C9" w:rsidRPr="008729C9" w:rsidRDefault="008729C9" w:rsidP="008729C9">
      <w:pPr>
        <w:ind w:left="1260"/>
        <w:jc w:val="both"/>
        <w:rPr>
          <w:sz w:val="28"/>
          <w:szCs w:val="28"/>
        </w:rPr>
      </w:pPr>
      <w:r w:rsidRPr="008729C9">
        <w:rPr>
          <w:sz w:val="28"/>
          <w:szCs w:val="28"/>
        </w:rPr>
        <w:t xml:space="preserve">меморіальних ордерів №4- 24 </w:t>
      </w:r>
      <w:proofErr w:type="spellStart"/>
      <w:r w:rsidRPr="008729C9">
        <w:rPr>
          <w:sz w:val="28"/>
          <w:szCs w:val="28"/>
        </w:rPr>
        <w:t>шт</w:t>
      </w:r>
      <w:proofErr w:type="spellEnd"/>
    </w:p>
    <w:p w14:paraId="06E72034" w14:textId="77777777" w:rsidR="008729C9" w:rsidRPr="008729C9" w:rsidRDefault="008729C9" w:rsidP="008729C9">
      <w:pPr>
        <w:ind w:left="1260"/>
        <w:jc w:val="both"/>
        <w:rPr>
          <w:sz w:val="28"/>
          <w:szCs w:val="28"/>
        </w:rPr>
      </w:pPr>
      <w:r w:rsidRPr="008729C9">
        <w:rPr>
          <w:sz w:val="28"/>
          <w:szCs w:val="28"/>
        </w:rPr>
        <w:t>меморіальних ордерів №5- 34шт</w:t>
      </w:r>
    </w:p>
    <w:p w14:paraId="6BCB2A94" w14:textId="77777777" w:rsidR="008729C9" w:rsidRPr="008729C9" w:rsidRDefault="008729C9" w:rsidP="008729C9">
      <w:pPr>
        <w:ind w:left="1260"/>
        <w:jc w:val="both"/>
        <w:rPr>
          <w:sz w:val="28"/>
          <w:szCs w:val="28"/>
        </w:rPr>
      </w:pPr>
      <w:r w:rsidRPr="008729C9">
        <w:rPr>
          <w:sz w:val="28"/>
          <w:szCs w:val="28"/>
        </w:rPr>
        <w:t>меморіальних ордерів №6- 94шт</w:t>
      </w:r>
    </w:p>
    <w:p w14:paraId="6C2D58BD" w14:textId="77777777" w:rsidR="008729C9" w:rsidRPr="008729C9" w:rsidRDefault="008729C9" w:rsidP="008729C9">
      <w:pPr>
        <w:ind w:left="1260"/>
        <w:jc w:val="both"/>
        <w:rPr>
          <w:sz w:val="28"/>
          <w:szCs w:val="28"/>
        </w:rPr>
      </w:pPr>
      <w:r w:rsidRPr="008729C9">
        <w:rPr>
          <w:sz w:val="28"/>
          <w:szCs w:val="28"/>
        </w:rPr>
        <w:t>меморіальних ордерів №8- 23шт</w:t>
      </w:r>
    </w:p>
    <w:p w14:paraId="22B236EF" w14:textId="77777777" w:rsidR="008729C9" w:rsidRPr="008729C9" w:rsidRDefault="008729C9" w:rsidP="008729C9">
      <w:pPr>
        <w:ind w:left="1260"/>
        <w:jc w:val="both"/>
        <w:rPr>
          <w:sz w:val="28"/>
          <w:szCs w:val="28"/>
        </w:rPr>
      </w:pPr>
      <w:r w:rsidRPr="008729C9">
        <w:rPr>
          <w:sz w:val="28"/>
          <w:szCs w:val="28"/>
        </w:rPr>
        <w:t>меморіальних ордерів №9- 10шт</w:t>
      </w:r>
    </w:p>
    <w:p w14:paraId="29F2346F" w14:textId="77777777" w:rsidR="008729C9" w:rsidRPr="008729C9" w:rsidRDefault="008729C9" w:rsidP="008729C9">
      <w:pPr>
        <w:ind w:left="1260"/>
        <w:jc w:val="both"/>
        <w:rPr>
          <w:sz w:val="28"/>
          <w:szCs w:val="28"/>
        </w:rPr>
      </w:pPr>
      <w:r w:rsidRPr="008729C9">
        <w:rPr>
          <w:sz w:val="28"/>
          <w:szCs w:val="28"/>
        </w:rPr>
        <w:t>меморіальних ордерів №10- 35шт</w:t>
      </w:r>
    </w:p>
    <w:p w14:paraId="4BD25659" w14:textId="77777777" w:rsidR="008729C9" w:rsidRPr="008729C9" w:rsidRDefault="008729C9" w:rsidP="008729C9">
      <w:pPr>
        <w:ind w:left="1260"/>
        <w:jc w:val="both"/>
        <w:rPr>
          <w:sz w:val="28"/>
          <w:szCs w:val="28"/>
        </w:rPr>
      </w:pPr>
      <w:r w:rsidRPr="008729C9">
        <w:rPr>
          <w:sz w:val="28"/>
          <w:szCs w:val="28"/>
        </w:rPr>
        <w:t>меморіальних ордерів №13- 22шт</w:t>
      </w:r>
    </w:p>
    <w:p w14:paraId="5F476DDF" w14:textId="77777777" w:rsidR="008729C9" w:rsidRPr="008729C9" w:rsidRDefault="008729C9" w:rsidP="008729C9">
      <w:pPr>
        <w:ind w:left="1260"/>
        <w:jc w:val="both"/>
        <w:rPr>
          <w:sz w:val="28"/>
          <w:szCs w:val="28"/>
        </w:rPr>
      </w:pPr>
      <w:r w:rsidRPr="008729C9">
        <w:rPr>
          <w:sz w:val="28"/>
          <w:szCs w:val="28"/>
        </w:rPr>
        <w:t xml:space="preserve">меморіальних ордерів №14- 6 </w:t>
      </w:r>
      <w:proofErr w:type="spellStart"/>
      <w:r w:rsidRPr="008729C9">
        <w:rPr>
          <w:sz w:val="28"/>
          <w:szCs w:val="28"/>
        </w:rPr>
        <w:t>шт</w:t>
      </w:r>
      <w:proofErr w:type="spellEnd"/>
    </w:p>
    <w:p w14:paraId="524EE02C" w14:textId="77777777" w:rsidR="008729C9" w:rsidRPr="008729C9" w:rsidRDefault="008729C9" w:rsidP="008729C9">
      <w:pPr>
        <w:ind w:left="1260"/>
        <w:jc w:val="both"/>
        <w:rPr>
          <w:sz w:val="28"/>
          <w:szCs w:val="28"/>
        </w:rPr>
      </w:pPr>
      <w:r w:rsidRPr="008729C9">
        <w:rPr>
          <w:sz w:val="28"/>
          <w:szCs w:val="28"/>
        </w:rPr>
        <w:t>меморіальних ордерів №16- 7шт</w:t>
      </w:r>
    </w:p>
    <w:p w14:paraId="36FAE1DC" w14:textId="77777777" w:rsidR="008729C9" w:rsidRPr="008729C9" w:rsidRDefault="008729C9" w:rsidP="008729C9">
      <w:pPr>
        <w:ind w:left="1260"/>
        <w:jc w:val="both"/>
        <w:rPr>
          <w:sz w:val="28"/>
          <w:szCs w:val="28"/>
        </w:rPr>
      </w:pPr>
      <w:r w:rsidRPr="008729C9">
        <w:rPr>
          <w:sz w:val="28"/>
          <w:szCs w:val="28"/>
        </w:rPr>
        <w:t>меморіальних ордерів №17- 19шт</w:t>
      </w:r>
    </w:p>
    <w:p w14:paraId="51B781A6" w14:textId="77777777" w:rsidR="008729C9" w:rsidRPr="008729C9" w:rsidRDefault="008729C9" w:rsidP="008729C9">
      <w:pPr>
        <w:ind w:left="1260"/>
        <w:jc w:val="both"/>
        <w:rPr>
          <w:sz w:val="28"/>
          <w:szCs w:val="28"/>
        </w:rPr>
      </w:pPr>
      <w:r w:rsidRPr="008729C9">
        <w:rPr>
          <w:sz w:val="28"/>
          <w:szCs w:val="28"/>
        </w:rPr>
        <w:t>меморіальних ордерів №18- 7шт</w:t>
      </w:r>
    </w:p>
    <w:p w14:paraId="07F59726" w14:textId="77777777" w:rsidR="008729C9" w:rsidRPr="008729C9" w:rsidRDefault="008729C9" w:rsidP="008729C9">
      <w:pPr>
        <w:ind w:left="1260" w:hanging="540"/>
        <w:jc w:val="both"/>
        <w:rPr>
          <w:sz w:val="28"/>
          <w:szCs w:val="28"/>
        </w:rPr>
      </w:pPr>
      <w:r w:rsidRPr="008729C9">
        <w:rPr>
          <w:sz w:val="28"/>
          <w:szCs w:val="28"/>
        </w:rPr>
        <w:t xml:space="preserve">         меморіальних ордерів №19- 1шт</w:t>
      </w:r>
    </w:p>
    <w:p w14:paraId="5C8D8A50" w14:textId="77777777" w:rsidR="00117739" w:rsidRDefault="00117739" w:rsidP="00117739">
      <w:pPr>
        <w:tabs>
          <w:tab w:val="num" w:pos="1260"/>
        </w:tabs>
        <w:jc w:val="both"/>
        <w:rPr>
          <w:sz w:val="28"/>
          <w:szCs w:val="28"/>
        </w:rPr>
      </w:pPr>
      <w:r>
        <w:rPr>
          <w:sz w:val="28"/>
          <w:szCs w:val="28"/>
        </w:rPr>
        <w:t xml:space="preserve">          </w:t>
      </w:r>
      <w:r w:rsidR="008729C9" w:rsidRPr="008729C9">
        <w:rPr>
          <w:sz w:val="28"/>
          <w:szCs w:val="28"/>
        </w:rPr>
        <w:t xml:space="preserve">Згідно законодавства у відділі щорічно ведуться книги обліку основних засобів, необоротних матеріальних активів; також заводяться книги оборотних відомостей кількісно </w:t>
      </w:r>
      <w:r>
        <w:rPr>
          <w:sz w:val="28"/>
          <w:szCs w:val="28"/>
        </w:rPr>
        <w:t>-</w:t>
      </w:r>
      <w:r w:rsidR="008729C9" w:rsidRPr="008729C9">
        <w:rPr>
          <w:sz w:val="28"/>
          <w:szCs w:val="28"/>
        </w:rPr>
        <w:t xml:space="preserve"> сумового обліку  основних засобів, інших необоротних матеріальних активів, матеріалів, МШП, необоротних матеріалів, книги обліку інвестицій, книга розрахунків; книга оборотів по розрахунках; журнал обліку видачі довідок; журнал обліку перевірок; книга обліку актів та договорів по </w:t>
      </w:r>
      <w:r w:rsidR="008729C9" w:rsidRPr="008729C9">
        <w:rPr>
          <w:sz w:val="28"/>
          <w:szCs w:val="28"/>
        </w:rPr>
        <w:lastRenderedPageBreak/>
        <w:t xml:space="preserve">видатках спеціального фонду, до яких переносяться залишки попереднього року. Щомісяця до книг обліку заносяться обороти в розрізі найменувань, кількості та суми. За 2025 рік сформовано та заповнено: інвентарних карток по основних засобах та інших необоротних активах в кількості </w:t>
      </w:r>
      <w:r>
        <w:rPr>
          <w:sz w:val="28"/>
          <w:szCs w:val="28"/>
        </w:rPr>
        <w:t>-</w:t>
      </w:r>
      <w:r w:rsidR="008729C9" w:rsidRPr="008729C9">
        <w:rPr>
          <w:sz w:val="28"/>
          <w:szCs w:val="28"/>
        </w:rPr>
        <w:t xml:space="preserve"> 34, книг обігу основних засобів </w:t>
      </w:r>
      <w:r>
        <w:rPr>
          <w:sz w:val="28"/>
          <w:szCs w:val="28"/>
        </w:rPr>
        <w:t>-</w:t>
      </w:r>
      <w:r w:rsidR="008729C9" w:rsidRPr="008729C9">
        <w:rPr>
          <w:sz w:val="28"/>
          <w:szCs w:val="28"/>
        </w:rPr>
        <w:t xml:space="preserve">7, матеріалів </w:t>
      </w:r>
      <w:r>
        <w:rPr>
          <w:sz w:val="28"/>
          <w:szCs w:val="28"/>
        </w:rPr>
        <w:t>-</w:t>
      </w:r>
      <w:r w:rsidR="008729C9" w:rsidRPr="008729C9">
        <w:rPr>
          <w:sz w:val="28"/>
          <w:szCs w:val="28"/>
        </w:rPr>
        <w:t xml:space="preserve"> 2, МШП </w:t>
      </w:r>
      <w:r>
        <w:rPr>
          <w:sz w:val="28"/>
          <w:szCs w:val="28"/>
        </w:rPr>
        <w:t>-</w:t>
      </w:r>
      <w:r w:rsidR="008729C9" w:rsidRPr="008729C9">
        <w:rPr>
          <w:sz w:val="28"/>
          <w:szCs w:val="28"/>
        </w:rPr>
        <w:t xml:space="preserve"> 1, інших необоротних матеріальних активів</w:t>
      </w:r>
      <w:r>
        <w:rPr>
          <w:sz w:val="28"/>
          <w:szCs w:val="28"/>
        </w:rPr>
        <w:t xml:space="preserve"> -</w:t>
      </w:r>
      <w:r w:rsidR="008729C9" w:rsidRPr="008729C9">
        <w:rPr>
          <w:sz w:val="28"/>
          <w:szCs w:val="28"/>
        </w:rPr>
        <w:t xml:space="preserve"> 3, книг обліку інвестицій </w:t>
      </w:r>
      <w:r>
        <w:rPr>
          <w:sz w:val="28"/>
          <w:szCs w:val="28"/>
        </w:rPr>
        <w:t>-</w:t>
      </w:r>
      <w:r w:rsidR="008729C9" w:rsidRPr="008729C9">
        <w:rPr>
          <w:sz w:val="28"/>
          <w:szCs w:val="28"/>
        </w:rPr>
        <w:t xml:space="preserve"> 1, книг розрахунків </w:t>
      </w:r>
      <w:r>
        <w:rPr>
          <w:sz w:val="28"/>
          <w:szCs w:val="28"/>
        </w:rPr>
        <w:t>-</w:t>
      </w:r>
      <w:r w:rsidR="008729C9" w:rsidRPr="008729C9">
        <w:rPr>
          <w:sz w:val="28"/>
          <w:szCs w:val="28"/>
        </w:rPr>
        <w:t xml:space="preserve">2; книг оборотів по розрахунках </w:t>
      </w:r>
      <w:r>
        <w:rPr>
          <w:sz w:val="28"/>
          <w:szCs w:val="28"/>
        </w:rPr>
        <w:t>-</w:t>
      </w:r>
      <w:r w:rsidR="008729C9" w:rsidRPr="008729C9">
        <w:rPr>
          <w:sz w:val="28"/>
          <w:szCs w:val="28"/>
        </w:rPr>
        <w:t xml:space="preserve"> </w:t>
      </w:r>
      <w:r>
        <w:rPr>
          <w:sz w:val="28"/>
          <w:szCs w:val="28"/>
        </w:rPr>
        <w:t>1</w:t>
      </w:r>
      <w:r w:rsidR="008729C9" w:rsidRPr="008729C9">
        <w:rPr>
          <w:sz w:val="28"/>
          <w:szCs w:val="28"/>
        </w:rPr>
        <w:t xml:space="preserve">; книги обліку позабалансових рахунків </w:t>
      </w:r>
      <w:r>
        <w:rPr>
          <w:sz w:val="28"/>
          <w:szCs w:val="28"/>
        </w:rPr>
        <w:t>-</w:t>
      </w:r>
      <w:r w:rsidR="008729C9" w:rsidRPr="008729C9">
        <w:rPr>
          <w:sz w:val="28"/>
          <w:szCs w:val="28"/>
        </w:rPr>
        <w:t xml:space="preserve">1; журнал обліку видачі довідок; журнал обліку перевірок; книга обліку актів та договорів по видатках спеціального фонду; книга аналітичного обліку отриманих асигнувань </w:t>
      </w:r>
      <w:r>
        <w:rPr>
          <w:sz w:val="28"/>
          <w:szCs w:val="28"/>
        </w:rPr>
        <w:t>-</w:t>
      </w:r>
      <w:r w:rsidR="008729C9" w:rsidRPr="008729C9">
        <w:rPr>
          <w:sz w:val="28"/>
          <w:szCs w:val="28"/>
        </w:rPr>
        <w:t xml:space="preserve"> 1; картки аналітичного обліку касових видатків </w:t>
      </w:r>
      <w:r>
        <w:rPr>
          <w:sz w:val="28"/>
          <w:szCs w:val="28"/>
        </w:rPr>
        <w:t>-</w:t>
      </w:r>
      <w:r w:rsidR="008729C9" w:rsidRPr="008729C9">
        <w:rPr>
          <w:sz w:val="28"/>
          <w:szCs w:val="28"/>
        </w:rPr>
        <w:t xml:space="preserve"> 165; картки аналітичного обліку фактичних видатків </w:t>
      </w:r>
      <w:r>
        <w:rPr>
          <w:sz w:val="28"/>
          <w:szCs w:val="28"/>
        </w:rPr>
        <w:t>-</w:t>
      </w:r>
      <w:r w:rsidR="008729C9" w:rsidRPr="008729C9">
        <w:rPr>
          <w:sz w:val="28"/>
          <w:szCs w:val="28"/>
        </w:rPr>
        <w:t xml:space="preserve"> 136, картки обліку капітальних видатків  - 11; книга обліку асигнувань та прийнятих зобов’язань, книга обліку видачі шляхових листів, книга обліку доручень; книга обліку авансових звітів, головна книга. Та ведуться </w:t>
      </w:r>
      <w:proofErr w:type="spellStart"/>
      <w:r w:rsidR="008729C9" w:rsidRPr="008729C9">
        <w:rPr>
          <w:sz w:val="28"/>
          <w:szCs w:val="28"/>
        </w:rPr>
        <w:t>оборотно</w:t>
      </w:r>
      <w:proofErr w:type="spellEnd"/>
      <w:r>
        <w:rPr>
          <w:sz w:val="28"/>
          <w:szCs w:val="28"/>
        </w:rPr>
        <w:t xml:space="preserve"> </w:t>
      </w:r>
      <w:r w:rsidR="008729C9" w:rsidRPr="008729C9">
        <w:rPr>
          <w:sz w:val="28"/>
          <w:szCs w:val="28"/>
        </w:rPr>
        <w:t>-</w:t>
      </w:r>
      <w:r>
        <w:rPr>
          <w:sz w:val="28"/>
          <w:szCs w:val="28"/>
        </w:rPr>
        <w:t xml:space="preserve"> </w:t>
      </w:r>
      <w:r w:rsidR="008729C9" w:rsidRPr="008729C9">
        <w:rPr>
          <w:sz w:val="28"/>
          <w:szCs w:val="28"/>
        </w:rPr>
        <w:t xml:space="preserve">сальдові відомості по основних, необоротних активах та матеріальних цінностях. Формуються документи казначейського (оплатного) характеру. Так, за 12 місяців 2025 року сформовано 27 томів даних документів по 499 аркушів. </w:t>
      </w:r>
      <w:r>
        <w:rPr>
          <w:sz w:val="28"/>
          <w:szCs w:val="28"/>
        </w:rPr>
        <w:t xml:space="preserve">          </w:t>
      </w:r>
    </w:p>
    <w:p w14:paraId="73B4381C" w14:textId="3B39C180" w:rsidR="008729C9" w:rsidRPr="008729C9" w:rsidRDefault="00117739" w:rsidP="00117739">
      <w:pPr>
        <w:tabs>
          <w:tab w:val="num" w:pos="1260"/>
        </w:tabs>
        <w:jc w:val="both"/>
        <w:rPr>
          <w:sz w:val="28"/>
          <w:szCs w:val="28"/>
        </w:rPr>
      </w:pPr>
      <w:r>
        <w:rPr>
          <w:sz w:val="28"/>
          <w:szCs w:val="28"/>
        </w:rPr>
        <w:t xml:space="preserve">         </w:t>
      </w:r>
      <w:r w:rsidR="008729C9" w:rsidRPr="008729C9">
        <w:rPr>
          <w:sz w:val="28"/>
          <w:szCs w:val="28"/>
        </w:rPr>
        <w:t>Документи постійного зберігання здаються в державний архів за рік в 16 томах по 250 аркушів.</w:t>
      </w:r>
    </w:p>
    <w:p w14:paraId="63D989EC" w14:textId="71113F12" w:rsidR="008729C9" w:rsidRPr="008729C9" w:rsidRDefault="00117739" w:rsidP="00117739">
      <w:pPr>
        <w:tabs>
          <w:tab w:val="num" w:pos="1260"/>
        </w:tabs>
        <w:jc w:val="both"/>
        <w:rPr>
          <w:sz w:val="28"/>
          <w:szCs w:val="28"/>
        </w:rPr>
      </w:pPr>
      <w:r>
        <w:rPr>
          <w:sz w:val="28"/>
          <w:szCs w:val="28"/>
        </w:rPr>
        <w:t xml:space="preserve">         П</w:t>
      </w:r>
      <w:r w:rsidR="008729C9" w:rsidRPr="008729C9">
        <w:rPr>
          <w:sz w:val="28"/>
          <w:szCs w:val="28"/>
        </w:rPr>
        <w:t>ров</w:t>
      </w:r>
      <w:r>
        <w:rPr>
          <w:sz w:val="28"/>
          <w:szCs w:val="28"/>
        </w:rPr>
        <w:t>едено</w:t>
      </w:r>
      <w:r w:rsidR="008729C9" w:rsidRPr="008729C9">
        <w:rPr>
          <w:sz w:val="28"/>
          <w:szCs w:val="28"/>
        </w:rPr>
        <w:t xml:space="preserve"> оплат</w:t>
      </w:r>
      <w:r>
        <w:rPr>
          <w:sz w:val="28"/>
          <w:szCs w:val="28"/>
        </w:rPr>
        <w:t>у</w:t>
      </w:r>
      <w:r w:rsidR="008729C9" w:rsidRPr="008729C9">
        <w:rPr>
          <w:sz w:val="28"/>
          <w:szCs w:val="28"/>
        </w:rPr>
        <w:t xml:space="preserve"> фінансових та юридичних зобов’язань згідно кошторисів витрат.</w:t>
      </w:r>
      <w:r>
        <w:rPr>
          <w:sz w:val="28"/>
          <w:szCs w:val="28"/>
        </w:rPr>
        <w:t xml:space="preserve"> В</w:t>
      </w:r>
      <w:r w:rsidR="008729C9" w:rsidRPr="008729C9">
        <w:rPr>
          <w:sz w:val="28"/>
          <w:szCs w:val="28"/>
        </w:rPr>
        <w:t xml:space="preserve">зято </w:t>
      </w:r>
      <w:r w:rsidRPr="008729C9">
        <w:rPr>
          <w:sz w:val="28"/>
          <w:szCs w:val="28"/>
        </w:rPr>
        <w:t>194</w:t>
      </w:r>
      <w:r>
        <w:rPr>
          <w:sz w:val="28"/>
          <w:szCs w:val="28"/>
        </w:rPr>
        <w:t xml:space="preserve"> ю</w:t>
      </w:r>
      <w:r w:rsidRPr="008729C9">
        <w:rPr>
          <w:sz w:val="28"/>
          <w:szCs w:val="28"/>
        </w:rPr>
        <w:t xml:space="preserve">ридичних зобов’язань </w:t>
      </w:r>
      <w:r w:rsidR="008729C9" w:rsidRPr="008729C9">
        <w:rPr>
          <w:sz w:val="28"/>
          <w:szCs w:val="28"/>
        </w:rPr>
        <w:t>до договорів</w:t>
      </w:r>
      <w:r>
        <w:rPr>
          <w:sz w:val="28"/>
          <w:szCs w:val="28"/>
        </w:rPr>
        <w:t xml:space="preserve">, </w:t>
      </w:r>
      <w:r w:rsidRPr="008729C9">
        <w:rPr>
          <w:sz w:val="28"/>
          <w:szCs w:val="28"/>
        </w:rPr>
        <w:t>305</w:t>
      </w:r>
      <w:r>
        <w:rPr>
          <w:sz w:val="28"/>
          <w:szCs w:val="28"/>
        </w:rPr>
        <w:t xml:space="preserve"> - ф</w:t>
      </w:r>
      <w:r w:rsidR="008729C9" w:rsidRPr="008729C9">
        <w:rPr>
          <w:sz w:val="28"/>
          <w:szCs w:val="28"/>
        </w:rPr>
        <w:t>інансових зобов</w:t>
      </w:r>
      <w:r>
        <w:rPr>
          <w:sz w:val="28"/>
          <w:szCs w:val="28"/>
        </w:rPr>
        <w:t>’</w:t>
      </w:r>
      <w:r w:rsidR="008729C9" w:rsidRPr="008729C9">
        <w:rPr>
          <w:sz w:val="28"/>
          <w:szCs w:val="28"/>
        </w:rPr>
        <w:t>язань</w:t>
      </w:r>
      <w:r>
        <w:rPr>
          <w:sz w:val="28"/>
          <w:szCs w:val="28"/>
        </w:rPr>
        <w:t>.</w:t>
      </w:r>
    </w:p>
    <w:p w14:paraId="2B8D1766" w14:textId="14A0C24D" w:rsidR="008729C9" w:rsidRPr="008729C9" w:rsidRDefault="00117739" w:rsidP="00117739">
      <w:pPr>
        <w:tabs>
          <w:tab w:val="num" w:pos="1260"/>
        </w:tabs>
        <w:jc w:val="both"/>
        <w:rPr>
          <w:color w:val="C00000"/>
          <w:sz w:val="28"/>
          <w:szCs w:val="28"/>
        </w:rPr>
      </w:pPr>
      <w:r>
        <w:rPr>
          <w:sz w:val="28"/>
          <w:szCs w:val="28"/>
        </w:rPr>
        <w:t xml:space="preserve">        </w:t>
      </w:r>
      <w:r w:rsidR="008729C9" w:rsidRPr="008729C9">
        <w:rPr>
          <w:sz w:val="28"/>
          <w:szCs w:val="28"/>
        </w:rPr>
        <w:t xml:space="preserve">Оприлюднено:  247 договорів з додатковими  угодами; </w:t>
      </w:r>
      <w:r w:rsidR="005729F8" w:rsidRPr="008729C9">
        <w:rPr>
          <w:sz w:val="28"/>
          <w:szCs w:val="28"/>
        </w:rPr>
        <w:t>135</w:t>
      </w:r>
      <w:r w:rsidR="005729F8">
        <w:rPr>
          <w:sz w:val="28"/>
          <w:szCs w:val="28"/>
        </w:rPr>
        <w:t xml:space="preserve">  </w:t>
      </w:r>
      <w:r w:rsidR="008729C9" w:rsidRPr="008729C9">
        <w:rPr>
          <w:sz w:val="28"/>
          <w:szCs w:val="28"/>
        </w:rPr>
        <w:t>накладних</w:t>
      </w:r>
      <w:r w:rsidR="005729F8">
        <w:rPr>
          <w:sz w:val="28"/>
          <w:szCs w:val="28"/>
        </w:rPr>
        <w:t>,</w:t>
      </w:r>
      <w:r w:rsidR="008729C9" w:rsidRPr="008729C9">
        <w:rPr>
          <w:color w:val="C00000"/>
          <w:sz w:val="28"/>
          <w:szCs w:val="28"/>
        </w:rPr>
        <w:t xml:space="preserve"> </w:t>
      </w:r>
      <w:r w:rsidR="005729F8" w:rsidRPr="008729C9">
        <w:rPr>
          <w:sz w:val="28"/>
          <w:szCs w:val="28"/>
        </w:rPr>
        <w:t>38</w:t>
      </w:r>
      <w:r w:rsidR="005729F8">
        <w:rPr>
          <w:sz w:val="28"/>
          <w:szCs w:val="28"/>
        </w:rPr>
        <w:t xml:space="preserve"> </w:t>
      </w:r>
      <w:r w:rsidR="008729C9" w:rsidRPr="008729C9">
        <w:rPr>
          <w:sz w:val="28"/>
          <w:szCs w:val="28"/>
        </w:rPr>
        <w:t>рахунків</w:t>
      </w:r>
      <w:r w:rsidR="005729F8">
        <w:rPr>
          <w:sz w:val="28"/>
          <w:szCs w:val="28"/>
        </w:rPr>
        <w:t>,</w:t>
      </w:r>
      <w:r w:rsidR="008729C9" w:rsidRPr="008729C9">
        <w:rPr>
          <w:sz w:val="28"/>
          <w:szCs w:val="28"/>
        </w:rPr>
        <w:t xml:space="preserve"> </w:t>
      </w:r>
      <w:r w:rsidR="005729F8" w:rsidRPr="008729C9">
        <w:rPr>
          <w:sz w:val="28"/>
          <w:szCs w:val="28"/>
        </w:rPr>
        <w:t>418</w:t>
      </w:r>
      <w:r w:rsidR="005729F8">
        <w:rPr>
          <w:sz w:val="28"/>
          <w:szCs w:val="28"/>
        </w:rPr>
        <w:t xml:space="preserve"> </w:t>
      </w:r>
      <w:r w:rsidR="008729C9" w:rsidRPr="008729C9">
        <w:rPr>
          <w:sz w:val="28"/>
          <w:szCs w:val="28"/>
        </w:rPr>
        <w:t>актів виконаних робіт</w:t>
      </w:r>
      <w:r w:rsidR="005729F8">
        <w:rPr>
          <w:sz w:val="28"/>
          <w:szCs w:val="28"/>
        </w:rPr>
        <w:t xml:space="preserve">, </w:t>
      </w:r>
      <w:r w:rsidR="005729F8" w:rsidRPr="008729C9">
        <w:rPr>
          <w:sz w:val="28"/>
          <w:szCs w:val="28"/>
        </w:rPr>
        <w:t>163</w:t>
      </w:r>
      <w:r w:rsidR="005729F8">
        <w:rPr>
          <w:sz w:val="28"/>
          <w:szCs w:val="28"/>
        </w:rPr>
        <w:t xml:space="preserve"> </w:t>
      </w:r>
      <w:r w:rsidR="008729C9" w:rsidRPr="008729C9">
        <w:rPr>
          <w:sz w:val="28"/>
          <w:szCs w:val="28"/>
        </w:rPr>
        <w:t>звітів про надходження та використання коштів</w:t>
      </w:r>
      <w:r w:rsidR="005729F8" w:rsidRPr="005729F8">
        <w:rPr>
          <w:sz w:val="28"/>
          <w:szCs w:val="28"/>
        </w:rPr>
        <w:t>.</w:t>
      </w:r>
    </w:p>
    <w:p w14:paraId="5EC776C6" w14:textId="3C17A546" w:rsidR="008729C9" w:rsidRPr="008729C9" w:rsidRDefault="005729F8" w:rsidP="005729F8">
      <w:pPr>
        <w:tabs>
          <w:tab w:val="num" w:pos="1260"/>
        </w:tabs>
        <w:jc w:val="both"/>
        <w:rPr>
          <w:sz w:val="28"/>
          <w:szCs w:val="28"/>
        </w:rPr>
      </w:pPr>
      <w:r w:rsidRPr="0031423C">
        <w:rPr>
          <w:sz w:val="28"/>
          <w:szCs w:val="28"/>
        </w:rPr>
        <w:t xml:space="preserve">         </w:t>
      </w:r>
      <w:r w:rsidR="008729C9" w:rsidRPr="0031423C">
        <w:rPr>
          <w:sz w:val="28"/>
          <w:szCs w:val="28"/>
        </w:rPr>
        <w:t xml:space="preserve">Щомісячно проводилося нарахування заробітної плати по 104 особовому рахунку для 104 працівника виконкому та працівників на заміні обслуговуючого персоналу, а також відомостей про нарахування заробітної плати </w:t>
      </w:r>
      <w:r w:rsidRPr="0031423C">
        <w:rPr>
          <w:sz w:val="28"/>
          <w:szCs w:val="28"/>
        </w:rPr>
        <w:t>-</w:t>
      </w:r>
      <w:r w:rsidR="008729C9" w:rsidRPr="0031423C">
        <w:rPr>
          <w:sz w:val="28"/>
          <w:szCs w:val="28"/>
        </w:rPr>
        <w:t xml:space="preserve"> 215 </w:t>
      </w:r>
      <w:r w:rsidR="003F129F" w:rsidRPr="0031423C">
        <w:rPr>
          <w:sz w:val="28"/>
          <w:szCs w:val="28"/>
        </w:rPr>
        <w:t>одиниць</w:t>
      </w:r>
      <w:r w:rsidR="008729C9" w:rsidRPr="0031423C">
        <w:rPr>
          <w:sz w:val="28"/>
          <w:szCs w:val="28"/>
        </w:rPr>
        <w:t>, проводилося утримання та нарахування податків і єдиного внеску.</w:t>
      </w:r>
      <w:r w:rsidR="008729C9" w:rsidRPr="008729C9">
        <w:rPr>
          <w:sz w:val="28"/>
          <w:szCs w:val="28"/>
        </w:rPr>
        <w:t xml:space="preserve"> Видано 11 довідок про склад заробітної плати . Опрацьовано та </w:t>
      </w:r>
      <w:r>
        <w:rPr>
          <w:sz w:val="28"/>
          <w:szCs w:val="28"/>
        </w:rPr>
        <w:t xml:space="preserve">здійснено </w:t>
      </w:r>
      <w:r w:rsidR="008729C9" w:rsidRPr="008729C9">
        <w:rPr>
          <w:sz w:val="28"/>
          <w:szCs w:val="28"/>
        </w:rPr>
        <w:t>опла</w:t>
      </w:r>
      <w:r>
        <w:rPr>
          <w:sz w:val="28"/>
          <w:szCs w:val="28"/>
        </w:rPr>
        <w:t>ту</w:t>
      </w:r>
      <w:r w:rsidR="008729C9" w:rsidRPr="008729C9">
        <w:rPr>
          <w:sz w:val="28"/>
          <w:szCs w:val="28"/>
        </w:rPr>
        <w:t xml:space="preserve"> листів тимчасової непрацездатності у кількості - 145 шт. </w:t>
      </w:r>
      <w:r>
        <w:rPr>
          <w:sz w:val="28"/>
          <w:szCs w:val="28"/>
        </w:rPr>
        <w:t xml:space="preserve">Здійснено оплату </w:t>
      </w:r>
      <w:r w:rsidR="008729C9" w:rsidRPr="008729C9">
        <w:rPr>
          <w:sz w:val="28"/>
          <w:szCs w:val="28"/>
        </w:rPr>
        <w:t>52 заявк</w:t>
      </w:r>
      <w:r>
        <w:rPr>
          <w:sz w:val="28"/>
          <w:szCs w:val="28"/>
        </w:rPr>
        <w:t>и</w:t>
      </w:r>
      <w:r w:rsidR="008729C9" w:rsidRPr="008729C9">
        <w:rPr>
          <w:sz w:val="28"/>
          <w:szCs w:val="28"/>
        </w:rPr>
        <w:t xml:space="preserve"> фондом соціального страхування. Надано 51 повідомлен</w:t>
      </w:r>
      <w:r>
        <w:rPr>
          <w:sz w:val="28"/>
          <w:szCs w:val="28"/>
        </w:rPr>
        <w:t>ня</w:t>
      </w:r>
      <w:r w:rsidR="008729C9" w:rsidRPr="008729C9">
        <w:rPr>
          <w:sz w:val="28"/>
          <w:szCs w:val="28"/>
        </w:rPr>
        <w:t xml:space="preserve"> про використання коштів фонду соціального страхування. Заборгованість по виплаті заробітної плати та перерахуванню податків та зборів  станом на 01 січня 2025 року відсутня. Дебіторська заборгованість відсутня. Кредиторська заборгованість по заробітній платі відсутня. </w:t>
      </w:r>
    </w:p>
    <w:p w14:paraId="25247827" w14:textId="19CB46E5" w:rsidR="008729C9" w:rsidRPr="008729C9" w:rsidRDefault="005729F8" w:rsidP="005729F8">
      <w:pPr>
        <w:tabs>
          <w:tab w:val="num" w:pos="1260"/>
        </w:tabs>
        <w:jc w:val="both"/>
        <w:rPr>
          <w:sz w:val="28"/>
          <w:szCs w:val="28"/>
        </w:rPr>
      </w:pPr>
      <w:r w:rsidRPr="0031423C">
        <w:rPr>
          <w:sz w:val="28"/>
          <w:szCs w:val="28"/>
        </w:rPr>
        <w:t xml:space="preserve">        </w:t>
      </w:r>
      <w:r w:rsidR="008729C9" w:rsidRPr="0031423C">
        <w:rPr>
          <w:sz w:val="28"/>
          <w:szCs w:val="28"/>
        </w:rPr>
        <w:t xml:space="preserve">Закуплено товарів на суму </w:t>
      </w:r>
      <w:r w:rsidRPr="0031423C">
        <w:rPr>
          <w:sz w:val="28"/>
          <w:szCs w:val="28"/>
        </w:rPr>
        <w:t>-</w:t>
      </w:r>
      <w:r w:rsidR="008729C9" w:rsidRPr="0031423C">
        <w:rPr>
          <w:sz w:val="28"/>
          <w:szCs w:val="28"/>
        </w:rPr>
        <w:t xml:space="preserve"> 4412114,08 грн, робіт та послуг </w:t>
      </w:r>
      <w:r w:rsidRPr="0031423C">
        <w:rPr>
          <w:sz w:val="28"/>
          <w:szCs w:val="28"/>
        </w:rPr>
        <w:t>-</w:t>
      </w:r>
      <w:r w:rsidR="008729C9" w:rsidRPr="0031423C">
        <w:rPr>
          <w:sz w:val="28"/>
          <w:szCs w:val="28"/>
        </w:rPr>
        <w:t xml:space="preserve"> 21013387,32 грн в </w:t>
      </w:r>
      <w:proofErr w:type="spellStart"/>
      <w:r w:rsidR="008729C9" w:rsidRPr="0031423C">
        <w:rPr>
          <w:sz w:val="28"/>
          <w:szCs w:val="28"/>
        </w:rPr>
        <w:t>т.ч</w:t>
      </w:r>
      <w:proofErr w:type="spellEnd"/>
      <w:r w:rsidR="008729C9" w:rsidRPr="0031423C">
        <w:rPr>
          <w:sz w:val="28"/>
          <w:szCs w:val="28"/>
        </w:rPr>
        <w:t xml:space="preserve">. капітального ремонту та реконструкції </w:t>
      </w:r>
      <w:r w:rsidRPr="0031423C">
        <w:rPr>
          <w:sz w:val="28"/>
          <w:szCs w:val="28"/>
        </w:rPr>
        <w:t xml:space="preserve">здійснено оплату </w:t>
      </w:r>
      <w:r w:rsidR="008729C9" w:rsidRPr="0031423C">
        <w:rPr>
          <w:sz w:val="28"/>
          <w:szCs w:val="28"/>
        </w:rPr>
        <w:t>на суму  - 19041501,45</w:t>
      </w:r>
      <w:r w:rsidRPr="0031423C">
        <w:rPr>
          <w:sz w:val="28"/>
          <w:szCs w:val="28"/>
        </w:rPr>
        <w:t xml:space="preserve"> </w:t>
      </w:r>
      <w:r w:rsidR="008729C9" w:rsidRPr="0031423C">
        <w:rPr>
          <w:sz w:val="28"/>
          <w:szCs w:val="28"/>
        </w:rPr>
        <w:t xml:space="preserve">грн. </w:t>
      </w:r>
      <w:r w:rsidRPr="0031423C">
        <w:rPr>
          <w:sz w:val="28"/>
          <w:szCs w:val="28"/>
        </w:rPr>
        <w:t xml:space="preserve">Здійснено оплату </w:t>
      </w:r>
      <w:r w:rsidR="008729C9" w:rsidRPr="0031423C">
        <w:rPr>
          <w:sz w:val="28"/>
          <w:szCs w:val="28"/>
        </w:rPr>
        <w:t xml:space="preserve">комунальних платежів </w:t>
      </w:r>
      <w:r w:rsidRPr="0031423C">
        <w:rPr>
          <w:sz w:val="28"/>
          <w:szCs w:val="28"/>
        </w:rPr>
        <w:t>-</w:t>
      </w:r>
      <w:r w:rsidR="008729C9" w:rsidRPr="0031423C">
        <w:rPr>
          <w:sz w:val="28"/>
          <w:szCs w:val="28"/>
        </w:rPr>
        <w:t xml:space="preserve"> 1698181,23 грн.</w:t>
      </w:r>
      <w:r w:rsidRPr="0031423C">
        <w:rPr>
          <w:sz w:val="28"/>
          <w:szCs w:val="28"/>
        </w:rPr>
        <w:t>,</w:t>
      </w:r>
      <w:r w:rsidR="008729C9" w:rsidRPr="0031423C">
        <w:rPr>
          <w:sz w:val="28"/>
          <w:szCs w:val="28"/>
        </w:rPr>
        <w:t xml:space="preserve"> видано 119 </w:t>
      </w:r>
      <w:proofErr w:type="spellStart"/>
      <w:r w:rsidR="008729C9" w:rsidRPr="0031423C">
        <w:rPr>
          <w:sz w:val="28"/>
          <w:szCs w:val="28"/>
        </w:rPr>
        <w:t>довіренності</w:t>
      </w:r>
      <w:proofErr w:type="spellEnd"/>
      <w:r w:rsidR="008729C9" w:rsidRPr="0031423C">
        <w:rPr>
          <w:sz w:val="28"/>
          <w:szCs w:val="28"/>
        </w:rPr>
        <w:t xml:space="preserve"> на отримання матеріальних цінностей.</w:t>
      </w:r>
      <w:r w:rsidR="008729C9" w:rsidRPr="008729C9">
        <w:rPr>
          <w:sz w:val="28"/>
          <w:szCs w:val="28"/>
        </w:rPr>
        <w:t xml:space="preserve"> Опрацьовано та </w:t>
      </w:r>
      <w:r>
        <w:rPr>
          <w:sz w:val="28"/>
          <w:szCs w:val="28"/>
        </w:rPr>
        <w:t xml:space="preserve">здійснено оплату </w:t>
      </w:r>
      <w:r w:rsidR="008729C9" w:rsidRPr="008729C9">
        <w:rPr>
          <w:sz w:val="28"/>
          <w:szCs w:val="28"/>
        </w:rPr>
        <w:t>по капітальних видатках 15 актів виконаних робіт з ресурсними відомостями та загально - виробничими витратами.</w:t>
      </w:r>
    </w:p>
    <w:p w14:paraId="03222B11" w14:textId="1D62C92D" w:rsidR="008729C9" w:rsidRPr="0031423C" w:rsidRDefault="005729F8" w:rsidP="005729F8">
      <w:pPr>
        <w:tabs>
          <w:tab w:val="num" w:pos="1260"/>
        </w:tabs>
        <w:jc w:val="both"/>
        <w:rPr>
          <w:sz w:val="28"/>
          <w:szCs w:val="28"/>
        </w:rPr>
      </w:pPr>
      <w:r w:rsidRPr="005729F8">
        <w:rPr>
          <w:b/>
          <w:bCs/>
          <w:sz w:val="28"/>
          <w:szCs w:val="28"/>
        </w:rPr>
        <w:t xml:space="preserve">         </w:t>
      </w:r>
      <w:r w:rsidRPr="0031423C">
        <w:rPr>
          <w:sz w:val="28"/>
          <w:szCs w:val="28"/>
        </w:rPr>
        <w:t>Здійснили оплату</w:t>
      </w:r>
      <w:r w:rsidR="008729C9" w:rsidRPr="0031423C">
        <w:rPr>
          <w:sz w:val="28"/>
          <w:szCs w:val="28"/>
        </w:rPr>
        <w:t xml:space="preserve">  163</w:t>
      </w:r>
      <w:r w:rsidR="008729C9" w:rsidRPr="0031423C">
        <w:rPr>
          <w:color w:val="C0504D"/>
          <w:sz w:val="28"/>
          <w:szCs w:val="28"/>
        </w:rPr>
        <w:t xml:space="preserve"> </w:t>
      </w:r>
      <w:r w:rsidR="008729C9" w:rsidRPr="0031423C">
        <w:rPr>
          <w:sz w:val="28"/>
          <w:szCs w:val="28"/>
        </w:rPr>
        <w:t>поїздки у відрядження</w:t>
      </w:r>
      <w:r w:rsidR="003F129F" w:rsidRPr="0031423C">
        <w:rPr>
          <w:sz w:val="28"/>
          <w:szCs w:val="28"/>
        </w:rPr>
        <w:t>, в</w:t>
      </w:r>
      <w:r w:rsidR="008729C9" w:rsidRPr="0031423C">
        <w:rPr>
          <w:sz w:val="28"/>
          <w:szCs w:val="28"/>
        </w:rPr>
        <w:t>иписано та опрацьовано 836 шляхових листа.</w:t>
      </w:r>
    </w:p>
    <w:p w14:paraId="50DAD5CF" w14:textId="71CC95FE" w:rsidR="008729C9" w:rsidRPr="008729C9" w:rsidRDefault="00CC6D49" w:rsidP="005729F8">
      <w:pPr>
        <w:tabs>
          <w:tab w:val="num" w:pos="1260"/>
        </w:tabs>
        <w:jc w:val="both"/>
        <w:rPr>
          <w:sz w:val="28"/>
          <w:szCs w:val="28"/>
        </w:rPr>
      </w:pPr>
      <w:r>
        <w:rPr>
          <w:sz w:val="28"/>
          <w:szCs w:val="28"/>
        </w:rPr>
        <w:lastRenderedPageBreak/>
        <w:t xml:space="preserve">         П</w:t>
      </w:r>
      <w:r w:rsidR="008729C9" w:rsidRPr="008729C9">
        <w:rPr>
          <w:sz w:val="28"/>
          <w:szCs w:val="28"/>
        </w:rPr>
        <w:t xml:space="preserve">роведено інвентаризацію основних засобів, матеріалів, МШП, необоротних активів, дебіторської та кредиторської заборгованості. Результати інвентаризації оформлені інвентаризаційними описами  </w:t>
      </w:r>
      <w:r>
        <w:rPr>
          <w:sz w:val="28"/>
          <w:szCs w:val="28"/>
        </w:rPr>
        <w:t>-</w:t>
      </w:r>
      <w:r w:rsidR="008729C9" w:rsidRPr="008729C9">
        <w:rPr>
          <w:sz w:val="28"/>
          <w:szCs w:val="28"/>
        </w:rPr>
        <w:t xml:space="preserve"> 39</w:t>
      </w:r>
      <w:r>
        <w:rPr>
          <w:sz w:val="28"/>
          <w:szCs w:val="28"/>
        </w:rPr>
        <w:t xml:space="preserve"> одиниць</w:t>
      </w:r>
      <w:r w:rsidR="008729C9" w:rsidRPr="008729C9">
        <w:rPr>
          <w:sz w:val="28"/>
          <w:szCs w:val="28"/>
        </w:rPr>
        <w:t xml:space="preserve"> та звіряльними відомостями в кількості -6</w:t>
      </w:r>
      <w:r>
        <w:rPr>
          <w:sz w:val="28"/>
          <w:szCs w:val="28"/>
        </w:rPr>
        <w:t xml:space="preserve"> одиниць</w:t>
      </w:r>
      <w:r w:rsidR="008729C9" w:rsidRPr="008729C9">
        <w:rPr>
          <w:sz w:val="28"/>
          <w:szCs w:val="28"/>
        </w:rPr>
        <w:t xml:space="preserve">, актами інвентаризації </w:t>
      </w:r>
      <w:r>
        <w:rPr>
          <w:sz w:val="28"/>
          <w:szCs w:val="28"/>
        </w:rPr>
        <w:t>-</w:t>
      </w:r>
      <w:r w:rsidR="008729C9" w:rsidRPr="008729C9">
        <w:rPr>
          <w:sz w:val="28"/>
          <w:szCs w:val="28"/>
        </w:rPr>
        <w:t xml:space="preserve"> 7</w:t>
      </w:r>
      <w:r>
        <w:rPr>
          <w:sz w:val="28"/>
          <w:szCs w:val="28"/>
        </w:rPr>
        <w:t xml:space="preserve"> одиниць</w:t>
      </w:r>
      <w:r w:rsidR="008729C9" w:rsidRPr="008729C9">
        <w:rPr>
          <w:sz w:val="28"/>
          <w:szCs w:val="28"/>
        </w:rPr>
        <w:t>.  Дані фактичної наявності та бухгалтерського обліку тотожні. За 2025 рік нараховано знос на 281 одиниць основних засобів в сумі 794869,57 грн. На 16 одиниць об’єктів основних засобів встановлено  ліквідаційну  вартість.</w:t>
      </w:r>
      <w:r>
        <w:rPr>
          <w:sz w:val="28"/>
          <w:szCs w:val="28"/>
        </w:rPr>
        <w:t xml:space="preserve"> </w:t>
      </w:r>
      <w:r w:rsidR="008729C9" w:rsidRPr="008729C9">
        <w:rPr>
          <w:sz w:val="28"/>
          <w:szCs w:val="28"/>
        </w:rPr>
        <w:t>Для оформлення господарських операцій з надходження, руху та вибуття основних засобів  складено відповідні акти, а саме</w:t>
      </w:r>
      <w:r>
        <w:rPr>
          <w:sz w:val="28"/>
          <w:szCs w:val="28"/>
        </w:rPr>
        <w:t>:</w:t>
      </w:r>
      <w:r w:rsidR="008729C9" w:rsidRPr="008729C9">
        <w:rPr>
          <w:sz w:val="28"/>
          <w:szCs w:val="28"/>
        </w:rPr>
        <w:t xml:space="preserve"> введення в експлуатацію основних засобів </w:t>
      </w:r>
      <w:r>
        <w:rPr>
          <w:sz w:val="28"/>
          <w:szCs w:val="28"/>
        </w:rPr>
        <w:t xml:space="preserve"> </w:t>
      </w:r>
      <w:r w:rsidR="008729C9" w:rsidRPr="008729C9">
        <w:rPr>
          <w:sz w:val="28"/>
          <w:szCs w:val="28"/>
        </w:rPr>
        <w:t>34</w:t>
      </w:r>
      <w:r>
        <w:rPr>
          <w:sz w:val="28"/>
          <w:szCs w:val="28"/>
        </w:rPr>
        <w:t xml:space="preserve"> акти</w:t>
      </w:r>
      <w:r w:rsidR="008729C9" w:rsidRPr="008729C9">
        <w:rPr>
          <w:sz w:val="28"/>
          <w:szCs w:val="28"/>
        </w:rPr>
        <w:t xml:space="preserve">, приймання - передачі основних засобів </w:t>
      </w:r>
      <w:r>
        <w:rPr>
          <w:sz w:val="28"/>
          <w:szCs w:val="28"/>
        </w:rPr>
        <w:t>-</w:t>
      </w:r>
      <w:r w:rsidR="008729C9" w:rsidRPr="008729C9">
        <w:rPr>
          <w:sz w:val="28"/>
          <w:szCs w:val="28"/>
        </w:rPr>
        <w:t xml:space="preserve"> 45</w:t>
      </w:r>
      <w:r>
        <w:rPr>
          <w:sz w:val="28"/>
          <w:szCs w:val="28"/>
        </w:rPr>
        <w:t xml:space="preserve"> </w:t>
      </w:r>
      <w:r w:rsidRPr="008729C9">
        <w:rPr>
          <w:sz w:val="28"/>
          <w:szCs w:val="28"/>
        </w:rPr>
        <w:t>актів</w:t>
      </w:r>
      <w:r w:rsidR="008729C9" w:rsidRPr="008729C9">
        <w:rPr>
          <w:sz w:val="28"/>
          <w:szCs w:val="28"/>
        </w:rPr>
        <w:t xml:space="preserve">, списання основних засобів </w:t>
      </w:r>
      <w:r>
        <w:rPr>
          <w:sz w:val="28"/>
          <w:szCs w:val="28"/>
        </w:rPr>
        <w:t>-</w:t>
      </w:r>
      <w:r w:rsidR="008729C9" w:rsidRPr="008729C9">
        <w:rPr>
          <w:sz w:val="28"/>
          <w:szCs w:val="28"/>
        </w:rPr>
        <w:t xml:space="preserve"> 8</w:t>
      </w:r>
      <w:r>
        <w:rPr>
          <w:sz w:val="28"/>
          <w:szCs w:val="28"/>
        </w:rPr>
        <w:t xml:space="preserve"> </w:t>
      </w:r>
      <w:r w:rsidRPr="008729C9">
        <w:rPr>
          <w:sz w:val="28"/>
          <w:szCs w:val="28"/>
        </w:rPr>
        <w:t>акти</w:t>
      </w:r>
      <w:r>
        <w:rPr>
          <w:sz w:val="28"/>
          <w:szCs w:val="28"/>
        </w:rPr>
        <w:t xml:space="preserve">, </w:t>
      </w:r>
      <w:r w:rsidR="008729C9" w:rsidRPr="008729C9">
        <w:rPr>
          <w:sz w:val="28"/>
          <w:szCs w:val="28"/>
        </w:rPr>
        <w:t>списання матеріальних цінностей і малоцінних та швидкозношуваних предметів</w:t>
      </w:r>
      <w:r w:rsidRPr="008729C9">
        <w:rPr>
          <w:sz w:val="28"/>
          <w:szCs w:val="28"/>
        </w:rPr>
        <w:t>117 актів</w:t>
      </w:r>
      <w:r w:rsidR="008729C9" w:rsidRPr="008729C9">
        <w:rPr>
          <w:sz w:val="28"/>
          <w:szCs w:val="28"/>
        </w:rPr>
        <w:t>.</w:t>
      </w:r>
    </w:p>
    <w:p w14:paraId="76494D9A" w14:textId="1EB1BD83" w:rsidR="008729C9" w:rsidRPr="008729C9" w:rsidRDefault="00CC6D49" w:rsidP="00CC6D49">
      <w:pPr>
        <w:tabs>
          <w:tab w:val="num" w:pos="1260"/>
        </w:tabs>
        <w:jc w:val="both"/>
        <w:rPr>
          <w:sz w:val="28"/>
          <w:szCs w:val="28"/>
        </w:rPr>
      </w:pPr>
      <w:r>
        <w:rPr>
          <w:sz w:val="28"/>
          <w:szCs w:val="28"/>
        </w:rPr>
        <w:t xml:space="preserve">         Проведено </w:t>
      </w:r>
      <w:r w:rsidR="008729C9" w:rsidRPr="008729C9">
        <w:rPr>
          <w:sz w:val="28"/>
          <w:szCs w:val="28"/>
        </w:rPr>
        <w:t>звір</w:t>
      </w:r>
      <w:r>
        <w:rPr>
          <w:sz w:val="28"/>
          <w:szCs w:val="28"/>
        </w:rPr>
        <w:t>ку</w:t>
      </w:r>
      <w:r w:rsidR="008729C9" w:rsidRPr="008729C9">
        <w:rPr>
          <w:sz w:val="28"/>
          <w:szCs w:val="28"/>
        </w:rPr>
        <w:t xml:space="preserve"> </w:t>
      </w:r>
      <w:r>
        <w:rPr>
          <w:sz w:val="28"/>
          <w:szCs w:val="28"/>
        </w:rPr>
        <w:t>д</w:t>
      </w:r>
      <w:r w:rsidRPr="008729C9">
        <w:rPr>
          <w:sz w:val="28"/>
          <w:szCs w:val="28"/>
        </w:rPr>
        <w:t>ан</w:t>
      </w:r>
      <w:r>
        <w:rPr>
          <w:sz w:val="28"/>
          <w:szCs w:val="28"/>
        </w:rPr>
        <w:t>их</w:t>
      </w:r>
      <w:r w:rsidRPr="008729C9">
        <w:rPr>
          <w:sz w:val="28"/>
          <w:szCs w:val="28"/>
        </w:rPr>
        <w:t xml:space="preserve">  фактичних та касових витрат коштів  </w:t>
      </w:r>
      <w:r w:rsidR="008729C9" w:rsidRPr="008729C9">
        <w:rPr>
          <w:sz w:val="28"/>
          <w:szCs w:val="28"/>
        </w:rPr>
        <w:t xml:space="preserve">з держказначейством та міськфінуправлінням  станом </w:t>
      </w:r>
      <w:r w:rsidR="008729C9" w:rsidRPr="0031423C">
        <w:rPr>
          <w:sz w:val="28"/>
          <w:szCs w:val="28"/>
        </w:rPr>
        <w:t>на 01 січня 2025 року</w:t>
      </w:r>
      <w:r w:rsidR="008729C9" w:rsidRPr="008729C9">
        <w:rPr>
          <w:sz w:val="28"/>
          <w:szCs w:val="28"/>
        </w:rPr>
        <w:t xml:space="preserve">, що відповідає плану надання звітів. </w:t>
      </w:r>
    </w:p>
    <w:p w14:paraId="7532F0E6" w14:textId="77777777" w:rsidR="008729C9" w:rsidRPr="008729C9" w:rsidRDefault="008729C9" w:rsidP="008729C9">
      <w:pPr>
        <w:numPr>
          <w:ilvl w:val="1"/>
          <w:numId w:val="15"/>
        </w:numPr>
        <w:jc w:val="both"/>
        <w:rPr>
          <w:sz w:val="28"/>
          <w:szCs w:val="28"/>
        </w:rPr>
      </w:pPr>
      <w:r w:rsidRPr="008729C9">
        <w:rPr>
          <w:sz w:val="28"/>
          <w:szCs w:val="28"/>
        </w:rPr>
        <w:t>а) касові видатки  2025року складають:</w:t>
      </w:r>
    </w:p>
    <w:p w14:paraId="3E508D62" w14:textId="77777777" w:rsidR="008729C9" w:rsidRPr="008729C9" w:rsidRDefault="008729C9" w:rsidP="008729C9">
      <w:pPr>
        <w:numPr>
          <w:ilvl w:val="1"/>
          <w:numId w:val="15"/>
        </w:numPr>
        <w:jc w:val="both"/>
        <w:rPr>
          <w:sz w:val="28"/>
          <w:szCs w:val="28"/>
        </w:rPr>
      </w:pPr>
      <w:r w:rsidRPr="008729C9">
        <w:rPr>
          <w:sz w:val="28"/>
          <w:szCs w:val="28"/>
        </w:rPr>
        <w:t>загальний фонд –  49828925,28грн</w:t>
      </w:r>
    </w:p>
    <w:p w14:paraId="334CBCBF" w14:textId="77777777" w:rsidR="008729C9" w:rsidRPr="008729C9" w:rsidRDefault="008729C9" w:rsidP="008729C9">
      <w:pPr>
        <w:numPr>
          <w:ilvl w:val="1"/>
          <w:numId w:val="15"/>
        </w:numPr>
        <w:jc w:val="both"/>
        <w:rPr>
          <w:sz w:val="28"/>
          <w:szCs w:val="28"/>
        </w:rPr>
      </w:pPr>
      <w:r w:rsidRPr="008729C9">
        <w:rPr>
          <w:sz w:val="28"/>
          <w:szCs w:val="28"/>
        </w:rPr>
        <w:t>спеціальний фонд – 11038791,43рн;</w:t>
      </w:r>
    </w:p>
    <w:p w14:paraId="21F1C48E" w14:textId="77777777" w:rsidR="008729C9" w:rsidRPr="008729C9" w:rsidRDefault="008729C9" w:rsidP="008729C9">
      <w:pPr>
        <w:numPr>
          <w:ilvl w:val="1"/>
          <w:numId w:val="15"/>
        </w:numPr>
        <w:jc w:val="both"/>
        <w:rPr>
          <w:sz w:val="28"/>
          <w:szCs w:val="28"/>
        </w:rPr>
      </w:pPr>
      <w:r w:rsidRPr="008729C9">
        <w:rPr>
          <w:sz w:val="28"/>
          <w:szCs w:val="28"/>
        </w:rPr>
        <w:t>не грошові видатки – 483303,88грн;</w:t>
      </w:r>
    </w:p>
    <w:p w14:paraId="530E34E8" w14:textId="77777777" w:rsidR="008729C9" w:rsidRPr="008729C9" w:rsidRDefault="008729C9" w:rsidP="008729C9">
      <w:pPr>
        <w:numPr>
          <w:ilvl w:val="1"/>
          <w:numId w:val="15"/>
        </w:numPr>
        <w:jc w:val="both"/>
        <w:rPr>
          <w:sz w:val="28"/>
          <w:szCs w:val="28"/>
        </w:rPr>
      </w:pPr>
      <w:r w:rsidRPr="008729C9">
        <w:rPr>
          <w:sz w:val="28"/>
          <w:szCs w:val="28"/>
        </w:rPr>
        <w:t>б) фактичні видатки 2025 року складають:</w:t>
      </w:r>
    </w:p>
    <w:p w14:paraId="63108065" w14:textId="77777777" w:rsidR="008729C9" w:rsidRPr="008729C9" w:rsidRDefault="008729C9" w:rsidP="008729C9">
      <w:pPr>
        <w:numPr>
          <w:ilvl w:val="1"/>
          <w:numId w:val="15"/>
        </w:numPr>
        <w:jc w:val="both"/>
        <w:rPr>
          <w:sz w:val="28"/>
          <w:szCs w:val="28"/>
        </w:rPr>
      </w:pPr>
      <w:r w:rsidRPr="008729C9">
        <w:rPr>
          <w:sz w:val="28"/>
          <w:szCs w:val="28"/>
        </w:rPr>
        <w:t>загальний фонд – 49883850,58грн;</w:t>
      </w:r>
    </w:p>
    <w:p w14:paraId="0B1A93E9" w14:textId="77777777" w:rsidR="008729C9" w:rsidRPr="008729C9" w:rsidRDefault="008729C9" w:rsidP="008729C9">
      <w:pPr>
        <w:numPr>
          <w:ilvl w:val="1"/>
          <w:numId w:val="15"/>
        </w:numPr>
        <w:jc w:val="both"/>
        <w:rPr>
          <w:sz w:val="28"/>
          <w:szCs w:val="28"/>
        </w:rPr>
      </w:pPr>
      <w:r w:rsidRPr="008729C9">
        <w:rPr>
          <w:sz w:val="28"/>
          <w:szCs w:val="28"/>
        </w:rPr>
        <w:t>спеціальний фонд – 6658247,53грн;</w:t>
      </w:r>
    </w:p>
    <w:p w14:paraId="15A916BB" w14:textId="77777777" w:rsidR="008729C9" w:rsidRPr="008729C9" w:rsidRDefault="008729C9" w:rsidP="008729C9">
      <w:pPr>
        <w:numPr>
          <w:ilvl w:val="1"/>
          <w:numId w:val="15"/>
        </w:numPr>
        <w:jc w:val="both"/>
        <w:rPr>
          <w:sz w:val="28"/>
          <w:szCs w:val="28"/>
        </w:rPr>
      </w:pPr>
      <w:r w:rsidRPr="008729C9">
        <w:rPr>
          <w:sz w:val="28"/>
          <w:szCs w:val="28"/>
        </w:rPr>
        <w:t>не грошові видатки – 79226,59 грн</w:t>
      </w:r>
    </w:p>
    <w:p w14:paraId="12D9C98C" w14:textId="7DA3EEFF" w:rsidR="008729C9" w:rsidRPr="008729C9" w:rsidRDefault="008729C9" w:rsidP="008729C9">
      <w:pPr>
        <w:numPr>
          <w:ilvl w:val="1"/>
          <w:numId w:val="15"/>
        </w:numPr>
        <w:jc w:val="both"/>
        <w:rPr>
          <w:sz w:val="28"/>
          <w:szCs w:val="28"/>
        </w:rPr>
      </w:pPr>
      <w:r w:rsidRPr="008729C9">
        <w:rPr>
          <w:sz w:val="28"/>
          <w:szCs w:val="28"/>
        </w:rPr>
        <w:t>наявні  касові та фактичні  видатки по надходженнях з державного бюджету загального фонду становлять 12600000,00 грн</w:t>
      </w:r>
      <w:r w:rsidR="00B533E4">
        <w:rPr>
          <w:sz w:val="28"/>
          <w:szCs w:val="28"/>
        </w:rPr>
        <w:t>.</w:t>
      </w:r>
    </w:p>
    <w:p w14:paraId="4815A985" w14:textId="677AF065" w:rsidR="008729C9" w:rsidRPr="008729C9" w:rsidRDefault="00B533E4" w:rsidP="00B533E4">
      <w:pPr>
        <w:tabs>
          <w:tab w:val="num" w:pos="1260"/>
        </w:tabs>
        <w:jc w:val="both"/>
        <w:rPr>
          <w:sz w:val="28"/>
          <w:szCs w:val="28"/>
        </w:rPr>
      </w:pPr>
      <w:r>
        <w:rPr>
          <w:color w:val="C00000"/>
          <w:sz w:val="28"/>
          <w:szCs w:val="28"/>
        </w:rPr>
        <w:t xml:space="preserve">         </w:t>
      </w:r>
      <w:r w:rsidR="008729C9" w:rsidRPr="008729C9">
        <w:rPr>
          <w:color w:val="C00000"/>
          <w:sz w:val="28"/>
          <w:szCs w:val="28"/>
        </w:rPr>
        <w:t xml:space="preserve"> </w:t>
      </w:r>
      <w:r w:rsidR="008729C9" w:rsidRPr="008729C9">
        <w:rPr>
          <w:sz w:val="28"/>
          <w:szCs w:val="28"/>
        </w:rPr>
        <w:t>За 2025 рік було оформлено та здано до оплати в ГУДКСУ -  1119</w:t>
      </w:r>
      <w:r w:rsidR="008729C9" w:rsidRPr="008729C9">
        <w:rPr>
          <w:color w:val="C00000"/>
          <w:sz w:val="28"/>
          <w:szCs w:val="28"/>
        </w:rPr>
        <w:t xml:space="preserve"> </w:t>
      </w:r>
      <w:r w:rsidR="008729C9" w:rsidRPr="008729C9">
        <w:rPr>
          <w:sz w:val="28"/>
          <w:szCs w:val="28"/>
        </w:rPr>
        <w:t xml:space="preserve">платіжних доручень,  13 заявок на відкриття рахунків, 6 заявок на закриття рахунків 1 переліків рахунків відповідно до Порядку відкриття та закриття рахунків у національній валюті в органах Державної казначейської служби України. Відкрито 4 особових та реєстраційних рахунків- 9, а також підготовлено та подано </w:t>
      </w:r>
      <w:r>
        <w:rPr>
          <w:sz w:val="28"/>
          <w:szCs w:val="28"/>
        </w:rPr>
        <w:t>-</w:t>
      </w:r>
      <w:r w:rsidR="008729C9" w:rsidRPr="008729C9">
        <w:rPr>
          <w:sz w:val="28"/>
          <w:szCs w:val="28"/>
        </w:rPr>
        <w:t xml:space="preserve"> 599 звіти.</w:t>
      </w:r>
    </w:p>
    <w:p w14:paraId="02152CDC" w14:textId="2837E30C" w:rsidR="008729C9" w:rsidRPr="008729C9" w:rsidRDefault="00B533E4" w:rsidP="00B533E4">
      <w:pPr>
        <w:tabs>
          <w:tab w:val="num" w:pos="1260"/>
        </w:tabs>
        <w:jc w:val="both"/>
        <w:rPr>
          <w:sz w:val="28"/>
          <w:szCs w:val="28"/>
        </w:rPr>
      </w:pPr>
      <w:r>
        <w:rPr>
          <w:sz w:val="28"/>
          <w:szCs w:val="28"/>
        </w:rPr>
        <w:t xml:space="preserve">          </w:t>
      </w:r>
      <w:r w:rsidR="008729C9" w:rsidRPr="008729C9">
        <w:rPr>
          <w:sz w:val="28"/>
          <w:szCs w:val="28"/>
        </w:rPr>
        <w:t>Протягом звітного періоду підготовлено  64  проєкт</w:t>
      </w:r>
      <w:r>
        <w:rPr>
          <w:sz w:val="28"/>
          <w:szCs w:val="28"/>
        </w:rPr>
        <w:t>и</w:t>
      </w:r>
      <w:r w:rsidR="008729C9" w:rsidRPr="008729C9">
        <w:rPr>
          <w:sz w:val="28"/>
          <w:szCs w:val="28"/>
        </w:rPr>
        <w:t xml:space="preserve"> рішень  виконавчого комітету </w:t>
      </w:r>
      <w:proofErr w:type="spellStart"/>
      <w:r w:rsidR="008729C9" w:rsidRPr="008729C9">
        <w:rPr>
          <w:sz w:val="28"/>
          <w:szCs w:val="28"/>
        </w:rPr>
        <w:t>Славутської</w:t>
      </w:r>
      <w:proofErr w:type="spellEnd"/>
      <w:r w:rsidR="008729C9" w:rsidRPr="008729C9">
        <w:rPr>
          <w:sz w:val="28"/>
          <w:szCs w:val="28"/>
        </w:rPr>
        <w:t xml:space="preserve"> міської ради та розпоряджень міського голови</w:t>
      </w:r>
      <w:r>
        <w:rPr>
          <w:sz w:val="28"/>
          <w:szCs w:val="28"/>
        </w:rPr>
        <w:t>.</w:t>
      </w:r>
    </w:p>
    <w:p w14:paraId="0166A9B9" w14:textId="7BF179CF" w:rsidR="008729C9" w:rsidRPr="008729C9" w:rsidRDefault="00B533E4" w:rsidP="00B533E4">
      <w:pPr>
        <w:tabs>
          <w:tab w:val="num" w:pos="1260"/>
        </w:tabs>
        <w:jc w:val="both"/>
        <w:rPr>
          <w:sz w:val="28"/>
          <w:szCs w:val="28"/>
        </w:rPr>
      </w:pPr>
      <w:r>
        <w:rPr>
          <w:sz w:val="28"/>
          <w:szCs w:val="28"/>
        </w:rPr>
        <w:t>П</w:t>
      </w:r>
      <w:r w:rsidR="008729C9" w:rsidRPr="008729C9">
        <w:rPr>
          <w:sz w:val="28"/>
          <w:szCs w:val="28"/>
        </w:rPr>
        <w:t xml:space="preserve">ідготовлено та подано </w:t>
      </w:r>
      <w:r w:rsidRPr="008729C9">
        <w:rPr>
          <w:sz w:val="28"/>
          <w:szCs w:val="28"/>
        </w:rPr>
        <w:t>36</w:t>
      </w:r>
      <w:r>
        <w:rPr>
          <w:sz w:val="28"/>
          <w:szCs w:val="28"/>
        </w:rPr>
        <w:t xml:space="preserve"> </w:t>
      </w:r>
      <w:r w:rsidR="008729C9" w:rsidRPr="008729C9">
        <w:rPr>
          <w:sz w:val="28"/>
          <w:szCs w:val="28"/>
        </w:rPr>
        <w:t>звітів до Фіскальної  державної служби</w:t>
      </w:r>
      <w:r>
        <w:rPr>
          <w:sz w:val="28"/>
          <w:szCs w:val="28"/>
        </w:rPr>
        <w:t>,</w:t>
      </w:r>
      <w:r w:rsidR="008729C9" w:rsidRPr="008729C9">
        <w:rPr>
          <w:sz w:val="28"/>
          <w:szCs w:val="28"/>
        </w:rPr>
        <w:t xml:space="preserve">  управління статистики </w:t>
      </w:r>
      <w:r>
        <w:rPr>
          <w:sz w:val="28"/>
          <w:szCs w:val="28"/>
        </w:rPr>
        <w:t>-</w:t>
      </w:r>
      <w:r w:rsidR="008729C9" w:rsidRPr="008729C9">
        <w:rPr>
          <w:sz w:val="28"/>
          <w:szCs w:val="28"/>
        </w:rPr>
        <w:t xml:space="preserve"> 48 звітів.  </w:t>
      </w:r>
    </w:p>
    <w:p w14:paraId="5A89E1B8" w14:textId="53932A6E" w:rsidR="008729C9" w:rsidRPr="008729C9" w:rsidRDefault="00B533E4" w:rsidP="00B533E4">
      <w:pPr>
        <w:tabs>
          <w:tab w:val="num" w:pos="1260"/>
        </w:tabs>
        <w:jc w:val="both"/>
        <w:rPr>
          <w:sz w:val="28"/>
          <w:szCs w:val="28"/>
        </w:rPr>
      </w:pPr>
      <w:r>
        <w:rPr>
          <w:sz w:val="28"/>
          <w:szCs w:val="28"/>
        </w:rPr>
        <w:t xml:space="preserve">        </w:t>
      </w:r>
      <w:r w:rsidR="008729C9" w:rsidRPr="008729C9">
        <w:rPr>
          <w:sz w:val="28"/>
          <w:szCs w:val="28"/>
        </w:rPr>
        <w:t xml:space="preserve"> Надано відповіді  на 50 листів та  запитів про надання інформації  від держказначейства, підприємств, контролюючих органів та депутатів міської та інших рад.</w:t>
      </w:r>
    </w:p>
    <w:p w14:paraId="76A53390" w14:textId="54966780" w:rsidR="008729C9" w:rsidRPr="008729C9" w:rsidRDefault="00B533E4" w:rsidP="00B533E4">
      <w:pPr>
        <w:jc w:val="both"/>
        <w:rPr>
          <w:sz w:val="28"/>
          <w:szCs w:val="28"/>
        </w:rPr>
      </w:pPr>
      <w:r>
        <w:rPr>
          <w:sz w:val="28"/>
          <w:szCs w:val="28"/>
        </w:rPr>
        <w:t xml:space="preserve">        </w:t>
      </w:r>
      <w:r w:rsidR="008729C9" w:rsidRPr="008729C9">
        <w:rPr>
          <w:sz w:val="28"/>
          <w:szCs w:val="28"/>
        </w:rPr>
        <w:t xml:space="preserve">Відділ бухгалтерського обліку для узагальнення та систематизації всієї первинної документації використовує програмне забезпечення «Дебет Плюс». Проводить оприлюднення бухгалтерських документів  на сайті Є-ДАТА, програмного комплексу «СОТА» та програмне забезпечення </w:t>
      </w:r>
      <w:r w:rsidR="008729C9" w:rsidRPr="008729C9">
        <w:rPr>
          <w:sz w:val="28"/>
          <w:szCs w:val="28"/>
          <w:lang w:eastAsia="uk-UA"/>
        </w:rPr>
        <w:t xml:space="preserve"> </w:t>
      </w:r>
      <w:r w:rsidR="008729C9" w:rsidRPr="008729C9">
        <w:rPr>
          <w:color w:val="333333"/>
          <w:sz w:val="28"/>
          <w:szCs w:val="28"/>
          <w:shd w:val="clear" w:color="auto" w:fill="FFFFFF"/>
        </w:rPr>
        <w:t>ІАС «LOGICA», оплата платежів здійснюється через програмний комплекс «Казначейство СДО</w:t>
      </w:r>
      <w:r>
        <w:rPr>
          <w:color w:val="333333"/>
          <w:sz w:val="28"/>
          <w:szCs w:val="28"/>
          <w:shd w:val="clear" w:color="auto" w:fill="FFFFFF"/>
        </w:rPr>
        <w:t xml:space="preserve"> </w:t>
      </w:r>
      <w:r w:rsidR="008729C9" w:rsidRPr="008729C9">
        <w:rPr>
          <w:color w:val="333333"/>
          <w:sz w:val="28"/>
          <w:szCs w:val="28"/>
          <w:shd w:val="clear" w:color="auto" w:fill="FFFFFF"/>
        </w:rPr>
        <w:lastRenderedPageBreak/>
        <w:t>(</w:t>
      </w:r>
      <w:r>
        <w:rPr>
          <w:color w:val="333333"/>
          <w:sz w:val="28"/>
          <w:szCs w:val="28"/>
          <w:shd w:val="clear" w:color="auto" w:fill="FFFFFF"/>
        </w:rPr>
        <w:t>с</w:t>
      </w:r>
      <w:r w:rsidR="008729C9" w:rsidRPr="008729C9">
        <w:rPr>
          <w:color w:val="333333"/>
          <w:sz w:val="28"/>
          <w:szCs w:val="28"/>
          <w:shd w:val="clear" w:color="auto" w:fill="FFFFFF"/>
        </w:rPr>
        <w:t>истема дистанційного обслуговування)»,  а подача звітності «Казначейство є-Звітність»</w:t>
      </w:r>
      <w:r w:rsidR="008729C9" w:rsidRPr="008729C9">
        <w:rPr>
          <w:sz w:val="28"/>
          <w:szCs w:val="28"/>
        </w:rPr>
        <w:t>.</w:t>
      </w:r>
    </w:p>
    <w:p w14:paraId="3AB825B5" w14:textId="77777777" w:rsidR="008729C9" w:rsidRPr="008D5946" w:rsidRDefault="008729C9" w:rsidP="008729C9">
      <w:pPr>
        <w:ind w:left="720"/>
        <w:jc w:val="both"/>
      </w:pPr>
    </w:p>
    <w:p w14:paraId="22AEC0DB" w14:textId="77777777" w:rsidR="00890FCA" w:rsidRDefault="00890FCA" w:rsidP="003D708A">
      <w:pPr>
        <w:ind w:left="720"/>
        <w:jc w:val="center"/>
        <w:rPr>
          <w:b/>
          <w:bCs/>
          <w:sz w:val="28"/>
          <w:szCs w:val="28"/>
        </w:rPr>
      </w:pPr>
      <w:r w:rsidRPr="00AD6685">
        <w:rPr>
          <w:b/>
          <w:bCs/>
          <w:sz w:val="28"/>
          <w:szCs w:val="28"/>
        </w:rPr>
        <w:t>Фінансове управління</w:t>
      </w:r>
    </w:p>
    <w:p w14:paraId="57586DFC" w14:textId="77777777" w:rsidR="00B533E4" w:rsidRPr="00B533E4" w:rsidRDefault="00B533E4" w:rsidP="00B533E4">
      <w:pPr>
        <w:ind w:firstLine="708"/>
        <w:jc w:val="both"/>
        <w:rPr>
          <w:lang w:eastAsia="uk-UA"/>
        </w:rPr>
      </w:pPr>
      <w:r w:rsidRPr="00B533E4">
        <w:rPr>
          <w:sz w:val="28"/>
          <w:szCs w:val="28"/>
          <w:lang w:eastAsia="uk-UA"/>
        </w:rPr>
        <w:t>Протягом бюджетного року надано консультації щодо змін, які були внесені до законодавства головним розпорядникам, розпорядникам та одержувачам бюджетних коштів.</w:t>
      </w:r>
    </w:p>
    <w:p w14:paraId="76803DBA" w14:textId="77777777" w:rsidR="00B533E4" w:rsidRPr="00B533E4" w:rsidRDefault="00B533E4" w:rsidP="00B533E4">
      <w:pPr>
        <w:ind w:firstLine="708"/>
        <w:jc w:val="both"/>
        <w:rPr>
          <w:lang w:eastAsia="uk-UA"/>
        </w:rPr>
      </w:pPr>
      <w:r w:rsidRPr="00B533E4">
        <w:rPr>
          <w:sz w:val="28"/>
          <w:szCs w:val="28"/>
          <w:lang w:eastAsia="uk-UA"/>
        </w:rPr>
        <w:t xml:space="preserve">Підготовлено 630 розпоряджень на фінансування бюджетних установ, підприємств і організацій та 599 довідок про зміни до річного та помісячного розпису асигнувань загального та спеціального фондів бюджету </w:t>
      </w:r>
      <w:proofErr w:type="spellStart"/>
      <w:r w:rsidRPr="00B533E4">
        <w:rPr>
          <w:sz w:val="28"/>
          <w:szCs w:val="28"/>
          <w:lang w:eastAsia="uk-UA"/>
        </w:rPr>
        <w:t>Славутської</w:t>
      </w:r>
      <w:proofErr w:type="spellEnd"/>
      <w:r w:rsidRPr="00B533E4">
        <w:rPr>
          <w:sz w:val="28"/>
          <w:szCs w:val="28"/>
          <w:lang w:eastAsia="uk-UA"/>
        </w:rPr>
        <w:t xml:space="preserve"> міської ТГ.</w:t>
      </w:r>
    </w:p>
    <w:p w14:paraId="30CCF8F7" w14:textId="77777777" w:rsidR="00B533E4" w:rsidRPr="00B533E4" w:rsidRDefault="00B533E4" w:rsidP="00B533E4">
      <w:pPr>
        <w:ind w:firstLine="708"/>
        <w:jc w:val="both"/>
        <w:rPr>
          <w:lang w:eastAsia="uk-UA"/>
        </w:rPr>
      </w:pPr>
      <w:r w:rsidRPr="00B533E4">
        <w:rPr>
          <w:sz w:val="28"/>
          <w:szCs w:val="28"/>
          <w:lang w:eastAsia="uk-UA"/>
        </w:rPr>
        <w:t>Відповідно до чинного законодавства проводилася підготовка матеріалів щодо складання та прийняття бюджету міста на 2026 рік.</w:t>
      </w:r>
    </w:p>
    <w:p w14:paraId="4277E0E4" w14:textId="77777777" w:rsidR="00B533E4" w:rsidRPr="00B533E4" w:rsidRDefault="00B533E4" w:rsidP="00B533E4">
      <w:pPr>
        <w:ind w:firstLine="708"/>
        <w:jc w:val="both"/>
        <w:rPr>
          <w:lang w:eastAsia="uk-UA"/>
        </w:rPr>
      </w:pPr>
      <w:r w:rsidRPr="00B533E4">
        <w:rPr>
          <w:sz w:val="28"/>
          <w:szCs w:val="28"/>
          <w:lang w:eastAsia="uk-UA"/>
        </w:rPr>
        <w:t>Відповідно до постанови КМУ №228 від 28.02.2002 проводилось 57 перевірок правильності складання, затвердження кошторисів і планів асигнувань та обґрунтування до них у головних розпорядників, розпорядників вищого рівня та одержувачів бюджетних коштів.</w:t>
      </w:r>
    </w:p>
    <w:p w14:paraId="0BFB5769" w14:textId="77777777" w:rsidR="00B533E4" w:rsidRPr="00B533E4" w:rsidRDefault="00B533E4" w:rsidP="00B533E4">
      <w:pPr>
        <w:ind w:firstLine="708"/>
        <w:jc w:val="both"/>
        <w:rPr>
          <w:lang w:eastAsia="uk-UA"/>
        </w:rPr>
      </w:pPr>
      <w:r w:rsidRPr="00B533E4">
        <w:rPr>
          <w:sz w:val="28"/>
          <w:szCs w:val="28"/>
          <w:lang w:eastAsia="uk-UA"/>
        </w:rPr>
        <w:t>Підготовлено 17 проєктів рішень міської ради з питань затвердження та виконання бюджету, прогнозу бюджету, внесення змін до його показників, 24 проєктів рішень виконавчого комітету міської ради з питань фінансів та бюджету міста.</w:t>
      </w:r>
    </w:p>
    <w:p w14:paraId="4454FCAF" w14:textId="77777777" w:rsidR="00B533E4" w:rsidRPr="00B533E4" w:rsidRDefault="00B533E4" w:rsidP="00B533E4">
      <w:pPr>
        <w:ind w:firstLine="708"/>
        <w:jc w:val="both"/>
        <w:rPr>
          <w:lang w:eastAsia="uk-UA"/>
        </w:rPr>
      </w:pPr>
      <w:r w:rsidRPr="00B533E4">
        <w:rPr>
          <w:sz w:val="28"/>
          <w:szCs w:val="28"/>
          <w:lang w:eastAsia="uk-UA"/>
        </w:rPr>
        <w:t>Здійснено 10 перевірок складання тарифікаційних списків педагогічних працівників та штатних розписів інших працівників станом на 01.09.2025 року по галузі № «Освіта» та «Культура».</w:t>
      </w:r>
    </w:p>
    <w:p w14:paraId="0B6E9F7E" w14:textId="77777777" w:rsidR="00B533E4" w:rsidRPr="00B533E4" w:rsidRDefault="00B533E4" w:rsidP="00B533E4">
      <w:pPr>
        <w:ind w:firstLine="708"/>
        <w:jc w:val="both"/>
        <w:rPr>
          <w:lang w:eastAsia="uk-UA"/>
        </w:rPr>
      </w:pPr>
      <w:r w:rsidRPr="00B533E4">
        <w:rPr>
          <w:sz w:val="28"/>
          <w:szCs w:val="28"/>
          <w:lang w:eastAsia="uk-UA"/>
        </w:rPr>
        <w:t>Проведено моніторинг 23 регіональних програм та надано рецензії і пропозиції, які виносяться для розгляду депутатами міської ради.</w:t>
      </w:r>
    </w:p>
    <w:p w14:paraId="2DE9570D" w14:textId="77777777" w:rsidR="00B533E4" w:rsidRPr="00B533E4" w:rsidRDefault="00B533E4" w:rsidP="00B533E4">
      <w:pPr>
        <w:ind w:firstLine="708"/>
        <w:jc w:val="both"/>
        <w:rPr>
          <w:lang w:eastAsia="uk-UA"/>
        </w:rPr>
      </w:pPr>
      <w:r w:rsidRPr="00B533E4">
        <w:rPr>
          <w:sz w:val="28"/>
          <w:szCs w:val="28"/>
          <w:lang w:eastAsia="uk-UA"/>
        </w:rPr>
        <w:t>Проведено 36 балансових комісій установ, організацій та підприємств про хід виконання фінансово - господарської діяльності.</w:t>
      </w:r>
    </w:p>
    <w:p w14:paraId="6BBD62FD" w14:textId="75CDF7F3" w:rsidR="00B533E4" w:rsidRPr="00B533E4" w:rsidRDefault="00B533E4" w:rsidP="00B533E4">
      <w:pPr>
        <w:ind w:firstLine="708"/>
        <w:jc w:val="both"/>
        <w:rPr>
          <w:sz w:val="28"/>
          <w:szCs w:val="28"/>
          <w:lang w:eastAsia="uk-UA"/>
        </w:rPr>
      </w:pPr>
      <w:r w:rsidRPr="00B533E4">
        <w:rPr>
          <w:sz w:val="28"/>
          <w:szCs w:val="28"/>
          <w:lang w:eastAsia="uk-UA"/>
        </w:rPr>
        <w:t>Здійснювались на всіх етапах бюджетного процесу 109 камеральних перевірок штатних розписів, кошторисів, планів використання та зведення показників спеціального фонду, бюджетних запитів</w:t>
      </w:r>
      <w:r>
        <w:rPr>
          <w:sz w:val="28"/>
          <w:szCs w:val="28"/>
          <w:lang w:eastAsia="uk-UA"/>
        </w:rPr>
        <w:t>.</w:t>
      </w:r>
    </w:p>
    <w:p w14:paraId="5B8B78DF" w14:textId="79AE29AC" w:rsidR="00B533E4" w:rsidRPr="00B533E4" w:rsidRDefault="00B533E4" w:rsidP="00B533E4">
      <w:pPr>
        <w:ind w:firstLine="708"/>
        <w:jc w:val="both"/>
        <w:rPr>
          <w:lang w:eastAsia="uk-UA"/>
        </w:rPr>
      </w:pPr>
      <w:r w:rsidRPr="00B533E4">
        <w:rPr>
          <w:sz w:val="28"/>
          <w:szCs w:val="28"/>
          <w:lang w:eastAsia="uk-UA"/>
        </w:rPr>
        <w:t>Щомісячно проводився моніторинг обсягу видатків за рахунок коштів місцевих бюджетів передбачених та використаних на підтримку сил оборони і безпеки.</w:t>
      </w:r>
    </w:p>
    <w:p w14:paraId="10A8F1AF" w14:textId="77777777" w:rsidR="00B533E4" w:rsidRPr="00B533E4" w:rsidRDefault="00B533E4" w:rsidP="00B533E4">
      <w:pPr>
        <w:ind w:firstLine="708"/>
        <w:jc w:val="both"/>
        <w:rPr>
          <w:lang w:eastAsia="uk-UA"/>
        </w:rPr>
      </w:pPr>
      <w:r w:rsidRPr="00B533E4">
        <w:rPr>
          <w:sz w:val="28"/>
          <w:szCs w:val="28"/>
          <w:lang w:eastAsia="uk-UA"/>
        </w:rPr>
        <w:t>Щоквартально до 5 числа надано 4 інформації в Департамент фінансів Хмельницької ОВА по виконанню заходів щодо наповнення місцевих бюджетів, дотримання жорсткого режиму економії бюджетних коштів.</w:t>
      </w:r>
    </w:p>
    <w:p w14:paraId="3C4C84EA" w14:textId="0996667E" w:rsidR="00B533E4" w:rsidRPr="001A22C2" w:rsidRDefault="00B533E4" w:rsidP="00B533E4">
      <w:pPr>
        <w:shd w:val="clear" w:color="auto" w:fill="FFFFFF"/>
        <w:jc w:val="both"/>
        <w:rPr>
          <w:spacing w:val="-1"/>
          <w:sz w:val="28"/>
          <w:szCs w:val="28"/>
          <w:lang w:eastAsia="uk-UA"/>
        </w:rPr>
      </w:pPr>
      <w:r>
        <w:rPr>
          <w:sz w:val="28"/>
          <w:szCs w:val="28"/>
          <w:lang w:eastAsia="uk-UA"/>
        </w:rPr>
        <w:t xml:space="preserve">        </w:t>
      </w:r>
      <w:r w:rsidRPr="00B533E4">
        <w:rPr>
          <w:sz w:val="28"/>
          <w:szCs w:val="28"/>
          <w:lang w:eastAsia="uk-UA"/>
        </w:rPr>
        <w:t xml:space="preserve">Взято участь у підготовці рішень </w:t>
      </w:r>
      <w:proofErr w:type="spellStart"/>
      <w:r w:rsidRPr="00B533E4">
        <w:rPr>
          <w:sz w:val="28"/>
          <w:szCs w:val="28"/>
          <w:lang w:eastAsia="uk-UA"/>
        </w:rPr>
        <w:t>Славутської</w:t>
      </w:r>
      <w:proofErr w:type="spellEnd"/>
      <w:r w:rsidRPr="00B533E4">
        <w:rPr>
          <w:sz w:val="28"/>
          <w:szCs w:val="28"/>
          <w:lang w:eastAsia="uk-UA"/>
        </w:rPr>
        <w:t xml:space="preserve"> міської ради </w:t>
      </w:r>
      <w:r w:rsidRPr="001A22C2">
        <w:rPr>
          <w:sz w:val="28"/>
          <w:szCs w:val="28"/>
          <w:lang w:eastAsia="uk-UA"/>
        </w:rPr>
        <w:t>від 14 березня 2025 року №8-45/2025 «</w:t>
      </w:r>
      <w:r w:rsidRPr="001A22C2">
        <w:rPr>
          <w:spacing w:val="-1"/>
          <w:sz w:val="28"/>
          <w:szCs w:val="28"/>
          <w:lang w:eastAsia="uk-UA"/>
        </w:rPr>
        <w:t xml:space="preserve">Про розгляд звернення 5 Державного </w:t>
      </w:r>
      <w:proofErr w:type="spellStart"/>
      <w:r w:rsidRPr="001A22C2">
        <w:rPr>
          <w:spacing w:val="-1"/>
          <w:sz w:val="28"/>
          <w:szCs w:val="28"/>
          <w:lang w:eastAsia="uk-UA"/>
        </w:rPr>
        <w:t>пожежно</w:t>
      </w:r>
      <w:proofErr w:type="spellEnd"/>
      <w:r w:rsidRPr="001A22C2">
        <w:rPr>
          <w:spacing w:val="-1"/>
          <w:sz w:val="28"/>
          <w:szCs w:val="28"/>
          <w:lang w:eastAsia="uk-UA"/>
        </w:rPr>
        <w:t xml:space="preserve"> -рятувального загону Головного управління Державної служби України з надзвичайних ситуацій у Хмельницькій області щодо надання пільги на 2025 рік</w:t>
      </w:r>
    </w:p>
    <w:p w14:paraId="5E93E3A4" w14:textId="6B43B95E" w:rsidR="00B533E4" w:rsidRPr="001A22C2" w:rsidRDefault="00B533E4" w:rsidP="00B533E4">
      <w:pPr>
        <w:shd w:val="clear" w:color="auto" w:fill="FFFFFF"/>
        <w:jc w:val="both"/>
        <w:rPr>
          <w:color w:val="FF0000"/>
          <w:sz w:val="28"/>
          <w:szCs w:val="28"/>
          <w:lang w:eastAsia="uk-UA"/>
        </w:rPr>
      </w:pPr>
      <w:r w:rsidRPr="001A22C2">
        <w:rPr>
          <w:spacing w:val="-1"/>
          <w:sz w:val="28"/>
          <w:szCs w:val="28"/>
          <w:lang w:eastAsia="uk-UA"/>
        </w:rPr>
        <w:t>по сплаті земельного податку</w:t>
      </w:r>
      <w:r w:rsidRPr="001A22C2">
        <w:rPr>
          <w:sz w:val="28"/>
          <w:szCs w:val="28"/>
          <w:lang w:eastAsia="uk-UA"/>
        </w:rPr>
        <w:t>»,</w:t>
      </w:r>
      <w:r w:rsidRPr="001A22C2">
        <w:rPr>
          <w:color w:val="FF0000"/>
          <w:sz w:val="28"/>
          <w:szCs w:val="28"/>
          <w:lang w:eastAsia="uk-UA"/>
        </w:rPr>
        <w:t xml:space="preserve"> </w:t>
      </w:r>
      <w:r w:rsidRPr="001A22C2">
        <w:rPr>
          <w:sz w:val="28"/>
          <w:szCs w:val="28"/>
          <w:lang w:eastAsia="uk-UA"/>
        </w:rPr>
        <w:t xml:space="preserve">від 29 травня 2025 року № 8-47/2025 «Про внесення змін до рішення </w:t>
      </w:r>
      <w:proofErr w:type="spellStart"/>
      <w:r w:rsidRPr="001A22C2">
        <w:rPr>
          <w:sz w:val="28"/>
          <w:szCs w:val="28"/>
          <w:lang w:eastAsia="uk-UA"/>
        </w:rPr>
        <w:t>Славутської</w:t>
      </w:r>
      <w:proofErr w:type="spellEnd"/>
      <w:r w:rsidRPr="001A22C2">
        <w:rPr>
          <w:sz w:val="28"/>
          <w:szCs w:val="28"/>
          <w:lang w:eastAsia="uk-UA"/>
        </w:rPr>
        <w:t xml:space="preserve"> міської ради від 25 червня 2021 року                №1-7/2021 «Про встановлення ставок та пільг зі сплати земельного податку на території </w:t>
      </w:r>
      <w:proofErr w:type="spellStart"/>
      <w:r w:rsidRPr="001A22C2">
        <w:rPr>
          <w:sz w:val="28"/>
          <w:szCs w:val="28"/>
          <w:lang w:eastAsia="uk-UA"/>
        </w:rPr>
        <w:t>Славутської</w:t>
      </w:r>
      <w:proofErr w:type="spellEnd"/>
      <w:r w:rsidRPr="001A22C2">
        <w:rPr>
          <w:sz w:val="28"/>
          <w:szCs w:val="28"/>
          <w:lang w:eastAsia="uk-UA"/>
        </w:rPr>
        <w:t xml:space="preserve"> міської територіальної громади з 2022 року», від 29 травня </w:t>
      </w:r>
      <w:r w:rsidRPr="001A22C2">
        <w:rPr>
          <w:sz w:val="28"/>
          <w:szCs w:val="28"/>
          <w:lang w:eastAsia="uk-UA"/>
        </w:rPr>
        <w:lastRenderedPageBreak/>
        <w:t xml:space="preserve">2025 року №7-47/2025 «Про внесення змін до рішення </w:t>
      </w:r>
      <w:proofErr w:type="spellStart"/>
      <w:r w:rsidRPr="001A22C2">
        <w:rPr>
          <w:sz w:val="28"/>
          <w:szCs w:val="28"/>
          <w:lang w:eastAsia="uk-UA"/>
        </w:rPr>
        <w:t>Славутської</w:t>
      </w:r>
      <w:proofErr w:type="spellEnd"/>
      <w:r w:rsidRPr="001A22C2">
        <w:rPr>
          <w:sz w:val="28"/>
          <w:szCs w:val="28"/>
          <w:lang w:eastAsia="uk-UA"/>
        </w:rPr>
        <w:t xml:space="preserve"> міської ради від 25 червня 2021 року № 2-7/2021 «Про встановлення ставок плати за оренду земельних ділянок на території </w:t>
      </w:r>
      <w:proofErr w:type="spellStart"/>
      <w:r w:rsidRPr="001A22C2">
        <w:rPr>
          <w:sz w:val="28"/>
          <w:szCs w:val="28"/>
          <w:lang w:eastAsia="uk-UA"/>
        </w:rPr>
        <w:t>Славутської</w:t>
      </w:r>
      <w:proofErr w:type="spellEnd"/>
      <w:r w:rsidRPr="001A22C2">
        <w:rPr>
          <w:sz w:val="28"/>
          <w:szCs w:val="28"/>
          <w:lang w:eastAsia="uk-UA"/>
        </w:rPr>
        <w:t xml:space="preserve"> міської територіальної громади з 2022 року», від 26 червня 2025 року №12-48/2025 «Про внесення змін до рішення </w:t>
      </w:r>
      <w:proofErr w:type="spellStart"/>
      <w:r w:rsidRPr="001A22C2">
        <w:rPr>
          <w:sz w:val="28"/>
          <w:szCs w:val="28"/>
          <w:lang w:eastAsia="uk-UA"/>
        </w:rPr>
        <w:t>Славутської</w:t>
      </w:r>
      <w:proofErr w:type="spellEnd"/>
      <w:r w:rsidRPr="001A22C2">
        <w:rPr>
          <w:sz w:val="28"/>
          <w:szCs w:val="28"/>
          <w:lang w:eastAsia="uk-UA"/>
        </w:rPr>
        <w:t xml:space="preserve"> міської ради від 29 вересня 2023 року № 2-30/2023 «Про встановлення пільги по сплаті земельного податку»,</w:t>
      </w:r>
      <w:r w:rsidRPr="001A22C2">
        <w:rPr>
          <w:color w:val="FF0000"/>
          <w:sz w:val="28"/>
          <w:szCs w:val="28"/>
          <w:lang w:eastAsia="uk-UA"/>
        </w:rPr>
        <w:t xml:space="preserve"> </w:t>
      </w:r>
      <w:r w:rsidRPr="001A22C2">
        <w:rPr>
          <w:sz w:val="28"/>
          <w:szCs w:val="28"/>
          <w:lang w:eastAsia="uk-UA"/>
        </w:rPr>
        <w:t>від 26 червня 2025 року №</w:t>
      </w:r>
      <w:r w:rsidRPr="001A22C2">
        <w:rPr>
          <w:lang w:eastAsia="uk-UA"/>
        </w:rPr>
        <w:t> </w:t>
      </w:r>
      <w:r w:rsidRPr="001A22C2">
        <w:rPr>
          <w:sz w:val="28"/>
          <w:szCs w:val="28"/>
          <w:lang w:eastAsia="uk-UA"/>
        </w:rPr>
        <w:t xml:space="preserve">11-48/2025 «Про внесення змін до рішення </w:t>
      </w:r>
      <w:proofErr w:type="spellStart"/>
      <w:r w:rsidRPr="001A22C2">
        <w:rPr>
          <w:sz w:val="28"/>
          <w:szCs w:val="28"/>
          <w:lang w:eastAsia="uk-UA"/>
        </w:rPr>
        <w:t>Славутської</w:t>
      </w:r>
      <w:proofErr w:type="spellEnd"/>
      <w:r w:rsidRPr="001A22C2">
        <w:rPr>
          <w:sz w:val="28"/>
          <w:szCs w:val="28"/>
          <w:lang w:eastAsia="uk-UA"/>
        </w:rPr>
        <w:t xml:space="preserve"> міської ради від 25 червня 2021 року №1-7/2021 «Про встановлення ставок та пільг зі сплати земельного податку на території </w:t>
      </w:r>
      <w:proofErr w:type="spellStart"/>
      <w:r w:rsidRPr="001A22C2">
        <w:rPr>
          <w:sz w:val="28"/>
          <w:szCs w:val="28"/>
          <w:lang w:eastAsia="uk-UA"/>
        </w:rPr>
        <w:t>Славутської</w:t>
      </w:r>
      <w:proofErr w:type="spellEnd"/>
      <w:r w:rsidRPr="001A22C2">
        <w:rPr>
          <w:sz w:val="28"/>
          <w:szCs w:val="28"/>
          <w:lang w:eastAsia="uk-UA"/>
        </w:rPr>
        <w:t xml:space="preserve"> міської територіальної громади з 2022 року», від 26 червня 2025 року №10-48/2025 «Про внесення змін до рішення </w:t>
      </w:r>
      <w:proofErr w:type="spellStart"/>
      <w:r w:rsidRPr="001A22C2">
        <w:rPr>
          <w:sz w:val="28"/>
          <w:szCs w:val="28"/>
          <w:lang w:eastAsia="uk-UA"/>
        </w:rPr>
        <w:t>Славутської</w:t>
      </w:r>
      <w:proofErr w:type="spellEnd"/>
      <w:r w:rsidRPr="001A22C2">
        <w:rPr>
          <w:sz w:val="28"/>
          <w:szCs w:val="28"/>
          <w:lang w:eastAsia="uk-UA"/>
        </w:rPr>
        <w:t xml:space="preserve"> міської ради від 25 червня 2021 року № 2-7/2021 «Про встановлення ставок плати за оренду земельних ділянок на території </w:t>
      </w:r>
      <w:proofErr w:type="spellStart"/>
      <w:r w:rsidRPr="001A22C2">
        <w:rPr>
          <w:sz w:val="28"/>
          <w:szCs w:val="28"/>
          <w:lang w:eastAsia="uk-UA"/>
        </w:rPr>
        <w:t>Славутської</w:t>
      </w:r>
      <w:proofErr w:type="spellEnd"/>
      <w:r w:rsidRPr="001A22C2">
        <w:rPr>
          <w:sz w:val="28"/>
          <w:szCs w:val="28"/>
          <w:lang w:eastAsia="uk-UA"/>
        </w:rPr>
        <w:t xml:space="preserve"> міської територіальної громади з 2022 року», від 26 червня 2025 року № 09-48/2025 «Про встановлення ставок та пільг зі сплати податку на нерухоме майно, відмінне від земельної ділянки, на території </w:t>
      </w:r>
      <w:proofErr w:type="spellStart"/>
      <w:r w:rsidRPr="001A22C2">
        <w:rPr>
          <w:sz w:val="28"/>
          <w:szCs w:val="28"/>
          <w:lang w:eastAsia="uk-UA"/>
        </w:rPr>
        <w:t>Славутської</w:t>
      </w:r>
      <w:proofErr w:type="spellEnd"/>
      <w:r w:rsidRPr="001A22C2">
        <w:rPr>
          <w:sz w:val="28"/>
          <w:szCs w:val="28"/>
          <w:lang w:eastAsia="uk-UA"/>
        </w:rPr>
        <w:t xml:space="preserve"> міської територіальної громади з 2026 року», від 26 червня 2025 року №08-48/2025 «</w:t>
      </w:r>
      <w:r w:rsidRPr="001A22C2">
        <w:rPr>
          <w:spacing w:val="-1"/>
          <w:sz w:val="28"/>
          <w:szCs w:val="28"/>
          <w:lang w:eastAsia="uk-UA"/>
        </w:rPr>
        <w:t xml:space="preserve">Про розгляд звернення 5 Державного </w:t>
      </w:r>
      <w:proofErr w:type="spellStart"/>
      <w:r w:rsidRPr="001A22C2">
        <w:rPr>
          <w:spacing w:val="-1"/>
          <w:sz w:val="28"/>
          <w:szCs w:val="28"/>
          <w:lang w:eastAsia="uk-UA"/>
        </w:rPr>
        <w:t>пожежно</w:t>
      </w:r>
      <w:proofErr w:type="spellEnd"/>
      <w:r w:rsidRPr="001A22C2">
        <w:rPr>
          <w:spacing w:val="-1"/>
          <w:sz w:val="28"/>
          <w:szCs w:val="28"/>
          <w:lang w:eastAsia="uk-UA"/>
        </w:rPr>
        <w:t xml:space="preserve"> –рятувального загону Головного управління Державної служби України з надзвичайних ситуацій у Хмельницькій області щодо звільнення від сплати земельного податку у 2026 році або надання пільги по сплаті земельного податку на 2026 рік</w:t>
      </w:r>
      <w:r w:rsidRPr="001A22C2">
        <w:rPr>
          <w:sz w:val="28"/>
          <w:szCs w:val="28"/>
          <w:lang w:eastAsia="uk-UA"/>
        </w:rPr>
        <w:t xml:space="preserve">», від 26 червня 2025 року №01-48/2025 «Про розгляд звернення </w:t>
      </w:r>
      <w:proofErr w:type="spellStart"/>
      <w:r w:rsidRPr="001A22C2">
        <w:rPr>
          <w:sz w:val="28"/>
          <w:szCs w:val="28"/>
          <w:lang w:eastAsia="uk-UA"/>
        </w:rPr>
        <w:t>Квартирно</w:t>
      </w:r>
      <w:proofErr w:type="spellEnd"/>
      <w:r w:rsidRPr="001A22C2">
        <w:rPr>
          <w:sz w:val="28"/>
          <w:szCs w:val="28"/>
          <w:lang w:eastAsia="uk-UA"/>
        </w:rPr>
        <w:t>-експлуатаційного відділу м. Хмельницький щодо надання пільги на 2026 рік по сплаті земельного податку», від 26 червня 2025 року №33-48/2025 «</w:t>
      </w:r>
      <w:r w:rsidRPr="001A22C2">
        <w:rPr>
          <w:spacing w:val="-1"/>
          <w:sz w:val="28"/>
          <w:szCs w:val="28"/>
          <w:lang w:eastAsia="uk-UA"/>
        </w:rPr>
        <w:t>Про розгляд звернення ДП  «</w:t>
      </w:r>
      <w:proofErr w:type="spellStart"/>
      <w:r w:rsidRPr="001A22C2">
        <w:rPr>
          <w:spacing w:val="-1"/>
          <w:sz w:val="28"/>
          <w:szCs w:val="28"/>
          <w:lang w:eastAsia="uk-UA"/>
        </w:rPr>
        <w:t>Славутський</w:t>
      </w:r>
      <w:proofErr w:type="spellEnd"/>
      <w:r w:rsidRPr="001A22C2">
        <w:rPr>
          <w:spacing w:val="-1"/>
          <w:sz w:val="28"/>
          <w:szCs w:val="28"/>
          <w:lang w:eastAsia="uk-UA"/>
        </w:rPr>
        <w:t xml:space="preserve"> комбінат «</w:t>
      </w:r>
      <w:proofErr w:type="spellStart"/>
      <w:r w:rsidRPr="001A22C2">
        <w:rPr>
          <w:spacing w:val="-1"/>
          <w:sz w:val="28"/>
          <w:szCs w:val="28"/>
          <w:lang w:eastAsia="uk-UA"/>
        </w:rPr>
        <w:t>Будфарфор</w:t>
      </w:r>
      <w:proofErr w:type="spellEnd"/>
      <w:r w:rsidRPr="001A22C2">
        <w:rPr>
          <w:spacing w:val="-1"/>
          <w:sz w:val="28"/>
          <w:szCs w:val="28"/>
          <w:lang w:eastAsia="uk-UA"/>
        </w:rPr>
        <w:t xml:space="preserve">» надання на 2026 рік пільги по сплаті земельного податку </w:t>
      </w:r>
      <w:r w:rsidRPr="001A22C2">
        <w:rPr>
          <w:sz w:val="28"/>
          <w:szCs w:val="28"/>
          <w:lang w:eastAsia="uk-UA"/>
        </w:rPr>
        <w:t>».</w:t>
      </w:r>
    </w:p>
    <w:p w14:paraId="6A90F43A" w14:textId="0403E546" w:rsidR="00B533E4" w:rsidRPr="00B533E4" w:rsidRDefault="00B533E4" w:rsidP="00B533E4">
      <w:pPr>
        <w:ind w:firstLine="708"/>
        <w:jc w:val="both"/>
        <w:rPr>
          <w:color w:val="000000"/>
          <w:sz w:val="28"/>
          <w:szCs w:val="28"/>
          <w:lang w:eastAsia="uk-UA"/>
        </w:rPr>
      </w:pPr>
      <w:r w:rsidRPr="00B533E4">
        <w:rPr>
          <w:color w:val="000000"/>
          <w:sz w:val="28"/>
          <w:szCs w:val="28"/>
          <w:lang w:eastAsia="uk-UA"/>
        </w:rPr>
        <w:t>По одинадцяти юридичних особах та по п’яти фізичних особах розраховано втрати бюджету громади (12 розрахунків), заподіяних внаслідок використання земельних ділянок з порушенням законодавства.</w:t>
      </w:r>
    </w:p>
    <w:p w14:paraId="55F63341" w14:textId="77777777" w:rsidR="00B533E4" w:rsidRPr="00B533E4" w:rsidRDefault="00B533E4" w:rsidP="00B533E4">
      <w:pPr>
        <w:ind w:firstLine="708"/>
        <w:jc w:val="both"/>
        <w:rPr>
          <w:color w:val="000000"/>
          <w:sz w:val="28"/>
          <w:szCs w:val="28"/>
          <w:lang w:eastAsia="uk-UA"/>
        </w:rPr>
      </w:pPr>
      <w:r w:rsidRPr="00B533E4">
        <w:rPr>
          <w:color w:val="000000"/>
          <w:sz w:val="28"/>
          <w:szCs w:val="28"/>
          <w:lang w:eastAsia="uk-UA"/>
        </w:rPr>
        <w:t>По двох юридичних особах та по восьми фізичних особах розраховано суми безпідставно збережених коштів у вигляді пайової участі, яка підлягала сплаті в бюджет громади (20 розрахунків).</w:t>
      </w:r>
    </w:p>
    <w:p w14:paraId="61192AD0" w14:textId="75164BCF" w:rsidR="00B533E4" w:rsidRPr="00B533E4" w:rsidRDefault="00B533E4" w:rsidP="00B533E4">
      <w:pPr>
        <w:ind w:firstLine="708"/>
        <w:jc w:val="both"/>
        <w:rPr>
          <w:lang w:eastAsia="uk-UA"/>
        </w:rPr>
      </w:pPr>
      <w:r>
        <w:rPr>
          <w:color w:val="000000"/>
          <w:sz w:val="28"/>
          <w:szCs w:val="28"/>
          <w:lang w:eastAsia="uk-UA"/>
        </w:rPr>
        <w:t xml:space="preserve">Здійснено </w:t>
      </w:r>
      <w:r w:rsidR="006C25E5">
        <w:rPr>
          <w:color w:val="000000"/>
          <w:sz w:val="28"/>
          <w:szCs w:val="28"/>
          <w:lang w:eastAsia="uk-UA"/>
        </w:rPr>
        <w:t>к</w:t>
      </w:r>
      <w:r w:rsidRPr="00B533E4">
        <w:rPr>
          <w:color w:val="000000"/>
          <w:sz w:val="28"/>
          <w:szCs w:val="28"/>
          <w:lang w:eastAsia="uk-UA"/>
        </w:rPr>
        <w:t>онтрол</w:t>
      </w:r>
      <w:r w:rsidR="006C25E5">
        <w:rPr>
          <w:color w:val="000000"/>
          <w:sz w:val="28"/>
          <w:szCs w:val="28"/>
          <w:lang w:eastAsia="uk-UA"/>
        </w:rPr>
        <w:t>ь</w:t>
      </w:r>
      <w:r w:rsidRPr="00B533E4">
        <w:rPr>
          <w:color w:val="000000"/>
          <w:sz w:val="28"/>
          <w:szCs w:val="28"/>
          <w:lang w:eastAsia="uk-UA"/>
        </w:rPr>
        <w:t xml:space="preserve"> та аналіз виконання умов по договорах:</w:t>
      </w:r>
    </w:p>
    <w:p w14:paraId="1D8C647A" w14:textId="77777777" w:rsidR="00B533E4" w:rsidRPr="00B533E4" w:rsidRDefault="00B533E4" w:rsidP="00B533E4">
      <w:pPr>
        <w:ind w:firstLine="708"/>
        <w:jc w:val="both"/>
        <w:rPr>
          <w:lang w:eastAsia="uk-UA"/>
        </w:rPr>
      </w:pPr>
      <w:r w:rsidRPr="00B533E4">
        <w:rPr>
          <w:color w:val="000000"/>
          <w:sz w:val="28"/>
          <w:szCs w:val="28"/>
          <w:lang w:eastAsia="uk-UA"/>
        </w:rPr>
        <w:t>- про тимчасове користування місцями для розміщення засобів зовнішньої реклами (27 договорів);</w:t>
      </w:r>
    </w:p>
    <w:p w14:paraId="2DF759EA"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встановлення сервітуту на нерухоме майно (8 договорів);</w:t>
      </w:r>
    </w:p>
    <w:p w14:paraId="05412553"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сплату авансового внеску (4 договори) по викупу земельної ділянки та продажу земельних ділянок (6 договорів);</w:t>
      </w:r>
    </w:p>
    <w:p w14:paraId="2F41A749" w14:textId="77777777" w:rsidR="00B533E4" w:rsidRPr="00B533E4" w:rsidRDefault="00B533E4" w:rsidP="00B533E4">
      <w:pPr>
        <w:ind w:firstLine="708"/>
        <w:jc w:val="both"/>
        <w:rPr>
          <w:lang w:eastAsia="uk-UA"/>
        </w:rPr>
      </w:pPr>
      <w:r w:rsidRPr="00B533E4">
        <w:rPr>
          <w:color w:val="000000"/>
          <w:sz w:val="28"/>
          <w:szCs w:val="28"/>
          <w:lang w:eastAsia="uk-UA"/>
        </w:rPr>
        <w:t>- договорів про встановлення земельного сервітуту (41 договір);</w:t>
      </w:r>
    </w:p>
    <w:p w14:paraId="04BB75F6" w14:textId="77777777" w:rsidR="00B533E4" w:rsidRPr="00B533E4" w:rsidRDefault="00B533E4" w:rsidP="00B533E4">
      <w:pPr>
        <w:ind w:firstLine="708"/>
        <w:jc w:val="both"/>
        <w:rPr>
          <w:lang w:eastAsia="uk-UA"/>
        </w:rPr>
      </w:pPr>
      <w:r w:rsidRPr="00B533E4">
        <w:rPr>
          <w:color w:val="000000"/>
          <w:sz w:val="28"/>
          <w:szCs w:val="28"/>
          <w:lang w:eastAsia="uk-UA"/>
        </w:rPr>
        <w:t xml:space="preserve">- одного договору про </w:t>
      </w:r>
      <w:proofErr w:type="spellStart"/>
      <w:r w:rsidRPr="00B533E4">
        <w:rPr>
          <w:color w:val="000000"/>
          <w:sz w:val="28"/>
          <w:szCs w:val="28"/>
          <w:lang w:eastAsia="uk-UA"/>
        </w:rPr>
        <w:t>вiдшкодування</w:t>
      </w:r>
      <w:proofErr w:type="spellEnd"/>
      <w:r w:rsidRPr="00B533E4">
        <w:rPr>
          <w:color w:val="000000"/>
          <w:sz w:val="28"/>
          <w:szCs w:val="28"/>
          <w:lang w:eastAsia="uk-UA"/>
        </w:rPr>
        <w:t> </w:t>
      </w:r>
      <w:proofErr w:type="spellStart"/>
      <w:r w:rsidRPr="00B533E4">
        <w:rPr>
          <w:color w:val="000000"/>
          <w:sz w:val="28"/>
          <w:szCs w:val="28"/>
          <w:lang w:eastAsia="uk-UA"/>
        </w:rPr>
        <w:t>безпiдставно</w:t>
      </w:r>
      <w:proofErr w:type="spellEnd"/>
      <w:r w:rsidRPr="00B533E4">
        <w:rPr>
          <w:color w:val="000000"/>
          <w:sz w:val="28"/>
          <w:szCs w:val="28"/>
          <w:lang w:eastAsia="uk-UA"/>
        </w:rPr>
        <w:t xml:space="preserve"> збережених </w:t>
      </w:r>
      <w:proofErr w:type="spellStart"/>
      <w:r w:rsidRPr="00B533E4">
        <w:rPr>
          <w:color w:val="000000"/>
          <w:sz w:val="28"/>
          <w:szCs w:val="28"/>
          <w:lang w:eastAsia="uk-UA"/>
        </w:rPr>
        <w:t>коштiв</w:t>
      </w:r>
      <w:proofErr w:type="spellEnd"/>
      <w:r w:rsidRPr="00B533E4">
        <w:rPr>
          <w:color w:val="000000"/>
          <w:sz w:val="28"/>
          <w:szCs w:val="28"/>
          <w:lang w:eastAsia="uk-UA"/>
        </w:rPr>
        <w:t xml:space="preserve"> за користування земельною ділянкою у вигляді орендної плати.</w:t>
      </w:r>
    </w:p>
    <w:p w14:paraId="26A91B10" w14:textId="77777777" w:rsidR="00B533E4" w:rsidRPr="00B533E4" w:rsidRDefault="00B533E4" w:rsidP="00B533E4">
      <w:pPr>
        <w:ind w:firstLine="708"/>
        <w:jc w:val="both"/>
        <w:rPr>
          <w:lang w:eastAsia="uk-UA"/>
        </w:rPr>
      </w:pPr>
      <w:r w:rsidRPr="00B533E4">
        <w:rPr>
          <w:color w:val="000000"/>
          <w:sz w:val="28"/>
          <w:szCs w:val="28"/>
          <w:lang w:eastAsia="uk-UA"/>
        </w:rPr>
        <w:t>З метою недопущення втрат бюджету громади протягом року працівниками відділу доходів було проведено 58 розрахунків пені за порушення умов договорів та направлено 62 службові записки з різноманітних питань щодо наповнення дохідної частини бюджету міста.</w:t>
      </w:r>
    </w:p>
    <w:p w14:paraId="407FED3C" w14:textId="77777777" w:rsidR="00B533E4" w:rsidRPr="00B533E4" w:rsidRDefault="00B533E4" w:rsidP="00B533E4">
      <w:pPr>
        <w:jc w:val="both"/>
        <w:rPr>
          <w:lang w:eastAsia="uk-UA"/>
        </w:rPr>
      </w:pPr>
      <w:r w:rsidRPr="00B533E4">
        <w:rPr>
          <w:color w:val="000000"/>
          <w:sz w:val="28"/>
          <w:szCs w:val="28"/>
          <w:lang w:eastAsia="uk-UA"/>
        </w:rPr>
        <w:lastRenderedPageBreak/>
        <w:t xml:space="preserve">        </w:t>
      </w:r>
      <w:r w:rsidRPr="00B533E4">
        <w:rPr>
          <w:sz w:val="28"/>
          <w:szCs w:val="28"/>
          <w:lang w:eastAsia="uk-UA"/>
        </w:rPr>
        <w:t xml:space="preserve">Взято участь у проведенні обстеження 96 суб’єктів господарювання відповідно до розпорядження міського голови від 20.02.2024 №35 про створення робочої групи з надання </w:t>
      </w:r>
      <w:proofErr w:type="spellStart"/>
      <w:r w:rsidRPr="00B533E4">
        <w:rPr>
          <w:sz w:val="28"/>
          <w:szCs w:val="28"/>
          <w:lang w:eastAsia="uk-UA"/>
        </w:rPr>
        <w:t>консультаційно</w:t>
      </w:r>
      <w:proofErr w:type="spellEnd"/>
      <w:r w:rsidRPr="00B533E4">
        <w:rPr>
          <w:sz w:val="28"/>
          <w:szCs w:val="28"/>
          <w:lang w:eastAsia="uk-UA"/>
        </w:rPr>
        <w:t xml:space="preserve"> - роз’яснювальної допомоги суб’єктам господарювання, що здійснюють діяльність на території </w:t>
      </w:r>
      <w:proofErr w:type="spellStart"/>
      <w:r w:rsidRPr="00B533E4">
        <w:rPr>
          <w:sz w:val="28"/>
          <w:szCs w:val="28"/>
          <w:lang w:eastAsia="uk-UA"/>
        </w:rPr>
        <w:t>Славутської</w:t>
      </w:r>
      <w:proofErr w:type="spellEnd"/>
      <w:r w:rsidRPr="00B533E4">
        <w:rPr>
          <w:sz w:val="28"/>
          <w:szCs w:val="28"/>
          <w:lang w:eastAsia="uk-UA"/>
        </w:rPr>
        <w:t xml:space="preserve"> міської територіальної громади.</w:t>
      </w:r>
    </w:p>
    <w:p w14:paraId="06BCE806" w14:textId="77777777" w:rsidR="00B533E4" w:rsidRPr="00B533E4" w:rsidRDefault="00B533E4" w:rsidP="00B533E4">
      <w:pPr>
        <w:ind w:firstLine="708"/>
        <w:jc w:val="both"/>
        <w:rPr>
          <w:lang w:eastAsia="uk-UA"/>
        </w:rPr>
      </w:pPr>
      <w:r w:rsidRPr="00B533E4">
        <w:rPr>
          <w:color w:val="000000"/>
          <w:sz w:val="28"/>
          <w:szCs w:val="28"/>
          <w:lang w:eastAsia="uk-UA"/>
        </w:rPr>
        <w:t>Організовано та проведено 12 засідань робочої групи з координації дій місцевих органів виконавчої влади щодо забезпечення своєчасної сплати податкових та інших надходжень до державного та місцевих бюджетів, скорочення податкового боргу, заслухано 36 керівників підприємств та 72 фізичні особи - підприємці, в бюджет сплачено заборгованість:</w:t>
      </w:r>
    </w:p>
    <w:p w14:paraId="181DDDC3" w14:textId="73674A18" w:rsidR="00B533E4" w:rsidRPr="00B533E4" w:rsidRDefault="00B533E4" w:rsidP="00B533E4">
      <w:pPr>
        <w:ind w:firstLine="709"/>
        <w:jc w:val="both"/>
        <w:rPr>
          <w:color w:val="000000"/>
          <w:sz w:val="28"/>
          <w:szCs w:val="28"/>
          <w:lang w:eastAsia="uk-UA"/>
        </w:rPr>
      </w:pPr>
      <w:r w:rsidRPr="00B533E4">
        <w:rPr>
          <w:color w:val="000000"/>
          <w:sz w:val="28"/>
          <w:szCs w:val="28"/>
          <w:lang w:eastAsia="uk-UA"/>
        </w:rPr>
        <w:t>79,6 тис.</w:t>
      </w:r>
      <w:r w:rsidR="006C25E5">
        <w:rPr>
          <w:color w:val="000000"/>
          <w:sz w:val="28"/>
          <w:szCs w:val="28"/>
          <w:lang w:eastAsia="uk-UA"/>
        </w:rPr>
        <w:t xml:space="preserve"> </w:t>
      </w:r>
      <w:r w:rsidRPr="00B533E4">
        <w:rPr>
          <w:color w:val="000000"/>
          <w:sz w:val="28"/>
          <w:szCs w:val="28"/>
          <w:lang w:eastAsia="uk-UA"/>
        </w:rPr>
        <w:t>грн - по податку на нерухоме майно (нежитлова нерухомість, по 16 фізичних особах);</w:t>
      </w:r>
    </w:p>
    <w:p w14:paraId="4CD1426D" w14:textId="5C926B56" w:rsidR="00B533E4" w:rsidRPr="00B533E4" w:rsidRDefault="00B533E4" w:rsidP="00B533E4">
      <w:pPr>
        <w:ind w:firstLine="709"/>
        <w:jc w:val="both"/>
        <w:rPr>
          <w:color w:val="000000"/>
          <w:sz w:val="28"/>
          <w:szCs w:val="28"/>
          <w:lang w:eastAsia="uk-UA"/>
        </w:rPr>
      </w:pPr>
      <w:r w:rsidRPr="00B533E4">
        <w:rPr>
          <w:color w:val="000000"/>
          <w:sz w:val="28"/>
          <w:szCs w:val="28"/>
          <w:lang w:eastAsia="uk-UA"/>
        </w:rPr>
        <w:t>184,2 тис.</w:t>
      </w:r>
      <w:r w:rsidR="006C25E5">
        <w:rPr>
          <w:color w:val="000000"/>
          <w:sz w:val="28"/>
          <w:szCs w:val="28"/>
          <w:lang w:eastAsia="uk-UA"/>
        </w:rPr>
        <w:t xml:space="preserve"> </w:t>
      </w:r>
      <w:r w:rsidRPr="00B533E4">
        <w:rPr>
          <w:color w:val="000000"/>
          <w:sz w:val="28"/>
          <w:szCs w:val="28"/>
          <w:lang w:eastAsia="uk-UA"/>
        </w:rPr>
        <w:t>грн - по податку на нерухоме майно ( нежитлова нерухомість, по 7 юридичних особах);</w:t>
      </w:r>
    </w:p>
    <w:p w14:paraId="12EE3F78" w14:textId="7EAB4B0C" w:rsidR="00B533E4" w:rsidRPr="00B533E4" w:rsidRDefault="00B533E4" w:rsidP="00B533E4">
      <w:pPr>
        <w:ind w:firstLine="709"/>
        <w:jc w:val="both"/>
        <w:rPr>
          <w:color w:val="000000"/>
          <w:sz w:val="28"/>
          <w:szCs w:val="28"/>
          <w:lang w:eastAsia="uk-UA"/>
        </w:rPr>
      </w:pPr>
      <w:r w:rsidRPr="00B533E4">
        <w:rPr>
          <w:color w:val="000000"/>
          <w:sz w:val="28"/>
          <w:szCs w:val="28"/>
          <w:lang w:eastAsia="uk-UA"/>
        </w:rPr>
        <w:t>4,2 тис.</w:t>
      </w:r>
      <w:r w:rsidR="006C25E5">
        <w:rPr>
          <w:color w:val="000000"/>
          <w:sz w:val="28"/>
          <w:szCs w:val="28"/>
          <w:lang w:eastAsia="uk-UA"/>
        </w:rPr>
        <w:t xml:space="preserve"> </w:t>
      </w:r>
      <w:r w:rsidRPr="00B533E4">
        <w:rPr>
          <w:color w:val="000000"/>
          <w:sz w:val="28"/>
          <w:szCs w:val="28"/>
          <w:lang w:eastAsia="uk-UA"/>
        </w:rPr>
        <w:t xml:space="preserve">грн - по податку на нерухоме майно ( житлова нерухомість, по </w:t>
      </w:r>
      <w:r w:rsidR="006C25E5">
        <w:rPr>
          <w:color w:val="000000"/>
          <w:sz w:val="28"/>
          <w:szCs w:val="28"/>
          <w:lang w:eastAsia="uk-UA"/>
        </w:rPr>
        <w:t xml:space="preserve">                   </w:t>
      </w:r>
      <w:r w:rsidRPr="00B533E4">
        <w:rPr>
          <w:color w:val="000000"/>
          <w:sz w:val="28"/>
          <w:szCs w:val="28"/>
          <w:lang w:eastAsia="uk-UA"/>
        </w:rPr>
        <w:t>3 фізичних особах);</w:t>
      </w:r>
    </w:p>
    <w:p w14:paraId="59059956" w14:textId="3488C3E1" w:rsidR="00B533E4" w:rsidRPr="00B533E4" w:rsidRDefault="00B533E4" w:rsidP="00B533E4">
      <w:pPr>
        <w:ind w:firstLine="709"/>
        <w:jc w:val="both"/>
        <w:rPr>
          <w:color w:val="000000"/>
          <w:sz w:val="28"/>
          <w:szCs w:val="28"/>
          <w:lang w:eastAsia="uk-UA"/>
        </w:rPr>
      </w:pPr>
      <w:r w:rsidRPr="00B533E4">
        <w:rPr>
          <w:color w:val="000000"/>
          <w:sz w:val="28"/>
          <w:szCs w:val="28"/>
          <w:lang w:eastAsia="uk-UA"/>
        </w:rPr>
        <w:t xml:space="preserve">41,0тис.грн  -  по податку на нерухоме майно ( житлова нерухомість, по </w:t>
      </w:r>
      <w:r w:rsidR="006C25E5">
        <w:rPr>
          <w:color w:val="000000"/>
          <w:sz w:val="28"/>
          <w:szCs w:val="28"/>
          <w:lang w:eastAsia="uk-UA"/>
        </w:rPr>
        <w:t xml:space="preserve">               </w:t>
      </w:r>
      <w:r w:rsidRPr="00B533E4">
        <w:rPr>
          <w:color w:val="000000"/>
          <w:sz w:val="28"/>
          <w:szCs w:val="28"/>
          <w:lang w:eastAsia="uk-UA"/>
        </w:rPr>
        <w:t>1 юридичній особі);</w:t>
      </w:r>
    </w:p>
    <w:p w14:paraId="46D861AB" w14:textId="627822C8" w:rsidR="00B533E4" w:rsidRPr="00B533E4" w:rsidRDefault="00B533E4" w:rsidP="00B533E4">
      <w:pPr>
        <w:ind w:firstLine="709"/>
        <w:jc w:val="both"/>
        <w:rPr>
          <w:color w:val="000000"/>
          <w:sz w:val="28"/>
          <w:szCs w:val="28"/>
          <w:lang w:eastAsia="uk-UA"/>
        </w:rPr>
      </w:pPr>
      <w:r w:rsidRPr="00B533E4">
        <w:rPr>
          <w:color w:val="000000"/>
          <w:sz w:val="28"/>
          <w:szCs w:val="28"/>
          <w:lang w:eastAsia="uk-UA"/>
        </w:rPr>
        <w:t>27,6 тис.</w:t>
      </w:r>
      <w:r w:rsidR="006C25E5">
        <w:rPr>
          <w:color w:val="000000"/>
          <w:sz w:val="28"/>
          <w:szCs w:val="28"/>
          <w:lang w:eastAsia="uk-UA"/>
        </w:rPr>
        <w:t xml:space="preserve"> </w:t>
      </w:r>
      <w:r w:rsidRPr="00B533E4">
        <w:rPr>
          <w:color w:val="000000"/>
          <w:sz w:val="28"/>
          <w:szCs w:val="28"/>
          <w:lang w:eastAsia="uk-UA"/>
        </w:rPr>
        <w:t>грн. -по земельному податку з фізичних осіб, по 39 фізичних особах;</w:t>
      </w:r>
    </w:p>
    <w:p w14:paraId="7627A666" w14:textId="35DB4213" w:rsidR="00B533E4" w:rsidRPr="00B533E4" w:rsidRDefault="00B533E4" w:rsidP="00B533E4">
      <w:pPr>
        <w:ind w:firstLine="709"/>
        <w:jc w:val="both"/>
        <w:rPr>
          <w:color w:val="000000"/>
          <w:sz w:val="28"/>
          <w:szCs w:val="28"/>
          <w:lang w:eastAsia="uk-UA"/>
        </w:rPr>
      </w:pPr>
      <w:r w:rsidRPr="00B533E4">
        <w:rPr>
          <w:color w:val="000000"/>
          <w:sz w:val="28"/>
          <w:szCs w:val="28"/>
          <w:lang w:eastAsia="uk-UA"/>
        </w:rPr>
        <w:t>1041,5 тис.</w:t>
      </w:r>
      <w:r w:rsidR="006C25E5">
        <w:rPr>
          <w:color w:val="000000"/>
          <w:sz w:val="28"/>
          <w:szCs w:val="28"/>
          <w:lang w:eastAsia="uk-UA"/>
        </w:rPr>
        <w:t xml:space="preserve"> </w:t>
      </w:r>
      <w:r w:rsidRPr="00B533E4">
        <w:rPr>
          <w:color w:val="000000"/>
          <w:sz w:val="28"/>
          <w:szCs w:val="28"/>
          <w:lang w:eastAsia="uk-UA"/>
        </w:rPr>
        <w:t>грн. -по земельному податку з юридичних осіб, по 7 юридичних  особах;</w:t>
      </w:r>
    </w:p>
    <w:p w14:paraId="6A27899E" w14:textId="3782B090" w:rsidR="00B533E4" w:rsidRPr="00B533E4" w:rsidRDefault="00B533E4" w:rsidP="00B533E4">
      <w:pPr>
        <w:ind w:firstLine="709"/>
        <w:jc w:val="both"/>
        <w:rPr>
          <w:sz w:val="28"/>
          <w:szCs w:val="28"/>
          <w:lang w:eastAsia="uk-UA"/>
        </w:rPr>
      </w:pPr>
      <w:r w:rsidRPr="00B533E4">
        <w:rPr>
          <w:sz w:val="28"/>
          <w:szCs w:val="28"/>
          <w:lang w:eastAsia="uk-UA"/>
        </w:rPr>
        <w:t>451,4 тис.</w:t>
      </w:r>
      <w:r w:rsidR="006C25E5">
        <w:rPr>
          <w:sz w:val="28"/>
          <w:szCs w:val="28"/>
          <w:lang w:eastAsia="uk-UA"/>
        </w:rPr>
        <w:t xml:space="preserve"> </w:t>
      </w:r>
      <w:r w:rsidRPr="00B533E4">
        <w:rPr>
          <w:sz w:val="28"/>
          <w:szCs w:val="28"/>
          <w:lang w:eastAsia="uk-UA"/>
        </w:rPr>
        <w:t>грн. - по єдиному податку з фізичних осіб по 67 фізичних особах;</w:t>
      </w:r>
    </w:p>
    <w:p w14:paraId="09D76844" w14:textId="0629E790" w:rsidR="00B533E4" w:rsidRPr="00B533E4" w:rsidRDefault="00B533E4" w:rsidP="00B533E4">
      <w:pPr>
        <w:ind w:firstLine="709"/>
        <w:jc w:val="both"/>
        <w:rPr>
          <w:sz w:val="28"/>
          <w:szCs w:val="28"/>
          <w:lang w:eastAsia="uk-UA"/>
        </w:rPr>
      </w:pPr>
      <w:r w:rsidRPr="00B533E4">
        <w:rPr>
          <w:sz w:val="28"/>
          <w:szCs w:val="28"/>
          <w:lang w:eastAsia="uk-UA"/>
        </w:rPr>
        <w:t xml:space="preserve">Протягом 2025 року представниками робочої групи з надання </w:t>
      </w:r>
      <w:proofErr w:type="spellStart"/>
      <w:r w:rsidRPr="00B533E4">
        <w:rPr>
          <w:sz w:val="28"/>
          <w:szCs w:val="28"/>
          <w:lang w:eastAsia="uk-UA"/>
        </w:rPr>
        <w:t>консультаційно</w:t>
      </w:r>
      <w:proofErr w:type="spellEnd"/>
      <w:r w:rsidRPr="00B533E4">
        <w:rPr>
          <w:sz w:val="28"/>
          <w:szCs w:val="28"/>
          <w:lang w:eastAsia="uk-UA"/>
        </w:rPr>
        <w:t xml:space="preserve">-роз’яснювальної допомоги суб’єктам господарювання, що здійснюють діяльність на території </w:t>
      </w:r>
      <w:proofErr w:type="spellStart"/>
      <w:r w:rsidRPr="00B533E4">
        <w:rPr>
          <w:sz w:val="28"/>
          <w:szCs w:val="28"/>
          <w:lang w:eastAsia="uk-UA"/>
        </w:rPr>
        <w:t>Славутської</w:t>
      </w:r>
      <w:proofErr w:type="spellEnd"/>
      <w:r w:rsidRPr="00B533E4">
        <w:rPr>
          <w:sz w:val="28"/>
          <w:szCs w:val="28"/>
          <w:lang w:eastAsia="uk-UA"/>
        </w:rPr>
        <w:t xml:space="preserve"> міської територіальної громади, </w:t>
      </w:r>
      <w:proofErr w:type="spellStart"/>
      <w:r w:rsidRPr="00B533E4">
        <w:rPr>
          <w:sz w:val="28"/>
          <w:szCs w:val="28"/>
          <w:lang w:eastAsia="uk-UA"/>
        </w:rPr>
        <w:t>провод</w:t>
      </w:r>
      <w:r w:rsidR="006C25E5">
        <w:rPr>
          <w:sz w:val="28"/>
          <w:szCs w:val="28"/>
          <w:lang w:eastAsia="uk-UA"/>
        </w:rPr>
        <w:t>ено</w:t>
      </w:r>
      <w:proofErr w:type="spellEnd"/>
      <w:r w:rsidRPr="00B533E4">
        <w:rPr>
          <w:sz w:val="28"/>
          <w:szCs w:val="28"/>
          <w:lang w:eastAsia="uk-UA"/>
        </w:rPr>
        <w:t xml:space="preserve"> роз’яснення щодо необхідності сплати акцизного податку при здійсненні діяльності з торгівлі підакцизними товарами. </w:t>
      </w:r>
    </w:p>
    <w:p w14:paraId="27C7A177" w14:textId="77777777" w:rsidR="00B533E4" w:rsidRPr="00B533E4" w:rsidRDefault="00B533E4" w:rsidP="00B533E4">
      <w:pPr>
        <w:ind w:firstLine="708"/>
        <w:jc w:val="both"/>
        <w:rPr>
          <w:lang w:eastAsia="uk-UA"/>
        </w:rPr>
      </w:pPr>
      <w:r w:rsidRPr="00B533E4">
        <w:rPr>
          <w:color w:val="000000"/>
          <w:sz w:val="28"/>
          <w:szCs w:val="28"/>
          <w:lang w:eastAsia="uk-UA"/>
        </w:rPr>
        <w:t>На основі здійсненого анал</w:t>
      </w:r>
      <w:r w:rsidRPr="00B533E4">
        <w:rPr>
          <w:sz w:val="28"/>
          <w:szCs w:val="28"/>
          <w:lang w:eastAsia="uk-UA"/>
        </w:rPr>
        <w:t>ізу протягом 2025 року було направлено 25 листів щодо сплати податку на доходи фізичних осіб за найманих працівників. Залучено до оподаткування 9 юридичних осіб.</w:t>
      </w:r>
    </w:p>
    <w:p w14:paraId="308A24E1" w14:textId="77777777" w:rsidR="00B533E4" w:rsidRPr="00B533E4" w:rsidRDefault="00B533E4" w:rsidP="00B533E4">
      <w:pPr>
        <w:tabs>
          <w:tab w:val="left" w:pos="644"/>
        </w:tabs>
        <w:jc w:val="both"/>
        <w:rPr>
          <w:lang w:eastAsia="uk-UA"/>
        </w:rPr>
      </w:pPr>
      <w:r w:rsidRPr="00B533E4">
        <w:rPr>
          <w:sz w:val="28"/>
          <w:szCs w:val="28"/>
          <w:lang w:eastAsia="uk-UA"/>
        </w:rPr>
        <w:tab/>
        <w:t>На виконання завдань департаменту фінансів Хмельницької ОДА, Міністерства фінансів було підготовлено 112 інформацій з питань поступлень в бюджет громади, заборгованості, переплат, списання коштів, прогнозування, планування, та інше.</w:t>
      </w:r>
    </w:p>
    <w:p w14:paraId="3EB58CA0" w14:textId="77777777" w:rsidR="00B533E4" w:rsidRPr="00B533E4" w:rsidRDefault="00B533E4" w:rsidP="00B533E4">
      <w:pPr>
        <w:tabs>
          <w:tab w:val="left" w:pos="644"/>
        </w:tabs>
        <w:jc w:val="both"/>
        <w:rPr>
          <w:lang w:eastAsia="uk-UA"/>
        </w:rPr>
      </w:pPr>
      <w:r w:rsidRPr="00B533E4">
        <w:rPr>
          <w:sz w:val="28"/>
          <w:szCs w:val="28"/>
          <w:lang w:eastAsia="uk-UA"/>
        </w:rPr>
        <w:tab/>
        <w:t>Працівниками управління щомісячно проводився моніторинг поступлень по всіх джерелах надходжень в розрізі платників та аналіз виконання доходної частини бюджету громади.</w:t>
      </w:r>
    </w:p>
    <w:p w14:paraId="55E0BB81" w14:textId="77777777" w:rsidR="00B533E4" w:rsidRPr="00B533E4" w:rsidRDefault="00B533E4" w:rsidP="00B533E4">
      <w:pPr>
        <w:tabs>
          <w:tab w:val="left" w:pos="644"/>
        </w:tabs>
        <w:jc w:val="both"/>
        <w:rPr>
          <w:lang w:eastAsia="uk-UA"/>
        </w:rPr>
      </w:pPr>
      <w:r w:rsidRPr="00B533E4">
        <w:rPr>
          <w:sz w:val="28"/>
          <w:szCs w:val="28"/>
          <w:lang w:eastAsia="uk-UA"/>
        </w:rPr>
        <w:tab/>
        <w:t>Проведені бесіди та направлено 23 листи керівникам підприємств, які допустили зменшення сплати ПДФО в порівнянні з 2024 роком та 2 листи щодо необхідності сплати ПДФО в бюджет громади.</w:t>
      </w:r>
    </w:p>
    <w:p w14:paraId="2986147D" w14:textId="77777777" w:rsidR="00B533E4" w:rsidRPr="00B533E4" w:rsidRDefault="00B533E4" w:rsidP="00B533E4">
      <w:pPr>
        <w:tabs>
          <w:tab w:val="left" w:pos="644"/>
        </w:tabs>
        <w:jc w:val="both"/>
        <w:rPr>
          <w:lang w:eastAsia="uk-UA"/>
        </w:rPr>
      </w:pPr>
      <w:r w:rsidRPr="00B533E4">
        <w:rPr>
          <w:color w:val="000000"/>
          <w:sz w:val="28"/>
          <w:szCs w:val="28"/>
          <w:lang w:eastAsia="uk-UA"/>
        </w:rPr>
        <w:tab/>
        <w:t xml:space="preserve">Щомісячно в телефонному режимі проводиться робота з боржниками щодо погашення заборгованості по </w:t>
      </w:r>
      <w:proofErr w:type="spellStart"/>
      <w:r w:rsidRPr="00B533E4">
        <w:rPr>
          <w:color w:val="000000"/>
          <w:sz w:val="28"/>
          <w:szCs w:val="28"/>
          <w:lang w:eastAsia="uk-UA"/>
        </w:rPr>
        <w:t>платежах</w:t>
      </w:r>
      <w:proofErr w:type="spellEnd"/>
      <w:r w:rsidRPr="00B533E4">
        <w:rPr>
          <w:color w:val="000000"/>
          <w:sz w:val="28"/>
          <w:szCs w:val="28"/>
          <w:lang w:eastAsia="uk-UA"/>
        </w:rPr>
        <w:t xml:space="preserve"> в бюджет громади.</w:t>
      </w:r>
    </w:p>
    <w:p w14:paraId="17CCC3F9" w14:textId="77777777" w:rsidR="00B533E4" w:rsidRPr="00B533E4" w:rsidRDefault="00B533E4" w:rsidP="00B533E4">
      <w:pPr>
        <w:tabs>
          <w:tab w:val="left" w:pos="644"/>
        </w:tabs>
        <w:jc w:val="both"/>
        <w:rPr>
          <w:lang w:eastAsia="uk-UA"/>
        </w:rPr>
      </w:pPr>
      <w:r w:rsidRPr="00B533E4">
        <w:rPr>
          <w:color w:val="000000"/>
          <w:sz w:val="28"/>
          <w:szCs w:val="28"/>
          <w:lang w:eastAsia="uk-UA"/>
        </w:rPr>
        <w:lastRenderedPageBreak/>
        <w:tab/>
        <w:t>Щомісячно до 30 числа до управління Державної казначейської служби України Хмельницької області надаються уточнені планові показники по доходах і видатках бюджету міста з метою складання місячних та квартальних звітів про виконанню бюджету (надано 12 розписів).</w:t>
      </w:r>
    </w:p>
    <w:p w14:paraId="2586E2A7" w14:textId="77777777" w:rsidR="00B533E4" w:rsidRPr="00B533E4" w:rsidRDefault="00B533E4" w:rsidP="00B533E4">
      <w:pPr>
        <w:ind w:firstLine="708"/>
        <w:jc w:val="both"/>
        <w:rPr>
          <w:lang w:eastAsia="uk-UA"/>
        </w:rPr>
      </w:pPr>
      <w:r w:rsidRPr="00B533E4">
        <w:rPr>
          <w:color w:val="000000"/>
          <w:sz w:val="28"/>
          <w:szCs w:val="28"/>
          <w:lang w:eastAsia="uk-UA"/>
        </w:rPr>
        <w:t>Щоденно здійснювався контроль за оборотами та залишками коштів на рахунках місцевого бюджету  м. Славути:</w:t>
      </w:r>
    </w:p>
    <w:p w14:paraId="42B1E72D" w14:textId="77777777" w:rsidR="00B533E4" w:rsidRPr="00B533E4" w:rsidRDefault="00B533E4" w:rsidP="00B533E4">
      <w:pPr>
        <w:jc w:val="both"/>
        <w:rPr>
          <w:lang w:eastAsia="uk-UA"/>
        </w:rPr>
      </w:pPr>
      <w:r w:rsidRPr="00B533E4">
        <w:rPr>
          <w:color w:val="000000"/>
          <w:sz w:val="28"/>
          <w:szCs w:val="28"/>
          <w:lang w:eastAsia="uk-UA"/>
        </w:rPr>
        <w:t>- загального фонду;</w:t>
      </w:r>
    </w:p>
    <w:p w14:paraId="3DFE8044" w14:textId="77777777" w:rsidR="00B533E4" w:rsidRPr="00B533E4" w:rsidRDefault="00B533E4" w:rsidP="00B533E4">
      <w:pPr>
        <w:jc w:val="both"/>
        <w:rPr>
          <w:lang w:eastAsia="uk-UA"/>
        </w:rPr>
      </w:pPr>
      <w:r w:rsidRPr="00B533E4">
        <w:rPr>
          <w:color w:val="000000"/>
          <w:sz w:val="28"/>
          <w:szCs w:val="28"/>
          <w:lang w:eastAsia="uk-UA"/>
        </w:rPr>
        <w:t>- природоохоронного фонду;</w:t>
      </w:r>
    </w:p>
    <w:p w14:paraId="678B7F27" w14:textId="77777777" w:rsidR="00B533E4" w:rsidRPr="00B533E4" w:rsidRDefault="00B533E4" w:rsidP="00B533E4">
      <w:pPr>
        <w:jc w:val="both"/>
        <w:rPr>
          <w:lang w:eastAsia="uk-UA"/>
        </w:rPr>
      </w:pPr>
      <w:r w:rsidRPr="00B533E4">
        <w:rPr>
          <w:color w:val="000000"/>
          <w:sz w:val="28"/>
          <w:szCs w:val="28"/>
          <w:lang w:eastAsia="uk-UA"/>
        </w:rPr>
        <w:t>- бюджету розвитку;</w:t>
      </w:r>
    </w:p>
    <w:p w14:paraId="6D99DBD3" w14:textId="77777777" w:rsidR="00B533E4" w:rsidRPr="00B533E4" w:rsidRDefault="00B533E4" w:rsidP="00B533E4">
      <w:pPr>
        <w:jc w:val="both"/>
        <w:rPr>
          <w:lang w:eastAsia="uk-UA"/>
        </w:rPr>
      </w:pPr>
      <w:r w:rsidRPr="00B533E4">
        <w:rPr>
          <w:color w:val="000000"/>
          <w:sz w:val="28"/>
          <w:szCs w:val="28"/>
          <w:lang w:eastAsia="uk-UA"/>
        </w:rPr>
        <w:t>- цільового фонду;</w:t>
      </w:r>
    </w:p>
    <w:p w14:paraId="429313A1" w14:textId="77777777" w:rsidR="00B533E4" w:rsidRPr="00B533E4" w:rsidRDefault="00B533E4" w:rsidP="00B533E4">
      <w:pPr>
        <w:jc w:val="both"/>
        <w:rPr>
          <w:lang w:eastAsia="uk-UA"/>
        </w:rPr>
      </w:pPr>
      <w:r w:rsidRPr="00B533E4">
        <w:rPr>
          <w:color w:val="000000"/>
          <w:sz w:val="28"/>
          <w:szCs w:val="28"/>
          <w:lang w:eastAsia="uk-UA"/>
        </w:rPr>
        <w:t>- субвенцій з обласного бюджету по загальному фонду;</w:t>
      </w:r>
    </w:p>
    <w:p w14:paraId="1F64E992" w14:textId="77777777" w:rsidR="00B533E4" w:rsidRPr="00B533E4" w:rsidRDefault="00B533E4" w:rsidP="00B533E4">
      <w:pPr>
        <w:jc w:val="both"/>
        <w:rPr>
          <w:lang w:eastAsia="uk-UA"/>
        </w:rPr>
      </w:pPr>
      <w:r w:rsidRPr="00B533E4">
        <w:rPr>
          <w:color w:val="000000"/>
          <w:sz w:val="28"/>
          <w:szCs w:val="28"/>
          <w:lang w:eastAsia="uk-UA"/>
        </w:rPr>
        <w:t>- субвенцій з обласного бюджету по спеціальному фонду;</w:t>
      </w:r>
    </w:p>
    <w:p w14:paraId="7D6156F5" w14:textId="77777777" w:rsidR="00B533E4" w:rsidRPr="00B533E4" w:rsidRDefault="00B533E4" w:rsidP="00B533E4">
      <w:pPr>
        <w:jc w:val="both"/>
        <w:rPr>
          <w:lang w:eastAsia="uk-UA"/>
        </w:rPr>
      </w:pPr>
      <w:r w:rsidRPr="00B533E4">
        <w:rPr>
          <w:color w:val="000000"/>
          <w:sz w:val="28"/>
          <w:szCs w:val="28"/>
          <w:lang w:eastAsia="uk-UA"/>
        </w:rPr>
        <w:t>- субвенцій з державного бюджету по загальному фонду;</w:t>
      </w:r>
    </w:p>
    <w:p w14:paraId="1A51FBCD" w14:textId="77777777" w:rsidR="00B533E4" w:rsidRPr="00B533E4" w:rsidRDefault="00B533E4" w:rsidP="00B533E4">
      <w:pPr>
        <w:jc w:val="both"/>
        <w:rPr>
          <w:lang w:eastAsia="uk-UA"/>
        </w:rPr>
      </w:pPr>
      <w:r w:rsidRPr="00B533E4">
        <w:rPr>
          <w:color w:val="000000"/>
          <w:sz w:val="28"/>
          <w:szCs w:val="28"/>
          <w:lang w:eastAsia="uk-UA"/>
        </w:rPr>
        <w:t>- субвенцій з державного бюджету по спеціальному фонду.</w:t>
      </w:r>
    </w:p>
    <w:p w14:paraId="5635B89E" w14:textId="77777777" w:rsidR="00B533E4" w:rsidRPr="00B533E4" w:rsidRDefault="00B533E4" w:rsidP="00B533E4">
      <w:pPr>
        <w:jc w:val="both"/>
        <w:rPr>
          <w:lang w:eastAsia="uk-UA"/>
        </w:rPr>
      </w:pPr>
      <w:r w:rsidRPr="00B533E4">
        <w:rPr>
          <w:color w:val="000000"/>
          <w:sz w:val="28"/>
          <w:szCs w:val="28"/>
          <w:lang w:eastAsia="uk-UA"/>
        </w:rPr>
        <w:tab/>
        <w:t xml:space="preserve">Щоденно здійснювався друк виписок по рахунках місцевого бюджету перевірка </w:t>
      </w:r>
      <w:proofErr w:type="spellStart"/>
      <w:r w:rsidRPr="00B533E4">
        <w:rPr>
          <w:color w:val="000000"/>
          <w:sz w:val="28"/>
          <w:szCs w:val="28"/>
          <w:lang w:eastAsia="uk-UA"/>
        </w:rPr>
        <w:t>проплати</w:t>
      </w:r>
      <w:proofErr w:type="spellEnd"/>
      <w:r w:rsidRPr="00B533E4">
        <w:rPr>
          <w:color w:val="000000"/>
          <w:sz w:val="28"/>
          <w:szCs w:val="28"/>
          <w:lang w:eastAsia="uk-UA"/>
        </w:rPr>
        <w:t xml:space="preserve"> розпоряджень на виділення коштів з загального та спеціальних фондів бюджету та складання меморіальних ордерів, з послідуючою розноскою до відомості обороту коштів місцевого бюджету  на рахунках та відомості руху коштів по субвенціях та формування </w:t>
      </w:r>
      <w:r w:rsidRPr="00B533E4">
        <w:rPr>
          <w:i/>
          <w:iCs/>
          <w:color w:val="000000"/>
          <w:sz w:val="28"/>
          <w:szCs w:val="28"/>
          <w:lang w:eastAsia="uk-UA"/>
        </w:rPr>
        <w:t> </w:t>
      </w:r>
      <w:r w:rsidRPr="00B533E4">
        <w:rPr>
          <w:color w:val="000000"/>
          <w:sz w:val="28"/>
          <w:szCs w:val="28"/>
          <w:lang w:eastAsia="uk-UA"/>
        </w:rPr>
        <w:t>накопичувальної відомості руху коштів на рахунках місцевого бюджету.</w:t>
      </w:r>
    </w:p>
    <w:p w14:paraId="65F87ABC" w14:textId="2DE7B20E" w:rsidR="00B533E4" w:rsidRPr="00B533E4" w:rsidRDefault="00B533E4" w:rsidP="00B533E4">
      <w:pPr>
        <w:ind w:firstLine="708"/>
        <w:jc w:val="both"/>
        <w:rPr>
          <w:lang w:eastAsia="uk-UA"/>
        </w:rPr>
      </w:pPr>
      <w:r w:rsidRPr="00B533E4">
        <w:rPr>
          <w:color w:val="000000"/>
          <w:sz w:val="28"/>
          <w:szCs w:val="28"/>
          <w:lang w:eastAsia="uk-UA"/>
        </w:rPr>
        <w:t>Щоденно здійснювалась робота в Казначейській системі дистанційного обслуговування «Клієнт казначейства</w:t>
      </w:r>
      <w:r w:rsidR="006C25E5">
        <w:rPr>
          <w:color w:val="000000"/>
          <w:sz w:val="28"/>
          <w:szCs w:val="28"/>
          <w:lang w:eastAsia="uk-UA"/>
        </w:rPr>
        <w:t xml:space="preserve"> </w:t>
      </w:r>
      <w:r w:rsidRPr="00B533E4">
        <w:rPr>
          <w:color w:val="000000"/>
          <w:sz w:val="28"/>
          <w:szCs w:val="28"/>
          <w:lang w:eastAsia="uk-UA"/>
        </w:rPr>
        <w:t xml:space="preserve">- Казначейство»  вивантаження розпоряджень на виділення коштів з місцевого бюджету та довідок змін до розпису (протягом року опрацьовано 630 розпорядження на виділення коштів та </w:t>
      </w:r>
      <w:proofErr w:type="spellStart"/>
      <w:r w:rsidRPr="00B533E4">
        <w:rPr>
          <w:color w:val="000000"/>
          <w:sz w:val="28"/>
          <w:szCs w:val="28"/>
          <w:lang w:eastAsia="uk-UA"/>
        </w:rPr>
        <w:t>внесено</w:t>
      </w:r>
      <w:proofErr w:type="spellEnd"/>
      <w:r w:rsidRPr="00B533E4">
        <w:rPr>
          <w:color w:val="000000"/>
          <w:sz w:val="28"/>
          <w:szCs w:val="28"/>
          <w:lang w:eastAsia="uk-UA"/>
        </w:rPr>
        <w:t xml:space="preserve"> 687 довідки змін до загального та спеціального фондів бюджету.)</w:t>
      </w:r>
    </w:p>
    <w:p w14:paraId="08896960"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надходжень, проведено окремий облік за надходженням коштів ККД50110000 «Цільові фонди» в розрізі по платниках та за призначенням.</w:t>
      </w:r>
    </w:p>
    <w:p w14:paraId="1A9C2AA5"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проведення операцій здійснено окремий облік за коштами переданими  з загального до спеціального фонду.</w:t>
      </w:r>
    </w:p>
    <w:p w14:paraId="741CBA34" w14:textId="77777777" w:rsidR="00B533E4" w:rsidRPr="00B533E4" w:rsidRDefault="00B533E4" w:rsidP="00B533E4">
      <w:pPr>
        <w:ind w:firstLine="708"/>
        <w:jc w:val="both"/>
        <w:rPr>
          <w:lang w:eastAsia="uk-UA"/>
        </w:rPr>
      </w:pPr>
      <w:r w:rsidRPr="00B533E4">
        <w:rPr>
          <w:color w:val="000000"/>
          <w:sz w:val="28"/>
          <w:szCs w:val="28"/>
          <w:lang w:eastAsia="uk-UA"/>
        </w:rPr>
        <w:t>Протягом року, відповідно до проведення операцій проведено окремий облік за субвенціями  з місцевого бюджету.</w:t>
      </w:r>
    </w:p>
    <w:p w14:paraId="0D205AEC" w14:textId="77777777" w:rsidR="00B533E4" w:rsidRPr="00B533E4" w:rsidRDefault="00B533E4" w:rsidP="00B533E4">
      <w:pPr>
        <w:ind w:firstLine="708"/>
        <w:jc w:val="both"/>
        <w:rPr>
          <w:lang w:eastAsia="uk-UA"/>
        </w:rPr>
      </w:pPr>
      <w:r w:rsidRPr="00B533E4">
        <w:rPr>
          <w:color w:val="000000"/>
          <w:sz w:val="28"/>
          <w:szCs w:val="28"/>
          <w:lang w:eastAsia="uk-UA"/>
        </w:rPr>
        <w:t>На основі місячних та квартальних звітів про виконання місцевого бюджету та звітів про заборгованість проведено аналіз виконання доходної та видаткової частини бюджету для оприлюднення на  сайті міської ради та її виконавчого комітету.</w:t>
      </w:r>
    </w:p>
    <w:p w14:paraId="2D4CD74B" w14:textId="77777777" w:rsidR="00B533E4" w:rsidRPr="00B533E4" w:rsidRDefault="00B533E4" w:rsidP="00B533E4">
      <w:pPr>
        <w:ind w:firstLine="708"/>
        <w:jc w:val="both"/>
        <w:rPr>
          <w:lang w:eastAsia="uk-UA"/>
        </w:rPr>
      </w:pPr>
      <w:r w:rsidRPr="00B533E4">
        <w:rPr>
          <w:color w:val="000000"/>
          <w:sz w:val="28"/>
          <w:szCs w:val="28"/>
          <w:lang w:eastAsia="uk-UA"/>
        </w:rPr>
        <w:t xml:space="preserve">На основі місячних звітів про виконання місцевого бюджету подано щомісяця інформацію на офіційний сайт </w:t>
      </w:r>
      <w:proofErr w:type="spellStart"/>
      <w:r w:rsidRPr="00B533E4">
        <w:rPr>
          <w:color w:val="000000"/>
          <w:sz w:val="28"/>
          <w:szCs w:val="28"/>
          <w:lang w:eastAsia="uk-UA"/>
        </w:rPr>
        <w:t>Славутської</w:t>
      </w:r>
      <w:proofErr w:type="spellEnd"/>
      <w:r w:rsidRPr="00B533E4">
        <w:rPr>
          <w:color w:val="000000"/>
          <w:sz w:val="28"/>
          <w:szCs w:val="28"/>
          <w:lang w:eastAsia="uk-UA"/>
        </w:rPr>
        <w:t xml:space="preserve"> міської ради та її виконавчого комітету та до УДКСУ у Хмельницькій області  щодо використання коштів резервного фонду.</w:t>
      </w:r>
    </w:p>
    <w:p w14:paraId="77EC1DA0" w14:textId="77777777" w:rsidR="00B533E4" w:rsidRPr="00B533E4" w:rsidRDefault="00B533E4" w:rsidP="00B533E4">
      <w:pPr>
        <w:ind w:firstLine="708"/>
        <w:jc w:val="both"/>
        <w:rPr>
          <w:lang w:eastAsia="uk-UA"/>
        </w:rPr>
      </w:pPr>
      <w:r w:rsidRPr="00B533E4">
        <w:rPr>
          <w:color w:val="000000"/>
          <w:sz w:val="28"/>
          <w:szCs w:val="28"/>
          <w:lang w:eastAsia="uk-UA"/>
        </w:rPr>
        <w:t>На основі квартальних звітів про виконання місцевого бюджету  проведено аналіз виконання доходної та видаткової частини бюджету, підготовлено пояснюючі та  додатки до рішень міської ради про виконання бюджету за відповідні періоди.</w:t>
      </w:r>
    </w:p>
    <w:p w14:paraId="38398AF9" w14:textId="77777777" w:rsidR="00B533E4" w:rsidRPr="00B533E4" w:rsidRDefault="00B533E4" w:rsidP="00B533E4">
      <w:pPr>
        <w:ind w:firstLine="708"/>
        <w:jc w:val="both"/>
        <w:rPr>
          <w:lang w:eastAsia="uk-UA"/>
        </w:rPr>
      </w:pPr>
      <w:r w:rsidRPr="00B533E4">
        <w:rPr>
          <w:color w:val="000000"/>
          <w:sz w:val="28"/>
          <w:szCs w:val="28"/>
          <w:lang w:eastAsia="uk-UA"/>
        </w:rPr>
        <w:lastRenderedPageBreak/>
        <w:t xml:space="preserve">Підготовлено та подано щомісячно до </w:t>
      </w:r>
      <w:proofErr w:type="spellStart"/>
      <w:r w:rsidRPr="00B533E4">
        <w:rPr>
          <w:color w:val="000000"/>
          <w:sz w:val="28"/>
          <w:szCs w:val="28"/>
          <w:lang w:eastAsia="uk-UA"/>
        </w:rPr>
        <w:t>Славутського</w:t>
      </w:r>
      <w:proofErr w:type="spellEnd"/>
      <w:r w:rsidRPr="00B533E4">
        <w:rPr>
          <w:color w:val="000000"/>
          <w:sz w:val="28"/>
          <w:szCs w:val="28"/>
          <w:lang w:eastAsia="uk-UA"/>
        </w:rPr>
        <w:t xml:space="preserve"> УДКСУ касового плану виконання бюджету (розрахунок в необхідності отримання позик).</w:t>
      </w:r>
    </w:p>
    <w:p w14:paraId="12953213" w14:textId="77777777" w:rsidR="00B533E4" w:rsidRPr="00B533E4" w:rsidRDefault="00B533E4" w:rsidP="00B533E4">
      <w:pPr>
        <w:ind w:firstLine="708"/>
        <w:jc w:val="both"/>
        <w:rPr>
          <w:lang w:eastAsia="uk-UA"/>
        </w:rPr>
      </w:pPr>
      <w:r w:rsidRPr="00B533E4">
        <w:rPr>
          <w:color w:val="000000"/>
          <w:sz w:val="28"/>
          <w:szCs w:val="28"/>
          <w:lang w:eastAsia="uk-UA"/>
        </w:rPr>
        <w:t>Здано квартальні звіти про виконання бюджету м. Славута до обласного Департаменту фінансів з пояснювальною запискою в частині доходів та видатків місцевого бюджету, кредиторської заборгованості та фінансування.</w:t>
      </w:r>
    </w:p>
    <w:p w14:paraId="00AEBE8D" w14:textId="77777777" w:rsidR="00B533E4" w:rsidRPr="00B533E4" w:rsidRDefault="00B533E4" w:rsidP="00B533E4">
      <w:pPr>
        <w:ind w:firstLine="708"/>
        <w:jc w:val="both"/>
        <w:rPr>
          <w:lang w:eastAsia="uk-UA"/>
        </w:rPr>
      </w:pPr>
      <w:r w:rsidRPr="00B533E4">
        <w:rPr>
          <w:color w:val="000000"/>
          <w:sz w:val="28"/>
          <w:szCs w:val="28"/>
          <w:lang w:eastAsia="uk-UA"/>
        </w:rPr>
        <w:t xml:space="preserve">Здано звіт про виконання бюджету </w:t>
      </w:r>
      <w:proofErr w:type="spellStart"/>
      <w:r w:rsidRPr="00B533E4">
        <w:rPr>
          <w:color w:val="000000"/>
          <w:sz w:val="28"/>
          <w:szCs w:val="28"/>
          <w:lang w:eastAsia="uk-UA"/>
        </w:rPr>
        <w:t>Славутської</w:t>
      </w:r>
      <w:proofErr w:type="spellEnd"/>
      <w:r w:rsidRPr="00B533E4">
        <w:rPr>
          <w:color w:val="000000"/>
          <w:sz w:val="28"/>
          <w:szCs w:val="28"/>
          <w:lang w:eastAsia="uk-UA"/>
        </w:rPr>
        <w:t xml:space="preserve"> міської територіальної громади за 202</w:t>
      </w:r>
      <w:r w:rsidRPr="00B533E4">
        <w:rPr>
          <w:color w:val="000000"/>
          <w:sz w:val="28"/>
          <w:szCs w:val="28"/>
          <w:lang w:val="ru-RU" w:eastAsia="uk-UA"/>
        </w:rPr>
        <w:t>4</w:t>
      </w:r>
      <w:r w:rsidRPr="00B533E4">
        <w:rPr>
          <w:color w:val="000000"/>
          <w:sz w:val="28"/>
          <w:szCs w:val="28"/>
          <w:lang w:eastAsia="uk-UA"/>
        </w:rPr>
        <w:t xml:space="preserve"> рік до Департаменту фінансів з додатками, пояснювальною запискою та звітом по мережі.</w:t>
      </w:r>
    </w:p>
    <w:p w14:paraId="4AD0CAD0" w14:textId="77777777" w:rsidR="00B533E4" w:rsidRPr="00B533E4" w:rsidRDefault="00B533E4" w:rsidP="00B533E4">
      <w:pPr>
        <w:ind w:firstLine="708"/>
        <w:jc w:val="both"/>
        <w:rPr>
          <w:lang w:eastAsia="uk-UA"/>
        </w:rPr>
      </w:pPr>
      <w:r w:rsidRPr="00B533E4">
        <w:rPr>
          <w:color w:val="000000"/>
          <w:sz w:val="28"/>
          <w:szCs w:val="28"/>
          <w:lang w:eastAsia="uk-UA"/>
        </w:rPr>
        <w:t>Щоденно протягом року здійснювався контроль за надходженням висновків та повідомлень територіального органу Державної фіскальної служби на здійснення повернень коштів.</w:t>
      </w:r>
    </w:p>
    <w:p w14:paraId="4701721E" w14:textId="77777777" w:rsidR="00B533E4" w:rsidRPr="00B533E4" w:rsidRDefault="00B533E4" w:rsidP="00B533E4">
      <w:pPr>
        <w:ind w:firstLine="708"/>
        <w:jc w:val="both"/>
        <w:rPr>
          <w:lang w:eastAsia="uk-UA"/>
        </w:rPr>
      </w:pPr>
      <w:r w:rsidRPr="00B533E4">
        <w:rPr>
          <w:color w:val="000000"/>
          <w:sz w:val="28"/>
          <w:szCs w:val="28"/>
          <w:lang w:eastAsia="uk-UA"/>
        </w:rPr>
        <w:t>Надано допомогу розпорядникам бюджетних коштів щодо інсталяції, функціонування програмного забезпечення та комп’ютерної техніки.</w:t>
      </w:r>
    </w:p>
    <w:p w14:paraId="1D83C510" w14:textId="77777777" w:rsidR="00B533E4" w:rsidRPr="00B533E4" w:rsidRDefault="00B533E4" w:rsidP="00B533E4">
      <w:pPr>
        <w:ind w:firstLine="708"/>
        <w:jc w:val="both"/>
        <w:rPr>
          <w:lang w:eastAsia="uk-UA"/>
        </w:rPr>
      </w:pPr>
      <w:r w:rsidRPr="00B533E4">
        <w:rPr>
          <w:color w:val="000000"/>
          <w:sz w:val="28"/>
          <w:szCs w:val="28"/>
          <w:lang w:eastAsia="uk-UA"/>
        </w:rPr>
        <w:t>Подано щомісячно інформації до обласного Департаменту фінансів щодо залишків коштів на рахунках місцевого бюджету.</w:t>
      </w:r>
    </w:p>
    <w:p w14:paraId="632BBA52" w14:textId="0C276112" w:rsidR="00B533E4" w:rsidRPr="00B533E4" w:rsidRDefault="00B533E4" w:rsidP="00B533E4">
      <w:pPr>
        <w:ind w:firstLine="708"/>
        <w:jc w:val="both"/>
        <w:rPr>
          <w:lang w:eastAsia="uk-UA"/>
        </w:rPr>
      </w:pPr>
      <w:r w:rsidRPr="00B533E4">
        <w:rPr>
          <w:color w:val="000000"/>
          <w:sz w:val="28"/>
          <w:szCs w:val="28"/>
          <w:lang w:eastAsia="uk-UA"/>
        </w:rPr>
        <w:t>Подано</w:t>
      </w:r>
      <w:r w:rsidR="006C25E5">
        <w:rPr>
          <w:color w:val="000000"/>
          <w:sz w:val="28"/>
          <w:szCs w:val="28"/>
          <w:lang w:eastAsia="uk-UA"/>
        </w:rPr>
        <w:t xml:space="preserve"> </w:t>
      </w:r>
      <w:r w:rsidRPr="00B533E4">
        <w:rPr>
          <w:color w:val="000000"/>
          <w:sz w:val="28"/>
          <w:szCs w:val="28"/>
          <w:lang w:eastAsia="uk-UA"/>
        </w:rPr>
        <w:t>щоквартальні  інформації щодо використання коштів природоохоронного фонду до Департаменту фінансів Хмельницької ОВА.</w:t>
      </w:r>
    </w:p>
    <w:p w14:paraId="1F97CEE2" w14:textId="77777777" w:rsidR="00B533E4" w:rsidRPr="00B533E4" w:rsidRDefault="00B533E4" w:rsidP="00B533E4">
      <w:pPr>
        <w:ind w:firstLine="708"/>
        <w:jc w:val="both"/>
        <w:rPr>
          <w:lang w:eastAsia="uk-UA"/>
        </w:rPr>
      </w:pPr>
      <w:r w:rsidRPr="00B533E4">
        <w:rPr>
          <w:color w:val="000000"/>
          <w:sz w:val="28"/>
          <w:szCs w:val="28"/>
          <w:lang w:eastAsia="uk-UA"/>
        </w:rPr>
        <w:t>Проведено планування, уточнення та здійснення видатків по кошторису міськфінуправління.</w:t>
      </w:r>
    </w:p>
    <w:p w14:paraId="1DE86794" w14:textId="77777777" w:rsidR="00B533E4" w:rsidRPr="00B533E4" w:rsidRDefault="00B533E4" w:rsidP="00B533E4">
      <w:pPr>
        <w:ind w:firstLine="708"/>
        <w:jc w:val="both"/>
        <w:rPr>
          <w:lang w:eastAsia="uk-UA"/>
        </w:rPr>
      </w:pPr>
      <w:r w:rsidRPr="00B533E4">
        <w:rPr>
          <w:color w:val="000000"/>
          <w:sz w:val="28"/>
          <w:szCs w:val="28"/>
          <w:lang w:eastAsia="uk-UA"/>
        </w:rPr>
        <w:t xml:space="preserve">Підготовлено та здано місячні, квартальні та річний звіт до </w:t>
      </w:r>
      <w:proofErr w:type="spellStart"/>
      <w:r w:rsidRPr="00B533E4">
        <w:rPr>
          <w:color w:val="000000"/>
          <w:sz w:val="28"/>
          <w:szCs w:val="28"/>
          <w:lang w:eastAsia="uk-UA"/>
        </w:rPr>
        <w:t>Славутського</w:t>
      </w:r>
      <w:proofErr w:type="spellEnd"/>
      <w:r w:rsidRPr="00B533E4">
        <w:rPr>
          <w:color w:val="000000"/>
          <w:sz w:val="28"/>
          <w:szCs w:val="28"/>
          <w:lang w:eastAsia="uk-UA"/>
        </w:rPr>
        <w:t xml:space="preserve"> УДКСУ про використання бюджетних коштів та по бюджетній заборгованості Фінансовим управлінням Виконавчого комітету міської ради.</w:t>
      </w:r>
    </w:p>
    <w:p w14:paraId="77DA6A6F" w14:textId="77777777" w:rsidR="00B533E4" w:rsidRPr="00B533E4" w:rsidRDefault="00B533E4" w:rsidP="00B533E4">
      <w:pPr>
        <w:jc w:val="both"/>
        <w:rPr>
          <w:lang w:eastAsia="uk-UA"/>
        </w:rPr>
      </w:pPr>
      <w:r w:rsidRPr="00B533E4">
        <w:rPr>
          <w:color w:val="000000"/>
          <w:sz w:val="28"/>
          <w:szCs w:val="28"/>
          <w:lang w:eastAsia="uk-UA"/>
        </w:rPr>
        <w:t xml:space="preserve">           Підготовлено та здано місячні, квартальні та річні звіти до Пенсійного фонду, </w:t>
      </w:r>
      <w:proofErr w:type="spellStart"/>
      <w:r w:rsidRPr="00B533E4">
        <w:rPr>
          <w:color w:val="000000"/>
          <w:sz w:val="28"/>
          <w:szCs w:val="28"/>
          <w:lang w:eastAsia="uk-UA"/>
        </w:rPr>
        <w:t>Славутської</w:t>
      </w:r>
      <w:proofErr w:type="spellEnd"/>
      <w:r w:rsidRPr="00B533E4">
        <w:rPr>
          <w:color w:val="000000"/>
          <w:sz w:val="28"/>
          <w:szCs w:val="28"/>
          <w:lang w:eastAsia="uk-UA"/>
        </w:rPr>
        <w:t xml:space="preserve"> ОДПІ, Фонду зайнятості, фонду ФСС з ТВП.</w:t>
      </w:r>
    </w:p>
    <w:p w14:paraId="11322415" w14:textId="77777777" w:rsidR="00B533E4" w:rsidRPr="00B533E4" w:rsidRDefault="00B533E4" w:rsidP="00B533E4">
      <w:pPr>
        <w:ind w:firstLine="708"/>
        <w:jc w:val="both"/>
        <w:rPr>
          <w:lang w:eastAsia="uk-UA"/>
        </w:rPr>
      </w:pPr>
      <w:r w:rsidRPr="00B533E4">
        <w:rPr>
          <w:color w:val="000000"/>
          <w:sz w:val="28"/>
          <w:szCs w:val="28"/>
          <w:lang w:eastAsia="uk-UA"/>
        </w:rPr>
        <w:t>Подано щоквартальні інформації до обласного Департаменту фінансів по працівниках фінансового управління, щодо підвищення кваліфікації, та кількісного  складу працівників управління.</w:t>
      </w:r>
    </w:p>
    <w:p w14:paraId="4B9EE191" w14:textId="77777777" w:rsidR="00B533E4" w:rsidRPr="00B533E4" w:rsidRDefault="00B533E4" w:rsidP="00B533E4">
      <w:pPr>
        <w:ind w:firstLine="708"/>
        <w:jc w:val="both"/>
        <w:rPr>
          <w:lang w:eastAsia="uk-UA"/>
        </w:rPr>
      </w:pPr>
      <w:r w:rsidRPr="00B533E4">
        <w:rPr>
          <w:color w:val="000000"/>
          <w:sz w:val="28"/>
          <w:szCs w:val="28"/>
          <w:lang w:eastAsia="uk-UA"/>
        </w:rPr>
        <w:t>Щоквартальне внесення інформацій до Є-дата.</w:t>
      </w:r>
    </w:p>
    <w:p w14:paraId="29404A66" w14:textId="77777777" w:rsidR="00B533E4" w:rsidRPr="00B533E4" w:rsidRDefault="00B533E4" w:rsidP="00B533E4">
      <w:pPr>
        <w:ind w:firstLine="708"/>
        <w:jc w:val="both"/>
        <w:rPr>
          <w:lang w:eastAsia="uk-UA"/>
        </w:rPr>
      </w:pPr>
      <w:r w:rsidRPr="00B533E4">
        <w:rPr>
          <w:color w:val="000000"/>
          <w:sz w:val="28"/>
          <w:szCs w:val="28"/>
          <w:lang w:eastAsia="uk-UA"/>
        </w:rPr>
        <w:t>Проводилась кадрова робота (формування кадрового резерву, інформації по особовому складу, інформації щодо проходження підвищення кваліфікації, проведення щорічної оцінки, атестації, робота з особовими справами).</w:t>
      </w:r>
    </w:p>
    <w:p w14:paraId="2272F2EA" w14:textId="77777777" w:rsidR="00B533E4" w:rsidRPr="00B533E4" w:rsidRDefault="00B533E4" w:rsidP="00B533E4">
      <w:pPr>
        <w:ind w:firstLine="708"/>
        <w:jc w:val="both"/>
        <w:rPr>
          <w:lang w:eastAsia="uk-UA"/>
        </w:rPr>
      </w:pPr>
      <w:r w:rsidRPr="00B533E4">
        <w:rPr>
          <w:color w:val="000000"/>
          <w:sz w:val="28"/>
          <w:szCs w:val="28"/>
          <w:lang w:eastAsia="uk-UA"/>
        </w:rPr>
        <w:t>Забезпечено в повному обсязі документообіг в установі (реєстрація вхідної та вихідної документації, оформлення документів для зберігання та здачі в архів, оформлення документів на списання).</w:t>
      </w:r>
    </w:p>
    <w:p w14:paraId="1FBDCC7E" w14:textId="77777777" w:rsidR="006C25E5" w:rsidRPr="00B533E4" w:rsidRDefault="006C25E5" w:rsidP="00B533E4">
      <w:pPr>
        <w:rPr>
          <w:lang w:eastAsia="uk-UA"/>
        </w:rPr>
      </w:pPr>
    </w:p>
    <w:p w14:paraId="7C5933DD" w14:textId="77777777" w:rsidR="002523C3" w:rsidRPr="00AD6685" w:rsidRDefault="002613B7" w:rsidP="003D708A">
      <w:pPr>
        <w:ind w:left="720"/>
        <w:jc w:val="center"/>
        <w:rPr>
          <w:b/>
          <w:bCs/>
          <w:sz w:val="28"/>
          <w:szCs w:val="28"/>
        </w:rPr>
      </w:pPr>
      <w:r w:rsidRPr="00AD6685">
        <w:rPr>
          <w:b/>
          <w:bCs/>
          <w:sz w:val="28"/>
          <w:szCs w:val="28"/>
        </w:rPr>
        <w:t>Управління соціального захисту населення</w:t>
      </w:r>
    </w:p>
    <w:p w14:paraId="0527AA96" w14:textId="77777777" w:rsidR="00A6423A" w:rsidRPr="00AD6685" w:rsidRDefault="002613B7" w:rsidP="003D708A">
      <w:pPr>
        <w:ind w:left="720"/>
        <w:jc w:val="center"/>
        <w:rPr>
          <w:color w:val="000000"/>
          <w:sz w:val="28"/>
          <w:szCs w:val="28"/>
        </w:rPr>
      </w:pPr>
      <w:r w:rsidRPr="00AD6685">
        <w:rPr>
          <w:b/>
          <w:bCs/>
          <w:sz w:val="28"/>
          <w:szCs w:val="28"/>
        </w:rPr>
        <w:t xml:space="preserve">Виконавчого комітету </w:t>
      </w:r>
      <w:proofErr w:type="spellStart"/>
      <w:r w:rsidRPr="00AD6685">
        <w:rPr>
          <w:b/>
          <w:bCs/>
          <w:sz w:val="28"/>
          <w:szCs w:val="28"/>
        </w:rPr>
        <w:t>Славутської</w:t>
      </w:r>
      <w:proofErr w:type="spellEnd"/>
      <w:r w:rsidRPr="00AD6685">
        <w:rPr>
          <w:b/>
          <w:bCs/>
          <w:sz w:val="28"/>
          <w:szCs w:val="28"/>
        </w:rPr>
        <w:t xml:space="preserve"> міської ради</w:t>
      </w:r>
    </w:p>
    <w:p w14:paraId="5B1CC574" w14:textId="77777777" w:rsidR="003F6DAA" w:rsidRPr="00605242" w:rsidRDefault="003F6DAA" w:rsidP="003F6DAA">
      <w:pPr>
        <w:ind w:firstLine="720"/>
        <w:jc w:val="both"/>
        <w:rPr>
          <w:color w:val="000000"/>
          <w:sz w:val="28"/>
          <w:szCs w:val="28"/>
        </w:rPr>
      </w:pPr>
      <w:r w:rsidRPr="00605242">
        <w:rPr>
          <w:color w:val="000000"/>
          <w:sz w:val="28"/>
          <w:szCs w:val="28"/>
        </w:rPr>
        <w:t xml:space="preserve">Робота </w:t>
      </w:r>
      <w:r>
        <w:rPr>
          <w:color w:val="000000"/>
          <w:sz w:val="28"/>
          <w:szCs w:val="28"/>
        </w:rPr>
        <w:t>У</w:t>
      </w:r>
      <w:r w:rsidRPr="00605242">
        <w:rPr>
          <w:color w:val="000000"/>
          <w:sz w:val="28"/>
          <w:szCs w:val="28"/>
        </w:rPr>
        <w:t xml:space="preserve">правління соціального захисту населення </w:t>
      </w:r>
      <w:r>
        <w:rPr>
          <w:color w:val="000000"/>
          <w:sz w:val="28"/>
          <w:szCs w:val="28"/>
        </w:rPr>
        <w:t>В</w:t>
      </w:r>
      <w:r w:rsidRPr="00605242">
        <w:rPr>
          <w:color w:val="000000"/>
          <w:sz w:val="28"/>
          <w:szCs w:val="28"/>
        </w:rPr>
        <w:t xml:space="preserve">иконавчого комітету </w:t>
      </w:r>
      <w:proofErr w:type="spellStart"/>
      <w:r w:rsidRPr="00605242">
        <w:rPr>
          <w:color w:val="000000"/>
          <w:sz w:val="28"/>
          <w:szCs w:val="28"/>
        </w:rPr>
        <w:t>Славутської</w:t>
      </w:r>
      <w:proofErr w:type="spellEnd"/>
      <w:r w:rsidRPr="00605242">
        <w:rPr>
          <w:color w:val="000000"/>
          <w:sz w:val="28"/>
          <w:szCs w:val="28"/>
        </w:rPr>
        <w:t xml:space="preserve"> міської ради протягом 2025 року була спрямована на соціальний захист населення та підтримку соціально-вразливих верств населення громади.</w:t>
      </w:r>
    </w:p>
    <w:p w14:paraId="79CFD6B8" w14:textId="77777777" w:rsidR="003F6DAA" w:rsidRPr="00605242" w:rsidRDefault="003F6DAA" w:rsidP="003F6DAA">
      <w:pPr>
        <w:ind w:firstLine="720"/>
        <w:jc w:val="both"/>
        <w:rPr>
          <w:color w:val="000000"/>
          <w:sz w:val="28"/>
          <w:szCs w:val="28"/>
        </w:rPr>
      </w:pPr>
    </w:p>
    <w:p w14:paraId="356D3A0B" w14:textId="77777777" w:rsidR="003F6DAA" w:rsidRPr="00605242" w:rsidRDefault="003F6DAA" w:rsidP="003F6DAA">
      <w:pPr>
        <w:tabs>
          <w:tab w:val="left" w:pos="1620"/>
        </w:tabs>
        <w:ind w:firstLine="540"/>
        <w:jc w:val="center"/>
        <w:outlineLvl w:val="0"/>
        <w:rPr>
          <w:b/>
          <w:color w:val="000000"/>
          <w:sz w:val="28"/>
          <w:szCs w:val="28"/>
        </w:rPr>
      </w:pPr>
      <w:r w:rsidRPr="00605242">
        <w:rPr>
          <w:b/>
          <w:color w:val="000000"/>
          <w:sz w:val="28"/>
          <w:szCs w:val="28"/>
        </w:rPr>
        <w:t>Відділ компенсаційних виплат та соціального забезпечення</w:t>
      </w:r>
    </w:p>
    <w:p w14:paraId="3A5892BC" w14:textId="77777777" w:rsidR="003F6DAA" w:rsidRPr="00605242" w:rsidRDefault="003F6DAA" w:rsidP="003F6DAA">
      <w:pPr>
        <w:ind w:firstLine="567"/>
        <w:jc w:val="both"/>
        <w:rPr>
          <w:color w:val="000000"/>
          <w:sz w:val="28"/>
          <w:szCs w:val="28"/>
        </w:rPr>
      </w:pPr>
      <w:r w:rsidRPr="00605242">
        <w:rPr>
          <w:color w:val="000000"/>
          <w:sz w:val="28"/>
          <w:szCs w:val="28"/>
        </w:rPr>
        <w:t xml:space="preserve">За 2025 рік призначено та </w:t>
      </w:r>
      <w:proofErr w:type="spellStart"/>
      <w:r w:rsidRPr="00605242">
        <w:rPr>
          <w:color w:val="000000"/>
          <w:sz w:val="28"/>
          <w:szCs w:val="28"/>
        </w:rPr>
        <w:t>виплачено</w:t>
      </w:r>
      <w:proofErr w:type="spellEnd"/>
      <w:r w:rsidRPr="00605242">
        <w:rPr>
          <w:color w:val="000000"/>
          <w:sz w:val="28"/>
          <w:szCs w:val="28"/>
        </w:rPr>
        <w:t xml:space="preserve"> держав</w:t>
      </w:r>
      <w:r>
        <w:rPr>
          <w:color w:val="000000"/>
          <w:sz w:val="28"/>
          <w:szCs w:val="28"/>
          <w:lang w:val="ru-RU"/>
        </w:rPr>
        <w:t>них</w:t>
      </w:r>
      <w:r w:rsidRPr="00605242">
        <w:rPr>
          <w:color w:val="000000"/>
          <w:sz w:val="28"/>
          <w:szCs w:val="28"/>
        </w:rPr>
        <w:t xml:space="preserve"> соціальн</w:t>
      </w:r>
      <w:r>
        <w:rPr>
          <w:color w:val="000000"/>
          <w:sz w:val="28"/>
          <w:szCs w:val="28"/>
        </w:rPr>
        <w:t>их</w:t>
      </w:r>
      <w:r w:rsidRPr="00605242">
        <w:rPr>
          <w:color w:val="000000"/>
          <w:sz w:val="28"/>
          <w:szCs w:val="28"/>
        </w:rPr>
        <w:t xml:space="preserve"> допомог</w:t>
      </w:r>
      <w:r>
        <w:rPr>
          <w:color w:val="000000"/>
          <w:sz w:val="28"/>
          <w:szCs w:val="28"/>
        </w:rPr>
        <w:t xml:space="preserve"> </w:t>
      </w:r>
      <w:r w:rsidRPr="00605242">
        <w:rPr>
          <w:color w:val="000000"/>
          <w:sz w:val="28"/>
          <w:szCs w:val="28"/>
        </w:rPr>
        <w:t xml:space="preserve"> для </w:t>
      </w:r>
      <w:r w:rsidRPr="00605242">
        <w:rPr>
          <w:color w:val="000000"/>
          <w:sz w:val="28"/>
          <w:szCs w:val="28"/>
          <w:lang w:val="ru-RU"/>
        </w:rPr>
        <w:t>245</w:t>
      </w:r>
      <w:r w:rsidRPr="00605242">
        <w:rPr>
          <w:color w:val="000000"/>
          <w:sz w:val="28"/>
          <w:szCs w:val="28"/>
        </w:rPr>
        <w:t xml:space="preserve">3 громадян на суму </w:t>
      </w:r>
      <w:r w:rsidRPr="00605242">
        <w:rPr>
          <w:color w:val="000000"/>
          <w:sz w:val="28"/>
          <w:szCs w:val="28"/>
          <w:lang w:val="ru-RU"/>
        </w:rPr>
        <w:t xml:space="preserve">38780,7 </w:t>
      </w:r>
      <w:r w:rsidRPr="00605242">
        <w:rPr>
          <w:color w:val="000000"/>
          <w:sz w:val="28"/>
          <w:szCs w:val="28"/>
        </w:rPr>
        <w:t>тис. грн, а саме:</w:t>
      </w:r>
    </w:p>
    <w:p w14:paraId="73020EDC" w14:textId="77777777" w:rsidR="003F6DAA" w:rsidRPr="00605242" w:rsidRDefault="003F6DAA" w:rsidP="003F6DAA">
      <w:pPr>
        <w:ind w:firstLine="567"/>
        <w:jc w:val="both"/>
        <w:rPr>
          <w:color w:val="000000"/>
          <w:sz w:val="28"/>
          <w:szCs w:val="28"/>
        </w:rPr>
      </w:pPr>
      <w:r w:rsidRPr="00605242">
        <w:rPr>
          <w:color w:val="000000"/>
          <w:sz w:val="28"/>
          <w:szCs w:val="28"/>
        </w:rPr>
        <w:lastRenderedPageBreak/>
        <w:t xml:space="preserve">- допомога у зв’язку з вагітністю і пологами незастрахованим особам - для </w:t>
      </w:r>
      <w:r w:rsidRPr="00605242">
        <w:rPr>
          <w:color w:val="000000"/>
          <w:sz w:val="28"/>
          <w:szCs w:val="28"/>
          <w:lang w:val="ru-RU"/>
        </w:rPr>
        <w:t xml:space="preserve"> 65</w:t>
      </w:r>
      <w:r w:rsidRPr="00605242">
        <w:rPr>
          <w:color w:val="000000"/>
          <w:sz w:val="28"/>
          <w:szCs w:val="28"/>
        </w:rPr>
        <w:t xml:space="preserve"> жінок на суму </w:t>
      </w:r>
      <w:r w:rsidRPr="00605242">
        <w:rPr>
          <w:color w:val="000000"/>
          <w:sz w:val="28"/>
          <w:szCs w:val="28"/>
          <w:lang w:val="ru-RU"/>
        </w:rPr>
        <w:t>195,0</w:t>
      </w:r>
      <w:r w:rsidRPr="00605242">
        <w:rPr>
          <w:color w:val="000000"/>
          <w:sz w:val="28"/>
          <w:szCs w:val="28"/>
        </w:rPr>
        <w:t xml:space="preserve"> тис. грн;</w:t>
      </w:r>
    </w:p>
    <w:p w14:paraId="31010296"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при народженні дитини - для </w:t>
      </w:r>
      <w:r w:rsidRPr="00605242">
        <w:rPr>
          <w:color w:val="000000"/>
          <w:sz w:val="28"/>
          <w:szCs w:val="28"/>
          <w:lang w:val="ru-RU"/>
        </w:rPr>
        <w:t>663</w:t>
      </w:r>
      <w:r w:rsidRPr="00605242">
        <w:rPr>
          <w:color w:val="000000"/>
          <w:sz w:val="28"/>
          <w:szCs w:val="28"/>
        </w:rPr>
        <w:t xml:space="preserve"> осіб на суму </w:t>
      </w:r>
      <w:r w:rsidRPr="00605242">
        <w:rPr>
          <w:color w:val="000000"/>
          <w:sz w:val="28"/>
          <w:szCs w:val="28"/>
          <w:lang w:val="ru-RU"/>
        </w:rPr>
        <w:t>4711,1</w:t>
      </w:r>
      <w:r w:rsidRPr="00605242">
        <w:rPr>
          <w:color w:val="000000"/>
          <w:sz w:val="28"/>
          <w:szCs w:val="28"/>
        </w:rPr>
        <w:t xml:space="preserve"> тис. грн;</w:t>
      </w:r>
    </w:p>
    <w:p w14:paraId="0ECD074B" w14:textId="77777777" w:rsidR="003F6DAA" w:rsidRPr="00605242" w:rsidRDefault="003F6DAA" w:rsidP="003F6DAA">
      <w:pPr>
        <w:ind w:firstLine="567"/>
        <w:jc w:val="both"/>
        <w:rPr>
          <w:color w:val="000000"/>
          <w:sz w:val="28"/>
          <w:szCs w:val="28"/>
        </w:rPr>
      </w:pPr>
      <w:r w:rsidRPr="00605242">
        <w:rPr>
          <w:color w:val="000000"/>
          <w:sz w:val="28"/>
          <w:szCs w:val="28"/>
        </w:rPr>
        <w:t>- допомога при усиновленні дитини –для 3 ос</w:t>
      </w:r>
      <w:r>
        <w:rPr>
          <w:color w:val="000000"/>
          <w:sz w:val="28"/>
          <w:szCs w:val="28"/>
        </w:rPr>
        <w:t xml:space="preserve">іб </w:t>
      </w:r>
      <w:r w:rsidRPr="00605242">
        <w:rPr>
          <w:color w:val="000000"/>
          <w:sz w:val="28"/>
          <w:szCs w:val="28"/>
        </w:rPr>
        <w:t xml:space="preserve">на суму </w:t>
      </w:r>
      <w:r w:rsidRPr="00605242">
        <w:rPr>
          <w:color w:val="000000"/>
          <w:sz w:val="28"/>
          <w:szCs w:val="28"/>
          <w:lang w:val="ru-RU"/>
        </w:rPr>
        <w:t>21,5</w:t>
      </w:r>
      <w:r w:rsidRPr="00605242">
        <w:rPr>
          <w:color w:val="000000"/>
          <w:sz w:val="28"/>
          <w:szCs w:val="28"/>
        </w:rPr>
        <w:t xml:space="preserve"> тис. грн;</w:t>
      </w:r>
    </w:p>
    <w:p w14:paraId="6A9D70B5" w14:textId="77777777" w:rsidR="003F6DAA" w:rsidRPr="00605242" w:rsidRDefault="003F6DAA" w:rsidP="003F6DAA">
      <w:pPr>
        <w:ind w:firstLine="567"/>
        <w:jc w:val="both"/>
        <w:rPr>
          <w:color w:val="000000"/>
          <w:sz w:val="28"/>
          <w:szCs w:val="28"/>
        </w:rPr>
      </w:pPr>
      <w:r w:rsidRPr="00605242">
        <w:rPr>
          <w:color w:val="000000"/>
          <w:sz w:val="28"/>
          <w:szCs w:val="28"/>
        </w:rPr>
        <w:t>- допомога на дітей, над якими встановлено опіку чи піклування - для 3</w:t>
      </w:r>
      <w:r w:rsidRPr="00605242">
        <w:rPr>
          <w:color w:val="000000"/>
          <w:sz w:val="28"/>
          <w:szCs w:val="28"/>
          <w:lang w:val="ru-RU"/>
        </w:rPr>
        <w:t>2</w:t>
      </w:r>
      <w:r w:rsidRPr="00605242">
        <w:rPr>
          <w:color w:val="000000"/>
          <w:sz w:val="28"/>
          <w:szCs w:val="28"/>
        </w:rPr>
        <w:t xml:space="preserve"> осіб на суму </w:t>
      </w:r>
      <w:r w:rsidRPr="00605242">
        <w:rPr>
          <w:color w:val="000000"/>
          <w:sz w:val="28"/>
          <w:szCs w:val="28"/>
          <w:lang w:val="ru-RU"/>
        </w:rPr>
        <w:t>1570,3</w:t>
      </w:r>
      <w:r w:rsidRPr="00605242">
        <w:rPr>
          <w:color w:val="000000"/>
          <w:sz w:val="28"/>
          <w:szCs w:val="28"/>
        </w:rPr>
        <w:t xml:space="preserve"> тис. грн;</w:t>
      </w:r>
    </w:p>
    <w:p w14:paraId="34F9ACE4"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дітей одиноким матерям - для </w:t>
      </w:r>
      <w:r w:rsidRPr="00605242">
        <w:rPr>
          <w:color w:val="000000"/>
          <w:sz w:val="28"/>
          <w:szCs w:val="28"/>
          <w:lang w:val="ru-RU"/>
        </w:rPr>
        <w:t>31</w:t>
      </w:r>
      <w:r w:rsidRPr="00605242">
        <w:rPr>
          <w:color w:val="000000"/>
          <w:sz w:val="28"/>
          <w:szCs w:val="28"/>
        </w:rPr>
        <w:t xml:space="preserve"> осіб на суму 1</w:t>
      </w:r>
      <w:r w:rsidRPr="00605242">
        <w:rPr>
          <w:color w:val="000000"/>
          <w:sz w:val="28"/>
          <w:szCs w:val="28"/>
          <w:lang w:val="ru-RU"/>
        </w:rPr>
        <w:t>44,4</w:t>
      </w:r>
      <w:r w:rsidRPr="00605242">
        <w:rPr>
          <w:color w:val="000000"/>
          <w:sz w:val="28"/>
          <w:szCs w:val="28"/>
        </w:rPr>
        <w:t xml:space="preserve"> тис. грн;</w:t>
      </w:r>
    </w:p>
    <w:p w14:paraId="696A7833" w14:textId="77777777" w:rsidR="003F6DAA" w:rsidRPr="00605242" w:rsidRDefault="003F6DAA" w:rsidP="003F6DAA">
      <w:pPr>
        <w:ind w:firstLine="567"/>
        <w:jc w:val="both"/>
        <w:rPr>
          <w:color w:val="000000"/>
          <w:sz w:val="28"/>
          <w:szCs w:val="28"/>
        </w:rPr>
      </w:pPr>
      <w:r w:rsidRPr="00605242">
        <w:rPr>
          <w:color w:val="000000"/>
          <w:sz w:val="28"/>
          <w:szCs w:val="28"/>
        </w:rPr>
        <w:t xml:space="preserve">- тимчасова державна допомога дітям, батьки яких ухиляються від сплати аліментів -для </w:t>
      </w:r>
      <w:r w:rsidRPr="00605242">
        <w:rPr>
          <w:color w:val="000000"/>
          <w:sz w:val="28"/>
          <w:szCs w:val="28"/>
          <w:lang w:val="ru-RU"/>
        </w:rPr>
        <w:t>17</w:t>
      </w:r>
      <w:r w:rsidRPr="00605242">
        <w:rPr>
          <w:color w:val="000000"/>
          <w:sz w:val="28"/>
          <w:szCs w:val="28"/>
        </w:rPr>
        <w:t xml:space="preserve"> осіб на суму </w:t>
      </w:r>
      <w:r w:rsidRPr="00605242">
        <w:rPr>
          <w:color w:val="000000"/>
          <w:sz w:val="28"/>
          <w:szCs w:val="28"/>
          <w:lang w:val="ru-RU"/>
        </w:rPr>
        <w:t>278,6</w:t>
      </w:r>
      <w:r w:rsidRPr="00605242">
        <w:rPr>
          <w:color w:val="000000"/>
          <w:sz w:val="28"/>
          <w:szCs w:val="28"/>
        </w:rPr>
        <w:t xml:space="preserve"> тис. грн;</w:t>
      </w:r>
    </w:p>
    <w:p w14:paraId="34922068"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малозабезпеченим сім'ям - для </w:t>
      </w:r>
      <w:r w:rsidRPr="00605242">
        <w:rPr>
          <w:color w:val="000000"/>
          <w:sz w:val="28"/>
          <w:szCs w:val="28"/>
          <w:lang w:val="ru-RU"/>
        </w:rPr>
        <w:t xml:space="preserve">193 </w:t>
      </w:r>
      <w:r w:rsidRPr="00605242">
        <w:rPr>
          <w:color w:val="000000"/>
          <w:sz w:val="28"/>
          <w:szCs w:val="28"/>
        </w:rPr>
        <w:t xml:space="preserve">осіб на суму </w:t>
      </w:r>
      <w:r w:rsidRPr="00605242">
        <w:rPr>
          <w:color w:val="000000"/>
          <w:sz w:val="28"/>
          <w:szCs w:val="28"/>
          <w:lang w:val="ru-RU"/>
        </w:rPr>
        <w:t>6559,0</w:t>
      </w:r>
      <w:r w:rsidRPr="00605242">
        <w:rPr>
          <w:color w:val="000000"/>
          <w:sz w:val="28"/>
          <w:szCs w:val="28"/>
        </w:rPr>
        <w:t xml:space="preserve"> тис. грн;</w:t>
      </w:r>
    </w:p>
    <w:p w14:paraId="64F2147D" w14:textId="77777777" w:rsidR="003F6DAA" w:rsidRPr="00605242" w:rsidRDefault="003F6DAA" w:rsidP="003F6DAA">
      <w:pPr>
        <w:ind w:firstLine="567"/>
        <w:jc w:val="both"/>
        <w:rPr>
          <w:color w:val="000000"/>
          <w:sz w:val="28"/>
          <w:szCs w:val="28"/>
        </w:rPr>
      </w:pPr>
      <w:r w:rsidRPr="00605242">
        <w:rPr>
          <w:color w:val="000000"/>
          <w:sz w:val="28"/>
          <w:szCs w:val="28"/>
        </w:rPr>
        <w:t>- допомога особам з інвалідністю з дитинства і дітям з інвалідністю - для 513 осіб на суму 9716,1 тис. грн;</w:t>
      </w:r>
    </w:p>
    <w:p w14:paraId="3608F007" w14:textId="77777777" w:rsidR="003F6DAA" w:rsidRPr="00605242" w:rsidRDefault="003F6DAA" w:rsidP="003F6DAA">
      <w:pPr>
        <w:ind w:firstLine="567"/>
        <w:jc w:val="both"/>
        <w:rPr>
          <w:color w:val="000000"/>
          <w:sz w:val="28"/>
          <w:szCs w:val="28"/>
        </w:rPr>
      </w:pPr>
      <w:r w:rsidRPr="00605242">
        <w:rPr>
          <w:color w:val="000000"/>
          <w:sz w:val="28"/>
          <w:szCs w:val="28"/>
        </w:rPr>
        <w:t xml:space="preserve">- соціальна допомога на дітей-сиріт та дітей, позбавлених батьківського піклування, грошового забезпечення батькам-вихователям і прийомним батькам - для 1 сім’ї на суму </w:t>
      </w:r>
      <w:r w:rsidRPr="00605242">
        <w:rPr>
          <w:color w:val="000000"/>
          <w:sz w:val="28"/>
          <w:szCs w:val="28"/>
          <w:lang w:val="ru-RU"/>
        </w:rPr>
        <w:t>228,0</w:t>
      </w:r>
      <w:r w:rsidRPr="00605242">
        <w:rPr>
          <w:color w:val="000000"/>
          <w:sz w:val="28"/>
          <w:szCs w:val="28"/>
        </w:rPr>
        <w:t xml:space="preserve"> тис. грн;</w:t>
      </w:r>
    </w:p>
    <w:p w14:paraId="0FED169C"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догляд за особою з інвалідністю I чи II групи внаслідок психічного розладу - для </w:t>
      </w:r>
      <w:r w:rsidRPr="00605242">
        <w:rPr>
          <w:color w:val="000000"/>
          <w:sz w:val="28"/>
          <w:szCs w:val="28"/>
          <w:lang w:val="ru-RU"/>
        </w:rPr>
        <w:t>68</w:t>
      </w:r>
      <w:r w:rsidRPr="00605242">
        <w:rPr>
          <w:color w:val="000000"/>
          <w:sz w:val="28"/>
          <w:szCs w:val="28"/>
        </w:rPr>
        <w:t xml:space="preserve"> осіб на суму </w:t>
      </w:r>
      <w:r w:rsidRPr="00605242">
        <w:rPr>
          <w:color w:val="000000"/>
          <w:sz w:val="28"/>
          <w:szCs w:val="28"/>
          <w:lang w:val="ru-RU"/>
        </w:rPr>
        <w:t>1251,1</w:t>
      </w:r>
      <w:r w:rsidRPr="00605242">
        <w:rPr>
          <w:color w:val="000000"/>
          <w:sz w:val="28"/>
          <w:szCs w:val="28"/>
        </w:rPr>
        <w:t xml:space="preserve"> тис. грн;</w:t>
      </w:r>
    </w:p>
    <w:p w14:paraId="15891EE3"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особам, які не мають права на пенсію та особам з інвалідністю - для </w:t>
      </w:r>
      <w:r w:rsidRPr="00605242">
        <w:rPr>
          <w:color w:val="000000"/>
          <w:sz w:val="28"/>
          <w:szCs w:val="28"/>
          <w:lang w:val="ru-RU"/>
        </w:rPr>
        <w:t>214</w:t>
      </w:r>
      <w:r w:rsidRPr="00605242">
        <w:rPr>
          <w:color w:val="000000"/>
          <w:sz w:val="28"/>
          <w:szCs w:val="28"/>
        </w:rPr>
        <w:t xml:space="preserve"> осіб на суму </w:t>
      </w:r>
      <w:r w:rsidRPr="00605242">
        <w:rPr>
          <w:color w:val="000000"/>
          <w:sz w:val="28"/>
          <w:szCs w:val="28"/>
          <w:lang w:val="ru-RU"/>
        </w:rPr>
        <w:t>3263,8</w:t>
      </w:r>
      <w:r w:rsidRPr="00605242">
        <w:rPr>
          <w:color w:val="000000"/>
          <w:sz w:val="28"/>
          <w:szCs w:val="28"/>
        </w:rPr>
        <w:t xml:space="preserve"> тис. грн;</w:t>
      </w:r>
    </w:p>
    <w:p w14:paraId="4872B77E" w14:textId="77777777" w:rsidR="003F6DAA" w:rsidRPr="00605242" w:rsidRDefault="003F6DAA" w:rsidP="003F6DAA">
      <w:pPr>
        <w:ind w:firstLine="567"/>
        <w:jc w:val="both"/>
        <w:rPr>
          <w:color w:val="000000"/>
          <w:sz w:val="28"/>
          <w:szCs w:val="28"/>
        </w:rPr>
      </w:pPr>
      <w:r w:rsidRPr="00605242">
        <w:rPr>
          <w:color w:val="000000"/>
          <w:sz w:val="28"/>
          <w:szCs w:val="28"/>
        </w:rPr>
        <w:t xml:space="preserve">- тимчасова державна соціальна допомога непрацюючій особі, яка досягла загального пенсійного віку, але не набула права на пенсійну виплату - для </w:t>
      </w:r>
      <w:r w:rsidRPr="00605242">
        <w:rPr>
          <w:color w:val="000000"/>
          <w:sz w:val="28"/>
          <w:szCs w:val="28"/>
          <w:lang w:val="ru-RU"/>
        </w:rPr>
        <w:t>8</w:t>
      </w:r>
      <w:r w:rsidRPr="00605242">
        <w:rPr>
          <w:color w:val="000000"/>
          <w:sz w:val="28"/>
          <w:szCs w:val="28"/>
        </w:rPr>
        <w:t xml:space="preserve"> осіб на суму </w:t>
      </w:r>
      <w:r w:rsidRPr="00605242">
        <w:rPr>
          <w:color w:val="000000"/>
          <w:sz w:val="28"/>
          <w:szCs w:val="28"/>
          <w:lang w:val="ru-RU"/>
        </w:rPr>
        <w:t>53,7</w:t>
      </w:r>
      <w:r w:rsidRPr="00605242">
        <w:rPr>
          <w:color w:val="000000"/>
          <w:sz w:val="28"/>
          <w:szCs w:val="28"/>
        </w:rPr>
        <w:t xml:space="preserve"> тис. грн;</w:t>
      </w:r>
    </w:p>
    <w:p w14:paraId="73F62C1F"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дітей, які виховуються у багатодітних сім'ях - для </w:t>
      </w:r>
      <w:r w:rsidRPr="00605242">
        <w:rPr>
          <w:color w:val="000000"/>
          <w:sz w:val="28"/>
          <w:szCs w:val="28"/>
          <w:lang w:val="ru-RU"/>
        </w:rPr>
        <w:t>251</w:t>
      </w:r>
      <w:r w:rsidRPr="00605242">
        <w:rPr>
          <w:color w:val="000000"/>
          <w:sz w:val="28"/>
          <w:szCs w:val="28"/>
        </w:rPr>
        <w:t xml:space="preserve"> ос</w:t>
      </w:r>
      <w:r>
        <w:rPr>
          <w:color w:val="000000"/>
          <w:sz w:val="28"/>
          <w:szCs w:val="28"/>
        </w:rPr>
        <w:t>оби</w:t>
      </w:r>
      <w:r w:rsidRPr="00605242">
        <w:rPr>
          <w:color w:val="000000"/>
          <w:sz w:val="28"/>
          <w:szCs w:val="28"/>
        </w:rPr>
        <w:t xml:space="preserve"> на суму </w:t>
      </w:r>
      <w:r w:rsidRPr="00605242">
        <w:rPr>
          <w:color w:val="000000"/>
          <w:sz w:val="28"/>
          <w:szCs w:val="28"/>
          <w:lang w:val="ru-RU"/>
        </w:rPr>
        <w:t>3700,2</w:t>
      </w:r>
      <w:r w:rsidRPr="00605242">
        <w:rPr>
          <w:color w:val="000000"/>
          <w:sz w:val="28"/>
          <w:szCs w:val="28"/>
        </w:rPr>
        <w:t xml:space="preserve"> тис. грн;</w:t>
      </w:r>
    </w:p>
    <w:p w14:paraId="460788D0"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на догляд одиноким особам, які досягли 80-річного віку - для </w:t>
      </w:r>
      <w:r w:rsidRPr="00605242">
        <w:rPr>
          <w:color w:val="000000"/>
          <w:sz w:val="28"/>
          <w:szCs w:val="28"/>
          <w:lang w:val="ru-RU"/>
        </w:rPr>
        <w:t>17</w:t>
      </w:r>
      <w:r w:rsidRPr="00605242">
        <w:rPr>
          <w:color w:val="000000"/>
          <w:sz w:val="28"/>
          <w:szCs w:val="28"/>
        </w:rPr>
        <w:t xml:space="preserve"> осіб на суму </w:t>
      </w:r>
      <w:r w:rsidRPr="00605242">
        <w:rPr>
          <w:color w:val="000000"/>
          <w:sz w:val="28"/>
          <w:szCs w:val="28"/>
          <w:lang w:val="ru-RU"/>
        </w:rPr>
        <w:t>93,5</w:t>
      </w:r>
      <w:r w:rsidRPr="00605242">
        <w:rPr>
          <w:color w:val="000000"/>
          <w:sz w:val="28"/>
          <w:szCs w:val="28"/>
        </w:rPr>
        <w:t xml:space="preserve"> тис. грн;</w:t>
      </w:r>
    </w:p>
    <w:p w14:paraId="2A186E9A" w14:textId="77777777" w:rsidR="003F6DAA" w:rsidRPr="00605242" w:rsidRDefault="003F6DAA" w:rsidP="003F6DAA">
      <w:pPr>
        <w:ind w:firstLine="567"/>
        <w:jc w:val="both"/>
        <w:rPr>
          <w:color w:val="000000"/>
          <w:sz w:val="28"/>
          <w:szCs w:val="28"/>
        </w:rPr>
      </w:pPr>
      <w:r w:rsidRPr="00605242">
        <w:rPr>
          <w:color w:val="000000"/>
          <w:sz w:val="28"/>
          <w:szCs w:val="28"/>
        </w:rPr>
        <w:t xml:space="preserve">- адресна допомога внутрішньо переміщеним особам - для </w:t>
      </w:r>
      <w:r w:rsidRPr="00605242">
        <w:rPr>
          <w:color w:val="000000"/>
          <w:sz w:val="28"/>
          <w:szCs w:val="28"/>
          <w:lang w:val="ru-RU"/>
        </w:rPr>
        <w:t>282</w:t>
      </w:r>
      <w:r w:rsidRPr="00605242">
        <w:rPr>
          <w:color w:val="000000"/>
          <w:sz w:val="28"/>
          <w:szCs w:val="28"/>
        </w:rPr>
        <w:t xml:space="preserve"> осіб</w:t>
      </w:r>
      <w:r w:rsidRPr="00605242">
        <w:rPr>
          <w:color w:val="000000"/>
          <w:sz w:val="28"/>
          <w:szCs w:val="28"/>
          <w:lang w:val="ru-RU"/>
        </w:rPr>
        <w:t xml:space="preserve"> </w:t>
      </w:r>
      <w:r w:rsidRPr="00605242">
        <w:rPr>
          <w:color w:val="000000"/>
          <w:sz w:val="28"/>
          <w:szCs w:val="28"/>
        </w:rPr>
        <w:t xml:space="preserve">на суму </w:t>
      </w:r>
      <w:r w:rsidRPr="00605242">
        <w:rPr>
          <w:color w:val="000000"/>
          <w:sz w:val="28"/>
          <w:szCs w:val="28"/>
          <w:lang w:val="ru-RU"/>
        </w:rPr>
        <w:t>6149,0</w:t>
      </w:r>
      <w:r w:rsidRPr="00605242">
        <w:rPr>
          <w:color w:val="000000"/>
          <w:sz w:val="28"/>
          <w:szCs w:val="28"/>
        </w:rPr>
        <w:t xml:space="preserve"> тис. грн;</w:t>
      </w:r>
    </w:p>
    <w:p w14:paraId="0657D806" w14:textId="77777777" w:rsidR="003F6DAA" w:rsidRPr="00605242" w:rsidRDefault="003F6DAA" w:rsidP="003F6DAA">
      <w:pPr>
        <w:ind w:firstLine="567"/>
        <w:jc w:val="both"/>
        <w:rPr>
          <w:color w:val="000000"/>
          <w:sz w:val="28"/>
          <w:szCs w:val="28"/>
        </w:rPr>
      </w:pPr>
      <w:r w:rsidRPr="00605242">
        <w:rPr>
          <w:color w:val="000000"/>
          <w:sz w:val="28"/>
          <w:szCs w:val="28"/>
        </w:rPr>
        <w:t xml:space="preserve">- допомога особі, яка доглядає за хворою дитиною - для </w:t>
      </w:r>
      <w:r w:rsidRPr="00605242">
        <w:rPr>
          <w:color w:val="000000"/>
          <w:sz w:val="28"/>
          <w:szCs w:val="28"/>
          <w:lang w:val="ru-RU"/>
        </w:rPr>
        <w:t>6</w:t>
      </w:r>
      <w:r w:rsidRPr="00605242">
        <w:rPr>
          <w:color w:val="000000"/>
          <w:sz w:val="28"/>
          <w:szCs w:val="28"/>
        </w:rPr>
        <w:t xml:space="preserve"> осіб на суму </w:t>
      </w:r>
      <w:r w:rsidRPr="00605242">
        <w:rPr>
          <w:color w:val="000000"/>
          <w:sz w:val="28"/>
          <w:szCs w:val="28"/>
          <w:lang w:val="ru-RU"/>
        </w:rPr>
        <w:t>161,1</w:t>
      </w:r>
      <w:r w:rsidRPr="00605242">
        <w:rPr>
          <w:color w:val="000000"/>
          <w:sz w:val="28"/>
          <w:szCs w:val="28"/>
        </w:rPr>
        <w:t xml:space="preserve"> тис. грн;</w:t>
      </w:r>
    </w:p>
    <w:p w14:paraId="73071BFE" w14:textId="77777777" w:rsidR="003F6DAA" w:rsidRPr="00605242" w:rsidRDefault="003F6DAA" w:rsidP="003F6DAA">
      <w:pPr>
        <w:ind w:firstLine="567"/>
        <w:jc w:val="both"/>
        <w:rPr>
          <w:color w:val="000000"/>
          <w:sz w:val="28"/>
          <w:szCs w:val="28"/>
        </w:rPr>
      </w:pPr>
      <w:r w:rsidRPr="00605242">
        <w:rPr>
          <w:color w:val="000000"/>
          <w:sz w:val="28"/>
          <w:szCs w:val="28"/>
        </w:rPr>
        <w:t xml:space="preserve">- грошова компенсація вартості одноразової натуральної допомоги «пакунок малюка»- для </w:t>
      </w:r>
      <w:r w:rsidRPr="00605242">
        <w:rPr>
          <w:color w:val="000000"/>
          <w:sz w:val="28"/>
          <w:szCs w:val="28"/>
          <w:lang w:val="ru-RU"/>
        </w:rPr>
        <w:t>89</w:t>
      </w:r>
      <w:r w:rsidRPr="00605242">
        <w:rPr>
          <w:color w:val="000000"/>
          <w:sz w:val="28"/>
          <w:szCs w:val="28"/>
        </w:rPr>
        <w:t xml:space="preserve"> осіб  на суму </w:t>
      </w:r>
      <w:r w:rsidRPr="00605242">
        <w:rPr>
          <w:color w:val="000000"/>
          <w:sz w:val="28"/>
          <w:szCs w:val="28"/>
          <w:lang w:val="ru-RU"/>
        </w:rPr>
        <w:t>684,3</w:t>
      </w:r>
      <w:r w:rsidRPr="00605242">
        <w:rPr>
          <w:color w:val="000000"/>
          <w:sz w:val="28"/>
          <w:szCs w:val="28"/>
        </w:rPr>
        <w:t xml:space="preserve"> тис. грн.</w:t>
      </w:r>
    </w:p>
    <w:p w14:paraId="72C9D9DA" w14:textId="77777777" w:rsidR="003F6DAA" w:rsidRPr="00605242" w:rsidRDefault="003F6DAA" w:rsidP="003F6DAA">
      <w:pPr>
        <w:ind w:firstLine="567"/>
        <w:jc w:val="both"/>
        <w:rPr>
          <w:color w:val="000000"/>
          <w:sz w:val="28"/>
          <w:szCs w:val="28"/>
        </w:rPr>
      </w:pPr>
      <w:r w:rsidRPr="00605242">
        <w:rPr>
          <w:color w:val="000000"/>
          <w:sz w:val="28"/>
          <w:szCs w:val="28"/>
        </w:rPr>
        <w:t xml:space="preserve">Призначено та </w:t>
      </w:r>
      <w:proofErr w:type="spellStart"/>
      <w:r w:rsidRPr="00605242">
        <w:rPr>
          <w:color w:val="000000"/>
          <w:sz w:val="28"/>
          <w:szCs w:val="28"/>
        </w:rPr>
        <w:t>виплачено</w:t>
      </w:r>
      <w:proofErr w:type="spellEnd"/>
      <w:r w:rsidRPr="00605242">
        <w:rPr>
          <w:color w:val="000000"/>
          <w:sz w:val="28"/>
          <w:szCs w:val="28"/>
        </w:rPr>
        <w:t xml:space="preserve"> з бюджету </w:t>
      </w:r>
      <w:proofErr w:type="spellStart"/>
      <w:r w:rsidRPr="00605242">
        <w:rPr>
          <w:color w:val="000000"/>
          <w:sz w:val="28"/>
          <w:szCs w:val="28"/>
        </w:rPr>
        <w:t>Славутської</w:t>
      </w:r>
      <w:proofErr w:type="spellEnd"/>
      <w:r w:rsidRPr="00605242">
        <w:rPr>
          <w:color w:val="000000"/>
          <w:sz w:val="28"/>
          <w:szCs w:val="28"/>
        </w:rPr>
        <w:t xml:space="preserve"> міської територіальної громади компенсацію особам, які надають соціальні послуги з догляду- для 64 осіб на суму 1304,5 тис. грн.</w:t>
      </w:r>
    </w:p>
    <w:p w14:paraId="44B786B1" w14:textId="77777777" w:rsidR="003F6DAA" w:rsidRPr="00605242" w:rsidRDefault="003F6DAA" w:rsidP="003F6DAA">
      <w:pPr>
        <w:ind w:firstLine="567"/>
        <w:jc w:val="both"/>
        <w:rPr>
          <w:color w:val="000000"/>
          <w:sz w:val="28"/>
          <w:szCs w:val="28"/>
        </w:rPr>
      </w:pPr>
      <w:r w:rsidRPr="00605242">
        <w:rPr>
          <w:color w:val="000000"/>
          <w:sz w:val="28"/>
          <w:szCs w:val="28"/>
        </w:rPr>
        <w:t>Працівниками відділу у 202</w:t>
      </w:r>
      <w:r w:rsidRPr="00605242">
        <w:rPr>
          <w:color w:val="000000"/>
          <w:sz w:val="28"/>
          <w:szCs w:val="28"/>
          <w:lang w:val="ru-RU"/>
        </w:rPr>
        <w:t>5</w:t>
      </w:r>
      <w:r w:rsidRPr="00605242">
        <w:rPr>
          <w:color w:val="000000"/>
          <w:sz w:val="28"/>
          <w:szCs w:val="28"/>
        </w:rPr>
        <w:t xml:space="preserve"> році здійснено:</w:t>
      </w:r>
    </w:p>
    <w:p w14:paraId="4FB70FF0" w14:textId="77777777" w:rsidR="003F6DAA" w:rsidRPr="00605242" w:rsidRDefault="003F6DAA" w:rsidP="003F6DAA">
      <w:pPr>
        <w:ind w:firstLine="567"/>
        <w:jc w:val="both"/>
        <w:rPr>
          <w:color w:val="000000"/>
          <w:sz w:val="28"/>
          <w:szCs w:val="28"/>
        </w:rPr>
      </w:pPr>
      <w:r w:rsidRPr="00605242">
        <w:rPr>
          <w:color w:val="000000"/>
          <w:sz w:val="28"/>
          <w:szCs w:val="28"/>
        </w:rPr>
        <w:t>- 371</w:t>
      </w:r>
      <w:r w:rsidRPr="00605242">
        <w:rPr>
          <w:color w:val="000000"/>
          <w:sz w:val="28"/>
          <w:szCs w:val="28"/>
          <w:lang w:val="ru-RU"/>
        </w:rPr>
        <w:t xml:space="preserve"> </w:t>
      </w:r>
      <w:r w:rsidRPr="00605242">
        <w:rPr>
          <w:color w:val="000000"/>
          <w:sz w:val="28"/>
          <w:szCs w:val="28"/>
        </w:rPr>
        <w:t>обстеження матеріально-побутових умов домогосподарств</w:t>
      </w:r>
      <w:r w:rsidRPr="00605242">
        <w:rPr>
          <w:color w:val="000000"/>
          <w:sz w:val="28"/>
          <w:szCs w:val="28"/>
          <w:lang w:val="ru-RU"/>
        </w:rPr>
        <w:t xml:space="preserve">| </w:t>
      </w:r>
      <w:r w:rsidRPr="00605242">
        <w:rPr>
          <w:color w:val="000000"/>
          <w:sz w:val="28"/>
          <w:szCs w:val="28"/>
        </w:rPr>
        <w:t>фактичного місця проживання особи для призначення соціальних допомог;</w:t>
      </w:r>
    </w:p>
    <w:p w14:paraId="3CEB49A6" w14:textId="77777777" w:rsidR="003F6DAA" w:rsidRPr="00605242" w:rsidRDefault="003F6DAA" w:rsidP="003F6DAA">
      <w:pPr>
        <w:ind w:firstLine="567"/>
        <w:jc w:val="both"/>
        <w:rPr>
          <w:color w:val="000000"/>
          <w:sz w:val="28"/>
          <w:szCs w:val="28"/>
        </w:rPr>
      </w:pPr>
      <w:r w:rsidRPr="00605242">
        <w:rPr>
          <w:color w:val="000000"/>
          <w:sz w:val="28"/>
          <w:szCs w:val="28"/>
        </w:rPr>
        <w:t>- 49</w:t>
      </w:r>
      <w:r w:rsidRPr="00605242">
        <w:rPr>
          <w:color w:val="000000"/>
          <w:sz w:val="28"/>
          <w:szCs w:val="28"/>
          <w:lang w:val="ru-RU"/>
        </w:rPr>
        <w:t xml:space="preserve"> </w:t>
      </w:r>
      <w:proofErr w:type="spellStart"/>
      <w:r w:rsidRPr="00605242">
        <w:rPr>
          <w:color w:val="000000"/>
          <w:sz w:val="28"/>
          <w:szCs w:val="28"/>
        </w:rPr>
        <w:t>обстежен</w:t>
      </w:r>
      <w:proofErr w:type="spellEnd"/>
      <w:r w:rsidRPr="00605242">
        <w:rPr>
          <w:color w:val="000000"/>
          <w:sz w:val="28"/>
          <w:szCs w:val="28"/>
          <w:lang w:val="ru-RU"/>
        </w:rPr>
        <w:t>ь</w:t>
      </w:r>
      <w:r w:rsidRPr="00605242">
        <w:rPr>
          <w:color w:val="000000"/>
          <w:sz w:val="28"/>
          <w:szCs w:val="28"/>
        </w:rPr>
        <w:t xml:space="preserve"> для підтвердження факту догляду за особою з інвалідністю І чи ІІ групи внаслідок психічного розладу; </w:t>
      </w:r>
    </w:p>
    <w:p w14:paraId="29752884" w14:textId="77777777" w:rsidR="003F6DAA" w:rsidRPr="00605242" w:rsidRDefault="003F6DAA" w:rsidP="003F6DAA">
      <w:pPr>
        <w:ind w:firstLine="567"/>
        <w:jc w:val="both"/>
        <w:rPr>
          <w:color w:val="000000"/>
          <w:sz w:val="28"/>
          <w:szCs w:val="28"/>
        </w:rPr>
      </w:pPr>
      <w:r w:rsidRPr="00605242">
        <w:rPr>
          <w:color w:val="000000"/>
          <w:sz w:val="28"/>
          <w:szCs w:val="28"/>
        </w:rPr>
        <w:t>- 327 обстежень сімей для підтвердження права для призначення/отримання компенсації за надання соціальних послуг;</w:t>
      </w:r>
    </w:p>
    <w:p w14:paraId="0EA0272C" w14:textId="77777777" w:rsidR="003F6DAA" w:rsidRPr="00605242" w:rsidRDefault="003F6DAA" w:rsidP="003F6DAA">
      <w:pPr>
        <w:ind w:firstLine="567"/>
        <w:jc w:val="both"/>
        <w:rPr>
          <w:color w:val="000000"/>
          <w:sz w:val="28"/>
          <w:szCs w:val="28"/>
        </w:rPr>
      </w:pPr>
      <w:r w:rsidRPr="00605242">
        <w:rPr>
          <w:color w:val="000000"/>
          <w:sz w:val="28"/>
          <w:szCs w:val="28"/>
        </w:rPr>
        <w:t xml:space="preserve">-  проведено </w:t>
      </w:r>
      <w:r w:rsidRPr="00605242">
        <w:rPr>
          <w:color w:val="000000"/>
          <w:sz w:val="28"/>
          <w:szCs w:val="28"/>
          <w:lang w:val="ru-RU"/>
        </w:rPr>
        <w:t>388</w:t>
      </w:r>
      <w:r w:rsidRPr="00605242">
        <w:rPr>
          <w:color w:val="000000"/>
          <w:sz w:val="28"/>
          <w:szCs w:val="28"/>
        </w:rPr>
        <w:t xml:space="preserve"> перерахунків допомог у зв’язку з воєнним станом та зміною прожиткового мінімуму.</w:t>
      </w:r>
    </w:p>
    <w:p w14:paraId="310B86F2" w14:textId="77777777" w:rsidR="003F6DAA" w:rsidRPr="00605242" w:rsidRDefault="003F6DAA" w:rsidP="003F6DAA">
      <w:pPr>
        <w:ind w:firstLine="567"/>
        <w:jc w:val="both"/>
        <w:rPr>
          <w:color w:val="000000"/>
          <w:sz w:val="28"/>
          <w:szCs w:val="28"/>
        </w:rPr>
      </w:pPr>
      <w:r w:rsidRPr="00605242">
        <w:rPr>
          <w:color w:val="000000"/>
          <w:sz w:val="28"/>
          <w:szCs w:val="28"/>
        </w:rPr>
        <w:lastRenderedPageBreak/>
        <w:t>Також прийнято 2109 заяв для призначення державних соціальних допомог та житлових  субсидій; підготовлено 39 висновків про результати комплексного визначення індивідуальних потреб ос</w:t>
      </w:r>
      <w:r>
        <w:rPr>
          <w:color w:val="000000"/>
          <w:sz w:val="28"/>
          <w:szCs w:val="28"/>
        </w:rPr>
        <w:t>іб</w:t>
      </w:r>
      <w:r w:rsidRPr="00605242">
        <w:rPr>
          <w:color w:val="000000"/>
          <w:sz w:val="28"/>
          <w:szCs w:val="28"/>
        </w:rPr>
        <w:t>, як</w:t>
      </w:r>
      <w:r>
        <w:rPr>
          <w:color w:val="000000"/>
          <w:sz w:val="28"/>
          <w:szCs w:val="28"/>
        </w:rPr>
        <w:t>і</w:t>
      </w:r>
      <w:r w:rsidRPr="00605242">
        <w:rPr>
          <w:color w:val="000000"/>
          <w:sz w:val="28"/>
          <w:szCs w:val="28"/>
        </w:rPr>
        <w:t xml:space="preserve"> потребу</w:t>
      </w:r>
      <w:r>
        <w:rPr>
          <w:color w:val="000000"/>
          <w:sz w:val="28"/>
          <w:szCs w:val="28"/>
        </w:rPr>
        <w:t>ють</w:t>
      </w:r>
      <w:r w:rsidRPr="00605242">
        <w:rPr>
          <w:color w:val="000000"/>
          <w:sz w:val="28"/>
          <w:szCs w:val="28"/>
        </w:rPr>
        <w:t xml:space="preserve"> надання соціальних послуг з догляду; видано 44 посвідчення особам з інвалідністю та особам  з інвалідністю з дитинства та 406 довідок про отримання (неотримання) соціальної допомоги. </w:t>
      </w:r>
    </w:p>
    <w:p w14:paraId="2244C217" w14:textId="77777777" w:rsidR="003F6DAA" w:rsidRPr="00605242" w:rsidRDefault="003F6DAA" w:rsidP="003F6DAA">
      <w:pPr>
        <w:ind w:firstLine="567"/>
        <w:jc w:val="both"/>
        <w:rPr>
          <w:color w:val="000000"/>
          <w:sz w:val="28"/>
          <w:szCs w:val="28"/>
        </w:rPr>
      </w:pPr>
      <w:r w:rsidRPr="00605242">
        <w:rPr>
          <w:color w:val="000000"/>
          <w:sz w:val="28"/>
          <w:szCs w:val="28"/>
        </w:rPr>
        <w:t xml:space="preserve">Опрацьовано 318 рекомендацій Міністерства фінансів України щодо верифікації правильності надання соціальних допомог, відповідно до яких виявлено 6 </w:t>
      </w:r>
      <w:proofErr w:type="spellStart"/>
      <w:r w:rsidRPr="00605242">
        <w:rPr>
          <w:color w:val="000000"/>
          <w:sz w:val="28"/>
          <w:szCs w:val="28"/>
        </w:rPr>
        <w:t>невідповідностей</w:t>
      </w:r>
      <w:proofErr w:type="spellEnd"/>
      <w:r w:rsidRPr="00605242">
        <w:rPr>
          <w:color w:val="000000"/>
          <w:sz w:val="28"/>
          <w:szCs w:val="28"/>
        </w:rPr>
        <w:t>, внаслідок чого було припинено виплату соціальної допомоги 5 одержувачам.</w:t>
      </w:r>
    </w:p>
    <w:p w14:paraId="42D6AD78" w14:textId="77777777" w:rsidR="003F6DAA" w:rsidRPr="00605242" w:rsidRDefault="003F6DAA" w:rsidP="003F6DAA">
      <w:pPr>
        <w:ind w:firstLine="567"/>
        <w:jc w:val="both"/>
        <w:rPr>
          <w:bCs/>
          <w:color w:val="000000"/>
          <w:sz w:val="28"/>
          <w:szCs w:val="28"/>
        </w:rPr>
      </w:pPr>
      <w:r w:rsidRPr="00605242">
        <w:rPr>
          <w:bCs/>
          <w:color w:val="000000"/>
          <w:sz w:val="28"/>
          <w:szCs w:val="28"/>
        </w:rPr>
        <w:t>Прийнято від осіб з інвалідністю, законних представників дітей з інвалідністю та осіб похилого віку 394 звернень на забезпечення допоміжними засобами реабілітації. Станом на 01.01.2026 року забезпечено допоміжними засобами реабілітації 887 осіб. 17 дітей з інвалідністю та 3 особи з інвалідністю отримали реабілітаційні послуги в реабілітаційних установах України на суму 325,6 тис. грн.</w:t>
      </w:r>
    </w:p>
    <w:p w14:paraId="13529437" w14:textId="77777777" w:rsidR="003F6DAA" w:rsidRPr="00605242" w:rsidRDefault="003F6DAA" w:rsidP="003F6DAA">
      <w:pPr>
        <w:ind w:firstLine="540"/>
        <w:jc w:val="center"/>
        <w:outlineLvl w:val="0"/>
        <w:rPr>
          <w:b/>
          <w:color w:val="000000"/>
          <w:sz w:val="28"/>
          <w:szCs w:val="28"/>
        </w:rPr>
      </w:pPr>
    </w:p>
    <w:p w14:paraId="6AC662CE" w14:textId="77777777" w:rsidR="009652E8" w:rsidRDefault="003F6DAA" w:rsidP="003F6DAA">
      <w:pPr>
        <w:ind w:firstLine="567"/>
        <w:jc w:val="center"/>
        <w:rPr>
          <w:b/>
          <w:sz w:val="28"/>
          <w:szCs w:val="28"/>
        </w:rPr>
      </w:pPr>
      <w:r w:rsidRPr="00AE16BC">
        <w:rPr>
          <w:b/>
          <w:sz w:val="28"/>
          <w:szCs w:val="28"/>
        </w:rPr>
        <w:t>Відділ реалізації муніципальних програм, пільгових</w:t>
      </w:r>
    </w:p>
    <w:p w14:paraId="1F549BC0" w14:textId="57C95C7D" w:rsidR="003F6DAA" w:rsidRPr="00AE16BC" w:rsidRDefault="003F6DAA" w:rsidP="009652E8">
      <w:pPr>
        <w:ind w:firstLine="567"/>
        <w:jc w:val="center"/>
        <w:rPr>
          <w:b/>
          <w:sz w:val="28"/>
          <w:szCs w:val="28"/>
        </w:rPr>
      </w:pPr>
      <w:r w:rsidRPr="00AE16BC">
        <w:rPr>
          <w:b/>
          <w:sz w:val="28"/>
          <w:szCs w:val="28"/>
        </w:rPr>
        <w:t xml:space="preserve"> категорій та обліку ВПО та відділ ветеранської політики</w:t>
      </w:r>
    </w:p>
    <w:p w14:paraId="0BE7EA2C" w14:textId="77777777" w:rsidR="003F6DAA" w:rsidRPr="00605242" w:rsidRDefault="003F6DAA" w:rsidP="003F6DAA">
      <w:pPr>
        <w:ind w:firstLine="567"/>
        <w:jc w:val="both"/>
        <w:rPr>
          <w:bCs/>
          <w:color w:val="000000"/>
          <w:sz w:val="28"/>
          <w:szCs w:val="28"/>
        </w:rPr>
      </w:pPr>
      <w:r w:rsidRPr="00AE16BC">
        <w:rPr>
          <w:b/>
          <w:color w:val="FF0000"/>
          <w:sz w:val="28"/>
          <w:szCs w:val="28"/>
        </w:rPr>
        <w:t xml:space="preserve"> </w:t>
      </w:r>
      <w:r w:rsidRPr="00605242">
        <w:rPr>
          <w:bCs/>
          <w:color w:val="000000"/>
          <w:sz w:val="28"/>
          <w:szCs w:val="28"/>
        </w:rPr>
        <w:t>В громаді проживає понад 4058 осіб з інвалідністю усіх категорій, у тому числі: 3152 особа з інвалідністю загального захворювання; 324 осіб з інвалідністю з дитинства; 184 дітей з інвалідністю; 398 особа з інвалідністю внаслідок війни.</w:t>
      </w:r>
    </w:p>
    <w:p w14:paraId="5B0F5028" w14:textId="77777777" w:rsidR="003F6DAA" w:rsidRPr="00605242" w:rsidRDefault="003F6DAA" w:rsidP="003F6DAA">
      <w:pPr>
        <w:ind w:firstLine="567"/>
        <w:jc w:val="both"/>
        <w:rPr>
          <w:bCs/>
          <w:color w:val="000000"/>
          <w:sz w:val="28"/>
          <w:szCs w:val="28"/>
        </w:rPr>
      </w:pPr>
      <w:r w:rsidRPr="00605242">
        <w:rPr>
          <w:bCs/>
          <w:color w:val="000000"/>
          <w:sz w:val="28"/>
          <w:szCs w:val="28"/>
        </w:rPr>
        <w:t xml:space="preserve">За кошти бюджету </w:t>
      </w:r>
      <w:proofErr w:type="spellStart"/>
      <w:r w:rsidRPr="00605242">
        <w:rPr>
          <w:bCs/>
          <w:color w:val="000000"/>
          <w:sz w:val="28"/>
          <w:szCs w:val="28"/>
        </w:rPr>
        <w:t>Славутської</w:t>
      </w:r>
      <w:proofErr w:type="spellEnd"/>
      <w:r w:rsidRPr="00605242">
        <w:rPr>
          <w:bCs/>
          <w:color w:val="000000"/>
          <w:sz w:val="28"/>
          <w:szCs w:val="28"/>
        </w:rPr>
        <w:t xml:space="preserve"> міської територіальної громади відшкодовано фізичним особам-підприємцям за перевезення пільгових категорій населення:</w:t>
      </w:r>
    </w:p>
    <w:p w14:paraId="7582F4E1" w14:textId="77777777" w:rsidR="003F6DAA" w:rsidRPr="00605242" w:rsidRDefault="003F6DAA" w:rsidP="003F6DAA">
      <w:pPr>
        <w:ind w:firstLine="567"/>
        <w:jc w:val="both"/>
        <w:rPr>
          <w:bCs/>
          <w:color w:val="000000"/>
          <w:sz w:val="28"/>
          <w:szCs w:val="28"/>
        </w:rPr>
      </w:pPr>
      <w:r w:rsidRPr="00605242">
        <w:rPr>
          <w:bCs/>
          <w:color w:val="000000"/>
          <w:sz w:val="28"/>
          <w:szCs w:val="28"/>
        </w:rPr>
        <w:t xml:space="preserve">- міським автомобільним транспортом загального користування - </w:t>
      </w:r>
      <w:r w:rsidRPr="00605242">
        <w:rPr>
          <w:bCs/>
          <w:color w:val="000000"/>
          <w:sz w:val="28"/>
          <w:szCs w:val="28"/>
          <w:lang w:val="ru-RU"/>
        </w:rPr>
        <w:t>1770</w:t>
      </w:r>
      <w:r w:rsidRPr="00605242">
        <w:rPr>
          <w:bCs/>
          <w:color w:val="000000"/>
          <w:sz w:val="28"/>
          <w:szCs w:val="28"/>
        </w:rPr>
        <w:t>,0 тис. грн;</w:t>
      </w:r>
    </w:p>
    <w:p w14:paraId="3BF96096" w14:textId="1AFB3EAF" w:rsidR="003F6DAA" w:rsidRPr="00605242" w:rsidRDefault="003F6DAA" w:rsidP="003F6DAA">
      <w:pPr>
        <w:ind w:firstLine="567"/>
        <w:jc w:val="both"/>
        <w:rPr>
          <w:bCs/>
          <w:color w:val="000000"/>
          <w:sz w:val="28"/>
          <w:szCs w:val="28"/>
        </w:rPr>
      </w:pPr>
      <w:r w:rsidRPr="00605242">
        <w:rPr>
          <w:bCs/>
          <w:color w:val="000000"/>
          <w:sz w:val="28"/>
          <w:szCs w:val="28"/>
        </w:rPr>
        <w:t xml:space="preserve">- приміським автомобільним транспортом загального користування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38</w:t>
      </w:r>
      <w:r w:rsidRPr="00605242">
        <w:rPr>
          <w:bCs/>
          <w:color w:val="000000"/>
          <w:sz w:val="28"/>
          <w:szCs w:val="28"/>
        </w:rPr>
        <w:t>,</w:t>
      </w:r>
      <w:r w:rsidRPr="00605242">
        <w:rPr>
          <w:bCs/>
          <w:color w:val="000000"/>
          <w:sz w:val="28"/>
          <w:szCs w:val="28"/>
          <w:lang w:val="ru-RU"/>
        </w:rPr>
        <w:t>5</w:t>
      </w:r>
      <w:r w:rsidRPr="00605242">
        <w:rPr>
          <w:bCs/>
          <w:color w:val="000000"/>
          <w:sz w:val="28"/>
          <w:szCs w:val="28"/>
        </w:rPr>
        <w:t xml:space="preserve"> тис. грн;</w:t>
      </w:r>
    </w:p>
    <w:p w14:paraId="68FB3647" w14:textId="63111F1F" w:rsidR="003F6DAA" w:rsidRPr="00605242" w:rsidRDefault="003F6DAA" w:rsidP="003F6DAA">
      <w:pPr>
        <w:ind w:firstLine="567"/>
        <w:jc w:val="both"/>
        <w:rPr>
          <w:bCs/>
          <w:color w:val="000000"/>
          <w:sz w:val="28"/>
          <w:szCs w:val="28"/>
        </w:rPr>
      </w:pPr>
      <w:r w:rsidRPr="00605242">
        <w:rPr>
          <w:bCs/>
          <w:color w:val="000000"/>
          <w:sz w:val="28"/>
          <w:szCs w:val="28"/>
        </w:rPr>
        <w:t xml:space="preserve">-  громадян, які потребують проведення гемодіалізу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101,6</w:t>
      </w:r>
      <w:r w:rsidRPr="00605242">
        <w:rPr>
          <w:bCs/>
          <w:color w:val="000000"/>
          <w:sz w:val="28"/>
          <w:szCs w:val="28"/>
        </w:rPr>
        <w:t xml:space="preserve"> тис. грн.</w:t>
      </w:r>
    </w:p>
    <w:p w14:paraId="085E2F31" w14:textId="18A655D6" w:rsidR="003F6DAA" w:rsidRPr="00605242" w:rsidRDefault="003F6DAA" w:rsidP="003F6DAA">
      <w:pPr>
        <w:jc w:val="both"/>
        <w:rPr>
          <w:bCs/>
          <w:color w:val="000000"/>
          <w:sz w:val="28"/>
          <w:szCs w:val="28"/>
        </w:rPr>
      </w:pPr>
      <w:r w:rsidRPr="00605242">
        <w:rPr>
          <w:bCs/>
          <w:color w:val="000000"/>
          <w:sz w:val="28"/>
          <w:szCs w:val="28"/>
        </w:rPr>
        <w:tab/>
        <w:t xml:space="preserve">Окрім цього, відшкодовано АТ «Укртелеком» за користування пільговими категорій населення послугами зв’язку на суму 22,2 тис. грн  та АТ «Укрзалізниця» за перевезення приміським залізничним транспортом </w:t>
      </w:r>
      <w:r w:rsidR="009652E8">
        <w:rPr>
          <w:bCs/>
          <w:color w:val="000000"/>
          <w:sz w:val="28"/>
          <w:szCs w:val="28"/>
        </w:rPr>
        <w:t>-</w:t>
      </w:r>
      <w:r w:rsidRPr="00605242">
        <w:rPr>
          <w:bCs/>
          <w:color w:val="000000"/>
          <w:sz w:val="28"/>
          <w:szCs w:val="28"/>
        </w:rPr>
        <w:t xml:space="preserve"> </w:t>
      </w:r>
      <w:r w:rsidRPr="00605242">
        <w:rPr>
          <w:bCs/>
          <w:color w:val="000000"/>
          <w:sz w:val="28"/>
          <w:szCs w:val="28"/>
          <w:lang w:val="ru-RU"/>
        </w:rPr>
        <w:t>254</w:t>
      </w:r>
      <w:r w:rsidRPr="00605242">
        <w:rPr>
          <w:bCs/>
          <w:color w:val="000000"/>
          <w:sz w:val="28"/>
          <w:szCs w:val="28"/>
        </w:rPr>
        <w:t>,</w:t>
      </w:r>
      <w:r w:rsidRPr="00605242">
        <w:rPr>
          <w:bCs/>
          <w:color w:val="000000"/>
          <w:sz w:val="28"/>
          <w:szCs w:val="28"/>
          <w:lang w:val="ru-RU"/>
        </w:rPr>
        <w:t xml:space="preserve">0 </w:t>
      </w:r>
      <w:r w:rsidRPr="00605242">
        <w:rPr>
          <w:bCs/>
          <w:color w:val="000000"/>
          <w:sz w:val="28"/>
          <w:szCs w:val="28"/>
        </w:rPr>
        <w:t>тис.</w:t>
      </w:r>
      <w:r w:rsidR="009652E8">
        <w:rPr>
          <w:bCs/>
          <w:color w:val="000000"/>
          <w:sz w:val="28"/>
          <w:szCs w:val="28"/>
        </w:rPr>
        <w:t xml:space="preserve"> </w:t>
      </w:r>
      <w:r w:rsidRPr="00605242">
        <w:rPr>
          <w:bCs/>
          <w:color w:val="000000"/>
          <w:sz w:val="28"/>
          <w:szCs w:val="28"/>
        </w:rPr>
        <w:t>грн.</w:t>
      </w:r>
    </w:p>
    <w:p w14:paraId="204525C6"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xml:space="preserve">Відповідно до цільової програми «Піклування» для мешканців </w:t>
      </w:r>
      <w:proofErr w:type="spellStart"/>
      <w:r w:rsidRPr="00605242">
        <w:rPr>
          <w:rFonts w:ascii="Times New Roman" w:hAnsi="Times New Roman"/>
          <w:sz w:val="28"/>
          <w:szCs w:val="28"/>
        </w:rPr>
        <w:t>Славутської</w:t>
      </w:r>
      <w:proofErr w:type="spellEnd"/>
      <w:r w:rsidRPr="00605242">
        <w:rPr>
          <w:rFonts w:ascii="Times New Roman" w:hAnsi="Times New Roman"/>
          <w:sz w:val="28"/>
          <w:szCs w:val="28"/>
        </w:rPr>
        <w:t xml:space="preserve"> міської територіальної громади на 2025-2027 роки», Програми соціального захисту та підтримки Захисників і Захисниць України та членів їх сімей  на 2025-2027 роки» з місцевого бюджету виділено </w:t>
      </w:r>
      <w:r w:rsidRPr="00605242">
        <w:rPr>
          <w:rFonts w:ascii="Times New Roman" w:hAnsi="Times New Roman"/>
          <w:bCs/>
          <w:sz w:val="28"/>
          <w:szCs w:val="28"/>
        </w:rPr>
        <w:t>матеріальну допомогу для 747 громадян на суму 1591,7 тис. грн</w:t>
      </w:r>
      <w:r w:rsidRPr="00605242">
        <w:rPr>
          <w:rFonts w:ascii="Times New Roman" w:hAnsi="Times New Roman"/>
          <w:sz w:val="28"/>
          <w:szCs w:val="28"/>
        </w:rPr>
        <w:t xml:space="preserve">, а саме: </w:t>
      </w:r>
    </w:p>
    <w:p w14:paraId="17C6CE89"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на лікування – 298 ос</w:t>
      </w:r>
      <w:r>
        <w:rPr>
          <w:rFonts w:ascii="Times New Roman" w:hAnsi="Times New Roman"/>
          <w:sz w:val="28"/>
          <w:szCs w:val="28"/>
        </w:rPr>
        <w:t xml:space="preserve">обам </w:t>
      </w:r>
      <w:r w:rsidRPr="00605242">
        <w:rPr>
          <w:rFonts w:ascii="Times New Roman" w:hAnsi="Times New Roman"/>
          <w:sz w:val="28"/>
          <w:szCs w:val="28"/>
        </w:rPr>
        <w:t xml:space="preserve"> на суму 245,2 тис. грн;</w:t>
      </w:r>
    </w:p>
    <w:p w14:paraId="40EE1AB0"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Pr>
          <w:rFonts w:ascii="Times New Roman" w:hAnsi="Times New Roman"/>
          <w:sz w:val="28"/>
          <w:szCs w:val="28"/>
        </w:rPr>
        <w:t xml:space="preserve"> </w:t>
      </w:r>
      <w:r w:rsidRPr="00605242">
        <w:rPr>
          <w:rFonts w:ascii="Times New Roman" w:hAnsi="Times New Roman"/>
          <w:sz w:val="28"/>
          <w:szCs w:val="28"/>
        </w:rPr>
        <w:t>у зв’язку зі складними життєвими обставинами: 8 ос</w:t>
      </w:r>
      <w:r>
        <w:rPr>
          <w:rFonts w:ascii="Times New Roman" w:hAnsi="Times New Roman"/>
          <w:sz w:val="28"/>
          <w:szCs w:val="28"/>
        </w:rPr>
        <w:t>обам</w:t>
      </w:r>
      <w:r w:rsidRPr="00605242">
        <w:rPr>
          <w:rFonts w:ascii="Times New Roman" w:hAnsi="Times New Roman"/>
          <w:sz w:val="28"/>
          <w:szCs w:val="28"/>
        </w:rPr>
        <w:t xml:space="preserve"> на суму 57,5  тис. грн, у </w:t>
      </w:r>
      <w:proofErr w:type="spellStart"/>
      <w:r w:rsidRPr="00605242">
        <w:rPr>
          <w:rFonts w:ascii="Times New Roman" w:hAnsi="Times New Roman"/>
          <w:sz w:val="28"/>
          <w:szCs w:val="28"/>
        </w:rPr>
        <w:t>т.ч</w:t>
      </w:r>
      <w:proofErr w:type="spellEnd"/>
      <w:r w:rsidRPr="00605242">
        <w:rPr>
          <w:rFonts w:ascii="Times New Roman" w:hAnsi="Times New Roman"/>
          <w:sz w:val="28"/>
          <w:szCs w:val="28"/>
        </w:rPr>
        <w:t>. на ліквідацію наслідків пожежі - 7 ос</w:t>
      </w:r>
      <w:r>
        <w:rPr>
          <w:rFonts w:ascii="Times New Roman" w:hAnsi="Times New Roman"/>
          <w:sz w:val="28"/>
          <w:szCs w:val="28"/>
        </w:rPr>
        <w:t xml:space="preserve">обам </w:t>
      </w:r>
      <w:r w:rsidRPr="00605242">
        <w:rPr>
          <w:rFonts w:ascii="Times New Roman" w:hAnsi="Times New Roman"/>
          <w:sz w:val="28"/>
          <w:szCs w:val="28"/>
        </w:rPr>
        <w:t>на суму 57,0 тис. грн.</w:t>
      </w:r>
    </w:p>
    <w:p w14:paraId="09829F44"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 на лікування  ВПО  - 14 особам на суму 13,5  тис. грн;</w:t>
      </w:r>
    </w:p>
    <w:p w14:paraId="7324B88F"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lastRenderedPageBreak/>
        <w:t>- на поховання громадян, які на момент смерті не працювали та не отримували пенсії -  31 особ</w:t>
      </w:r>
      <w:r>
        <w:rPr>
          <w:rFonts w:ascii="Times New Roman" w:hAnsi="Times New Roman"/>
          <w:sz w:val="28"/>
          <w:szCs w:val="28"/>
        </w:rPr>
        <w:t>і</w:t>
      </w:r>
      <w:r w:rsidRPr="00605242">
        <w:rPr>
          <w:rFonts w:ascii="Times New Roman" w:hAnsi="Times New Roman"/>
          <w:sz w:val="28"/>
          <w:szCs w:val="28"/>
        </w:rPr>
        <w:t xml:space="preserve"> на суму 31,0 тис. грн.</w:t>
      </w:r>
    </w:p>
    <w:p w14:paraId="62C94361"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sidRPr="00605242">
        <w:rPr>
          <w:rFonts w:ascii="Times New Roman" w:hAnsi="Times New Roman"/>
          <w:sz w:val="28"/>
          <w:szCs w:val="28"/>
          <w:lang w:val="ru-RU"/>
        </w:rPr>
        <w:t xml:space="preserve"> </w:t>
      </w:r>
      <w:r w:rsidRPr="00605242">
        <w:rPr>
          <w:rFonts w:ascii="Times New Roman" w:hAnsi="Times New Roman"/>
          <w:sz w:val="28"/>
          <w:szCs w:val="28"/>
        </w:rPr>
        <w:t xml:space="preserve">на лікування 99 поранених Захисників - на суму 308,0 тис. грн; </w:t>
      </w:r>
    </w:p>
    <w:p w14:paraId="5E2ABCC6" w14:textId="77777777" w:rsidR="003F6DAA" w:rsidRPr="00207916" w:rsidRDefault="003F6DAA" w:rsidP="003F6DAA">
      <w:pPr>
        <w:pStyle w:val="12"/>
        <w:ind w:firstLine="708"/>
        <w:jc w:val="both"/>
        <w:rPr>
          <w:rFonts w:ascii="Times New Roman" w:hAnsi="Times New Roman"/>
          <w:sz w:val="28"/>
          <w:szCs w:val="28"/>
        </w:rPr>
      </w:pPr>
      <w:r w:rsidRPr="00207916">
        <w:rPr>
          <w:rFonts w:ascii="Times New Roman" w:hAnsi="Times New Roman"/>
          <w:sz w:val="28"/>
          <w:szCs w:val="28"/>
        </w:rPr>
        <w:t>-</w:t>
      </w:r>
      <w:r w:rsidRPr="00207916">
        <w:rPr>
          <w:rFonts w:ascii="Times New Roman" w:hAnsi="Times New Roman"/>
          <w:sz w:val="28"/>
          <w:szCs w:val="28"/>
          <w:lang w:val="ru-RU"/>
        </w:rPr>
        <w:t xml:space="preserve"> </w:t>
      </w:r>
      <w:r w:rsidRPr="00207916">
        <w:rPr>
          <w:rFonts w:ascii="Times New Roman" w:hAnsi="Times New Roman"/>
          <w:sz w:val="28"/>
          <w:szCs w:val="28"/>
        </w:rPr>
        <w:t xml:space="preserve">для 100 членів сімей загиблих (померлих) Захисників України з нагоди  державних свят -  на суму 300,0 тис. грн; </w:t>
      </w:r>
    </w:p>
    <w:p w14:paraId="2898DE49" w14:textId="499DDBEE" w:rsidR="003F6DAA" w:rsidRPr="00207916" w:rsidRDefault="003F6DAA" w:rsidP="003F6DAA">
      <w:pPr>
        <w:pStyle w:val="12"/>
        <w:ind w:firstLine="708"/>
        <w:jc w:val="both"/>
        <w:rPr>
          <w:rFonts w:ascii="Times New Roman" w:hAnsi="Times New Roman"/>
          <w:sz w:val="28"/>
          <w:szCs w:val="28"/>
        </w:rPr>
      </w:pPr>
      <w:r w:rsidRPr="00207916">
        <w:rPr>
          <w:rFonts w:ascii="Times New Roman" w:hAnsi="Times New Roman"/>
          <w:sz w:val="28"/>
          <w:szCs w:val="28"/>
        </w:rPr>
        <w:t xml:space="preserve">- для 56 дітей загиблих (померлих) Захисників України до новорічних свят </w:t>
      </w:r>
      <w:r>
        <w:rPr>
          <w:rFonts w:ascii="Times New Roman" w:hAnsi="Times New Roman"/>
          <w:sz w:val="28"/>
          <w:szCs w:val="28"/>
        </w:rPr>
        <w:t>-</w:t>
      </w:r>
      <w:r w:rsidRPr="00207916">
        <w:rPr>
          <w:rFonts w:ascii="Times New Roman" w:hAnsi="Times New Roman"/>
          <w:sz w:val="28"/>
          <w:szCs w:val="28"/>
        </w:rPr>
        <w:t>на суму 224,0 тис. грн</w:t>
      </w:r>
      <w:r w:rsidR="009652E8">
        <w:rPr>
          <w:rFonts w:ascii="Times New Roman" w:hAnsi="Times New Roman"/>
          <w:sz w:val="28"/>
          <w:szCs w:val="28"/>
        </w:rPr>
        <w:t>.</w:t>
      </w:r>
    </w:p>
    <w:p w14:paraId="0B944EA5" w14:textId="77777777" w:rsidR="003F6DAA" w:rsidRPr="00605242" w:rsidRDefault="003F6DAA" w:rsidP="003F6DAA">
      <w:pPr>
        <w:pStyle w:val="12"/>
        <w:ind w:firstLine="708"/>
        <w:jc w:val="both"/>
        <w:rPr>
          <w:rFonts w:ascii="Times New Roman" w:hAnsi="Times New Roman"/>
          <w:sz w:val="28"/>
          <w:szCs w:val="28"/>
        </w:rPr>
      </w:pPr>
      <w:r w:rsidRPr="00605242">
        <w:rPr>
          <w:rFonts w:ascii="Times New Roman" w:hAnsi="Times New Roman"/>
          <w:sz w:val="28"/>
          <w:szCs w:val="28"/>
        </w:rPr>
        <w:t>-</w:t>
      </w:r>
      <w:r w:rsidRPr="00605242">
        <w:rPr>
          <w:rFonts w:ascii="Times New Roman" w:hAnsi="Times New Roman"/>
          <w:sz w:val="28"/>
          <w:szCs w:val="28"/>
          <w:lang w:val="ru-RU"/>
        </w:rPr>
        <w:t xml:space="preserve"> для</w:t>
      </w:r>
      <w:r w:rsidRPr="00605242">
        <w:rPr>
          <w:rFonts w:ascii="Times New Roman" w:hAnsi="Times New Roman"/>
          <w:sz w:val="28"/>
          <w:szCs w:val="28"/>
        </w:rPr>
        <w:t xml:space="preserve"> часткового відшкодування пільг на житлово-комунальні послуги - для 141 особи</w:t>
      </w:r>
      <w:r>
        <w:rPr>
          <w:rFonts w:ascii="Times New Roman" w:hAnsi="Times New Roman"/>
          <w:sz w:val="28"/>
          <w:szCs w:val="28"/>
        </w:rPr>
        <w:t xml:space="preserve"> </w:t>
      </w:r>
      <w:r w:rsidRPr="00605242">
        <w:rPr>
          <w:rFonts w:ascii="Times New Roman" w:hAnsi="Times New Roman"/>
          <w:sz w:val="28"/>
          <w:szCs w:val="28"/>
        </w:rPr>
        <w:t>із числа сімей загиблих (померлих) Захисників України  - на суму 412,5 тис. грн.</w:t>
      </w:r>
    </w:p>
    <w:p w14:paraId="5399C54A" w14:textId="4B00829D"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Протягом року встановлено статуси: членів сімей загиблих (померлих) ветеранів війни - для 1 особи; членів сімей загиблих (померлих) Захисників і Захисниць України - для 71 особи; осіб з інвалідністю внаслідок війни </w:t>
      </w:r>
      <w:r w:rsidR="009652E8">
        <w:rPr>
          <w:rFonts w:ascii="Times New Roman" w:hAnsi="Times New Roman"/>
          <w:sz w:val="28"/>
          <w:szCs w:val="28"/>
          <w:lang w:val="uk-UA"/>
        </w:rPr>
        <w:t>-</w:t>
      </w:r>
      <w:r w:rsidRPr="009652E8">
        <w:rPr>
          <w:rFonts w:ascii="Times New Roman" w:hAnsi="Times New Roman"/>
          <w:sz w:val="28"/>
          <w:szCs w:val="28"/>
          <w:lang w:val="uk-UA"/>
        </w:rPr>
        <w:t xml:space="preserve"> 50 осіб, ветеранам праці </w:t>
      </w:r>
      <w:r w:rsidR="009652E8">
        <w:rPr>
          <w:rFonts w:ascii="Times New Roman" w:hAnsi="Times New Roman"/>
          <w:sz w:val="28"/>
          <w:szCs w:val="28"/>
          <w:lang w:val="uk-UA"/>
        </w:rPr>
        <w:t>-</w:t>
      </w:r>
      <w:r w:rsidRPr="009652E8">
        <w:rPr>
          <w:rFonts w:ascii="Times New Roman" w:hAnsi="Times New Roman"/>
          <w:sz w:val="28"/>
          <w:szCs w:val="28"/>
          <w:lang w:val="uk-UA"/>
        </w:rPr>
        <w:t xml:space="preserve"> 1 особі. Видано нагрудних знаків «ветеран війни - особа з інвалідністю внаслідок війни» - 35. Видано талонів на проїзд ветеранам війни для 41 особи.</w:t>
      </w:r>
    </w:p>
    <w:p w14:paraId="4D328E4F"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Видано 176 довідок внутрішньо переміщеним особам про взяття на облік. </w:t>
      </w:r>
    </w:p>
    <w:p w14:paraId="278A5227"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Прийнято 840 заяв для відшкодування пільг на житлово-комунальні послуги та внесення до ЄДАРП.</w:t>
      </w:r>
    </w:p>
    <w:p w14:paraId="007E79C3"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За рахунок субвенцій з обласного бюджету проведено виплату на відшкодування витрат на поховання учасників бойових дій та осіб з інвалідністю внаслідок війни для 22 осіб на суму 106,4 тис. грн.</w:t>
      </w:r>
    </w:p>
    <w:p w14:paraId="0F11EE48"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 xml:space="preserve"> Здійснено компенсаційні виплати на бензин, технічне обслуговування автомобілів та транспортне обслуговування для 57 осіб з інвалідністю на суму 36,0 тис. грн.</w:t>
      </w:r>
    </w:p>
    <w:p w14:paraId="3DEEFBBA" w14:textId="77777777" w:rsidR="003F6DAA" w:rsidRPr="009652E8" w:rsidRDefault="003F6DAA" w:rsidP="003F6DAA">
      <w:pPr>
        <w:pStyle w:val="aff0"/>
        <w:ind w:firstLine="708"/>
        <w:jc w:val="both"/>
        <w:rPr>
          <w:rFonts w:ascii="Times New Roman" w:hAnsi="Times New Roman"/>
          <w:sz w:val="28"/>
          <w:szCs w:val="28"/>
          <w:lang w:val="uk-UA"/>
        </w:rPr>
      </w:pPr>
      <w:r w:rsidRPr="009652E8">
        <w:rPr>
          <w:rFonts w:ascii="Times New Roman" w:hAnsi="Times New Roman"/>
          <w:sz w:val="28"/>
          <w:szCs w:val="28"/>
          <w:lang w:val="uk-UA"/>
        </w:rPr>
        <w:t>224 особам із числа громадян, які постраждали внаслідок Чорнобильської катастрофи, забезпечено надання пільг та компенсаційних виплат на загальну суму 381,2 тис. грн.</w:t>
      </w:r>
    </w:p>
    <w:p w14:paraId="143BDD10" w14:textId="77777777" w:rsidR="003F6DAA" w:rsidRPr="00605242" w:rsidRDefault="003F6DAA" w:rsidP="003F6DAA">
      <w:pPr>
        <w:pStyle w:val="1a"/>
        <w:ind w:firstLine="708"/>
        <w:jc w:val="both"/>
        <w:rPr>
          <w:sz w:val="28"/>
          <w:szCs w:val="28"/>
          <w:lang w:val="uk-UA"/>
        </w:rPr>
      </w:pPr>
      <w:r w:rsidRPr="00605242">
        <w:rPr>
          <w:sz w:val="28"/>
          <w:szCs w:val="28"/>
          <w:lang w:val="uk-UA"/>
        </w:rPr>
        <w:t>За рахунок державної субвенції отримано кошти на забезпечення житлом 4-х осіб з інвалідністю внаслідок війни, які захищали незалежність, суверенітет та територіальну цілісність України, у загальній сумі 9 404,4 тис. грн</w:t>
      </w:r>
      <w:r>
        <w:rPr>
          <w:sz w:val="28"/>
          <w:szCs w:val="28"/>
          <w:lang w:val="uk-UA"/>
        </w:rPr>
        <w:t xml:space="preserve"> </w:t>
      </w:r>
      <w:r w:rsidRPr="00605242">
        <w:rPr>
          <w:sz w:val="28"/>
          <w:szCs w:val="28"/>
          <w:lang w:val="uk-UA"/>
        </w:rPr>
        <w:t xml:space="preserve">та для 1 члена сім’ї загиблого Захисника України у сумі 1485,6 тис. грн. </w:t>
      </w:r>
    </w:p>
    <w:p w14:paraId="579C595F" w14:textId="6D9F9A33" w:rsidR="003F6DAA" w:rsidRPr="00605242" w:rsidRDefault="003F6DAA" w:rsidP="003F6DAA">
      <w:pPr>
        <w:pStyle w:val="1a"/>
        <w:ind w:firstLine="708"/>
        <w:jc w:val="both"/>
        <w:rPr>
          <w:sz w:val="28"/>
          <w:szCs w:val="28"/>
          <w:lang w:val="uk-UA"/>
        </w:rPr>
      </w:pPr>
      <w:r w:rsidRPr="00605242">
        <w:rPr>
          <w:sz w:val="28"/>
          <w:szCs w:val="28"/>
          <w:lang w:val="uk-UA"/>
        </w:rPr>
        <w:t>29 осіб із числа учасників бойових дій, осіб з інвалідністю внаслідок війни та членів їх сімей, а також членів сімей загиблих Захисників України пройшли професійну адаптацію</w:t>
      </w:r>
      <w:r>
        <w:rPr>
          <w:sz w:val="28"/>
          <w:szCs w:val="28"/>
          <w:lang w:val="uk-UA"/>
        </w:rPr>
        <w:t xml:space="preserve"> </w:t>
      </w:r>
      <w:r w:rsidRPr="00605242">
        <w:rPr>
          <w:sz w:val="28"/>
          <w:szCs w:val="28"/>
          <w:lang w:val="uk-UA"/>
        </w:rPr>
        <w:t xml:space="preserve">у філії </w:t>
      </w:r>
      <w:proofErr w:type="spellStart"/>
      <w:r w:rsidRPr="00605242">
        <w:rPr>
          <w:sz w:val="28"/>
          <w:szCs w:val="28"/>
          <w:lang w:val="uk-UA"/>
        </w:rPr>
        <w:t>Славутського</w:t>
      </w:r>
      <w:proofErr w:type="spellEnd"/>
      <w:r w:rsidRPr="00605242">
        <w:rPr>
          <w:sz w:val="28"/>
          <w:szCs w:val="28"/>
          <w:lang w:val="uk-UA"/>
        </w:rPr>
        <w:t xml:space="preserve"> ДОНКК  УДП «</w:t>
      </w:r>
      <w:proofErr w:type="spellStart"/>
      <w:r w:rsidRPr="00605242">
        <w:rPr>
          <w:sz w:val="28"/>
          <w:szCs w:val="28"/>
          <w:lang w:val="uk-UA"/>
        </w:rPr>
        <w:t>Укрінтеравтосервіс</w:t>
      </w:r>
      <w:proofErr w:type="spellEnd"/>
      <w:r w:rsidRPr="00605242">
        <w:rPr>
          <w:sz w:val="28"/>
          <w:szCs w:val="28"/>
          <w:lang w:val="uk-UA"/>
        </w:rPr>
        <w:t xml:space="preserve">», розмір </w:t>
      </w:r>
      <w:proofErr w:type="spellStart"/>
      <w:r w:rsidRPr="00605242">
        <w:rPr>
          <w:sz w:val="28"/>
          <w:szCs w:val="28"/>
          <w:lang w:val="uk-UA"/>
        </w:rPr>
        <w:t>відшкодувань</w:t>
      </w:r>
      <w:proofErr w:type="spellEnd"/>
      <w:r w:rsidRPr="00605242">
        <w:rPr>
          <w:sz w:val="28"/>
          <w:szCs w:val="28"/>
          <w:lang w:val="uk-UA"/>
        </w:rPr>
        <w:t xml:space="preserve"> за надання послуг з професійної адаптації склав 348,2 тис</w:t>
      </w:r>
      <w:r w:rsidR="009652E8">
        <w:rPr>
          <w:sz w:val="28"/>
          <w:szCs w:val="28"/>
          <w:lang w:val="uk-UA"/>
        </w:rPr>
        <w:t>.</w:t>
      </w:r>
      <w:r w:rsidRPr="00605242">
        <w:rPr>
          <w:sz w:val="28"/>
          <w:szCs w:val="28"/>
          <w:lang w:val="uk-UA"/>
        </w:rPr>
        <w:t xml:space="preserve"> грн.</w:t>
      </w:r>
    </w:p>
    <w:p w14:paraId="5C083633" w14:textId="77777777" w:rsidR="003F6DAA" w:rsidRDefault="003F6DAA" w:rsidP="003F6DAA">
      <w:pPr>
        <w:ind w:firstLine="567"/>
        <w:jc w:val="center"/>
        <w:rPr>
          <w:b/>
          <w:iCs/>
          <w:sz w:val="28"/>
          <w:szCs w:val="28"/>
          <w:lang w:val="en-US"/>
        </w:rPr>
      </w:pPr>
    </w:p>
    <w:p w14:paraId="253BD416" w14:textId="77777777" w:rsidR="009652E8" w:rsidRDefault="003F6DAA" w:rsidP="003F6DAA">
      <w:pPr>
        <w:ind w:firstLine="567"/>
        <w:jc w:val="center"/>
        <w:rPr>
          <w:b/>
          <w:iCs/>
          <w:sz w:val="28"/>
          <w:szCs w:val="28"/>
        </w:rPr>
      </w:pPr>
      <w:r w:rsidRPr="00AE16BC">
        <w:rPr>
          <w:b/>
          <w:iCs/>
          <w:sz w:val="28"/>
          <w:szCs w:val="28"/>
        </w:rPr>
        <w:t>Відділ правового забезпечення, підтримки</w:t>
      </w:r>
    </w:p>
    <w:p w14:paraId="0B8C8BB1" w14:textId="29D7C85D" w:rsidR="009652E8" w:rsidRPr="00AE16BC" w:rsidRDefault="003F6DAA" w:rsidP="003F6DAA">
      <w:pPr>
        <w:ind w:firstLine="567"/>
        <w:jc w:val="center"/>
        <w:rPr>
          <w:b/>
          <w:iCs/>
          <w:sz w:val="28"/>
          <w:szCs w:val="28"/>
        </w:rPr>
      </w:pPr>
      <w:r w:rsidRPr="00AE16BC">
        <w:rPr>
          <w:b/>
          <w:iCs/>
          <w:sz w:val="28"/>
          <w:szCs w:val="28"/>
        </w:rPr>
        <w:t>сім’ї</w:t>
      </w:r>
      <w:r w:rsidR="009652E8">
        <w:rPr>
          <w:b/>
          <w:iCs/>
          <w:sz w:val="28"/>
          <w:szCs w:val="28"/>
        </w:rPr>
        <w:t xml:space="preserve"> </w:t>
      </w:r>
      <w:r w:rsidRPr="00AE16BC">
        <w:rPr>
          <w:b/>
          <w:iCs/>
          <w:sz w:val="28"/>
          <w:szCs w:val="28"/>
        </w:rPr>
        <w:t xml:space="preserve"> та координації надання соціальних послуг</w:t>
      </w:r>
    </w:p>
    <w:p w14:paraId="1BC16F18" w14:textId="771C85D9" w:rsidR="003F6DAA" w:rsidRPr="00605242" w:rsidRDefault="003F6DAA" w:rsidP="003F6DAA">
      <w:pPr>
        <w:ind w:firstLine="567"/>
        <w:jc w:val="both"/>
        <w:rPr>
          <w:bCs/>
          <w:sz w:val="28"/>
          <w:szCs w:val="28"/>
        </w:rPr>
      </w:pPr>
      <w:r w:rsidRPr="00605242">
        <w:rPr>
          <w:bCs/>
          <w:sz w:val="28"/>
          <w:szCs w:val="28"/>
        </w:rPr>
        <w:t>Станом на 01.</w:t>
      </w:r>
      <w:r w:rsidRPr="00605242">
        <w:rPr>
          <w:bCs/>
          <w:sz w:val="28"/>
          <w:szCs w:val="28"/>
          <w:lang w:val="ru-RU"/>
        </w:rPr>
        <w:t>01</w:t>
      </w:r>
      <w:r w:rsidRPr="00605242">
        <w:rPr>
          <w:bCs/>
          <w:sz w:val="28"/>
          <w:szCs w:val="28"/>
        </w:rPr>
        <w:t>.2026 року на обліку перебуває 37 осіб,</w:t>
      </w:r>
      <w:r w:rsidR="009652E8">
        <w:rPr>
          <w:bCs/>
          <w:sz w:val="28"/>
          <w:szCs w:val="28"/>
        </w:rPr>
        <w:t xml:space="preserve"> </w:t>
      </w:r>
      <w:r w:rsidRPr="00605242">
        <w:rPr>
          <w:bCs/>
          <w:sz w:val="28"/>
          <w:szCs w:val="28"/>
        </w:rPr>
        <w:t>визнані судом недієздатними. Винесено 9 подань для суду про призначення опікунів для недієздатних осіб. Проведено 37 обстежен</w:t>
      </w:r>
      <w:r>
        <w:rPr>
          <w:bCs/>
          <w:sz w:val="28"/>
          <w:szCs w:val="28"/>
        </w:rPr>
        <w:t>ь</w:t>
      </w:r>
      <w:r w:rsidRPr="00605242">
        <w:rPr>
          <w:bCs/>
          <w:sz w:val="28"/>
          <w:szCs w:val="28"/>
        </w:rPr>
        <w:t xml:space="preserve"> виконання обов’язків опікуна (піклувальника).</w:t>
      </w:r>
    </w:p>
    <w:p w14:paraId="66CFB1A0" w14:textId="77777777" w:rsidR="003F6DAA" w:rsidRPr="00605242" w:rsidRDefault="003F6DAA" w:rsidP="003F6DAA">
      <w:pPr>
        <w:ind w:firstLine="567"/>
        <w:jc w:val="both"/>
        <w:rPr>
          <w:bCs/>
          <w:sz w:val="28"/>
          <w:szCs w:val="28"/>
        </w:rPr>
      </w:pPr>
      <w:r w:rsidRPr="00605242">
        <w:rPr>
          <w:bCs/>
          <w:sz w:val="28"/>
          <w:szCs w:val="28"/>
        </w:rPr>
        <w:lastRenderedPageBreak/>
        <w:t>Протягом 2025 року здійснена підготовка та подання процесуальних документів по 18 судових справах; здійснено перевірку правильності призначення 169 електронних новопризначених пенсійних справ та 106 перерахунків.</w:t>
      </w:r>
    </w:p>
    <w:p w14:paraId="48DE3306" w14:textId="1C47C3AE" w:rsidR="003F6DAA" w:rsidRPr="00605242" w:rsidRDefault="003F6DAA" w:rsidP="003F6DAA">
      <w:pPr>
        <w:ind w:firstLine="567"/>
        <w:jc w:val="both"/>
        <w:rPr>
          <w:bCs/>
          <w:sz w:val="28"/>
          <w:szCs w:val="28"/>
        </w:rPr>
      </w:pPr>
      <w:r w:rsidRPr="00605242">
        <w:rPr>
          <w:bCs/>
          <w:sz w:val="28"/>
          <w:szCs w:val="28"/>
        </w:rPr>
        <w:t>Станом на 01.</w:t>
      </w:r>
      <w:r w:rsidRPr="00605242">
        <w:rPr>
          <w:bCs/>
          <w:sz w:val="28"/>
          <w:szCs w:val="28"/>
          <w:lang w:val="ru-RU"/>
        </w:rPr>
        <w:t>01</w:t>
      </w:r>
      <w:r w:rsidRPr="00605242">
        <w:rPr>
          <w:bCs/>
          <w:sz w:val="28"/>
          <w:szCs w:val="28"/>
        </w:rPr>
        <w:t>.2026 року в громаді проживає 387 багатодітних сімей, яким видано 253 посвідчен</w:t>
      </w:r>
      <w:r>
        <w:rPr>
          <w:bCs/>
          <w:sz w:val="28"/>
          <w:szCs w:val="28"/>
        </w:rPr>
        <w:t>ня</w:t>
      </w:r>
      <w:r w:rsidR="009652E8">
        <w:rPr>
          <w:bCs/>
          <w:sz w:val="28"/>
          <w:szCs w:val="28"/>
        </w:rPr>
        <w:t>.</w:t>
      </w:r>
      <w:r w:rsidRPr="00605242">
        <w:rPr>
          <w:bCs/>
          <w:sz w:val="28"/>
          <w:szCs w:val="28"/>
        </w:rPr>
        <w:t xml:space="preserve"> Також видано 42 одноразових натуральних допомог «пакунків малюка» для батьків при народженні дитини. Прийнято 120 рішень про надання соціальних послуг К3 «</w:t>
      </w:r>
      <w:proofErr w:type="spellStart"/>
      <w:r w:rsidRPr="00605242">
        <w:rPr>
          <w:bCs/>
          <w:sz w:val="28"/>
          <w:szCs w:val="28"/>
        </w:rPr>
        <w:t>Славутський</w:t>
      </w:r>
      <w:proofErr w:type="spellEnd"/>
      <w:r w:rsidRPr="00605242">
        <w:rPr>
          <w:bCs/>
          <w:sz w:val="28"/>
          <w:szCs w:val="28"/>
        </w:rPr>
        <w:t xml:space="preserve"> центр надання соціальних послуг».</w:t>
      </w:r>
    </w:p>
    <w:p w14:paraId="0F58363D" w14:textId="77777777" w:rsidR="003F6DAA" w:rsidRPr="00605242" w:rsidRDefault="003F6DAA" w:rsidP="003F6DAA">
      <w:pPr>
        <w:ind w:firstLine="567"/>
        <w:jc w:val="both"/>
        <w:rPr>
          <w:bCs/>
          <w:sz w:val="28"/>
          <w:szCs w:val="28"/>
        </w:rPr>
      </w:pPr>
      <w:r w:rsidRPr="00605242">
        <w:rPr>
          <w:bCs/>
          <w:sz w:val="28"/>
          <w:szCs w:val="28"/>
        </w:rPr>
        <w:t>Упродовж 2025 року до відділу надійшло 85 повідомлень щодо вчинення домашнього насильства в сім’ї, за якими складено акти з’ясування обставин та проведено роботу з 160 особами.</w:t>
      </w:r>
    </w:p>
    <w:p w14:paraId="46257975" w14:textId="715BDF18" w:rsidR="003F6DAA" w:rsidRPr="00605242" w:rsidRDefault="003F6DAA" w:rsidP="003F6DAA">
      <w:pPr>
        <w:ind w:firstLine="567"/>
        <w:jc w:val="both"/>
        <w:rPr>
          <w:b/>
          <w:bCs/>
          <w:sz w:val="28"/>
          <w:szCs w:val="28"/>
        </w:rPr>
      </w:pPr>
      <w:r w:rsidRPr="00605242">
        <w:rPr>
          <w:bCs/>
          <w:sz w:val="28"/>
          <w:szCs w:val="28"/>
        </w:rPr>
        <w:t xml:space="preserve">Оздоровлено 88 дітей пільгових категорій в оздоровчих таборах Хмельницької області та України, у </w:t>
      </w:r>
      <w:proofErr w:type="spellStart"/>
      <w:r w:rsidRPr="00605242">
        <w:rPr>
          <w:bCs/>
          <w:sz w:val="28"/>
          <w:szCs w:val="28"/>
        </w:rPr>
        <w:t>т.ч</w:t>
      </w:r>
      <w:proofErr w:type="spellEnd"/>
      <w:r w:rsidRPr="00605242">
        <w:rPr>
          <w:bCs/>
          <w:sz w:val="28"/>
          <w:szCs w:val="28"/>
        </w:rPr>
        <w:t>. в «Артек»</w:t>
      </w:r>
      <w:r>
        <w:rPr>
          <w:bCs/>
          <w:sz w:val="28"/>
          <w:szCs w:val="28"/>
        </w:rPr>
        <w:t>, із них:</w:t>
      </w:r>
      <w:r w:rsidRPr="00605242">
        <w:rPr>
          <w:bCs/>
          <w:sz w:val="28"/>
          <w:szCs w:val="28"/>
        </w:rPr>
        <w:t xml:space="preserve"> </w:t>
      </w:r>
      <w:r>
        <w:rPr>
          <w:bCs/>
          <w:sz w:val="28"/>
          <w:szCs w:val="28"/>
        </w:rPr>
        <w:t xml:space="preserve">12 - </w:t>
      </w:r>
      <w:r w:rsidRPr="00605242">
        <w:rPr>
          <w:bCs/>
          <w:sz w:val="28"/>
          <w:szCs w:val="28"/>
        </w:rPr>
        <w:t>діти-сироти та діти, позбавленні батьківського піклування</w:t>
      </w:r>
      <w:r>
        <w:rPr>
          <w:bCs/>
          <w:sz w:val="28"/>
          <w:szCs w:val="28"/>
        </w:rPr>
        <w:t>;</w:t>
      </w:r>
      <w:r w:rsidRPr="00605242">
        <w:rPr>
          <w:bCs/>
          <w:sz w:val="28"/>
          <w:szCs w:val="28"/>
        </w:rPr>
        <w:t xml:space="preserve"> </w:t>
      </w:r>
      <w:bookmarkStart w:id="17" w:name="_Hlk218842290"/>
      <w:r>
        <w:rPr>
          <w:bCs/>
          <w:sz w:val="28"/>
          <w:szCs w:val="28"/>
        </w:rPr>
        <w:t>31 -</w:t>
      </w:r>
      <w:r w:rsidRPr="00605242">
        <w:rPr>
          <w:bCs/>
          <w:sz w:val="28"/>
          <w:szCs w:val="28"/>
        </w:rPr>
        <w:t xml:space="preserve"> діти учасників бойових дій</w:t>
      </w:r>
      <w:r>
        <w:rPr>
          <w:bCs/>
          <w:sz w:val="28"/>
          <w:szCs w:val="28"/>
        </w:rPr>
        <w:t>;</w:t>
      </w:r>
      <w:r w:rsidRPr="00605242">
        <w:rPr>
          <w:bCs/>
          <w:sz w:val="28"/>
          <w:szCs w:val="28"/>
        </w:rPr>
        <w:t xml:space="preserve"> </w:t>
      </w:r>
      <w:r>
        <w:rPr>
          <w:bCs/>
          <w:sz w:val="28"/>
          <w:szCs w:val="28"/>
        </w:rPr>
        <w:t xml:space="preserve">9 </w:t>
      </w:r>
      <w:r w:rsidR="009652E8">
        <w:rPr>
          <w:bCs/>
          <w:sz w:val="28"/>
          <w:szCs w:val="28"/>
        </w:rPr>
        <w:t>-</w:t>
      </w:r>
      <w:r>
        <w:rPr>
          <w:bCs/>
          <w:sz w:val="28"/>
          <w:szCs w:val="28"/>
        </w:rPr>
        <w:t xml:space="preserve"> діти загиблих Захисників, </w:t>
      </w:r>
      <w:r w:rsidRPr="00605242">
        <w:rPr>
          <w:bCs/>
          <w:sz w:val="28"/>
          <w:szCs w:val="28"/>
        </w:rPr>
        <w:t xml:space="preserve">5 </w:t>
      </w:r>
      <w:r>
        <w:rPr>
          <w:bCs/>
          <w:sz w:val="28"/>
          <w:szCs w:val="28"/>
        </w:rPr>
        <w:t>-</w:t>
      </w:r>
      <w:r w:rsidRPr="00605242">
        <w:rPr>
          <w:bCs/>
          <w:sz w:val="28"/>
          <w:szCs w:val="28"/>
        </w:rPr>
        <w:t xml:space="preserve"> діти батьків, один з яких зник безвіст</w:t>
      </w:r>
      <w:r>
        <w:rPr>
          <w:bCs/>
          <w:sz w:val="28"/>
          <w:szCs w:val="28"/>
        </w:rPr>
        <w:t>и</w:t>
      </w:r>
      <w:bookmarkEnd w:id="17"/>
      <w:r w:rsidRPr="00605242">
        <w:rPr>
          <w:bCs/>
          <w:sz w:val="28"/>
          <w:szCs w:val="28"/>
        </w:rPr>
        <w:t>; 13</w:t>
      </w:r>
      <w:r>
        <w:rPr>
          <w:bCs/>
          <w:sz w:val="28"/>
          <w:szCs w:val="28"/>
        </w:rPr>
        <w:t xml:space="preserve"> </w:t>
      </w:r>
      <w:r w:rsidR="009652E8">
        <w:rPr>
          <w:bCs/>
          <w:sz w:val="28"/>
          <w:szCs w:val="28"/>
        </w:rPr>
        <w:t>-</w:t>
      </w:r>
      <w:r>
        <w:rPr>
          <w:bCs/>
          <w:sz w:val="28"/>
          <w:szCs w:val="28"/>
        </w:rPr>
        <w:t xml:space="preserve"> діти,</w:t>
      </w:r>
      <w:r w:rsidRPr="00605242">
        <w:rPr>
          <w:bCs/>
          <w:sz w:val="28"/>
          <w:szCs w:val="28"/>
        </w:rPr>
        <w:t xml:space="preserve"> що мають статус ВПО</w:t>
      </w:r>
      <w:r>
        <w:rPr>
          <w:bCs/>
          <w:sz w:val="28"/>
          <w:szCs w:val="28"/>
        </w:rPr>
        <w:t>;</w:t>
      </w:r>
      <w:r w:rsidRPr="00605242">
        <w:rPr>
          <w:bCs/>
          <w:sz w:val="28"/>
          <w:szCs w:val="28"/>
        </w:rPr>
        <w:t xml:space="preserve"> </w:t>
      </w:r>
      <w:r>
        <w:rPr>
          <w:bCs/>
          <w:sz w:val="28"/>
          <w:szCs w:val="28"/>
        </w:rPr>
        <w:t xml:space="preserve">9 -діти, </w:t>
      </w:r>
      <w:r w:rsidRPr="00605242">
        <w:rPr>
          <w:bCs/>
          <w:sz w:val="28"/>
          <w:szCs w:val="28"/>
        </w:rPr>
        <w:t>які перебувають на диспансерному обліку</w:t>
      </w:r>
      <w:r>
        <w:rPr>
          <w:bCs/>
          <w:sz w:val="28"/>
          <w:szCs w:val="28"/>
        </w:rPr>
        <w:t>;</w:t>
      </w:r>
      <w:r w:rsidRPr="00605242">
        <w:rPr>
          <w:bCs/>
          <w:sz w:val="28"/>
          <w:szCs w:val="28"/>
        </w:rPr>
        <w:t xml:space="preserve"> </w:t>
      </w:r>
      <w:r>
        <w:rPr>
          <w:bCs/>
          <w:sz w:val="28"/>
          <w:szCs w:val="28"/>
        </w:rPr>
        <w:t xml:space="preserve">9 </w:t>
      </w:r>
      <w:r w:rsidR="009652E8">
        <w:rPr>
          <w:bCs/>
          <w:sz w:val="28"/>
          <w:szCs w:val="28"/>
        </w:rPr>
        <w:t>-</w:t>
      </w:r>
      <w:r>
        <w:rPr>
          <w:bCs/>
          <w:sz w:val="28"/>
          <w:szCs w:val="28"/>
        </w:rPr>
        <w:t xml:space="preserve"> </w:t>
      </w:r>
      <w:r w:rsidRPr="00605242">
        <w:rPr>
          <w:bCs/>
          <w:sz w:val="28"/>
          <w:szCs w:val="28"/>
        </w:rPr>
        <w:t>діти</w:t>
      </w:r>
      <w:r>
        <w:rPr>
          <w:bCs/>
          <w:sz w:val="28"/>
          <w:szCs w:val="28"/>
        </w:rPr>
        <w:t>-</w:t>
      </w:r>
      <w:r w:rsidRPr="00605242">
        <w:rPr>
          <w:bCs/>
          <w:sz w:val="28"/>
          <w:szCs w:val="28"/>
        </w:rPr>
        <w:t xml:space="preserve">переможці олімпіад, конкурсів, фестивалів, змагань, </w:t>
      </w:r>
      <w:proofErr w:type="spellStart"/>
      <w:r w:rsidRPr="00605242">
        <w:rPr>
          <w:bCs/>
          <w:sz w:val="28"/>
          <w:szCs w:val="28"/>
        </w:rPr>
        <w:t>спартакіад</w:t>
      </w:r>
      <w:proofErr w:type="spellEnd"/>
      <w:r>
        <w:rPr>
          <w:bCs/>
          <w:sz w:val="28"/>
          <w:szCs w:val="28"/>
        </w:rPr>
        <w:t>.</w:t>
      </w:r>
    </w:p>
    <w:p w14:paraId="7CBB5946" w14:textId="77777777" w:rsidR="003F6DAA" w:rsidRPr="00605242" w:rsidRDefault="003F6DAA" w:rsidP="003F6DAA">
      <w:pPr>
        <w:ind w:firstLine="567"/>
        <w:jc w:val="center"/>
        <w:rPr>
          <w:b/>
          <w:bCs/>
          <w:i/>
          <w:color w:val="000000"/>
          <w:sz w:val="28"/>
          <w:szCs w:val="28"/>
        </w:rPr>
      </w:pPr>
    </w:p>
    <w:p w14:paraId="3A5CDA20" w14:textId="77777777" w:rsidR="003F6DAA" w:rsidRPr="00605242" w:rsidRDefault="003F6DAA" w:rsidP="003F6DAA">
      <w:pPr>
        <w:ind w:firstLine="567"/>
        <w:jc w:val="center"/>
        <w:rPr>
          <w:b/>
          <w:bCs/>
          <w:color w:val="000000"/>
          <w:sz w:val="28"/>
          <w:szCs w:val="28"/>
        </w:rPr>
      </w:pPr>
      <w:r w:rsidRPr="00605242">
        <w:rPr>
          <w:b/>
          <w:bCs/>
          <w:color w:val="000000"/>
          <w:sz w:val="28"/>
          <w:szCs w:val="28"/>
        </w:rPr>
        <w:t>Заборгованість із виплати заробітної плати</w:t>
      </w:r>
    </w:p>
    <w:p w14:paraId="1728D5AB" w14:textId="77777777" w:rsidR="003F6DAA" w:rsidRPr="00605242" w:rsidRDefault="003F6DAA" w:rsidP="003F6DAA">
      <w:pPr>
        <w:tabs>
          <w:tab w:val="left" w:pos="567"/>
        </w:tabs>
        <w:suppressAutoHyphens/>
        <w:ind w:firstLine="567"/>
        <w:jc w:val="both"/>
        <w:rPr>
          <w:color w:val="000000"/>
          <w:sz w:val="28"/>
          <w:szCs w:val="28"/>
          <w:shd w:val="clear" w:color="auto" w:fill="FFFFFF"/>
          <w:lang w:eastAsia="ar-SA"/>
        </w:rPr>
      </w:pPr>
      <w:r w:rsidRPr="00605242">
        <w:rPr>
          <w:color w:val="000000"/>
          <w:sz w:val="28"/>
          <w:szCs w:val="28"/>
          <w:shd w:val="clear" w:color="auto" w:fill="FFFFFF"/>
          <w:lang w:eastAsia="ar-SA"/>
        </w:rPr>
        <w:t xml:space="preserve">За моніторинговими даними, станом на 01.01.2026 року заборгованості із виплати заробітної плати по </w:t>
      </w:r>
      <w:proofErr w:type="spellStart"/>
      <w:r w:rsidRPr="00605242">
        <w:rPr>
          <w:color w:val="000000"/>
          <w:sz w:val="28"/>
          <w:szCs w:val="28"/>
          <w:shd w:val="clear" w:color="auto" w:fill="FFFFFF"/>
          <w:lang w:eastAsia="ar-SA"/>
        </w:rPr>
        <w:t>Славутській</w:t>
      </w:r>
      <w:proofErr w:type="spellEnd"/>
      <w:r w:rsidRPr="00605242">
        <w:rPr>
          <w:color w:val="000000"/>
          <w:sz w:val="28"/>
          <w:szCs w:val="28"/>
          <w:shd w:val="clear" w:color="auto" w:fill="FFFFFF"/>
          <w:lang w:eastAsia="ar-SA"/>
        </w:rPr>
        <w:t xml:space="preserve"> міській територіальній громаді немає. </w:t>
      </w:r>
    </w:p>
    <w:p w14:paraId="1499C502" w14:textId="77777777" w:rsidR="003F6DAA" w:rsidRPr="00605242" w:rsidRDefault="003F6DAA" w:rsidP="003F6DAA">
      <w:pPr>
        <w:tabs>
          <w:tab w:val="left" w:pos="7500"/>
        </w:tabs>
        <w:ind w:firstLine="540"/>
        <w:jc w:val="center"/>
        <w:rPr>
          <w:b/>
          <w:color w:val="000000"/>
          <w:sz w:val="28"/>
          <w:szCs w:val="28"/>
        </w:rPr>
      </w:pPr>
    </w:p>
    <w:p w14:paraId="6A27A6EE" w14:textId="77777777" w:rsidR="003F6DAA" w:rsidRPr="00605242" w:rsidRDefault="003F6DAA" w:rsidP="003F6DAA">
      <w:pPr>
        <w:tabs>
          <w:tab w:val="left" w:pos="7500"/>
        </w:tabs>
        <w:ind w:firstLine="540"/>
        <w:jc w:val="center"/>
        <w:rPr>
          <w:b/>
          <w:color w:val="000000"/>
          <w:sz w:val="28"/>
          <w:szCs w:val="28"/>
        </w:rPr>
      </w:pPr>
      <w:r w:rsidRPr="00605242">
        <w:rPr>
          <w:b/>
          <w:color w:val="000000"/>
          <w:sz w:val="28"/>
          <w:szCs w:val="28"/>
        </w:rPr>
        <w:t>Колективні договори</w:t>
      </w:r>
    </w:p>
    <w:p w14:paraId="0E3BE410" w14:textId="77777777" w:rsidR="003F6DAA" w:rsidRPr="00605242" w:rsidRDefault="003F6DAA" w:rsidP="003F6DAA">
      <w:pPr>
        <w:tabs>
          <w:tab w:val="left" w:pos="7500"/>
        </w:tabs>
        <w:ind w:firstLine="540"/>
        <w:jc w:val="both"/>
        <w:rPr>
          <w:color w:val="000000"/>
          <w:sz w:val="28"/>
          <w:szCs w:val="28"/>
        </w:rPr>
      </w:pPr>
      <w:r w:rsidRPr="00605242">
        <w:rPr>
          <w:color w:val="000000"/>
          <w:sz w:val="28"/>
          <w:szCs w:val="28"/>
        </w:rPr>
        <w:t>Станом на 01.01.2026 року на підприємствах, в установах та організаціях міста укладено та зареєстровано 7</w:t>
      </w:r>
      <w:r w:rsidRPr="00605242">
        <w:rPr>
          <w:color w:val="000000"/>
          <w:sz w:val="28"/>
          <w:szCs w:val="28"/>
          <w:lang w:val="ru-RU"/>
        </w:rPr>
        <w:t>2</w:t>
      </w:r>
      <w:r w:rsidRPr="00605242">
        <w:rPr>
          <w:color w:val="000000"/>
          <w:sz w:val="28"/>
          <w:szCs w:val="28"/>
        </w:rPr>
        <w:t xml:space="preserve"> колективних договорів, якими охоплено близько 4,5 тисяч осіб.</w:t>
      </w:r>
    </w:p>
    <w:p w14:paraId="1D49DCE1" w14:textId="77777777" w:rsidR="0068646B" w:rsidRDefault="0068646B" w:rsidP="00022957">
      <w:pPr>
        <w:pStyle w:val="a5"/>
        <w:rPr>
          <w:b/>
          <w:szCs w:val="28"/>
        </w:rPr>
      </w:pPr>
    </w:p>
    <w:p w14:paraId="35AB6A06" w14:textId="77777777" w:rsidR="00086C3A" w:rsidRPr="00AD6685" w:rsidRDefault="00747458" w:rsidP="003D708A">
      <w:pPr>
        <w:pStyle w:val="a5"/>
        <w:jc w:val="center"/>
        <w:rPr>
          <w:b/>
          <w:szCs w:val="28"/>
        </w:rPr>
      </w:pPr>
      <w:r w:rsidRPr="00AD6685">
        <w:rPr>
          <w:b/>
          <w:szCs w:val="28"/>
        </w:rPr>
        <w:t>Управління житлово-комунального господарства,</w:t>
      </w:r>
    </w:p>
    <w:p w14:paraId="1F080471" w14:textId="77777777" w:rsidR="005E40A5" w:rsidRDefault="00747458" w:rsidP="005E40A5">
      <w:pPr>
        <w:pStyle w:val="a5"/>
        <w:jc w:val="center"/>
        <w:rPr>
          <w:b/>
          <w:szCs w:val="28"/>
        </w:rPr>
      </w:pPr>
      <w:r w:rsidRPr="00AD6685">
        <w:rPr>
          <w:b/>
          <w:szCs w:val="28"/>
        </w:rPr>
        <w:t>енергозбереження, благоустрою та громадського порядку</w:t>
      </w:r>
      <w:bookmarkStart w:id="18" w:name="_Hlk503354312"/>
      <w:bookmarkEnd w:id="18"/>
    </w:p>
    <w:p w14:paraId="0B60CD39" w14:textId="73EDC4CB" w:rsidR="004A673E" w:rsidRPr="00230FFB" w:rsidRDefault="005E40A5" w:rsidP="005E40A5">
      <w:pPr>
        <w:pStyle w:val="a5"/>
        <w:rPr>
          <w:szCs w:val="28"/>
          <w:lang w:eastAsia="uk-UA"/>
        </w:rPr>
      </w:pPr>
      <w:r>
        <w:rPr>
          <w:szCs w:val="28"/>
          <w:lang w:eastAsia="uk-UA"/>
        </w:rPr>
        <w:t xml:space="preserve">        </w:t>
      </w:r>
      <w:r w:rsidR="00022957">
        <w:rPr>
          <w:szCs w:val="28"/>
          <w:lang w:eastAsia="uk-UA"/>
        </w:rPr>
        <w:t>Протя</w:t>
      </w:r>
      <w:r w:rsidR="001359A5">
        <w:rPr>
          <w:szCs w:val="28"/>
          <w:lang w:eastAsia="uk-UA"/>
        </w:rPr>
        <w:t>г</w:t>
      </w:r>
      <w:r w:rsidR="004A673E" w:rsidRPr="00230FFB">
        <w:rPr>
          <w:szCs w:val="28"/>
          <w:lang w:eastAsia="uk-UA"/>
        </w:rPr>
        <w:t xml:space="preserve">ом 2025 року управління житлово-комунального господарства, енергозбереження, благоустрою та громадського порядку здійснювало діяльність відповідно до покладених повноважень та завдань, спрямованих на забезпечення належного функціонування житлово-комунальної сфери, підвищення рівня благоустрою, енергоефективності та громадського порядку на території </w:t>
      </w:r>
      <w:proofErr w:type="spellStart"/>
      <w:r w:rsidR="004A673E" w:rsidRPr="00230FFB">
        <w:rPr>
          <w:szCs w:val="28"/>
          <w:lang w:eastAsia="uk-UA"/>
        </w:rPr>
        <w:t>Славутської</w:t>
      </w:r>
      <w:proofErr w:type="spellEnd"/>
      <w:r w:rsidR="004A673E" w:rsidRPr="00230FFB">
        <w:rPr>
          <w:szCs w:val="28"/>
          <w:lang w:eastAsia="uk-UA"/>
        </w:rPr>
        <w:t xml:space="preserve"> міської територіальної громади</w:t>
      </w:r>
      <w:r w:rsidR="004A673E">
        <w:rPr>
          <w:szCs w:val="28"/>
          <w:lang w:eastAsia="uk-UA"/>
        </w:rPr>
        <w:t xml:space="preserve"> ( далі- </w:t>
      </w:r>
      <w:proofErr w:type="spellStart"/>
      <w:r w:rsidR="004A673E">
        <w:rPr>
          <w:szCs w:val="28"/>
          <w:lang w:eastAsia="uk-UA"/>
        </w:rPr>
        <w:t>Славутська</w:t>
      </w:r>
      <w:proofErr w:type="spellEnd"/>
      <w:r w:rsidR="004A673E">
        <w:rPr>
          <w:szCs w:val="28"/>
          <w:lang w:eastAsia="uk-UA"/>
        </w:rPr>
        <w:t xml:space="preserve"> СТГ)</w:t>
      </w:r>
      <w:r w:rsidR="004A673E" w:rsidRPr="00230FFB">
        <w:rPr>
          <w:szCs w:val="28"/>
          <w:lang w:eastAsia="uk-UA"/>
        </w:rPr>
        <w:t>.</w:t>
      </w:r>
    </w:p>
    <w:p w14:paraId="1BADB097" w14:textId="7237BB45" w:rsidR="004A673E" w:rsidRPr="00230FFB" w:rsidRDefault="004A673E" w:rsidP="004A673E">
      <w:pPr>
        <w:jc w:val="both"/>
        <w:rPr>
          <w:sz w:val="28"/>
          <w:szCs w:val="28"/>
          <w:lang w:eastAsia="uk-UA"/>
        </w:rPr>
      </w:pPr>
      <w:r>
        <w:rPr>
          <w:sz w:val="28"/>
          <w:szCs w:val="28"/>
          <w:lang w:eastAsia="uk-UA"/>
        </w:rPr>
        <w:t xml:space="preserve">      </w:t>
      </w:r>
      <w:r w:rsidR="005E40A5">
        <w:rPr>
          <w:sz w:val="28"/>
          <w:szCs w:val="28"/>
          <w:lang w:eastAsia="uk-UA"/>
        </w:rPr>
        <w:t xml:space="preserve"> </w:t>
      </w:r>
      <w:r>
        <w:rPr>
          <w:sz w:val="28"/>
          <w:szCs w:val="28"/>
          <w:lang w:eastAsia="uk-UA"/>
        </w:rPr>
        <w:t xml:space="preserve"> </w:t>
      </w:r>
      <w:r w:rsidRPr="00230FFB">
        <w:rPr>
          <w:sz w:val="28"/>
          <w:szCs w:val="28"/>
          <w:lang w:eastAsia="uk-UA"/>
        </w:rPr>
        <w:t>Упродовж звітного періоду розглянуто</w:t>
      </w:r>
      <w:r w:rsidRPr="00616DE0">
        <w:rPr>
          <w:bCs/>
          <w:sz w:val="28"/>
          <w:szCs w:val="28"/>
          <w:lang w:eastAsia="uk-UA"/>
        </w:rPr>
        <w:t xml:space="preserve"> </w:t>
      </w:r>
      <w:r w:rsidRPr="006D6ACF">
        <w:rPr>
          <w:bCs/>
          <w:sz w:val="28"/>
          <w:szCs w:val="28"/>
          <w:lang w:eastAsia="uk-UA"/>
        </w:rPr>
        <w:t>194</w:t>
      </w:r>
      <w:r w:rsidRPr="00230FFB">
        <w:rPr>
          <w:bCs/>
          <w:sz w:val="28"/>
          <w:szCs w:val="28"/>
          <w:lang w:eastAsia="uk-UA"/>
        </w:rPr>
        <w:t xml:space="preserve"> звернення громадян</w:t>
      </w:r>
      <w:r>
        <w:rPr>
          <w:bCs/>
          <w:sz w:val="28"/>
          <w:szCs w:val="28"/>
          <w:lang w:eastAsia="uk-UA"/>
        </w:rPr>
        <w:t>,</w:t>
      </w:r>
      <w:r>
        <w:rPr>
          <w:sz w:val="28"/>
          <w:szCs w:val="28"/>
          <w:lang w:eastAsia="uk-UA"/>
        </w:rPr>
        <w:t xml:space="preserve"> </w:t>
      </w:r>
      <w:r>
        <w:rPr>
          <w:sz w:val="28"/>
          <w:szCs w:val="28"/>
        </w:rPr>
        <w:t xml:space="preserve">372 </w:t>
      </w:r>
      <w:r w:rsidRPr="00586260">
        <w:rPr>
          <w:sz w:val="28"/>
          <w:szCs w:val="28"/>
        </w:rPr>
        <w:t>адміністративн</w:t>
      </w:r>
      <w:r>
        <w:rPr>
          <w:sz w:val="28"/>
          <w:szCs w:val="28"/>
        </w:rPr>
        <w:t>і</w:t>
      </w:r>
      <w:r w:rsidRPr="00586260">
        <w:rPr>
          <w:sz w:val="28"/>
          <w:szCs w:val="28"/>
        </w:rPr>
        <w:t xml:space="preserve"> послуг</w:t>
      </w:r>
      <w:r>
        <w:rPr>
          <w:sz w:val="28"/>
          <w:szCs w:val="28"/>
        </w:rPr>
        <w:t>и</w:t>
      </w:r>
      <w:r w:rsidRPr="00586260">
        <w:rPr>
          <w:sz w:val="28"/>
          <w:szCs w:val="28"/>
        </w:rPr>
        <w:t xml:space="preserve"> у сфері управління житлово-комунальним господарством, зокрема з питань утримання житлового фонду, благоустрою територій, водо-, тепло- та енергопостачання, поводження з побутовими відходами, а також розгляду звернень громадян і надання відповідних дозволів та погоджень</w:t>
      </w:r>
      <w:r>
        <w:rPr>
          <w:sz w:val="28"/>
          <w:szCs w:val="28"/>
        </w:rPr>
        <w:t>,</w:t>
      </w:r>
      <w:r>
        <w:rPr>
          <w:bCs/>
          <w:sz w:val="28"/>
          <w:szCs w:val="28"/>
          <w:lang w:eastAsia="uk-UA"/>
        </w:rPr>
        <w:t xml:space="preserve"> 26</w:t>
      </w:r>
      <w:r w:rsidRPr="00230FFB">
        <w:rPr>
          <w:bCs/>
          <w:sz w:val="28"/>
          <w:szCs w:val="28"/>
          <w:lang w:eastAsia="uk-UA"/>
        </w:rPr>
        <w:t xml:space="preserve"> </w:t>
      </w:r>
      <w:r>
        <w:rPr>
          <w:bCs/>
          <w:sz w:val="28"/>
          <w:szCs w:val="28"/>
          <w:lang w:eastAsia="uk-UA"/>
        </w:rPr>
        <w:t>д</w:t>
      </w:r>
      <w:r w:rsidRPr="00230FFB">
        <w:rPr>
          <w:bCs/>
          <w:sz w:val="28"/>
          <w:szCs w:val="28"/>
          <w:lang w:eastAsia="uk-UA"/>
        </w:rPr>
        <w:t>епутатських звернень</w:t>
      </w:r>
      <w:r>
        <w:rPr>
          <w:bCs/>
          <w:sz w:val="28"/>
          <w:szCs w:val="28"/>
          <w:lang w:eastAsia="uk-UA"/>
        </w:rPr>
        <w:t>, 2</w:t>
      </w:r>
      <w:r w:rsidRPr="00230FFB">
        <w:rPr>
          <w:bCs/>
          <w:sz w:val="28"/>
          <w:szCs w:val="28"/>
          <w:lang w:eastAsia="uk-UA"/>
        </w:rPr>
        <w:t xml:space="preserve"> запити на отримання публічної інформації</w:t>
      </w:r>
      <w:r w:rsidRPr="00230FFB">
        <w:rPr>
          <w:sz w:val="28"/>
          <w:szCs w:val="28"/>
          <w:lang w:eastAsia="uk-UA"/>
        </w:rPr>
        <w:t>.</w:t>
      </w:r>
    </w:p>
    <w:p w14:paraId="715C6320" w14:textId="211B4D94" w:rsidR="004A673E" w:rsidRPr="00230FFB" w:rsidRDefault="004A673E" w:rsidP="004A673E">
      <w:pPr>
        <w:jc w:val="both"/>
        <w:rPr>
          <w:sz w:val="28"/>
          <w:szCs w:val="28"/>
          <w:lang w:eastAsia="uk-UA"/>
        </w:rPr>
      </w:pPr>
      <w:r>
        <w:rPr>
          <w:sz w:val="28"/>
          <w:szCs w:val="28"/>
          <w:lang w:eastAsia="uk-UA"/>
        </w:rPr>
        <w:lastRenderedPageBreak/>
        <w:t xml:space="preserve">       </w:t>
      </w:r>
      <w:r w:rsidRPr="00230FFB">
        <w:rPr>
          <w:sz w:val="28"/>
          <w:szCs w:val="28"/>
          <w:lang w:eastAsia="uk-UA"/>
        </w:rPr>
        <w:t>Усі звернення розглянуто в установлені законодавством строки, заявникам надано відповідні відповіді.</w:t>
      </w:r>
    </w:p>
    <w:p w14:paraId="0053AD67" w14:textId="547297AC" w:rsidR="004A673E" w:rsidRDefault="004A673E" w:rsidP="004A673E">
      <w:pPr>
        <w:jc w:val="both"/>
        <w:rPr>
          <w:sz w:val="28"/>
          <w:szCs w:val="28"/>
          <w:lang w:eastAsia="uk-UA"/>
        </w:rPr>
      </w:pPr>
      <w:r>
        <w:rPr>
          <w:sz w:val="28"/>
          <w:szCs w:val="28"/>
        </w:rPr>
        <w:t xml:space="preserve">       </w:t>
      </w:r>
      <w:r w:rsidRPr="00F143F8">
        <w:rPr>
          <w:sz w:val="28"/>
          <w:szCs w:val="28"/>
        </w:rPr>
        <w:t>Інформацію та звітність за 2025 рік для Хмельницької обласної військової адміністрації та Шепетівської районної військової адміністрації підготовлено в повному обсязі та направлено в установленому порядку.</w:t>
      </w:r>
      <w:r w:rsidRPr="00F143F8">
        <w:rPr>
          <w:sz w:val="28"/>
          <w:szCs w:val="28"/>
          <w:lang w:eastAsia="uk-UA"/>
        </w:rPr>
        <w:t xml:space="preserve">    </w:t>
      </w:r>
      <w:r>
        <w:rPr>
          <w:sz w:val="28"/>
          <w:szCs w:val="28"/>
          <w:lang w:eastAsia="uk-UA"/>
        </w:rPr>
        <w:t xml:space="preserve">   </w:t>
      </w:r>
    </w:p>
    <w:p w14:paraId="252FF5C0" w14:textId="6CBEFD7F" w:rsidR="004A673E" w:rsidRPr="00230FFB" w:rsidRDefault="004A673E" w:rsidP="004A673E">
      <w:pPr>
        <w:jc w:val="both"/>
        <w:rPr>
          <w:sz w:val="28"/>
          <w:szCs w:val="28"/>
          <w:lang w:eastAsia="uk-UA"/>
        </w:rPr>
      </w:pPr>
      <w:r>
        <w:rPr>
          <w:sz w:val="28"/>
          <w:szCs w:val="28"/>
          <w:lang w:eastAsia="uk-UA"/>
        </w:rPr>
        <w:t xml:space="preserve">       </w:t>
      </w:r>
      <w:r w:rsidRPr="00230FFB">
        <w:rPr>
          <w:sz w:val="28"/>
          <w:szCs w:val="28"/>
          <w:lang w:eastAsia="uk-UA"/>
        </w:rPr>
        <w:t>У 2025 році</w:t>
      </w:r>
      <w:r>
        <w:rPr>
          <w:sz w:val="28"/>
          <w:szCs w:val="28"/>
          <w:lang w:eastAsia="uk-UA"/>
        </w:rPr>
        <w:t xml:space="preserve"> </w:t>
      </w:r>
      <w:r w:rsidRPr="00230FFB">
        <w:rPr>
          <w:sz w:val="28"/>
          <w:szCs w:val="28"/>
          <w:lang w:eastAsia="uk-UA"/>
        </w:rPr>
        <w:t xml:space="preserve">підготовлено та винесено на розгляд сесії </w:t>
      </w:r>
      <w:proofErr w:type="spellStart"/>
      <w:r w:rsidRPr="00230FFB">
        <w:rPr>
          <w:sz w:val="28"/>
          <w:szCs w:val="28"/>
          <w:lang w:eastAsia="uk-UA"/>
        </w:rPr>
        <w:t>Славутської</w:t>
      </w:r>
      <w:proofErr w:type="spellEnd"/>
      <w:r w:rsidRPr="00230FFB">
        <w:rPr>
          <w:sz w:val="28"/>
          <w:szCs w:val="28"/>
          <w:lang w:eastAsia="uk-UA"/>
        </w:rPr>
        <w:t xml:space="preserve"> міської ради </w:t>
      </w:r>
      <w:r>
        <w:rPr>
          <w:sz w:val="28"/>
          <w:szCs w:val="28"/>
          <w:lang w:eastAsia="uk-UA"/>
        </w:rPr>
        <w:t xml:space="preserve"> 36</w:t>
      </w:r>
      <w:r w:rsidRPr="006D6ACF">
        <w:rPr>
          <w:bCs/>
          <w:sz w:val="28"/>
          <w:szCs w:val="28"/>
          <w:lang w:eastAsia="uk-UA"/>
        </w:rPr>
        <w:t xml:space="preserve"> проєктів</w:t>
      </w:r>
      <w:r w:rsidRPr="00230FFB">
        <w:rPr>
          <w:bCs/>
          <w:color w:val="FF0000"/>
          <w:sz w:val="28"/>
          <w:szCs w:val="28"/>
          <w:lang w:eastAsia="uk-UA"/>
        </w:rPr>
        <w:t xml:space="preserve"> </w:t>
      </w:r>
      <w:r w:rsidRPr="00230FFB">
        <w:rPr>
          <w:bCs/>
          <w:sz w:val="28"/>
          <w:szCs w:val="28"/>
          <w:lang w:eastAsia="uk-UA"/>
        </w:rPr>
        <w:t>рішень</w:t>
      </w:r>
      <w:r>
        <w:rPr>
          <w:sz w:val="28"/>
          <w:szCs w:val="28"/>
          <w:lang w:eastAsia="uk-UA"/>
        </w:rPr>
        <w:t xml:space="preserve">, </w:t>
      </w:r>
      <w:r w:rsidRPr="00230FFB">
        <w:rPr>
          <w:sz w:val="28"/>
          <w:szCs w:val="28"/>
          <w:lang w:eastAsia="uk-UA"/>
        </w:rPr>
        <w:t xml:space="preserve">підготовлено та винесено на розгляд виконавчого комітету </w:t>
      </w:r>
      <w:proofErr w:type="spellStart"/>
      <w:r w:rsidRPr="00230FFB">
        <w:rPr>
          <w:sz w:val="28"/>
          <w:szCs w:val="28"/>
          <w:lang w:eastAsia="uk-UA"/>
        </w:rPr>
        <w:t>Славутської</w:t>
      </w:r>
      <w:proofErr w:type="spellEnd"/>
      <w:r w:rsidRPr="00230FFB">
        <w:rPr>
          <w:sz w:val="28"/>
          <w:szCs w:val="28"/>
          <w:lang w:eastAsia="uk-UA"/>
        </w:rPr>
        <w:t xml:space="preserve"> міської ради </w:t>
      </w:r>
      <w:r w:rsidRPr="00EE5C24">
        <w:rPr>
          <w:bCs/>
          <w:sz w:val="28"/>
          <w:szCs w:val="28"/>
          <w:lang w:eastAsia="uk-UA"/>
        </w:rPr>
        <w:t>55</w:t>
      </w:r>
      <w:r w:rsidRPr="00230FFB">
        <w:rPr>
          <w:bCs/>
          <w:sz w:val="28"/>
          <w:szCs w:val="28"/>
          <w:lang w:eastAsia="uk-UA"/>
        </w:rPr>
        <w:t xml:space="preserve"> проєктів рішень</w:t>
      </w:r>
      <w:r>
        <w:rPr>
          <w:sz w:val="28"/>
          <w:szCs w:val="28"/>
          <w:lang w:eastAsia="uk-UA"/>
        </w:rPr>
        <w:t>, п</w:t>
      </w:r>
      <w:r w:rsidRPr="00230FFB">
        <w:rPr>
          <w:sz w:val="28"/>
          <w:szCs w:val="28"/>
          <w:lang w:eastAsia="uk-UA"/>
        </w:rPr>
        <w:t xml:space="preserve">ідготовлено </w:t>
      </w:r>
      <w:r w:rsidRPr="008C3255">
        <w:rPr>
          <w:sz w:val="28"/>
          <w:szCs w:val="28"/>
          <w:lang w:eastAsia="uk-UA"/>
        </w:rPr>
        <w:t>2</w:t>
      </w:r>
      <w:r w:rsidRPr="00230FFB">
        <w:rPr>
          <w:bCs/>
          <w:sz w:val="28"/>
          <w:szCs w:val="28"/>
          <w:lang w:eastAsia="uk-UA"/>
        </w:rPr>
        <w:t xml:space="preserve"> проєкти розпоряджень міського голови</w:t>
      </w:r>
      <w:r w:rsidRPr="00230FFB">
        <w:rPr>
          <w:sz w:val="28"/>
          <w:szCs w:val="28"/>
          <w:lang w:eastAsia="uk-UA"/>
        </w:rPr>
        <w:t>.</w:t>
      </w:r>
    </w:p>
    <w:p w14:paraId="3BF39C78" w14:textId="4993ABBB" w:rsidR="004A673E" w:rsidRPr="00230FFB" w:rsidRDefault="004A673E" w:rsidP="004A673E">
      <w:pPr>
        <w:jc w:val="both"/>
        <w:rPr>
          <w:sz w:val="28"/>
          <w:szCs w:val="28"/>
          <w:lang w:eastAsia="uk-UA"/>
        </w:rPr>
      </w:pPr>
      <w:r>
        <w:rPr>
          <w:sz w:val="28"/>
          <w:szCs w:val="28"/>
          <w:lang w:eastAsia="uk-UA"/>
        </w:rPr>
        <w:t xml:space="preserve">        </w:t>
      </w:r>
      <w:r w:rsidRPr="00230FFB">
        <w:rPr>
          <w:sz w:val="28"/>
          <w:szCs w:val="28"/>
          <w:lang w:eastAsia="uk-UA"/>
        </w:rPr>
        <w:t xml:space="preserve">У звітному році управлінням розроблено та подано на затвердження </w:t>
      </w:r>
      <w:r w:rsidR="005E40A5">
        <w:rPr>
          <w:sz w:val="28"/>
          <w:szCs w:val="28"/>
          <w:lang w:eastAsia="uk-UA"/>
        </w:rPr>
        <w:t xml:space="preserve">наступні </w:t>
      </w:r>
      <w:r w:rsidRPr="00230FFB">
        <w:rPr>
          <w:sz w:val="28"/>
          <w:szCs w:val="28"/>
          <w:lang w:eastAsia="uk-UA"/>
        </w:rPr>
        <w:t>програми:</w:t>
      </w:r>
    </w:p>
    <w:p w14:paraId="0BC68808" w14:textId="77777777" w:rsidR="004A673E" w:rsidRDefault="004A673E" w:rsidP="004A673E">
      <w:pPr>
        <w:jc w:val="both"/>
        <w:outlineLvl w:val="4"/>
        <w:rPr>
          <w:sz w:val="28"/>
          <w:szCs w:val="28"/>
          <w:lang w:eastAsia="uk-UA"/>
        </w:rPr>
      </w:pPr>
      <w:r>
        <w:rPr>
          <w:sz w:val="28"/>
          <w:szCs w:val="28"/>
          <w:lang w:eastAsia="uk-UA"/>
        </w:rPr>
        <w:t>-</w:t>
      </w:r>
      <w:r w:rsidR="002636FE">
        <w:rPr>
          <w:sz w:val="28"/>
          <w:szCs w:val="28"/>
          <w:lang w:eastAsia="uk-UA"/>
        </w:rPr>
        <w:t xml:space="preserve">    </w:t>
      </w:r>
      <w:r>
        <w:rPr>
          <w:sz w:val="28"/>
          <w:szCs w:val="28"/>
          <w:lang w:eastAsia="uk-UA"/>
        </w:rPr>
        <w:t xml:space="preserve"> Програма санації багатоквартирних будинків на території </w:t>
      </w:r>
      <w:proofErr w:type="spellStart"/>
      <w:r>
        <w:rPr>
          <w:sz w:val="28"/>
          <w:szCs w:val="28"/>
          <w:lang w:eastAsia="uk-UA"/>
        </w:rPr>
        <w:t>Славутської</w:t>
      </w:r>
      <w:proofErr w:type="spellEnd"/>
      <w:r>
        <w:rPr>
          <w:sz w:val="28"/>
          <w:szCs w:val="28"/>
          <w:lang w:eastAsia="uk-UA"/>
        </w:rPr>
        <w:t xml:space="preserve"> міської територіальної громади на 2026-2030 роки;</w:t>
      </w:r>
    </w:p>
    <w:p w14:paraId="5A5D459D" w14:textId="77777777" w:rsidR="004A673E" w:rsidRDefault="004A673E" w:rsidP="004A673E">
      <w:pPr>
        <w:jc w:val="both"/>
        <w:rPr>
          <w:sz w:val="28"/>
          <w:szCs w:val="28"/>
          <w:lang w:eastAsia="uk-UA"/>
        </w:rPr>
      </w:pPr>
      <w:r>
        <w:rPr>
          <w:sz w:val="28"/>
          <w:szCs w:val="28"/>
          <w:lang w:eastAsia="uk-UA"/>
        </w:rPr>
        <w:t xml:space="preserve">- Програма сприяння діяльності органів самоорганізації населення у  </w:t>
      </w:r>
      <w:proofErr w:type="spellStart"/>
      <w:r>
        <w:rPr>
          <w:sz w:val="28"/>
          <w:szCs w:val="28"/>
          <w:lang w:eastAsia="uk-UA"/>
        </w:rPr>
        <w:t>Славутській</w:t>
      </w:r>
      <w:proofErr w:type="spellEnd"/>
      <w:r>
        <w:rPr>
          <w:sz w:val="28"/>
          <w:szCs w:val="28"/>
          <w:lang w:eastAsia="uk-UA"/>
        </w:rPr>
        <w:t xml:space="preserve"> міській територіальній громаді на 2026-2030 роки;</w:t>
      </w:r>
    </w:p>
    <w:p w14:paraId="47448668" w14:textId="77777777" w:rsidR="004A673E" w:rsidRDefault="00E16BD9" w:rsidP="004A673E">
      <w:pPr>
        <w:jc w:val="both"/>
        <w:rPr>
          <w:sz w:val="28"/>
          <w:szCs w:val="28"/>
          <w:lang w:eastAsia="uk-UA"/>
        </w:rPr>
      </w:pPr>
      <w:r>
        <w:rPr>
          <w:sz w:val="28"/>
          <w:szCs w:val="28"/>
          <w:lang w:eastAsia="uk-UA"/>
        </w:rPr>
        <w:t>-</w:t>
      </w:r>
      <w:r w:rsidR="004A673E">
        <w:rPr>
          <w:sz w:val="28"/>
          <w:szCs w:val="28"/>
          <w:lang w:eastAsia="uk-UA"/>
        </w:rPr>
        <w:t xml:space="preserve">Програма охорони навколишнього середовища </w:t>
      </w:r>
      <w:proofErr w:type="spellStart"/>
      <w:r w:rsidR="004A673E">
        <w:rPr>
          <w:sz w:val="28"/>
          <w:szCs w:val="28"/>
          <w:lang w:eastAsia="uk-UA"/>
        </w:rPr>
        <w:t>Славутської</w:t>
      </w:r>
      <w:proofErr w:type="spellEnd"/>
      <w:r w:rsidR="004A673E">
        <w:rPr>
          <w:sz w:val="28"/>
          <w:szCs w:val="28"/>
          <w:lang w:eastAsia="uk-UA"/>
        </w:rPr>
        <w:t xml:space="preserve"> міської територіальної громади на 2026-2030 роки;</w:t>
      </w:r>
    </w:p>
    <w:p w14:paraId="2AE50C9D" w14:textId="6B008426" w:rsidR="004A673E" w:rsidRDefault="004A673E" w:rsidP="004A673E">
      <w:pPr>
        <w:jc w:val="both"/>
        <w:rPr>
          <w:sz w:val="28"/>
          <w:szCs w:val="28"/>
          <w:lang w:eastAsia="uk-UA"/>
        </w:rPr>
      </w:pPr>
      <w:r>
        <w:rPr>
          <w:sz w:val="28"/>
          <w:szCs w:val="28"/>
          <w:lang w:eastAsia="uk-UA"/>
        </w:rPr>
        <w:t xml:space="preserve"> - Програма підтримки об’єднань співвласників багатоквартирних будинків у </w:t>
      </w:r>
      <w:r w:rsidR="005E40A5">
        <w:rPr>
          <w:sz w:val="28"/>
          <w:szCs w:val="28"/>
          <w:lang w:eastAsia="uk-UA"/>
        </w:rPr>
        <w:t xml:space="preserve">                </w:t>
      </w:r>
      <w:r>
        <w:rPr>
          <w:sz w:val="28"/>
          <w:szCs w:val="28"/>
          <w:lang w:eastAsia="uk-UA"/>
        </w:rPr>
        <w:t>м.</w:t>
      </w:r>
      <w:r w:rsidR="005E40A5">
        <w:rPr>
          <w:sz w:val="28"/>
          <w:szCs w:val="28"/>
          <w:lang w:eastAsia="uk-UA"/>
        </w:rPr>
        <w:t xml:space="preserve"> </w:t>
      </w:r>
      <w:r>
        <w:rPr>
          <w:sz w:val="28"/>
          <w:szCs w:val="28"/>
          <w:lang w:eastAsia="uk-UA"/>
        </w:rPr>
        <w:t>Славута «Формування відповідального власника житла» на 2026-2028 роки;</w:t>
      </w:r>
    </w:p>
    <w:p w14:paraId="3A44D9EF" w14:textId="77777777" w:rsidR="005E40A5" w:rsidRDefault="004A673E" w:rsidP="005E40A5">
      <w:pPr>
        <w:jc w:val="both"/>
        <w:rPr>
          <w:sz w:val="28"/>
          <w:szCs w:val="28"/>
          <w:shd w:val="clear" w:color="auto" w:fill="FFFFFF"/>
        </w:rPr>
      </w:pPr>
      <w:r>
        <w:rPr>
          <w:sz w:val="28"/>
          <w:szCs w:val="28"/>
          <w:lang w:eastAsia="uk-UA"/>
        </w:rPr>
        <w:t>-</w:t>
      </w:r>
      <w:r w:rsidRPr="00302BF3">
        <w:rPr>
          <w:rFonts w:ascii="Helvetica" w:hAnsi="Helvetica" w:cs="Helvetica"/>
          <w:color w:val="666666"/>
          <w:sz w:val="21"/>
          <w:szCs w:val="21"/>
          <w:shd w:val="clear" w:color="auto" w:fill="FFFFFF"/>
        </w:rPr>
        <w:t xml:space="preserve"> </w:t>
      </w:r>
      <w:r w:rsidRPr="00302BF3">
        <w:rPr>
          <w:sz w:val="28"/>
          <w:szCs w:val="28"/>
          <w:shd w:val="clear" w:color="auto" w:fill="FFFFFF"/>
        </w:rPr>
        <w:t>Програм</w:t>
      </w:r>
      <w:r>
        <w:rPr>
          <w:sz w:val="28"/>
          <w:szCs w:val="28"/>
          <w:shd w:val="clear" w:color="auto" w:fill="FFFFFF"/>
        </w:rPr>
        <w:t>а</w:t>
      </w:r>
      <w:r w:rsidRPr="00302BF3">
        <w:rPr>
          <w:sz w:val="28"/>
          <w:szCs w:val="28"/>
          <w:shd w:val="clear" w:color="auto" w:fill="FFFFFF"/>
        </w:rPr>
        <w:t xml:space="preserve"> енергоефективності і розвитку сфери виробництва енергоносіїв з відновлюваних джерел енергії та альтернативних видів палива </w:t>
      </w:r>
      <w:proofErr w:type="spellStart"/>
      <w:r w:rsidRPr="00302BF3">
        <w:rPr>
          <w:sz w:val="28"/>
          <w:szCs w:val="28"/>
          <w:shd w:val="clear" w:color="auto" w:fill="FFFFFF"/>
        </w:rPr>
        <w:t>Славутської</w:t>
      </w:r>
      <w:proofErr w:type="spellEnd"/>
      <w:r w:rsidRPr="00302BF3">
        <w:rPr>
          <w:sz w:val="28"/>
          <w:szCs w:val="28"/>
          <w:shd w:val="clear" w:color="auto" w:fill="FFFFFF"/>
        </w:rPr>
        <w:t xml:space="preserve"> міської </w:t>
      </w:r>
      <w:r w:rsidR="00AB42D5">
        <w:rPr>
          <w:sz w:val="28"/>
          <w:szCs w:val="28"/>
          <w:shd w:val="clear" w:color="auto" w:fill="FFFFFF"/>
        </w:rPr>
        <w:t>територіальної громади на 2026 -</w:t>
      </w:r>
      <w:r w:rsidRPr="00302BF3">
        <w:rPr>
          <w:sz w:val="28"/>
          <w:szCs w:val="28"/>
          <w:shd w:val="clear" w:color="auto" w:fill="FFFFFF"/>
        </w:rPr>
        <w:t xml:space="preserve"> 2030 роки</w:t>
      </w:r>
      <w:r w:rsidR="005E40A5">
        <w:rPr>
          <w:sz w:val="28"/>
          <w:szCs w:val="28"/>
          <w:shd w:val="clear" w:color="auto" w:fill="FFFFFF"/>
        </w:rPr>
        <w:t>.</w:t>
      </w:r>
    </w:p>
    <w:p w14:paraId="3ADB0A51" w14:textId="0A15EAE7" w:rsidR="005E40A5" w:rsidRDefault="004A673E" w:rsidP="005E40A5">
      <w:pPr>
        <w:jc w:val="both"/>
        <w:rPr>
          <w:sz w:val="28"/>
          <w:szCs w:val="28"/>
          <w:lang w:eastAsia="uk-UA"/>
        </w:rPr>
      </w:pPr>
      <w:r>
        <w:rPr>
          <w:bCs/>
          <w:sz w:val="28"/>
          <w:szCs w:val="28"/>
          <w:lang w:eastAsia="uk-UA"/>
        </w:rPr>
        <w:t xml:space="preserve">          </w:t>
      </w:r>
      <w:r w:rsidRPr="00385433">
        <w:rPr>
          <w:bCs/>
          <w:sz w:val="28"/>
          <w:szCs w:val="28"/>
          <w:lang w:eastAsia="uk-UA"/>
        </w:rPr>
        <w:t>Упродовж</w:t>
      </w:r>
      <w:r w:rsidRPr="00163921">
        <w:rPr>
          <w:sz w:val="28"/>
          <w:szCs w:val="28"/>
          <w:lang w:eastAsia="uk-UA"/>
        </w:rPr>
        <w:t xml:space="preserve"> </w:t>
      </w:r>
      <w:r w:rsidRPr="00385433">
        <w:rPr>
          <w:sz w:val="28"/>
          <w:szCs w:val="28"/>
          <w:lang w:eastAsia="uk-UA"/>
        </w:rPr>
        <w:t xml:space="preserve">2025 року в межах реалізації заходів з енергоефективності та </w:t>
      </w:r>
      <w:r>
        <w:rPr>
          <w:sz w:val="28"/>
          <w:szCs w:val="28"/>
          <w:lang w:eastAsia="uk-UA"/>
        </w:rPr>
        <w:t xml:space="preserve">енергозбереження </w:t>
      </w:r>
      <w:r w:rsidRPr="00385433">
        <w:rPr>
          <w:sz w:val="28"/>
          <w:szCs w:val="28"/>
          <w:lang w:eastAsia="uk-UA"/>
        </w:rPr>
        <w:t xml:space="preserve"> </w:t>
      </w:r>
      <w:r w:rsidRPr="00385433">
        <w:rPr>
          <w:bCs/>
          <w:sz w:val="28"/>
          <w:szCs w:val="28"/>
          <w:lang w:eastAsia="uk-UA"/>
        </w:rPr>
        <w:t xml:space="preserve">на комунальних </w:t>
      </w:r>
      <w:r>
        <w:rPr>
          <w:bCs/>
          <w:sz w:val="28"/>
          <w:szCs w:val="28"/>
          <w:lang w:eastAsia="uk-UA"/>
        </w:rPr>
        <w:t xml:space="preserve">підприємствах та адміністративних будівлях </w:t>
      </w:r>
      <w:r w:rsidRPr="00385433">
        <w:rPr>
          <w:bCs/>
          <w:sz w:val="28"/>
          <w:szCs w:val="28"/>
          <w:lang w:eastAsia="uk-UA"/>
        </w:rPr>
        <w:t xml:space="preserve"> громади встановлено сонячні електростанції (СЕС)</w:t>
      </w:r>
      <w:r>
        <w:rPr>
          <w:bCs/>
          <w:sz w:val="28"/>
          <w:szCs w:val="28"/>
          <w:lang w:eastAsia="uk-UA"/>
        </w:rPr>
        <w:t xml:space="preserve"> із системами акумуляції.</w:t>
      </w:r>
      <w:r w:rsidRPr="00385433">
        <w:rPr>
          <w:sz w:val="28"/>
          <w:szCs w:val="28"/>
          <w:lang w:eastAsia="uk-UA"/>
        </w:rPr>
        <w:t xml:space="preserve"> </w:t>
      </w:r>
      <w:r>
        <w:rPr>
          <w:sz w:val="28"/>
          <w:szCs w:val="28"/>
          <w:lang w:eastAsia="uk-UA"/>
        </w:rPr>
        <w:t>Загальна встановлена потужність СЕС 140+55+20,4 кВт. загальна акумуляційна ємність 45кВт</w:t>
      </w:r>
      <w:r w:rsidR="005E40A5">
        <w:rPr>
          <w:sz w:val="28"/>
          <w:szCs w:val="28"/>
          <w:lang w:eastAsia="uk-UA"/>
        </w:rPr>
        <w:t xml:space="preserve"> </w:t>
      </w:r>
      <w:r>
        <w:rPr>
          <w:sz w:val="28"/>
          <w:szCs w:val="28"/>
          <w:lang w:eastAsia="uk-UA"/>
        </w:rPr>
        <w:t>год.</w:t>
      </w:r>
    </w:p>
    <w:p w14:paraId="167A91F0" w14:textId="77777777" w:rsidR="005E40A5" w:rsidRDefault="004A673E" w:rsidP="005E40A5">
      <w:pPr>
        <w:jc w:val="both"/>
        <w:rPr>
          <w:sz w:val="28"/>
          <w:szCs w:val="28"/>
          <w:lang w:eastAsia="uk-UA"/>
        </w:rPr>
      </w:pPr>
      <w:r>
        <w:rPr>
          <w:sz w:val="28"/>
          <w:szCs w:val="28"/>
          <w:lang w:eastAsia="uk-UA"/>
        </w:rPr>
        <w:t xml:space="preserve">         </w:t>
      </w:r>
      <w:r w:rsidRPr="00385433">
        <w:rPr>
          <w:sz w:val="28"/>
          <w:szCs w:val="28"/>
          <w:lang w:eastAsia="uk-UA"/>
        </w:rPr>
        <w:t>Запровадження відновлюваних джерел енергії сприя</w:t>
      </w:r>
      <w:r>
        <w:rPr>
          <w:sz w:val="28"/>
          <w:szCs w:val="28"/>
          <w:lang w:eastAsia="uk-UA"/>
        </w:rPr>
        <w:t>є</w:t>
      </w:r>
      <w:r w:rsidRPr="00385433">
        <w:rPr>
          <w:sz w:val="28"/>
          <w:szCs w:val="28"/>
          <w:lang w:eastAsia="uk-UA"/>
        </w:rPr>
        <w:t xml:space="preserve"> зменшенню споживання електричної енергії з мережі, підвищенню </w:t>
      </w:r>
      <w:r>
        <w:rPr>
          <w:sz w:val="28"/>
          <w:szCs w:val="28"/>
          <w:lang w:eastAsia="uk-UA"/>
        </w:rPr>
        <w:t xml:space="preserve">фінансово </w:t>
      </w:r>
      <w:r w:rsidRPr="00385433">
        <w:rPr>
          <w:sz w:val="28"/>
          <w:szCs w:val="28"/>
          <w:lang w:eastAsia="uk-UA"/>
        </w:rPr>
        <w:t>енергетичної незалежності закладів та оптимізації витрат на оплату енергоносіїв.</w:t>
      </w:r>
    </w:p>
    <w:p w14:paraId="5F0D7DBE" w14:textId="0A666D44" w:rsidR="004A673E" w:rsidRDefault="004A673E" w:rsidP="005E40A5">
      <w:pPr>
        <w:jc w:val="both"/>
        <w:rPr>
          <w:sz w:val="28"/>
          <w:szCs w:val="28"/>
        </w:rPr>
      </w:pPr>
      <w:r w:rsidRPr="00163921">
        <w:rPr>
          <w:sz w:val="28"/>
          <w:szCs w:val="28"/>
        </w:rPr>
        <w:t xml:space="preserve">          </w:t>
      </w:r>
      <w:r w:rsidRPr="005E40A5">
        <w:rPr>
          <w:sz w:val="28"/>
          <w:szCs w:val="28"/>
        </w:rPr>
        <w:t>Організовано та проведено заходи в рамках Всесвітнього дня прибирання «</w:t>
      </w:r>
      <w:proofErr w:type="spellStart"/>
      <w:r w:rsidRPr="005E40A5">
        <w:rPr>
          <w:sz w:val="28"/>
          <w:szCs w:val="28"/>
        </w:rPr>
        <w:t>World</w:t>
      </w:r>
      <w:proofErr w:type="spellEnd"/>
      <w:r w:rsidRPr="005E40A5">
        <w:rPr>
          <w:sz w:val="28"/>
          <w:szCs w:val="28"/>
        </w:rPr>
        <w:t xml:space="preserve"> </w:t>
      </w:r>
      <w:proofErr w:type="spellStart"/>
      <w:r w:rsidRPr="005E40A5">
        <w:rPr>
          <w:sz w:val="28"/>
          <w:szCs w:val="28"/>
        </w:rPr>
        <w:t>Cleanup</w:t>
      </w:r>
      <w:proofErr w:type="spellEnd"/>
      <w:r w:rsidRPr="005E40A5">
        <w:rPr>
          <w:sz w:val="28"/>
          <w:szCs w:val="28"/>
        </w:rPr>
        <w:t xml:space="preserve"> </w:t>
      </w:r>
      <w:proofErr w:type="spellStart"/>
      <w:r w:rsidRPr="005E40A5">
        <w:rPr>
          <w:sz w:val="28"/>
          <w:szCs w:val="28"/>
        </w:rPr>
        <w:t>Day</w:t>
      </w:r>
      <w:proofErr w:type="spellEnd"/>
      <w:r w:rsidRPr="005E40A5">
        <w:rPr>
          <w:sz w:val="28"/>
          <w:szCs w:val="28"/>
        </w:rPr>
        <w:t>».</w:t>
      </w:r>
      <w:r w:rsidRPr="005E40A5">
        <w:rPr>
          <w:szCs w:val="28"/>
        </w:rPr>
        <w:t xml:space="preserve"> З</w:t>
      </w:r>
      <w:r w:rsidRPr="005E40A5">
        <w:rPr>
          <w:sz w:val="28"/>
          <w:szCs w:val="28"/>
        </w:rPr>
        <w:t>абезпечено координацію дій із відповідними службами та комунальними підприємствами, організовано прибирання територій, зокрема</w:t>
      </w:r>
      <w:r w:rsidRPr="00AC6E3A">
        <w:rPr>
          <w:sz w:val="28"/>
          <w:szCs w:val="28"/>
        </w:rPr>
        <w:t xml:space="preserve"> прибудинков</w:t>
      </w:r>
      <w:r>
        <w:rPr>
          <w:sz w:val="28"/>
          <w:szCs w:val="28"/>
        </w:rPr>
        <w:t>их</w:t>
      </w:r>
      <w:r w:rsidRPr="00AC6E3A">
        <w:rPr>
          <w:sz w:val="28"/>
          <w:szCs w:val="28"/>
        </w:rPr>
        <w:t xml:space="preserve"> територі</w:t>
      </w:r>
      <w:r>
        <w:rPr>
          <w:sz w:val="28"/>
          <w:szCs w:val="28"/>
        </w:rPr>
        <w:t>й</w:t>
      </w:r>
      <w:r w:rsidRPr="00AC6E3A">
        <w:rPr>
          <w:sz w:val="28"/>
          <w:szCs w:val="28"/>
        </w:rPr>
        <w:t>,  прилегл</w:t>
      </w:r>
      <w:r>
        <w:rPr>
          <w:sz w:val="28"/>
          <w:szCs w:val="28"/>
        </w:rPr>
        <w:t>их</w:t>
      </w:r>
      <w:r w:rsidRPr="00AC6E3A">
        <w:rPr>
          <w:sz w:val="28"/>
          <w:szCs w:val="28"/>
        </w:rPr>
        <w:t xml:space="preserve"> територі</w:t>
      </w:r>
      <w:r>
        <w:rPr>
          <w:sz w:val="28"/>
          <w:szCs w:val="28"/>
        </w:rPr>
        <w:t>й</w:t>
      </w:r>
      <w:r w:rsidRPr="00AC6E3A">
        <w:rPr>
          <w:sz w:val="28"/>
          <w:szCs w:val="28"/>
        </w:rPr>
        <w:t xml:space="preserve"> установ, організацій, зон відпочинку загального доступу</w:t>
      </w:r>
      <w:r>
        <w:rPr>
          <w:sz w:val="28"/>
          <w:szCs w:val="28"/>
        </w:rPr>
        <w:t>.</w:t>
      </w:r>
    </w:p>
    <w:p w14:paraId="239DD172" w14:textId="77777777" w:rsidR="004A673E" w:rsidRDefault="00A35596" w:rsidP="00A35596">
      <w:pPr>
        <w:jc w:val="both"/>
        <w:rPr>
          <w:sz w:val="28"/>
          <w:szCs w:val="28"/>
        </w:rPr>
      </w:pPr>
      <w:r>
        <w:rPr>
          <w:iCs/>
          <w:sz w:val="28"/>
          <w:szCs w:val="28"/>
        </w:rPr>
        <w:t xml:space="preserve">          </w:t>
      </w:r>
      <w:r w:rsidR="004A673E" w:rsidRPr="00BA639A">
        <w:rPr>
          <w:iCs/>
          <w:sz w:val="28"/>
          <w:szCs w:val="28"/>
        </w:rPr>
        <w:t>Проведено 1</w:t>
      </w:r>
      <w:r w:rsidR="004A673E">
        <w:rPr>
          <w:iCs/>
          <w:sz w:val="28"/>
          <w:szCs w:val="28"/>
        </w:rPr>
        <w:t>4</w:t>
      </w:r>
      <w:r w:rsidR="004A673E" w:rsidRPr="00BA639A">
        <w:rPr>
          <w:iCs/>
          <w:sz w:val="28"/>
          <w:szCs w:val="28"/>
        </w:rPr>
        <w:t xml:space="preserve"> комісійних обстежень зелених насаджень, що підлягають видаленню, за результатами яких складені відповідні акти.</w:t>
      </w:r>
    </w:p>
    <w:p w14:paraId="7878B9B5" w14:textId="77777777" w:rsidR="004A673E" w:rsidRPr="00DF35C8" w:rsidRDefault="0052411D" w:rsidP="0052411D">
      <w:pPr>
        <w:ind w:right="-1" w:firstLine="425"/>
        <w:jc w:val="both"/>
        <w:rPr>
          <w:sz w:val="28"/>
          <w:szCs w:val="28"/>
        </w:rPr>
      </w:pPr>
      <w:r>
        <w:rPr>
          <w:sz w:val="28"/>
          <w:szCs w:val="28"/>
        </w:rPr>
        <w:t xml:space="preserve">    </w:t>
      </w:r>
      <w:r w:rsidR="004A673E" w:rsidRPr="00DF35C8">
        <w:rPr>
          <w:sz w:val="28"/>
          <w:szCs w:val="28"/>
        </w:rPr>
        <w:t xml:space="preserve">Упродовж звітного періоду комунальні установи, освітні заклади та ОСББ отримали </w:t>
      </w:r>
      <w:r w:rsidR="004A673E">
        <w:rPr>
          <w:sz w:val="28"/>
          <w:szCs w:val="28"/>
        </w:rPr>
        <w:t xml:space="preserve"> й висадили </w:t>
      </w:r>
      <w:r w:rsidR="004A673E" w:rsidRPr="00DF35C8">
        <w:rPr>
          <w:sz w:val="28"/>
          <w:szCs w:val="28"/>
        </w:rPr>
        <w:t>106 саджанців дерев і 199 саджанців кущів</w:t>
      </w:r>
      <w:r w:rsidR="004A673E">
        <w:rPr>
          <w:sz w:val="28"/>
          <w:szCs w:val="28"/>
        </w:rPr>
        <w:t xml:space="preserve">. </w:t>
      </w:r>
      <w:r w:rsidR="004A673E" w:rsidRPr="00DF35C8">
        <w:rPr>
          <w:sz w:val="28"/>
          <w:szCs w:val="28"/>
        </w:rPr>
        <w:t>Придбано 56 контейнерів для збору ТПВ, 3 контейнери для збору вживаних елементів живлення, 25 урн. Облаштовано два нових контейнерних майданчика, розширено три майданчика з влаштуванням огорожі та накриття.</w:t>
      </w:r>
    </w:p>
    <w:p w14:paraId="4A7956E7" w14:textId="77777777" w:rsidR="004A673E" w:rsidRPr="0018356E" w:rsidRDefault="0052411D" w:rsidP="0052411D">
      <w:pPr>
        <w:ind w:right="-1" w:firstLine="425"/>
        <w:jc w:val="both"/>
        <w:rPr>
          <w:sz w:val="28"/>
          <w:szCs w:val="28"/>
        </w:rPr>
      </w:pPr>
      <w:r>
        <w:rPr>
          <w:sz w:val="28"/>
          <w:szCs w:val="28"/>
        </w:rPr>
        <w:t xml:space="preserve">     </w:t>
      </w:r>
      <w:r w:rsidR="004A673E" w:rsidRPr="0018356E">
        <w:rPr>
          <w:sz w:val="28"/>
          <w:szCs w:val="28"/>
        </w:rPr>
        <w:t xml:space="preserve">Проведено комплекс робіт з облаштування </w:t>
      </w:r>
      <w:proofErr w:type="spellStart"/>
      <w:r w:rsidR="004A673E" w:rsidRPr="0018356E">
        <w:rPr>
          <w:sz w:val="28"/>
          <w:szCs w:val="28"/>
        </w:rPr>
        <w:t>скейт</w:t>
      </w:r>
      <w:proofErr w:type="spellEnd"/>
      <w:r w:rsidR="004A673E" w:rsidRPr="0018356E">
        <w:rPr>
          <w:sz w:val="28"/>
          <w:szCs w:val="28"/>
        </w:rPr>
        <w:t>-парку, спрямованих на створення сучасного та безпечного простору для активного відпочинку молоді.</w:t>
      </w:r>
    </w:p>
    <w:p w14:paraId="2C07C964" w14:textId="77777777" w:rsidR="004A673E" w:rsidRPr="0018356E" w:rsidRDefault="008E5942" w:rsidP="008E5942">
      <w:pPr>
        <w:ind w:right="-1" w:firstLine="425"/>
        <w:jc w:val="both"/>
        <w:rPr>
          <w:sz w:val="28"/>
          <w:szCs w:val="28"/>
        </w:rPr>
      </w:pPr>
      <w:r>
        <w:rPr>
          <w:sz w:val="28"/>
          <w:szCs w:val="28"/>
        </w:rPr>
        <w:lastRenderedPageBreak/>
        <w:t xml:space="preserve">  </w:t>
      </w:r>
      <w:r w:rsidR="0052411D">
        <w:rPr>
          <w:sz w:val="28"/>
          <w:szCs w:val="28"/>
        </w:rPr>
        <w:t xml:space="preserve">  </w:t>
      </w:r>
      <w:r>
        <w:rPr>
          <w:sz w:val="28"/>
          <w:szCs w:val="28"/>
        </w:rPr>
        <w:t xml:space="preserve"> </w:t>
      </w:r>
      <w:r w:rsidR="004A673E" w:rsidRPr="0018356E">
        <w:rPr>
          <w:sz w:val="28"/>
          <w:szCs w:val="28"/>
        </w:rPr>
        <w:t xml:space="preserve">Здійснено роботи з упорядкування та благоустрою </w:t>
      </w:r>
      <w:r w:rsidR="004A673E">
        <w:rPr>
          <w:sz w:val="28"/>
          <w:szCs w:val="28"/>
        </w:rPr>
        <w:t xml:space="preserve">Алеї пам’яті </w:t>
      </w:r>
      <w:r w:rsidR="004A673E" w:rsidRPr="0018356E">
        <w:rPr>
          <w:sz w:val="28"/>
          <w:szCs w:val="28"/>
        </w:rPr>
        <w:t>«</w:t>
      </w:r>
      <w:r w:rsidR="004A673E">
        <w:rPr>
          <w:sz w:val="28"/>
          <w:szCs w:val="28"/>
        </w:rPr>
        <w:t>Наші</w:t>
      </w:r>
      <w:r w:rsidR="00505058">
        <w:rPr>
          <w:sz w:val="28"/>
          <w:szCs w:val="28"/>
        </w:rPr>
        <w:t xml:space="preserve"> Герої» -</w:t>
      </w:r>
      <w:r w:rsidR="004A673E" w:rsidRPr="0018356E">
        <w:rPr>
          <w:sz w:val="28"/>
          <w:szCs w:val="28"/>
        </w:rPr>
        <w:t xml:space="preserve"> символічного місця вшанування пам’яті загиблих захисників України. Проведені заходи спрямовані на належне оформлення території, створення гідних умов для проведення пам’ятних заходів та збереження історичної пам’яті для майбутніх поколінь.</w:t>
      </w:r>
    </w:p>
    <w:p w14:paraId="41C5C344" w14:textId="0216DCB8" w:rsidR="004A673E" w:rsidRDefault="0052411D" w:rsidP="0052411D">
      <w:pPr>
        <w:jc w:val="both"/>
        <w:rPr>
          <w:sz w:val="28"/>
          <w:szCs w:val="28"/>
        </w:rPr>
      </w:pPr>
      <w:r>
        <w:rPr>
          <w:sz w:val="28"/>
          <w:szCs w:val="28"/>
        </w:rPr>
        <w:t xml:space="preserve">          </w:t>
      </w:r>
      <w:r w:rsidR="004A673E" w:rsidRPr="00ED58F7">
        <w:rPr>
          <w:sz w:val="28"/>
          <w:szCs w:val="28"/>
        </w:rPr>
        <w:t>Організовано та проведено контроль та аналіз підготовки житлово-комунального господарства громади до роботи</w:t>
      </w:r>
      <w:r w:rsidR="004A673E" w:rsidRPr="0095428B">
        <w:rPr>
          <w:sz w:val="28"/>
          <w:szCs w:val="28"/>
        </w:rPr>
        <w:t xml:space="preserve"> в осінньо-зимовий з особливим контролем заходів з енергозбереження та раціонального використання енергоносіїв. </w:t>
      </w:r>
      <w:r w:rsidR="004A673E">
        <w:rPr>
          <w:sz w:val="28"/>
          <w:szCs w:val="28"/>
        </w:rPr>
        <w:t xml:space="preserve">Проводиться щоденний аналіз </w:t>
      </w:r>
      <w:r w:rsidR="004A673E" w:rsidRPr="0095428B">
        <w:rPr>
          <w:sz w:val="28"/>
          <w:szCs w:val="28"/>
        </w:rPr>
        <w:t>споживання енерго</w:t>
      </w:r>
      <w:r w:rsidR="004A673E">
        <w:rPr>
          <w:sz w:val="28"/>
          <w:szCs w:val="28"/>
        </w:rPr>
        <w:t xml:space="preserve">ресурсів комунальними підприємствами та об’єктами соціальної сфери громади. </w:t>
      </w:r>
    </w:p>
    <w:p w14:paraId="5AE0DB8C" w14:textId="141CD3E7" w:rsidR="004A673E" w:rsidRDefault="005E40A5" w:rsidP="005E40A5">
      <w:pPr>
        <w:jc w:val="both"/>
        <w:rPr>
          <w:color w:val="000000"/>
          <w:sz w:val="28"/>
          <w:szCs w:val="28"/>
          <w:lang w:eastAsia="uk-UA"/>
        </w:rPr>
      </w:pPr>
      <w:r>
        <w:rPr>
          <w:color w:val="000000"/>
          <w:sz w:val="28"/>
          <w:szCs w:val="28"/>
          <w:lang w:eastAsia="uk-UA"/>
        </w:rPr>
        <w:t xml:space="preserve">          </w:t>
      </w:r>
      <w:r w:rsidR="004A673E">
        <w:rPr>
          <w:color w:val="000000"/>
          <w:sz w:val="28"/>
          <w:szCs w:val="28"/>
          <w:lang w:eastAsia="uk-UA"/>
        </w:rPr>
        <w:t>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адміністративної комісії щодо правопорушення в сфері благоустрою (загальна сума накладених штрафів 7480</w:t>
      </w:r>
      <w:r w:rsidR="004A673E">
        <w:rPr>
          <w:color w:val="C9211E"/>
          <w:sz w:val="28"/>
          <w:szCs w:val="28"/>
          <w:lang w:eastAsia="uk-UA"/>
        </w:rPr>
        <w:t xml:space="preserve"> </w:t>
      </w:r>
      <w:r w:rsidR="004A673E">
        <w:rPr>
          <w:color w:val="000000"/>
          <w:sz w:val="28"/>
          <w:szCs w:val="28"/>
          <w:lang w:eastAsia="uk-UA"/>
        </w:rPr>
        <w:t xml:space="preserve">грн.) </w:t>
      </w:r>
    </w:p>
    <w:p w14:paraId="7F536D83" w14:textId="11E50100" w:rsidR="004A673E" w:rsidRPr="0095428B" w:rsidRDefault="005E40A5" w:rsidP="005E40A5">
      <w:pPr>
        <w:jc w:val="both"/>
        <w:rPr>
          <w:sz w:val="28"/>
          <w:szCs w:val="28"/>
        </w:rPr>
      </w:pPr>
      <w:r>
        <w:rPr>
          <w:iCs/>
          <w:sz w:val="28"/>
          <w:szCs w:val="28"/>
        </w:rPr>
        <w:t xml:space="preserve">          </w:t>
      </w:r>
      <w:r w:rsidR="004A673E">
        <w:rPr>
          <w:iCs/>
          <w:sz w:val="28"/>
          <w:szCs w:val="28"/>
        </w:rPr>
        <w:t xml:space="preserve">Організовано роботу комісії </w:t>
      </w:r>
      <w:r w:rsidR="004A673E" w:rsidRPr="00FC36EA">
        <w:rPr>
          <w:iCs/>
          <w:sz w:val="28"/>
          <w:szCs w:val="28"/>
        </w:rPr>
        <w:t>з розгляду заяв щодо видачі довідок, характеристик, актів передбачених Положенням про порядок видачі довідок органами самоорганізації населення м. Славута</w:t>
      </w:r>
      <w:r>
        <w:rPr>
          <w:iCs/>
          <w:sz w:val="28"/>
          <w:szCs w:val="28"/>
        </w:rPr>
        <w:t>.</w:t>
      </w:r>
      <w:r w:rsidR="00360CC8">
        <w:rPr>
          <w:iCs/>
          <w:sz w:val="28"/>
          <w:szCs w:val="28"/>
        </w:rPr>
        <w:t xml:space="preserve"> </w:t>
      </w:r>
    </w:p>
    <w:p w14:paraId="3E9D2AC2" w14:textId="39149EC1" w:rsidR="004A673E" w:rsidRPr="00630236" w:rsidRDefault="005E40A5" w:rsidP="005E40A5">
      <w:pPr>
        <w:jc w:val="both"/>
        <w:rPr>
          <w:sz w:val="28"/>
          <w:szCs w:val="28"/>
        </w:rPr>
      </w:pPr>
      <w:r>
        <w:rPr>
          <w:sz w:val="28"/>
          <w:szCs w:val="28"/>
        </w:rPr>
        <w:t xml:space="preserve">        </w:t>
      </w:r>
      <w:r w:rsidR="00360CC8">
        <w:rPr>
          <w:sz w:val="28"/>
          <w:szCs w:val="28"/>
        </w:rPr>
        <w:t xml:space="preserve">Проводиться систематична робота по залученню </w:t>
      </w:r>
      <w:r>
        <w:rPr>
          <w:sz w:val="28"/>
          <w:szCs w:val="28"/>
        </w:rPr>
        <w:t xml:space="preserve"> </w:t>
      </w:r>
      <w:r w:rsidR="00360CC8" w:rsidRPr="00630236">
        <w:rPr>
          <w:sz w:val="28"/>
          <w:szCs w:val="28"/>
        </w:rPr>
        <w:t>г</w:t>
      </w:r>
      <w:r w:rsidR="004A673E" w:rsidRPr="00630236">
        <w:rPr>
          <w:sz w:val="28"/>
          <w:szCs w:val="28"/>
        </w:rPr>
        <w:t>ол</w:t>
      </w:r>
      <w:r w:rsidR="00360CC8" w:rsidRPr="00630236">
        <w:rPr>
          <w:sz w:val="28"/>
          <w:szCs w:val="28"/>
        </w:rPr>
        <w:t>ів</w:t>
      </w:r>
      <w:r w:rsidR="004A673E" w:rsidRPr="00630236">
        <w:rPr>
          <w:sz w:val="28"/>
          <w:szCs w:val="28"/>
        </w:rPr>
        <w:t xml:space="preserve"> ОСББ, </w:t>
      </w:r>
      <w:r w:rsidR="00360CC8" w:rsidRPr="00630236">
        <w:rPr>
          <w:sz w:val="28"/>
          <w:szCs w:val="28"/>
        </w:rPr>
        <w:t xml:space="preserve">голів </w:t>
      </w:r>
      <w:r w:rsidR="004A673E" w:rsidRPr="00630236">
        <w:rPr>
          <w:sz w:val="28"/>
          <w:szCs w:val="28"/>
        </w:rPr>
        <w:t>квартальних та будинкових комітетів</w:t>
      </w:r>
      <w:r w:rsidR="00360CC8" w:rsidRPr="00630236">
        <w:rPr>
          <w:sz w:val="28"/>
          <w:szCs w:val="28"/>
        </w:rPr>
        <w:t xml:space="preserve"> для </w:t>
      </w:r>
      <w:r w:rsidR="004A673E" w:rsidRPr="00630236">
        <w:rPr>
          <w:sz w:val="28"/>
          <w:szCs w:val="28"/>
        </w:rPr>
        <w:t xml:space="preserve"> проведення рейдів </w:t>
      </w:r>
      <w:r w:rsidR="00360CC8" w:rsidRPr="00630236">
        <w:rPr>
          <w:sz w:val="28"/>
          <w:szCs w:val="28"/>
        </w:rPr>
        <w:t xml:space="preserve">населених пунктів </w:t>
      </w:r>
      <w:proofErr w:type="spellStart"/>
      <w:r w:rsidR="00360CC8" w:rsidRPr="00630236">
        <w:rPr>
          <w:sz w:val="28"/>
          <w:szCs w:val="28"/>
        </w:rPr>
        <w:t>Славутської</w:t>
      </w:r>
      <w:proofErr w:type="spellEnd"/>
      <w:r w:rsidR="00360CC8" w:rsidRPr="00630236">
        <w:rPr>
          <w:sz w:val="28"/>
          <w:szCs w:val="28"/>
        </w:rPr>
        <w:t xml:space="preserve"> МТГ </w:t>
      </w:r>
      <w:r w:rsidR="004A673E" w:rsidRPr="00630236">
        <w:rPr>
          <w:sz w:val="28"/>
          <w:szCs w:val="28"/>
        </w:rPr>
        <w:t xml:space="preserve">з метою виявлення та попередження порушень Правил благоустрою </w:t>
      </w:r>
      <w:r w:rsidR="004A673E" w:rsidRPr="00630236">
        <w:rPr>
          <w:sz w:val="28"/>
          <w:szCs w:val="28"/>
          <w:lang w:eastAsia="uk-UA"/>
        </w:rPr>
        <w:t xml:space="preserve">території </w:t>
      </w:r>
      <w:bookmarkStart w:id="19" w:name="_Hlk37251206"/>
      <w:r w:rsidR="00360CC8" w:rsidRPr="00630236">
        <w:rPr>
          <w:sz w:val="28"/>
          <w:szCs w:val="28"/>
          <w:lang w:eastAsia="uk-UA"/>
        </w:rPr>
        <w:t>та інших питань, пов’язаних з їх діяльність</w:t>
      </w:r>
      <w:bookmarkEnd w:id="19"/>
      <w:r w:rsidR="004A673E" w:rsidRPr="00630236">
        <w:rPr>
          <w:sz w:val="28"/>
          <w:szCs w:val="28"/>
        </w:rPr>
        <w:t>.</w:t>
      </w:r>
    </w:p>
    <w:p w14:paraId="2E7E2B2C" w14:textId="73066645" w:rsidR="004A673E" w:rsidRPr="00094480" w:rsidRDefault="005E40A5" w:rsidP="005E40A5">
      <w:pPr>
        <w:jc w:val="both"/>
        <w:rPr>
          <w:color w:val="000000"/>
          <w:sz w:val="28"/>
          <w:szCs w:val="28"/>
        </w:rPr>
      </w:pPr>
      <w:r>
        <w:rPr>
          <w:color w:val="000000"/>
          <w:sz w:val="28"/>
          <w:szCs w:val="28"/>
        </w:rPr>
        <w:t xml:space="preserve">         </w:t>
      </w:r>
      <w:r w:rsidR="004A673E">
        <w:rPr>
          <w:color w:val="000000"/>
          <w:sz w:val="28"/>
          <w:szCs w:val="28"/>
        </w:rPr>
        <w:t>Підготовлено й у</w:t>
      </w:r>
      <w:r w:rsidR="004A673E" w:rsidRPr="006D6ACF">
        <w:rPr>
          <w:color w:val="000000"/>
          <w:sz w:val="28"/>
          <w:szCs w:val="28"/>
        </w:rPr>
        <w:t xml:space="preserve">кладено </w:t>
      </w:r>
      <w:r w:rsidR="004A673E" w:rsidRPr="006D6ACF">
        <w:rPr>
          <w:sz w:val="28"/>
          <w:szCs w:val="28"/>
        </w:rPr>
        <w:t>8</w:t>
      </w:r>
      <w:r w:rsidR="004A673E" w:rsidRPr="006D6ACF">
        <w:rPr>
          <w:color w:val="000000"/>
          <w:sz w:val="28"/>
          <w:szCs w:val="28"/>
        </w:rPr>
        <w:t xml:space="preserve"> договорів тимчасового користування окремими елементами благоустрою комунальної власності </w:t>
      </w:r>
      <w:proofErr w:type="spellStart"/>
      <w:r w:rsidR="004A673E" w:rsidRPr="006D6ACF">
        <w:rPr>
          <w:color w:val="000000"/>
          <w:sz w:val="28"/>
          <w:szCs w:val="28"/>
        </w:rPr>
        <w:t>Славутської</w:t>
      </w:r>
      <w:proofErr w:type="spellEnd"/>
      <w:r w:rsidR="004A673E" w:rsidRPr="006D6ACF">
        <w:rPr>
          <w:color w:val="000000"/>
          <w:sz w:val="28"/>
          <w:szCs w:val="28"/>
        </w:rPr>
        <w:t xml:space="preserve"> </w:t>
      </w:r>
      <w:r w:rsidR="004A673E">
        <w:rPr>
          <w:color w:val="000000"/>
          <w:sz w:val="28"/>
          <w:szCs w:val="28"/>
        </w:rPr>
        <w:t>МТГ</w:t>
      </w:r>
      <w:r w:rsidR="004A673E" w:rsidRPr="006D6ACF">
        <w:rPr>
          <w:color w:val="000000"/>
          <w:sz w:val="28"/>
          <w:szCs w:val="28"/>
        </w:rPr>
        <w:t xml:space="preserve"> на загальну суму 155650,08 грн., та 5 договорів про залучення  матеріально-технічних ресурсів для здійснення заходів з благоустрою населеного пункту.</w:t>
      </w:r>
      <w:r w:rsidR="00630236">
        <w:rPr>
          <w:color w:val="000000"/>
          <w:sz w:val="28"/>
          <w:szCs w:val="28"/>
        </w:rPr>
        <w:t xml:space="preserve"> </w:t>
      </w:r>
    </w:p>
    <w:p w14:paraId="394AF088" w14:textId="7DA1F173" w:rsidR="004A673E" w:rsidRDefault="005E40A5" w:rsidP="005E40A5">
      <w:pPr>
        <w:jc w:val="both"/>
        <w:rPr>
          <w:sz w:val="28"/>
          <w:szCs w:val="28"/>
        </w:rPr>
      </w:pPr>
      <w:r>
        <w:rPr>
          <w:sz w:val="28"/>
          <w:szCs w:val="28"/>
        </w:rPr>
        <w:t xml:space="preserve">         </w:t>
      </w:r>
      <w:r w:rsidR="004A673E">
        <w:rPr>
          <w:sz w:val="28"/>
          <w:szCs w:val="28"/>
        </w:rPr>
        <w:t>Підготовлено й у</w:t>
      </w:r>
      <w:r w:rsidR="004A673E" w:rsidRPr="0095428B">
        <w:rPr>
          <w:sz w:val="28"/>
          <w:szCs w:val="28"/>
        </w:rPr>
        <w:t xml:space="preserve">кладено </w:t>
      </w:r>
      <w:r w:rsidR="004A673E">
        <w:rPr>
          <w:sz w:val="28"/>
          <w:szCs w:val="28"/>
        </w:rPr>
        <w:t>15</w:t>
      </w:r>
      <w:r w:rsidR="004A673E" w:rsidRPr="002E03A3">
        <w:rPr>
          <w:color w:val="FF0000"/>
          <w:sz w:val="28"/>
          <w:szCs w:val="28"/>
        </w:rPr>
        <w:t xml:space="preserve"> </w:t>
      </w:r>
      <w:r w:rsidR="004A673E">
        <w:rPr>
          <w:sz w:val="28"/>
          <w:szCs w:val="28"/>
        </w:rPr>
        <w:t>договорів,  надано 21 дозвіл на</w:t>
      </w:r>
      <w:r w:rsidR="004A673E" w:rsidRPr="0095428B">
        <w:rPr>
          <w:sz w:val="28"/>
          <w:szCs w:val="28"/>
        </w:rPr>
        <w:t xml:space="preserve"> розміщення зовнішньої реклами на території </w:t>
      </w:r>
      <w:proofErr w:type="spellStart"/>
      <w:r w:rsidR="004A673E" w:rsidRPr="0095428B">
        <w:rPr>
          <w:sz w:val="28"/>
          <w:szCs w:val="28"/>
        </w:rPr>
        <w:t>Славутської</w:t>
      </w:r>
      <w:proofErr w:type="spellEnd"/>
      <w:r w:rsidR="004A673E" w:rsidRPr="0095428B">
        <w:rPr>
          <w:sz w:val="28"/>
          <w:szCs w:val="28"/>
        </w:rPr>
        <w:t xml:space="preserve"> міської територіальної громади</w:t>
      </w:r>
      <w:r w:rsidR="004A673E">
        <w:rPr>
          <w:sz w:val="28"/>
          <w:szCs w:val="28"/>
        </w:rPr>
        <w:t xml:space="preserve">. За 2025 рік до бюджету громади сплачено коштів за розміщення засобів зовнішньої </w:t>
      </w:r>
    </w:p>
    <w:p w14:paraId="0AFA5811" w14:textId="77777777" w:rsidR="004A673E" w:rsidRDefault="004A673E" w:rsidP="004A673E">
      <w:pPr>
        <w:jc w:val="both"/>
        <w:rPr>
          <w:sz w:val="28"/>
          <w:szCs w:val="28"/>
        </w:rPr>
      </w:pPr>
      <w:r>
        <w:rPr>
          <w:sz w:val="28"/>
          <w:szCs w:val="28"/>
        </w:rPr>
        <w:t xml:space="preserve">реклами на загальну суму 343135,48 грн. Проведено комісійне обстеження з виявлення на території </w:t>
      </w:r>
      <w:proofErr w:type="spellStart"/>
      <w:r>
        <w:rPr>
          <w:sz w:val="28"/>
          <w:szCs w:val="28"/>
        </w:rPr>
        <w:t>Славутської</w:t>
      </w:r>
      <w:proofErr w:type="spellEnd"/>
      <w:r>
        <w:rPr>
          <w:sz w:val="28"/>
          <w:szCs w:val="28"/>
        </w:rPr>
        <w:t xml:space="preserve"> МТГ несанкціонованих засобів розміщення зовнішньої реклами.</w:t>
      </w:r>
    </w:p>
    <w:p w14:paraId="411142AB" w14:textId="77777777" w:rsidR="004A673E" w:rsidRDefault="004A673E" w:rsidP="004A673E">
      <w:pPr>
        <w:ind w:firstLine="851"/>
        <w:jc w:val="both"/>
        <w:rPr>
          <w:sz w:val="28"/>
          <w:szCs w:val="28"/>
        </w:rPr>
      </w:pPr>
      <w:r w:rsidRPr="0095428B">
        <w:rPr>
          <w:sz w:val="28"/>
          <w:szCs w:val="28"/>
        </w:rPr>
        <w:t xml:space="preserve">Проведено </w:t>
      </w:r>
      <w:r>
        <w:rPr>
          <w:sz w:val="28"/>
          <w:szCs w:val="28"/>
        </w:rPr>
        <w:t>11</w:t>
      </w:r>
      <w:r w:rsidRPr="0095428B">
        <w:rPr>
          <w:sz w:val="28"/>
          <w:szCs w:val="28"/>
        </w:rPr>
        <w:t xml:space="preserve"> засідань постійно діючої комісії для розгляду питань щодо відключення споживачів від систем (мереж) централізованого опалення (теплопостачання) та постачання гарячої води виконавчого комітету </w:t>
      </w:r>
      <w:proofErr w:type="spellStart"/>
      <w:r w:rsidRPr="0095428B">
        <w:rPr>
          <w:sz w:val="28"/>
          <w:szCs w:val="28"/>
        </w:rPr>
        <w:t>Славутської</w:t>
      </w:r>
      <w:proofErr w:type="spellEnd"/>
      <w:r w:rsidRPr="0095428B">
        <w:rPr>
          <w:sz w:val="28"/>
          <w:szCs w:val="28"/>
        </w:rPr>
        <w:t xml:space="preserve"> міської ради. За результатами засідань </w:t>
      </w:r>
      <w:r>
        <w:rPr>
          <w:sz w:val="28"/>
          <w:szCs w:val="28"/>
        </w:rPr>
        <w:t>розглянуто 28 заяв про надання дозволу на відключення ві</w:t>
      </w:r>
      <w:r w:rsidRPr="0095428B">
        <w:rPr>
          <w:sz w:val="28"/>
          <w:szCs w:val="28"/>
        </w:rPr>
        <w:t>д систем (мереж) централізованого опалення (теплопостачання) та постачання гарячої води</w:t>
      </w:r>
      <w:r>
        <w:rPr>
          <w:sz w:val="28"/>
          <w:szCs w:val="28"/>
        </w:rPr>
        <w:t xml:space="preserve">, з яких надано 15 дозволів </w:t>
      </w:r>
      <w:r w:rsidRPr="0095428B">
        <w:rPr>
          <w:sz w:val="28"/>
          <w:szCs w:val="28"/>
        </w:rPr>
        <w:t xml:space="preserve"> та </w:t>
      </w:r>
      <w:r>
        <w:rPr>
          <w:sz w:val="28"/>
          <w:szCs w:val="28"/>
        </w:rPr>
        <w:t>13</w:t>
      </w:r>
      <w:r w:rsidRPr="0095428B">
        <w:rPr>
          <w:sz w:val="28"/>
          <w:szCs w:val="28"/>
        </w:rPr>
        <w:t xml:space="preserve"> відмов.</w:t>
      </w:r>
    </w:p>
    <w:p w14:paraId="4E376054" w14:textId="77777777" w:rsidR="004A673E" w:rsidRPr="00230FFB" w:rsidRDefault="004A673E" w:rsidP="00AD209B">
      <w:pPr>
        <w:ind w:firstLine="851"/>
        <w:jc w:val="both"/>
        <w:rPr>
          <w:sz w:val="28"/>
          <w:szCs w:val="28"/>
          <w:lang w:eastAsia="uk-UA"/>
        </w:rPr>
      </w:pPr>
      <w:r w:rsidRPr="00230FFB">
        <w:rPr>
          <w:sz w:val="28"/>
          <w:szCs w:val="28"/>
          <w:lang w:eastAsia="uk-UA"/>
        </w:rPr>
        <w:t>Робота управління житлово-комунального господарства, енергозбереження, благоустрою та громадського порядку у 2025 році була спрямована на забезпечення стабільної роботи житлово-комунальної сфери, покращення благоустрою території громади та підвищення якості надання послуг населенню.</w:t>
      </w:r>
    </w:p>
    <w:p w14:paraId="2E1D9370" w14:textId="77777777" w:rsidR="001A22C2" w:rsidRDefault="001A22C2" w:rsidP="004A673E">
      <w:pPr>
        <w:jc w:val="both"/>
        <w:rPr>
          <w:sz w:val="28"/>
          <w:szCs w:val="28"/>
          <w:lang w:eastAsia="uk-UA"/>
        </w:rPr>
      </w:pPr>
    </w:p>
    <w:p w14:paraId="725D8808" w14:textId="77777777" w:rsidR="00666E38" w:rsidRPr="00AD6685" w:rsidRDefault="00666E38" w:rsidP="003D708A">
      <w:pPr>
        <w:suppressAutoHyphens/>
        <w:ind w:firstLine="851"/>
        <w:jc w:val="center"/>
        <w:rPr>
          <w:b/>
          <w:sz w:val="28"/>
          <w:szCs w:val="28"/>
          <w:lang w:eastAsia="zh-CN"/>
        </w:rPr>
      </w:pPr>
      <w:r w:rsidRPr="00AD6685">
        <w:rPr>
          <w:b/>
          <w:sz w:val="28"/>
          <w:szCs w:val="28"/>
          <w:lang w:eastAsia="zh-CN"/>
        </w:rPr>
        <w:t>Відділ  муніципальної інспекції управління</w:t>
      </w:r>
    </w:p>
    <w:p w14:paraId="09387EF0" w14:textId="77777777" w:rsidR="00666E38" w:rsidRPr="00AD6685" w:rsidRDefault="00C56342" w:rsidP="003D708A">
      <w:pPr>
        <w:suppressAutoHyphens/>
        <w:ind w:firstLine="851"/>
        <w:jc w:val="center"/>
        <w:rPr>
          <w:b/>
          <w:sz w:val="28"/>
          <w:szCs w:val="28"/>
          <w:lang w:eastAsia="zh-CN"/>
        </w:rPr>
      </w:pPr>
      <w:r>
        <w:rPr>
          <w:b/>
          <w:sz w:val="28"/>
          <w:szCs w:val="28"/>
          <w:lang w:eastAsia="zh-CN"/>
        </w:rPr>
        <w:t>житлово-</w:t>
      </w:r>
      <w:r w:rsidR="00666E38" w:rsidRPr="00AD6685">
        <w:rPr>
          <w:b/>
          <w:sz w:val="28"/>
          <w:szCs w:val="28"/>
          <w:lang w:eastAsia="zh-CN"/>
        </w:rPr>
        <w:t>комунального господарства, енергозбереження, благоустрою та громадського порядку</w:t>
      </w:r>
    </w:p>
    <w:p w14:paraId="7BBAC0CB"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 xml:space="preserve">В своїй роботі відділ муніципальної інспекції керується Конституцією України, законами України «Про місцеве самоврядування в Україні», «Про службу в органах місцевого самоврядування», «Про державну службу», актами Президента України та Кабінету Міністрів України, «Про благоустрій населених пунктів», «Про участь громадян в охороні громадського порядку та Державного кордону», Кодексом України про адміністративні правопорушення, рішеннями </w:t>
      </w:r>
      <w:proofErr w:type="spellStart"/>
      <w:r>
        <w:rPr>
          <w:color w:val="000000"/>
          <w:sz w:val="28"/>
          <w:szCs w:val="28"/>
          <w:lang w:eastAsia="uk-UA"/>
        </w:rPr>
        <w:t>Славутської</w:t>
      </w:r>
      <w:proofErr w:type="spellEnd"/>
      <w:r>
        <w:rPr>
          <w:color w:val="000000"/>
          <w:sz w:val="28"/>
          <w:szCs w:val="28"/>
          <w:lang w:eastAsia="uk-UA"/>
        </w:rPr>
        <w:t xml:space="preserve"> міської ради її виконавчого комітету, розпорядженнями </w:t>
      </w:r>
      <w:proofErr w:type="spellStart"/>
      <w:r>
        <w:rPr>
          <w:color w:val="000000"/>
          <w:sz w:val="28"/>
          <w:szCs w:val="28"/>
          <w:lang w:eastAsia="uk-UA"/>
        </w:rPr>
        <w:t>Славутського</w:t>
      </w:r>
      <w:proofErr w:type="spellEnd"/>
      <w:r>
        <w:rPr>
          <w:color w:val="000000"/>
          <w:sz w:val="28"/>
          <w:szCs w:val="28"/>
          <w:lang w:eastAsia="uk-UA"/>
        </w:rPr>
        <w:t xml:space="preserve"> міського голови, правилами благоустрою території населених пунктів </w:t>
      </w:r>
      <w:proofErr w:type="spellStart"/>
      <w:r>
        <w:rPr>
          <w:color w:val="000000"/>
          <w:sz w:val="28"/>
          <w:szCs w:val="28"/>
          <w:lang w:eastAsia="uk-UA"/>
        </w:rPr>
        <w:t>Славутської</w:t>
      </w:r>
      <w:proofErr w:type="spellEnd"/>
      <w:r>
        <w:rPr>
          <w:color w:val="000000"/>
          <w:sz w:val="28"/>
          <w:szCs w:val="28"/>
          <w:lang w:eastAsia="uk-UA"/>
        </w:rPr>
        <w:t xml:space="preserve"> міської об’єднаної територіальної громади, положенням про відділ  муніципальної інспекції управління житлово-комунального господарства, енергозбереження благоустрою та громадського порядку виконавчого комітету </w:t>
      </w:r>
      <w:proofErr w:type="spellStart"/>
      <w:r>
        <w:rPr>
          <w:color w:val="000000"/>
          <w:sz w:val="28"/>
          <w:szCs w:val="28"/>
          <w:lang w:eastAsia="uk-UA"/>
        </w:rPr>
        <w:t>Славутської</w:t>
      </w:r>
      <w:proofErr w:type="spellEnd"/>
      <w:r>
        <w:rPr>
          <w:color w:val="000000"/>
          <w:sz w:val="28"/>
          <w:szCs w:val="28"/>
          <w:lang w:eastAsia="uk-UA"/>
        </w:rPr>
        <w:t xml:space="preserve"> міської ради.</w:t>
      </w:r>
    </w:p>
    <w:p w14:paraId="46833204"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 xml:space="preserve">В ході виконання своїх службових обов’язків, працівники відділу взаємодіють із усіма структурними підрозділами виконавчого комітету </w:t>
      </w:r>
      <w:proofErr w:type="spellStart"/>
      <w:r>
        <w:rPr>
          <w:color w:val="000000"/>
          <w:sz w:val="28"/>
          <w:szCs w:val="28"/>
          <w:lang w:eastAsia="uk-UA"/>
        </w:rPr>
        <w:t>Славутської</w:t>
      </w:r>
      <w:proofErr w:type="spellEnd"/>
      <w:r>
        <w:rPr>
          <w:color w:val="000000"/>
          <w:sz w:val="28"/>
          <w:szCs w:val="28"/>
          <w:lang w:eastAsia="uk-UA"/>
        </w:rPr>
        <w:t xml:space="preserve"> міської ради, а також з </w:t>
      </w:r>
      <w:proofErr w:type="spellStart"/>
      <w:r>
        <w:rPr>
          <w:color w:val="000000"/>
          <w:sz w:val="28"/>
          <w:szCs w:val="28"/>
          <w:lang w:eastAsia="uk-UA"/>
        </w:rPr>
        <w:t>Славутським</w:t>
      </w:r>
      <w:proofErr w:type="spellEnd"/>
      <w:r>
        <w:rPr>
          <w:color w:val="000000"/>
          <w:sz w:val="28"/>
          <w:szCs w:val="28"/>
          <w:lang w:eastAsia="uk-UA"/>
        </w:rPr>
        <w:t xml:space="preserve"> відділенням поліції  №1 Шепетівського РУП ГУНП в Хмельницькій області, 5 ДПРЗ ГУ ДСНС України у Хмельницькій області, </w:t>
      </w:r>
      <w:proofErr w:type="spellStart"/>
      <w:r>
        <w:rPr>
          <w:color w:val="000000"/>
          <w:sz w:val="28"/>
          <w:szCs w:val="28"/>
          <w:lang w:eastAsia="uk-UA"/>
        </w:rPr>
        <w:t>Славутським</w:t>
      </w:r>
      <w:proofErr w:type="spellEnd"/>
      <w:r>
        <w:rPr>
          <w:color w:val="000000"/>
          <w:sz w:val="28"/>
          <w:szCs w:val="28"/>
          <w:lang w:eastAsia="uk-UA"/>
        </w:rPr>
        <w:t xml:space="preserve"> РЕМ АТ «Хмельницькобленерго», </w:t>
      </w:r>
      <w:proofErr w:type="spellStart"/>
      <w:r>
        <w:rPr>
          <w:color w:val="000000"/>
          <w:sz w:val="28"/>
          <w:szCs w:val="28"/>
          <w:lang w:eastAsia="uk-UA"/>
        </w:rPr>
        <w:t>Славутською</w:t>
      </w:r>
      <w:proofErr w:type="spellEnd"/>
      <w:r>
        <w:rPr>
          <w:color w:val="000000"/>
          <w:sz w:val="28"/>
          <w:szCs w:val="28"/>
          <w:lang w:eastAsia="uk-UA"/>
        </w:rPr>
        <w:t xml:space="preserve"> філією АТ «</w:t>
      </w:r>
      <w:proofErr w:type="spellStart"/>
      <w:r>
        <w:rPr>
          <w:color w:val="000000"/>
          <w:sz w:val="28"/>
          <w:szCs w:val="28"/>
          <w:lang w:eastAsia="uk-UA"/>
        </w:rPr>
        <w:t>Хмельницькгаз</w:t>
      </w:r>
      <w:proofErr w:type="spellEnd"/>
      <w:r>
        <w:rPr>
          <w:color w:val="000000"/>
          <w:sz w:val="28"/>
          <w:szCs w:val="28"/>
          <w:lang w:eastAsia="uk-UA"/>
        </w:rPr>
        <w:t xml:space="preserve">», групою експлуатації лінійно-кабельних споруд, комунальними підприємствами міста, головами квартальних комітетів, головами ОСББ та </w:t>
      </w:r>
      <w:proofErr w:type="spellStart"/>
      <w:r>
        <w:rPr>
          <w:color w:val="000000"/>
          <w:sz w:val="28"/>
          <w:szCs w:val="28"/>
          <w:lang w:eastAsia="uk-UA"/>
        </w:rPr>
        <w:t>громадкістю</w:t>
      </w:r>
      <w:proofErr w:type="spellEnd"/>
      <w:r>
        <w:rPr>
          <w:color w:val="000000"/>
          <w:sz w:val="28"/>
          <w:szCs w:val="28"/>
          <w:lang w:eastAsia="uk-UA"/>
        </w:rPr>
        <w:t>.</w:t>
      </w:r>
    </w:p>
    <w:p w14:paraId="3222B07A" w14:textId="77777777" w:rsidR="004A673E" w:rsidRDefault="004A673E" w:rsidP="004A673E">
      <w:pPr>
        <w:shd w:val="clear" w:color="auto" w:fill="FFFFFF"/>
        <w:ind w:firstLine="851"/>
        <w:jc w:val="both"/>
        <w:rPr>
          <w:color w:val="000000"/>
          <w:sz w:val="28"/>
          <w:szCs w:val="28"/>
          <w:lang w:eastAsia="uk-UA"/>
        </w:rPr>
      </w:pPr>
      <w:r>
        <w:rPr>
          <w:color w:val="000000"/>
          <w:sz w:val="28"/>
          <w:szCs w:val="28"/>
          <w:lang w:eastAsia="uk-UA"/>
        </w:rPr>
        <w:t>За  період 01.01.2025 року по 31.12.2025 року відділом муніципальної інспекції управління житлово-комунального господарства, енергозбереження, благоустрою та громадського порядку було проведено наступні заходи:</w:t>
      </w:r>
    </w:p>
    <w:p w14:paraId="77D8F6CF" w14:textId="77777777" w:rsidR="004A673E" w:rsidRPr="00D97192" w:rsidRDefault="00B928DA" w:rsidP="00B928DA">
      <w:pPr>
        <w:pStyle w:val="af7"/>
        <w:shd w:val="clear" w:color="auto" w:fill="FFFFFF"/>
        <w:suppressAutoHyphens/>
        <w:overflowPunct w:val="0"/>
        <w:spacing w:after="0" w:line="240" w:lineRule="auto"/>
        <w:ind w:left="142"/>
        <w:jc w:val="both"/>
        <w:textAlignment w:val="baseline"/>
        <w:rPr>
          <w:rFonts w:ascii="Times New Roman" w:eastAsia="Times New Roman" w:hAnsi="Times New Roman"/>
          <w:color w:val="000000"/>
          <w:sz w:val="28"/>
          <w:szCs w:val="28"/>
          <w:lang w:val="uk-UA" w:eastAsia="uk-UA"/>
        </w:rPr>
      </w:pPr>
      <w:r w:rsidRPr="00D97192">
        <w:rPr>
          <w:rFonts w:ascii="Times New Roman" w:eastAsia="Times New Roman" w:hAnsi="Times New Roman"/>
          <w:color w:val="000000"/>
          <w:sz w:val="28"/>
          <w:szCs w:val="28"/>
          <w:lang w:val="uk-UA" w:eastAsia="uk-UA"/>
        </w:rPr>
        <w:t xml:space="preserve">-            </w:t>
      </w:r>
      <w:r w:rsidR="004A673E" w:rsidRPr="00D97192">
        <w:rPr>
          <w:rFonts w:ascii="Times New Roman" w:eastAsia="Times New Roman" w:hAnsi="Times New Roman"/>
          <w:color w:val="000000"/>
          <w:sz w:val="28"/>
          <w:szCs w:val="28"/>
          <w:lang w:val="uk-UA" w:eastAsia="uk-UA"/>
        </w:rPr>
        <w:t xml:space="preserve">розглянуто, опрацьовано та надано кваліфіковану відповідь у встановлені законом терміни 443 звернення та заяв громадян, фізичних осіб-підприємців, підприємств, установ та організацій, депутатських запитів які надійшли до виконавчого комітету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міської ради щодо благоустрою та громадського порядку 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 неприязних стосунків між сусідами, щодо безпритульних тварин, запитів ДБР щодо надання характеристики та довідок про склад сім’ї військових, пошкодження зелених насаджень (знищення дерев, кущів), тощо;</w:t>
      </w:r>
    </w:p>
    <w:p w14:paraId="59814FC5" w14:textId="232408C4" w:rsidR="004A673E" w:rsidRPr="00D97192" w:rsidRDefault="00D97192" w:rsidP="00D97192">
      <w:pPr>
        <w:shd w:val="clear" w:color="auto" w:fill="FFFFFF"/>
        <w:suppressAutoHyphens/>
        <w:overflowPunct w:val="0"/>
        <w:ind w:firstLine="708"/>
        <w:jc w:val="both"/>
        <w:textAlignment w:val="baseline"/>
        <w:rPr>
          <w:color w:val="000000"/>
          <w:sz w:val="28"/>
          <w:szCs w:val="28"/>
          <w:lang w:eastAsia="uk-UA"/>
        </w:rPr>
      </w:pPr>
      <w:r>
        <w:rPr>
          <w:color w:val="000000"/>
          <w:sz w:val="28"/>
          <w:szCs w:val="28"/>
          <w:lang w:eastAsia="uk-UA"/>
        </w:rPr>
        <w:t xml:space="preserve">- </w:t>
      </w:r>
      <w:r w:rsidR="004A673E" w:rsidRPr="00D97192">
        <w:rPr>
          <w:color w:val="000000"/>
          <w:sz w:val="28"/>
          <w:szCs w:val="28"/>
          <w:lang w:eastAsia="uk-UA"/>
        </w:rPr>
        <w:t xml:space="preserve">обстежено, опрацьовано, погоджено із дільницею транспортної мережі №115/5, КП «СЛАВУТА-СЕРВІС», </w:t>
      </w:r>
      <w:proofErr w:type="spellStart"/>
      <w:r w:rsidR="004A673E" w:rsidRPr="00D97192">
        <w:rPr>
          <w:color w:val="000000"/>
          <w:sz w:val="28"/>
          <w:szCs w:val="28"/>
          <w:lang w:eastAsia="uk-UA"/>
        </w:rPr>
        <w:t>Славутським</w:t>
      </w:r>
      <w:proofErr w:type="spellEnd"/>
      <w:r w:rsidR="004A673E" w:rsidRPr="00D97192">
        <w:rPr>
          <w:color w:val="000000"/>
          <w:sz w:val="28"/>
          <w:szCs w:val="28"/>
          <w:lang w:eastAsia="uk-UA"/>
        </w:rPr>
        <w:t xml:space="preserve"> РЕМ, </w:t>
      </w:r>
      <w:proofErr w:type="spellStart"/>
      <w:r w:rsidR="004A673E" w:rsidRPr="00D97192">
        <w:rPr>
          <w:color w:val="000000"/>
          <w:sz w:val="28"/>
          <w:szCs w:val="28"/>
          <w:lang w:eastAsia="uk-UA"/>
        </w:rPr>
        <w:t>Славутське</w:t>
      </w:r>
      <w:proofErr w:type="spellEnd"/>
      <w:r w:rsidR="004A673E" w:rsidRPr="00D97192">
        <w:rPr>
          <w:color w:val="000000"/>
          <w:sz w:val="28"/>
          <w:szCs w:val="28"/>
          <w:lang w:eastAsia="uk-UA"/>
        </w:rPr>
        <w:t xml:space="preserve"> УВКГ, </w:t>
      </w:r>
      <w:proofErr w:type="spellStart"/>
      <w:r w:rsidR="004A673E" w:rsidRPr="00D97192">
        <w:rPr>
          <w:color w:val="000000"/>
          <w:sz w:val="28"/>
          <w:szCs w:val="28"/>
          <w:lang w:eastAsia="uk-UA"/>
        </w:rPr>
        <w:t>Славутською</w:t>
      </w:r>
      <w:proofErr w:type="spellEnd"/>
      <w:r w:rsidR="004A673E" w:rsidRPr="00D97192">
        <w:rPr>
          <w:color w:val="000000"/>
          <w:sz w:val="28"/>
          <w:szCs w:val="28"/>
          <w:lang w:eastAsia="uk-UA"/>
        </w:rPr>
        <w:t xml:space="preserve"> філією АТ «</w:t>
      </w:r>
      <w:proofErr w:type="spellStart"/>
      <w:r w:rsidR="004A673E" w:rsidRPr="00D97192">
        <w:rPr>
          <w:color w:val="000000"/>
          <w:sz w:val="28"/>
          <w:szCs w:val="28"/>
          <w:lang w:eastAsia="uk-UA"/>
        </w:rPr>
        <w:t>Хмельницькгаз</w:t>
      </w:r>
      <w:proofErr w:type="spellEnd"/>
      <w:r w:rsidR="004A673E" w:rsidRPr="00D97192">
        <w:rPr>
          <w:color w:val="000000"/>
          <w:sz w:val="28"/>
          <w:szCs w:val="28"/>
          <w:lang w:eastAsia="uk-UA"/>
        </w:rPr>
        <w:t xml:space="preserve">», дільницею мережі доступу 315/7, </w:t>
      </w:r>
      <w:proofErr w:type="spellStart"/>
      <w:r w:rsidR="004A673E" w:rsidRPr="00D97192">
        <w:rPr>
          <w:color w:val="000000"/>
          <w:sz w:val="28"/>
          <w:szCs w:val="28"/>
          <w:lang w:eastAsia="uk-UA"/>
        </w:rPr>
        <w:t>Славутське</w:t>
      </w:r>
      <w:proofErr w:type="spellEnd"/>
      <w:r w:rsidR="004A673E" w:rsidRPr="00D97192">
        <w:rPr>
          <w:color w:val="000000"/>
          <w:sz w:val="28"/>
          <w:szCs w:val="28"/>
          <w:lang w:eastAsia="uk-UA"/>
        </w:rPr>
        <w:t xml:space="preserve"> відділення №1 Шепетівського РУП ГУНП Хмельницькій області та видано 77 дозволів на порушення об</w:t>
      </w:r>
      <w:r>
        <w:rPr>
          <w:color w:val="000000"/>
          <w:sz w:val="28"/>
          <w:szCs w:val="28"/>
          <w:lang w:eastAsia="uk-UA"/>
        </w:rPr>
        <w:t>’</w:t>
      </w:r>
      <w:r w:rsidR="004A673E" w:rsidRPr="00D97192">
        <w:rPr>
          <w:color w:val="000000"/>
          <w:sz w:val="28"/>
          <w:szCs w:val="28"/>
          <w:lang w:eastAsia="uk-UA"/>
        </w:rPr>
        <w:t>єктів благоустрою (земляних робіт, ремонтних робіт, тощо) в м. Славута;</w:t>
      </w:r>
    </w:p>
    <w:p w14:paraId="50DE1A0C" w14:textId="77777777" w:rsidR="004A673E" w:rsidRPr="00B928DA" w:rsidRDefault="00B928DA" w:rsidP="00B928DA">
      <w:pPr>
        <w:shd w:val="clear" w:color="auto" w:fill="FFFFFF"/>
        <w:suppressAutoHyphens/>
        <w:overflowPunct w:val="0"/>
        <w:jc w:val="both"/>
        <w:textAlignment w:val="baseline"/>
        <w:rPr>
          <w:color w:val="000000"/>
          <w:sz w:val="28"/>
          <w:szCs w:val="28"/>
          <w:lang w:eastAsia="uk-UA"/>
        </w:rPr>
      </w:pPr>
      <w:r w:rsidRPr="00B928DA">
        <w:rPr>
          <w:color w:val="000000"/>
          <w:sz w:val="28"/>
          <w:szCs w:val="28"/>
          <w:lang w:eastAsia="uk-UA"/>
        </w:rPr>
        <w:t xml:space="preserve">           - </w:t>
      </w:r>
      <w:r w:rsidR="004A673E" w:rsidRPr="00B928DA">
        <w:rPr>
          <w:color w:val="000000"/>
          <w:sz w:val="28"/>
          <w:szCs w:val="28"/>
          <w:lang w:eastAsia="uk-UA"/>
        </w:rPr>
        <w:t xml:space="preserve">складено 16 адміністративних протоколів по ст.152 КУпАП (порушення державних стандартів, норм і правил у сфері благоустрою населених пунктів, правил благоустрою території населених пунктів) та направлено на розгляд </w:t>
      </w:r>
      <w:r w:rsidR="004A673E" w:rsidRPr="00B928DA">
        <w:rPr>
          <w:color w:val="000000"/>
          <w:sz w:val="28"/>
          <w:szCs w:val="28"/>
          <w:lang w:eastAsia="uk-UA"/>
        </w:rPr>
        <w:lastRenderedPageBreak/>
        <w:t>адміністративної комісії щодо правопорушення в сфері благоустрою (загальна сума накладених штрафів 7480</w:t>
      </w:r>
      <w:r w:rsidR="004A673E" w:rsidRPr="00B928DA">
        <w:rPr>
          <w:color w:val="C9211E"/>
          <w:sz w:val="28"/>
          <w:szCs w:val="28"/>
          <w:lang w:eastAsia="uk-UA"/>
        </w:rPr>
        <w:t xml:space="preserve"> </w:t>
      </w:r>
      <w:r w:rsidR="004A673E" w:rsidRPr="00B928DA">
        <w:rPr>
          <w:color w:val="000000"/>
          <w:sz w:val="28"/>
          <w:szCs w:val="28"/>
          <w:lang w:eastAsia="uk-UA"/>
        </w:rPr>
        <w:t xml:space="preserve">грн.) в </w:t>
      </w:r>
      <w:proofErr w:type="spellStart"/>
      <w:r w:rsidR="004A673E" w:rsidRPr="00B928DA">
        <w:rPr>
          <w:color w:val="000000"/>
          <w:sz w:val="28"/>
          <w:szCs w:val="28"/>
          <w:lang w:eastAsia="uk-UA"/>
        </w:rPr>
        <w:t>т.ч</w:t>
      </w:r>
      <w:proofErr w:type="spellEnd"/>
      <w:r w:rsidR="004A673E" w:rsidRPr="00B928DA">
        <w:rPr>
          <w:color w:val="000000"/>
          <w:sz w:val="28"/>
          <w:szCs w:val="28"/>
          <w:lang w:eastAsia="uk-UA"/>
        </w:rPr>
        <w:t>. за видами порушень, а саме: засмічення території комунальної власності, спалювання трави, сміття, опалого листя, самовільне зайняття частини території комунальної власності, звалювання відходів рослинності, гілляк в невідведених для цього місцях, витоки нечистот за межі домогосподарства;</w:t>
      </w:r>
    </w:p>
    <w:p w14:paraId="739A2442" w14:textId="2AD7A167" w:rsidR="004A673E" w:rsidRPr="00D97192" w:rsidRDefault="00B928DA" w:rsidP="00D97192">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7192">
        <w:rPr>
          <w:rFonts w:ascii="Times New Roman" w:eastAsia="Times New Roman" w:hAnsi="Times New Roman"/>
          <w:color w:val="000000"/>
          <w:sz w:val="28"/>
          <w:szCs w:val="28"/>
          <w:lang w:val="uk-UA" w:eastAsia="uk-UA"/>
        </w:rPr>
        <w:t xml:space="preserve">        </w:t>
      </w:r>
      <w:r w:rsidR="00BB2C5A">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 xml:space="preserve">постійно </w:t>
      </w:r>
      <w:r w:rsidR="00D91BE5" w:rsidRPr="00D97192">
        <w:rPr>
          <w:rFonts w:ascii="Times New Roman" w:eastAsia="Times New Roman" w:hAnsi="Times New Roman"/>
          <w:color w:val="000000"/>
          <w:sz w:val="28"/>
          <w:szCs w:val="28"/>
          <w:lang w:val="uk-UA" w:eastAsia="uk-UA"/>
        </w:rPr>
        <w:t xml:space="preserve">проводились </w:t>
      </w:r>
      <w:r w:rsidR="004A673E" w:rsidRPr="00D97192">
        <w:rPr>
          <w:rFonts w:ascii="Times New Roman" w:eastAsia="Times New Roman" w:hAnsi="Times New Roman"/>
          <w:color w:val="000000"/>
          <w:sz w:val="28"/>
          <w:szCs w:val="28"/>
          <w:lang w:val="uk-UA" w:eastAsia="uk-UA"/>
        </w:rPr>
        <w:t xml:space="preserve">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 працівниками відділу муніципальної інспекції профілактичні заходи та роз’яснювальна робота серед громадян, фізичних осіб-підприємців та юридичних осіб щодо</w:t>
      </w:r>
      <w:r w:rsidR="00BB2C5A">
        <w:rPr>
          <w:rFonts w:ascii="Times New Roman" w:eastAsia="Times New Roman" w:hAnsi="Times New Roman"/>
          <w:color w:val="000000"/>
          <w:sz w:val="28"/>
          <w:szCs w:val="28"/>
          <w:lang w:val="uk-UA" w:eastAsia="uk-UA"/>
        </w:rPr>
        <w:t xml:space="preserve"> </w:t>
      </w:r>
      <w:r w:rsidR="004A673E" w:rsidRPr="00D97192">
        <w:rPr>
          <w:rFonts w:ascii="Times New Roman" w:eastAsia="Times New Roman" w:hAnsi="Times New Roman"/>
          <w:color w:val="000000"/>
          <w:sz w:val="28"/>
          <w:szCs w:val="28"/>
          <w:lang w:val="uk-UA" w:eastAsia="uk-UA"/>
        </w:rPr>
        <w:t xml:space="preserve">не допущення правопорушень у сфері благоустрою населених пунктів, санітарних норм, прибирання, озеленення, освітлення, вивозу сміття, правил торгівлі, незаконного розміщення </w:t>
      </w:r>
      <w:proofErr w:type="spellStart"/>
      <w:r w:rsidR="004A673E" w:rsidRPr="00D97192">
        <w:rPr>
          <w:rFonts w:ascii="Times New Roman" w:eastAsia="Times New Roman" w:hAnsi="Times New Roman"/>
          <w:color w:val="000000"/>
          <w:sz w:val="28"/>
          <w:szCs w:val="28"/>
          <w:lang w:val="uk-UA" w:eastAsia="uk-UA"/>
        </w:rPr>
        <w:t>МАФів</w:t>
      </w:r>
      <w:proofErr w:type="spellEnd"/>
      <w:r w:rsidR="004A673E" w:rsidRPr="00D97192">
        <w:rPr>
          <w:rFonts w:ascii="Times New Roman" w:eastAsia="Times New Roman" w:hAnsi="Times New Roman"/>
          <w:color w:val="000000"/>
          <w:sz w:val="28"/>
          <w:szCs w:val="28"/>
          <w:lang w:val="uk-UA" w:eastAsia="uk-UA"/>
        </w:rPr>
        <w:t xml:space="preserve">, огорож, рекламних конструкцій, тощо. Дана інформація періодично висвітлювалась на офіційному сайті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міської ради;</w:t>
      </w:r>
    </w:p>
    <w:p w14:paraId="51124B23" w14:textId="77777777" w:rsidR="00BB2C5A" w:rsidRDefault="00BB2C5A" w:rsidP="00BB2C5A">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прове</w:t>
      </w:r>
      <w:r>
        <w:rPr>
          <w:rFonts w:ascii="Times New Roman" w:eastAsia="Times New Roman" w:hAnsi="Times New Roman"/>
          <w:color w:val="000000"/>
          <w:sz w:val="28"/>
          <w:szCs w:val="28"/>
          <w:lang w:val="uk-UA" w:eastAsia="uk-UA"/>
        </w:rPr>
        <w:t>дено</w:t>
      </w:r>
      <w:r w:rsidR="004A673E" w:rsidRPr="00D97192">
        <w:rPr>
          <w:rFonts w:ascii="Times New Roman" w:eastAsia="Times New Roman" w:hAnsi="Times New Roman"/>
          <w:color w:val="000000"/>
          <w:sz w:val="28"/>
          <w:szCs w:val="28"/>
          <w:lang w:val="uk-UA" w:eastAsia="uk-UA"/>
        </w:rPr>
        <w:t xml:space="preserve"> 106 комісійних обстежень 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 про наявність у житловому приміщенні пічного опалення та/або кухонного вогнища на твердому паливі</w:t>
      </w:r>
      <w:r>
        <w:rPr>
          <w:rFonts w:ascii="Times New Roman" w:eastAsia="Times New Roman" w:hAnsi="Times New Roman"/>
          <w:color w:val="000000"/>
          <w:sz w:val="28"/>
          <w:szCs w:val="28"/>
          <w:lang w:val="uk-UA" w:eastAsia="uk-UA"/>
        </w:rPr>
        <w:t>, 3</w:t>
      </w:r>
      <w:r w:rsidR="004A673E" w:rsidRPr="00D97192">
        <w:rPr>
          <w:rFonts w:ascii="Times New Roman" w:eastAsia="Times New Roman" w:hAnsi="Times New Roman"/>
          <w:color w:val="000000"/>
          <w:sz w:val="28"/>
          <w:szCs w:val="28"/>
          <w:lang w:val="uk-UA" w:eastAsia="uk-UA"/>
        </w:rPr>
        <w:t xml:space="preserve">5 комісійних обстежень 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 про фактичне проживання громадян;</w:t>
      </w:r>
    </w:p>
    <w:p w14:paraId="6421DD2F" w14:textId="570FE42B" w:rsidR="004A673E" w:rsidRPr="00D97192" w:rsidRDefault="00BB2C5A" w:rsidP="00BB2C5A">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 xml:space="preserve">спільно з працівниками </w:t>
      </w:r>
      <w:proofErr w:type="spellStart"/>
      <w:r w:rsidR="004A673E" w:rsidRPr="00D97192">
        <w:rPr>
          <w:rFonts w:ascii="Times New Roman" w:eastAsia="Times New Roman" w:hAnsi="Times New Roman"/>
          <w:color w:val="000000"/>
          <w:sz w:val="28"/>
          <w:szCs w:val="28"/>
          <w:lang w:val="uk-UA" w:eastAsia="uk-UA"/>
        </w:rPr>
        <w:t>Славутського</w:t>
      </w:r>
      <w:proofErr w:type="spellEnd"/>
      <w:r w:rsidR="004A673E" w:rsidRPr="00D97192">
        <w:rPr>
          <w:rFonts w:ascii="Times New Roman" w:eastAsia="Times New Roman" w:hAnsi="Times New Roman"/>
          <w:color w:val="000000"/>
          <w:sz w:val="28"/>
          <w:szCs w:val="28"/>
          <w:lang w:val="uk-UA" w:eastAsia="uk-UA"/>
        </w:rPr>
        <w:t xml:space="preserve"> відділення поліції №1 Шепетівського РУП ГУНП в Хмельницькій області проводяться постійні патрулювання 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 приймаємо участь у попередженні, запобіганні та припинені правопорушень, що посягають на громадський порядок і громадську безпеку у встановленому законодавством порядку на території </w:t>
      </w:r>
      <w:proofErr w:type="spellStart"/>
      <w:r w:rsidR="004A673E" w:rsidRPr="00D97192">
        <w:rPr>
          <w:rFonts w:ascii="Times New Roman" w:eastAsia="Times New Roman" w:hAnsi="Times New Roman"/>
          <w:color w:val="000000"/>
          <w:sz w:val="28"/>
          <w:szCs w:val="28"/>
          <w:lang w:val="uk-UA" w:eastAsia="uk-UA"/>
        </w:rPr>
        <w:t>Славутськоï</w:t>
      </w:r>
      <w:proofErr w:type="spellEnd"/>
      <w:r w:rsidR="004A673E" w:rsidRPr="00D97192">
        <w:rPr>
          <w:rFonts w:ascii="Times New Roman" w:eastAsia="Times New Roman" w:hAnsi="Times New Roman"/>
          <w:color w:val="000000"/>
          <w:sz w:val="28"/>
          <w:szCs w:val="28"/>
          <w:lang w:val="uk-UA" w:eastAsia="uk-UA"/>
        </w:rPr>
        <w:t xml:space="preserve"> міської територіальної громади; </w:t>
      </w:r>
    </w:p>
    <w:p w14:paraId="022F5182" w14:textId="2DF3D688" w:rsidR="004A673E" w:rsidRPr="00D97192"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брали</w:t>
      </w:r>
      <w:r w:rsidR="004A673E" w:rsidRPr="00D97192">
        <w:rPr>
          <w:rFonts w:ascii="Times New Roman" w:eastAsia="Times New Roman" w:hAnsi="Times New Roman"/>
          <w:color w:val="000000"/>
          <w:sz w:val="28"/>
          <w:szCs w:val="28"/>
          <w:lang w:val="uk-UA" w:eastAsia="uk-UA"/>
        </w:rPr>
        <w:t xml:space="preserve"> участь в 16  земельних спорах віднесених до компетенції органів місцевого самоврядування в складі комісії по розгляду земельних спорів на території </w:t>
      </w:r>
      <w:proofErr w:type="spellStart"/>
      <w:r w:rsidR="004A673E" w:rsidRPr="00D97192">
        <w:rPr>
          <w:rFonts w:ascii="Times New Roman" w:eastAsia="Times New Roman" w:hAnsi="Times New Roman"/>
          <w:color w:val="000000"/>
          <w:sz w:val="28"/>
          <w:szCs w:val="28"/>
          <w:lang w:val="uk-UA" w:eastAsia="uk-UA"/>
        </w:rPr>
        <w:t>Славутськоï</w:t>
      </w:r>
      <w:proofErr w:type="spellEnd"/>
      <w:r w:rsidR="004A673E" w:rsidRPr="00D97192">
        <w:rPr>
          <w:rFonts w:ascii="Times New Roman" w:eastAsia="Times New Roman" w:hAnsi="Times New Roman"/>
          <w:color w:val="000000"/>
          <w:sz w:val="28"/>
          <w:szCs w:val="28"/>
          <w:lang w:val="uk-UA" w:eastAsia="uk-UA"/>
        </w:rPr>
        <w:t xml:space="preserve"> міської територіальної громади;</w:t>
      </w:r>
    </w:p>
    <w:p w14:paraId="16B2E2C4" w14:textId="77777777" w:rsidR="00BB2C5A"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Pr="00D97192">
        <w:rPr>
          <w:rFonts w:ascii="Times New Roman" w:eastAsia="Times New Roman" w:hAnsi="Times New Roman"/>
          <w:color w:val="000000"/>
          <w:sz w:val="28"/>
          <w:szCs w:val="28"/>
          <w:lang w:val="uk-UA" w:eastAsia="uk-UA"/>
        </w:rPr>
        <w:t xml:space="preserve">здійснювали екологічний контроль </w:t>
      </w:r>
      <w:r w:rsidR="004A673E" w:rsidRPr="00D97192">
        <w:rPr>
          <w:rFonts w:ascii="Times New Roman" w:eastAsia="Times New Roman" w:hAnsi="Times New Roman"/>
          <w:color w:val="000000"/>
          <w:sz w:val="28"/>
          <w:szCs w:val="28"/>
          <w:lang w:val="uk-UA" w:eastAsia="uk-UA"/>
        </w:rPr>
        <w:t xml:space="preserve">спільно з  спеціалістами Шепетівського районного управління Головного управління </w:t>
      </w:r>
      <w:proofErr w:type="spellStart"/>
      <w:r w:rsidR="004A673E" w:rsidRPr="00D97192">
        <w:rPr>
          <w:rFonts w:ascii="Times New Roman" w:eastAsia="Times New Roman" w:hAnsi="Times New Roman"/>
          <w:color w:val="000000"/>
          <w:sz w:val="28"/>
          <w:szCs w:val="28"/>
          <w:lang w:val="uk-UA" w:eastAsia="uk-UA"/>
        </w:rPr>
        <w:t>Держпродспоживслужби</w:t>
      </w:r>
      <w:proofErr w:type="spellEnd"/>
      <w:r w:rsidR="004A673E" w:rsidRPr="00D97192">
        <w:rPr>
          <w:rFonts w:ascii="Times New Roman" w:eastAsia="Times New Roman" w:hAnsi="Times New Roman"/>
          <w:color w:val="000000"/>
          <w:sz w:val="28"/>
          <w:szCs w:val="28"/>
          <w:lang w:val="uk-UA" w:eastAsia="uk-UA"/>
        </w:rPr>
        <w:t xml:space="preserve"> у Хмельницькій області та</w:t>
      </w:r>
      <w:r w:rsidR="00901878" w:rsidRPr="00D97192">
        <w:rPr>
          <w:rFonts w:ascii="Times New Roman" w:eastAsia="Times New Roman" w:hAnsi="Times New Roman"/>
          <w:color w:val="000000"/>
          <w:sz w:val="28"/>
          <w:szCs w:val="28"/>
          <w:lang w:val="uk-UA" w:eastAsia="uk-UA"/>
        </w:rPr>
        <w:t xml:space="preserve"> працівниками КП «СЛАВУТА - СЕРВІС</w:t>
      </w:r>
      <w:r w:rsidR="004A673E" w:rsidRPr="00D97192">
        <w:rPr>
          <w:rFonts w:ascii="Times New Roman" w:eastAsia="Times New Roman" w:hAnsi="Times New Roman"/>
          <w:color w:val="000000"/>
          <w:sz w:val="28"/>
          <w:szCs w:val="28"/>
          <w:lang w:val="uk-UA" w:eastAsia="uk-UA"/>
        </w:rPr>
        <w:t xml:space="preserve">» щодо виявлення фактів несанкціонованих звалищ, витоків нечистот, забруднення води;  </w:t>
      </w:r>
    </w:p>
    <w:p w14:paraId="450ECAE5" w14:textId="77777777" w:rsidR="00233D93" w:rsidRDefault="00BB2C5A"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працівники відділу муніципальної інспекції</w:t>
      </w:r>
      <w:r w:rsidR="00233D93" w:rsidRPr="00D91BE5">
        <w:rPr>
          <w:rFonts w:ascii="Times New Roman" w:eastAsia="Times New Roman" w:hAnsi="Times New Roman"/>
          <w:color w:val="000000"/>
          <w:sz w:val="28"/>
          <w:szCs w:val="28"/>
          <w:lang w:val="uk-UA" w:eastAsia="uk-UA"/>
        </w:rPr>
        <w:t xml:space="preserve"> були</w:t>
      </w:r>
      <w:r w:rsidR="004A673E" w:rsidRPr="00D91BE5">
        <w:rPr>
          <w:rFonts w:ascii="Times New Roman" w:eastAsia="Times New Roman" w:hAnsi="Times New Roman"/>
          <w:color w:val="000000"/>
          <w:sz w:val="28"/>
          <w:szCs w:val="28"/>
          <w:lang w:val="uk-UA" w:eastAsia="uk-UA"/>
        </w:rPr>
        <w:t xml:space="preserve"> залучені</w:t>
      </w:r>
      <w:r w:rsidR="00233D93" w:rsidRPr="00D91BE5">
        <w:rPr>
          <w:rFonts w:ascii="Times New Roman" w:eastAsia="Times New Roman" w:hAnsi="Times New Roman"/>
          <w:color w:val="000000"/>
          <w:sz w:val="28"/>
          <w:szCs w:val="28"/>
          <w:lang w:val="uk-UA" w:eastAsia="uk-UA"/>
        </w:rPr>
        <w:t>:</w:t>
      </w:r>
    </w:p>
    <w:p w14:paraId="1686BB64" w14:textId="77777777" w:rsidR="00D91BE5" w:rsidRPr="00D91BE5" w:rsidRDefault="00D91BE5"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p>
    <w:p w14:paraId="5201D5AB" w14:textId="426202B6" w:rsidR="004A673E" w:rsidRPr="00D91BE5" w:rsidRDefault="004A673E" w:rsidP="00BB2C5A">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до робочої групи з надання консультативно-роз’яснювальної допомоги суб’єктам господарювання, що здійснюють діяльність на території </w:t>
      </w:r>
      <w:proofErr w:type="spellStart"/>
      <w:r w:rsidRPr="00D91BE5">
        <w:rPr>
          <w:rFonts w:ascii="Times New Roman" w:eastAsia="Times New Roman" w:hAnsi="Times New Roman"/>
          <w:color w:val="000000"/>
          <w:sz w:val="28"/>
          <w:szCs w:val="28"/>
          <w:lang w:val="uk-UA" w:eastAsia="uk-UA"/>
        </w:rPr>
        <w:t>Славутської</w:t>
      </w:r>
      <w:proofErr w:type="spellEnd"/>
      <w:r w:rsidRPr="00D91BE5">
        <w:rPr>
          <w:rFonts w:ascii="Times New Roman" w:eastAsia="Times New Roman" w:hAnsi="Times New Roman"/>
          <w:color w:val="000000"/>
          <w:sz w:val="28"/>
          <w:szCs w:val="28"/>
          <w:lang w:val="uk-UA" w:eastAsia="uk-UA"/>
        </w:rPr>
        <w:t xml:space="preserve"> міської територіальної громади та за період з 01.01.2025 року по 31.12.2025 року здійснили заходи інформаційно-роз’яснювального характеру робочою групою для 18 юридичних осіб та 78 фізичних осіб-підприємців;</w:t>
      </w:r>
    </w:p>
    <w:p w14:paraId="03C2E773" w14:textId="0635DA58"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D91BE5">
        <w:rPr>
          <w:rFonts w:ascii="Times New Roman" w:eastAsia="Times New Roman" w:hAnsi="Times New Roman"/>
          <w:color w:val="000000"/>
          <w:sz w:val="28"/>
          <w:szCs w:val="28"/>
          <w:lang w:val="uk-UA" w:eastAsia="uk-UA"/>
        </w:rPr>
        <w:t xml:space="preserve">  </w:t>
      </w:r>
      <w:r w:rsidRPr="00D91BE5">
        <w:rPr>
          <w:rFonts w:ascii="Times New Roman" w:eastAsia="Times New Roman" w:hAnsi="Times New Roman"/>
          <w:color w:val="000000"/>
          <w:sz w:val="28"/>
          <w:szCs w:val="28"/>
          <w:lang w:val="uk-UA" w:eastAsia="uk-UA"/>
        </w:rPr>
        <w:t xml:space="preserve"> - до заходів контролю спільно з відділом з питань державного архітектурно-будівельного контролю (ДАБК)  виконавчого комітету </w:t>
      </w:r>
      <w:proofErr w:type="spellStart"/>
      <w:r w:rsidRPr="00D91BE5">
        <w:rPr>
          <w:rFonts w:ascii="Times New Roman" w:eastAsia="Times New Roman" w:hAnsi="Times New Roman"/>
          <w:color w:val="000000"/>
          <w:sz w:val="28"/>
          <w:szCs w:val="28"/>
          <w:lang w:val="uk-UA" w:eastAsia="uk-UA"/>
        </w:rPr>
        <w:t>Славутської</w:t>
      </w:r>
      <w:proofErr w:type="spellEnd"/>
      <w:r w:rsidRPr="00D91BE5">
        <w:rPr>
          <w:rFonts w:ascii="Times New Roman" w:eastAsia="Times New Roman" w:hAnsi="Times New Roman"/>
          <w:color w:val="000000"/>
          <w:sz w:val="28"/>
          <w:szCs w:val="28"/>
          <w:lang w:val="uk-UA" w:eastAsia="uk-UA"/>
        </w:rPr>
        <w:t xml:space="preserve"> міської ради за дотриманням законодавства у сфері містобудівної діяльності;  </w:t>
      </w:r>
    </w:p>
    <w:p w14:paraId="0F84286E" w14:textId="77777777"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 до громадської комісії з житлових питань та заходів обстеження комунального майна на території </w:t>
      </w:r>
      <w:proofErr w:type="spellStart"/>
      <w:r w:rsidRPr="00D91BE5">
        <w:rPr>
          <w:rFonts w:ascii="Times New Roman" w:eastAsia="Times New Roman" w:hAnsi="Times New Roman"/>
          <w:color w:val="000000"/>
          <w:sz w:val="28"/>
          <w:szCs w:val="28"/>
          <w:lang w:val="uk-UA" w:eastAsia="uk-UA"/>
        </w:rPr>
        <w:t>Славутської</w:t>
      </w:r>
      <w:proofErr w:type="spellEnd"/>
      <w:r w:rsidRPr="00D91BE5">
        <w:rPr>
          <w:rFonts w:ascii="Times New Roman" w:eastAsia="Times New Roman" w:hAnsi="Times New Roman"/>
          <w:color w:val="000000"/>
          <w:sz w:val="28"/>
          <w:szCs w:val="28"/>
          <w:lang w:val="uk-UA" w:eastAsia="uk-UA"/>
        </w:rPr>
        <w:t xml:space="preserve"> МТГ;</w:t>
      </w:r>
    </w:p>
    <w:p w14:paraId="757B65E3" w14:textId="77777777" w:rsidR="00233D93" w:rsidRPr="00D91BE5"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lastRenderedPageBreak/>
        <w:t xml:space="preserve">         - до проведення щорічної акції «За чисте довкілля» та Дня благоустрою на території </w:t>
      </w:r>
      <w:proofErr w:type="spellStart"/>
      <w:r w:rsidRPr="00D91BE5">
        <w:rPr>
          <w:rFonts w:ascii="Times New Roman" w:eastAsia="Times New Roman" w:hAnsi="Times New Roman"/>
          <w:color w:val="000000"/>
          <w:sz w:val="28"/>
          <w:szCs w:val="28"/>
          <w:lang w:val="uk-UA" w:eastAsia="uk-UA"/>
        </w:rPr>
        <w:t>Славутської</w:t>
      </w:r>
      <w:proofErr w:type="spellEnd"/>
      <w:r w:rsidRPr="00D91BE5">
        <w:rPr>
          <w:rFonts w:ascii="Times New Roman" w:eastAsia="Times New Roman" w:hAnsi="Times New Roman"/>
          <w:color w:val="000000"/>
          <w:sz w:val="28"/>
          <w:szCs w:val="28"/>
          <w:lang w:val="uk-UA" w:eastAsia="uk-UA"/>
        </w:rPr>
        <w:t xml:space="preserve"> міської територіально громади та роз’яснювальної роботи серед мешканців громади щодо необхідності наведення санітарного стану на прилеглих до їх присадибних ділянок територіях, та їх благоустрою;</w:t>
      </w:r>
    </w:p>
    <w:p w14:paraId="619FABEA" w14:textId="4842D5C8" w:rsidR="004A673E" w:rsidRPr="00D97192" w:rsidRDefault="00233D93"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w:t>
      </w:r>
      <w:r w:rsidR="00C43085">
        <w:rPr>
          <w:rFonts w:ascii="Times New Roman" w:eastAsia="Times New Roman" w:hAnsi="Times New Roman"/>
          <w:color w:val="000000"/>
          <w:sz w:val="28"/>
          <w:szCs w:val="28"/>
          <w:lang w:val="uk-UA" w:eastAsia="uk-UA"/>
        </w:rPr>
        <w:t xml:space="preserve">- </w:t>
      </w:r>
      <w:r w:rsidR="00E052DA">
        <w:rPr>
          <w:rFonts w:ascii="Times New Roman" w:eastAsia="Times New Roman" w:hAnsi="Times New Roman"/>
          <w:color w:val="000000"/>
          <w:sz w:val="28"/>
          <w:szCs w:val="28"/>
          <w:lang w:val="uk-UA" w:eastAsia="uk-UA"/>
        </w:rPr>
        <w:t xml:space="preserve"> </w:t>
      </w:r>
      <w:r w:rsidR="001A22C2">
        <w:rPr>
          <w:rFonts w:ascii="Times New Roman" w:eastAsia="Times New Roman" w:hAnsi="Times New Roman"/>
          <w:color w:val="000000"/>
          <w:sz w:val="28"/>
          <w:szCs w:val="28"/>
          <w:lang w:val="uk-UA" w:eastAsia="uk-UA"/>
        </w:rPr>
        <w:t xml:space="preserve">до </w:t>
      </w:r>
      <w:r w:rsidR="004A673E" w:rsidRPr="00D97192">
        <w:rPr>
          <w:rFonts w:ascii="Times New Roman" w:eastAsia="Times New Roman" w:hAnsi="Times New Roman"/>
          <w:color w:val="000000"/>
          <w:sz w:val="28"/>
          <w:szCs w:val="28"/>
          <w:lang w:val="uk-UA" w:eastAsia="uk-UA"/>
        </w:rPr>
        <w:t>підготов</w:t>
      </w:r>
      <w:r w:rsidR="001A22C2">
        <w:rPr>
          <w:rFonts w:ascii="Times New Roman" w:eastAsia="Times New Roman" w:hAnsi="Times New Roman"/>
          <w:color w:val="000000"/>
          <w:sz w:val="28"/>
          <w:szCs w:val="28"/>
          <w:lang w:val="uk-UA" w:eastAsia="uk-UA"/>
        </w:rPr>
        <w:t>ки</w:t>
      </w:r>
      <w:r w:rsidR="004A673E" w:rsidRPr="00D97192">
        <w:rPr>
          <w:rFonts w:ascii="Times New Roman" w:eastAsia="Times New Roman" w:hAnsi="Times New Roman"/>
          <w:color w:val="000000"/>
          <w:sz w:val="28"/>
          <w:szCs w:val="28"/>
          <w:lang w:val="uk-UA" w:eastAsia="uk-UA"/>
        </w:rPr>
        <w:t xml:space="preserve"> та розроблен</w:t>
      </w:r>
      <w:r w:rsidR="001A22C2">
        <w:rPr>
          <w:rFonts w:ascii="Times New Roman" w:eastAsia="Times New Roman" w:hAnsi="Times New Roman"/>
          <w:color w:val="000000"/>
          <w:sz w:val="28"/>
          <w:szCs w:val="28"/>
          <w:lang w:val="uk-UA" w:eastAsia="uk-UA"/>
        </w:rPr>
        <w:t>ня</w:t>
      </w:r>
      <w:r w:rsidR="004A673E" w:rsidRPr="00D97192">
        <w:rPr>
          <w:rFonts w:ascii="Times New Roman" w:eastAsia="Times New Roman" w:hAnsi="Times New Roman"/>
          <w:color w:val="000000"/>
          <w:sz w:val="28"/>
          <w:szCs w:val="28"/>
          <w:lang w:val="uk-UA" w:eastAsia="uk-UA"/>
        </w:rPr>
        <w:t xml:space="preserve"> </w:t>
      </w:r>
      <w:proofErr w:type="spellStart"/>
      <w:r w:rsidR="004A673E" w:rsidRPr="00D97192">
        <w:rPr>
          <w:rFonts w:ascii="Times New Roman" w:eastAsia="Times New Roman" w:hAnsi="Times New Roman"/>
          <w:color w:val="000000"/>
          <w:sz w:val="28"/>
          <w:szCs w:val="28"/>
          <w:lang w:val="uk-UA" w:eastAsia="uk-UA"/>
        </w:rPr>
        <w:t>проектів</w:t>
      </w:r>
      <w:proofErr w:type="spellEnd"/>
      <w:r w:rsidR="004A673E" w:rsidRPr="00D97192">
        <w:rPr>
          <w:rFonts w:ascii="Times New Roman" w:eastAsia="Times New Roman" w:hAnsi="Times New Roman"/>
          <w:color w:val="000000"/>
          <w:sz w:val="28"/>
          <w:szCs w:val="28"/>
          <w:lang w:val="uk-UA" w:eastAsia="uk-UA"/>
        </w:rPr>
        <w:t xml:space="preserve"> рішень виконавчого комітету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міської ради;</w:t>
      </w:r>
    </w:p>
    <w:p w14:paraId="3834F5BE" w14:textId="085028BB" w:rsidR="004A673E" w:rsidRPr="00D97192"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004A673E" w:rsidRPr="00D97192">
        <w:rPr>
          <w:rFonts w:ascii="Times New Roman" w:eastAsia="Times New Roman" w:hAnsi="Times New Roman"/>
          <w:color w:val="000000"/>
          <w:sz w:val="28"/>
          <w:szCs w:val="28"/>
          <w:lang w:val="uk-UA" w:eastAsia="uk-UA"/>
        </w:rPr>
        <w:t>працівники відділу муніципальної інспекції</w:t>
      </w:r>
      <w:r>
        <w:rPr>
          <w:rFonts w:ascii="Times New Roman" w:eastAsia="Times New Roman" w:hAnsi="Times New Roman"/>
          <w:color w:val="000000"/>
          <w:sz w:val="28"/>
          <w:szCs w:val="28"/>
          <w:lang w:val="uk-UA" w:eastAsia="uk-UA"/>
        </w:rPr>
        <w:t xml:space="preserve"> брали</w:t>
      </w:r>
      <w:r w:rsidR="004A673E" w:rsidRPr="00D97192">
        <w:rPr>
          <w:rFonts w:ascii="Times New Roman" w:eastAsia="Times New Roman" w:hAnsi="Times New Roman"/>
          <w:color w:val="000000"/>
          <w:sz w:val="28"/>
          <w:szCs w:val="28"/>
          <w:lang w:val="uk-UA" w:eastAsia="uk-UA"/>
        </w:rPr>
        <w:t xml:space="preserve"> участь спільно з службою у справах дітей виконавчого комітету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міської ради в обстежені умов проживання у неблагополучних сім’ях та захистом прав і законних інтересів дітей</w:t>
      </w:r>
      <w:r>
        <w:rPr>
          <w:rFonts w:ascii="Times New Roman" w:eastAsia="Times New Roman" w:hAnsi="Times New Roman"/>
          <w:color w:val="000000"/>
          <w:sz w:val="28"/>
          <w:szCs w:val="28"/>
          <w:lang w:val="uk-UA" w:eastAsia="uk-UA"/>
        </w:rPr>
        <w:t>,</w:t>
      </w:r>
      <w:r w:rsidR="004A673E" w:rsidRPr="00D97192">
        <w:rPr>
          <w:rFonts w:ascii="Times New Roman" w:eastAsia="Times New Roman" w:hAnsi="Times New Roman"/>
          <w:color w:val="000000"/>
          <w:sz w:val="28"/>
          <w:szCs w:val="28"/>
          <w:lang w:val="uk-UA" w:eastAsia="uk-UA"/>
        </w:rPr>
        <w:t xml:space="preserve"> які проживають на території </w:t>
      </w:r>
      <w:proofErr w:type="spellStart"/>
      <w:r w:rsidR="004A673E" w:rsidRPr="00D97192">
        <w:rPr>
          <w:rFonts w:ascii="Times New Roman" w:eastAsia="Times New Roman" w:hAnsi="Times New Roman"/>
          <w:color w:val="000000"/>
          <w:sz w:val="28"/>
          <w:szCs w:val="28"/>
          <w:lang w:val="uk-UA" w:eastAsia="uk-UA"/>
        </w:rPr>
        <w:t>Славутської</w:t>
      </w:r>
      <w:proofErr w:type="spellEnd"/>
      <w:r w:rsidR="004A673E" w:rsidRPr="00D97192">
        <w:rPr>
          <w:rFonts w:ascii="Times New Roman" w:eastAsia="Times New Roman" w:hAnsi="Times New Roman"/>
          <w:color w:val="000000"/>
          <w:sz w:val="28"/>
          <w:szCs w:val="28"/>
          <w:lang w:val="uk-UA" w:eastAsia="uk-UA"/>
        </w:rPr>
        <w:t xml:space="preserve"> МТГ;</w:t>
      </w:r>
    </w:p>
    <w:p w14:paraId="62C44553" w14:textId="62BEFD86" w:rsidR="004A673E" w:rsidRPr="00233D93"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233D93">
        <w:rPr>
          <w:rFonts w:ascii="Times New Roman" w:eastAsia="Times New Roman" w:hAnsi="Times New Roman"/>
          <w:color w:val="000000"/>
          <w:sz w:val="28"/>
          <w:szCs w:val="28"/>
          <w:lang w:val="uk-UA" w:eastAsia="uk-UA"/>
        </w:rPr>
        <w:t xml:space="preserve">         - </w:t>
      </w:r>
      <w:r w:rsidR="004A673E" w:rsidRPr="00233D93">
        <w:rPr>
          <w:rFonts w:ascii="Times New Roman" w:eastAsia="Times New Roman" w:hAnsi="Times New Roman"/>
          <w:color w:val="000000"/>
          <w:sz w:val="28"/>
          <w:szCs w:val="28"/>
          <w:lang w:val="uk-UA" w:eastAsia="uk-UA"/>
        </w:rPr>
        <w:t>проводили обстеження території громади з метою попередження та недопущення виникнення пожеж у весняні, літні та осінні періоди;</w:t>
      </w:r>
    </w:p>
    <w:p w14:paraId="20D9BF95" w14:textId="549464F6" w:rsidR="004A673E" w:rsidRPr="00233D93" w:rsidRDefault="00C43085" w:rsidP="00C43085">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sidRPr="00233D93">
        <w:rPr>
          <w:rFonts w:ascii="Times New Roman" w:eastAsia="Times New Roman" w:hAnsi="Times New Roman"/>
          <w:color w:val="000000"/>
          <w:sz w:val="28"/>
          <w:szCs w:val="28"/>
          <w:lang w:val="uk-UA" w:eastAsia="uk-UA"/>
        </w:rPr>
        <w:t xml:space="preserve">          -</w:t>
      </w:r>
      <w:r w:rsidR="004A673E" w:rsidRPr="00233D93">
        <w:rPr>
          <w:rFonts w:ascii="Times New Roman" w:eastAsia="Times New Roman" w:hAnsi="Times New Roman"/>
          <w:color w:val="000000"/>
          <w:sz w:val="28"/>
          <w:szCs w:val="28"/>
          <w:lang w:val="uk-UA" w:eastAsia="uk-UA"/>
        </w:rPr>
        <w:t xml:space="preserve">  </w:t>
      </w:r>
      <w:r w:rsidR="003F129F">
        <w:rPr>
          <w:rFonts w:ascii="Times New Roman" w:eastAsia="Times New Roman" w:hAnsi="Times New Roman"/>
          <w:color w:val="000000"/>
          <w:sz w:val="28"/>
          <w:szCs w:val="28"/>
          <w:lang w:val="uk-UA" w:eastAsia="uk-UA"/>
        </w:rPr>
        <w:t xml:space="preserve">брали </w:t>
      </w:r>
      <w:r w:rsidR="004A673E" w:rsidRPr="00233D93">
        <w:rPr>
          <w:rFonts w:ascii="Times New Roman" w:eastAsia="Times New Roman" w:hAnsi="Times New Roman"/>
          <w:color w:val="000000"/>
          <w:sz w:val="28"/>
          <w:szCs w:val="28"/>
          <w:lang w:val="uk-UA" w:eastAsia="uk-UA"/>
        </w:rPr>
        <w:t xml:space="preserve">участь у супроводі та охороні громадського порядку під час проведення траурних заходів по вшануванню Героїв </w:t>
      </w:r>
      <w:proofErr w:type="spellStart"/>
      <w:r w:rsidR="004A673E" w:rsidRPr="00233D93">
        <w:rPr>
          <w:rFonts w:ascii="Times New Roman" w:eastAsia="Times New Roman" w:hAnsi="Times New Roman"/>
          <w:color w:val="000000"/>
          <w:sz w:val="28"/>
          <w:szCs w:val="28"/>
          <w:lang w:val="uk-UA" w:eastAsia="uk-UA"/>
        </w:rPr>
        <w:t>Славутської</w:t>
      </w:r>
      <w:proofErr w:type="spellEnd"/>
      <w:r w:rsidR="004A673E" w:rsidRPr="00233D93">
        <w:rPr>
          <w:rFonts w:ascii="Times New Roman" w:eastAsia="Times New Roman" w:hAnsi="Times New Roman"/>
          <w:color w:val="000000"/>
          <w:sz w:val="28"/>
          <w:szCs w:val="28"/>
          <w:lang w:val="uk-UA" w:eastAsia="uk-UA"/>
        </w:rPr>
        <w:t xml:space="preserve"> МТГ</w:t>
      </w:r>
      <w:r w:rsidRPr="00233D93">
        <w:rPr>
          <w:rFonts w:ascii="Times New Roman" w:eastAsia="Times New Roman" w:hAnsi="Times New Roman"/>
          <w:color w:val="000000"/>
          <w:sz w:val="28"/>
          <w:szCs w:val="28"/>
          <w:lang w:val="uk-UA" w:eastAsia="uk-UA"/>
        </w:rPr>
        <w:t>,</w:t>
      </w:r>
      <w:r w:rsidR="004A673E" w:rsidRPr="00233D93">
        <w:rPr>
          <w:rFonts w:ascii="Times New Roman" w:eastAsia="Times New Roman" w:hAnsi="Times New Roman"/>
          <w:color w:val="000000"/>
          <w:sz w:val="28"/>
          <w:szCs w:val="28"/>
          <w:lang w:val="uk-UA" w:eastAsia="uk-UA"/>
        </w:rPr>
        <w:t xml:space="preserve"> які загинули під час захисту України від збройної агресії російської федерації;</w:t>
      </w:r>
    </w:p>
    <w:p w14:paraId="6C9786C1" w14:textId="2312CB2D" w:rsidR="00233D93" w:rsidRPr="00D97192"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Pr="00D97192">
        <w:rPr>
          <w:rFonts w:ascii="Times New Roman" w:eastAsia="Times New Roman" w:hAnsi="Times New Roman"/>
          <w:color w:val="000000"/>
          <w:sz w:val="28"/>
          <w:szCs w:val="28"/>
          <w:lang w:val="uk-UA" w:eastAsia="uk-UA"/>
        </w:rPr>
        <w:t xml:space="preserve">до робочої групи з моніторингу середніх споживчих цін на соціально значущі продовольчі товари на території </w:t>
      </w:r>
      <w:proofErr w:type="spellStart"/>
      <w:r w:rsidRPr="00D97192">
        <w:rPr>
          <w:rFonts w:ascii="Times New Roman" w:eastAsia="Times New Roman" w:hAnsi="Times New Roman"/>
          <w:color w:val="000000"/>
          <w:sz w:val="28"/>
          <w:szCs w:val="28"/>
          <w:lang w:val="uk-UA" w:eastAsia="uk-UA"/>
        </w:rPr>
        <w:t>Славутської</w:t>
      </w:r>
      <w:proofErr w:type="spellEnd"/>
      <w:r w:rsidRPr="00D97192">
        <w:rPr>
          <w:rFonts w:ascii="Times New Roman" w:eastAsia="Times New Roman" w:hAnsi="Times New Roman"/>
          <w:color w:val="000000"/>
          <w:sz w:val="28"/>
          <w:szCs w:val="28"/>
          <w:lang w:val="uk-UA" w:eastAsia="uk-UA"/>
        </w:rPr>
        <w:t xml:space="preserve"> міської територіальної громади та обстежено 384 суб’єкти господарювання; </w:t>
      </w:r>
    </w:p>
    <w:p w14:paraId="0C197F1F" w14:textId="77777777" w:rsidR="00233D93" w:rsidRPr="00D97192" w:rsidRDefault="00233D93" w:rsidP="00233D93">
      <w:pPr>
        <w:pStyle w:val="af7"/>
        <w:shd w:val="clear" w:color="auto" w:fill="FFFFFF"/>
        <w:suppressAutoHyphens/>
        <w:overflowPunct w:val="0"/>
        <w:spacing w:after="0" w:line="240" w:lineRule="auto"/>
        <w:ind w:left="0"/>
        <w:jc w:val="both"/>
        <w:textAlignment w:val="baseline"/>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 xml:space="preserve">         - </w:t>
      </w:r>
      <w:r w:rsidRPr="00D97192">
        <w:rPr>
          <w:rFonts w:ascii="Times New Roman" w:eastAsia="Times New Roman" w:hAnsi="Times New Roman"/>
          <w:color w:val="000000"/>
          <w:sz w:val="28"/>
          <w:szCs w:val="28"/>
          <w:lang w:val="uk-UA" w:eastAsia="uk-UA"/>
        </w:rPr>
        <w:t>систематично провод</w:t>
      </w:r>
      <w:r>
        <w:rPr>
          <w:rFonts w:ascii="Times New Roman" w:eastAsia="Times New Roman" w:hAnsi="Times New Roman"/>
          <w:color w:val="000000"/>
          <w:sz w:val="28"/>
          <w:szCs w:val="28"/>
          <w:lang w:val="uk-UA" w:eastAsia="uk-UA"/>
        </w:rPr>
        <w:t xml:space="preserve">илися </w:t>
      </w:r>
      <w:r w:rsidRPr="00D97192">
        <w:rPr>
          <w:rFonts w:ascii="Times New Roman" w:eastAsia="Times New Roman" w:hAnsi="Times New Roman"/>
          <w:color w:val="000000"/>
          <w:sz w:val="28"/>
          <w:szCs w:val="28"/>
          <w:lang w:val="uk-UA" w:eastAsia="uk-UA"/>
        </w:rPr>
        <w:t xml:space="preserve"> обстеження з благоустрою території водоохоронних зон і прибережних смуг річки Богушівка та річки Горинь попередження та недопущення фактів незаконного вилову водних біоресурсів під час нересту забороненими знаряддями вилову;</w:t>
      </w:r>
    </w:p>
    <w:p w14:paraId="492E760B" w14:textId="0E8F9253" w:rsidR="00233D93" w:rsidRPr="00233D93" w:rsidRDefault="00233D93" w:rsidP="00233D93">
      <w:pPr>
        <w:shd w:val="clear" w:color="auto" w:fill="FFFFFF"/>
        <w:suppressAutoHyphens/>
        <w:overflowPunct w:val="0"/>
        <w:jc w:val="both"/>
        <w:textAlignment w:val="baseline"/>
        <w:rPr>
          <w:color w:val="000000"/>
          <w:sz w:val="28"/>
          <w:szCs w:val="28"/>
          <w:lang w:eastAsia="uk-UA"/>
        </w:rPr>
      </w:pPr>
      <w:r>
        <w:rPr>
          <w:color w:val="000000"/>
          <w:sz w:val="28"/>
          <w:szCs w:val="28"/>
          <w:lang w:eastAsia="uk-UA"/>
        </w:rPr>
        <w:t xml:space="preserve">        </w:t>
      </w:r>
      <w:r w:rsidRPr="00D91BE5">
        <w:rPr>
          <w:color w:val="000000"/>
          <w:sz w:val="28"/>
          <w:szCs w:val="28"/>
          <w:lang w:eastAsia="uk-UA"/>
        </w:rPr>
        <w:t xml:space="preserve"> -</w:t>
      </w:r>
      <w:r>
        <w:rPr>
          <w:b/>
          <w:bCs/>
          <w:color w:val="000000"/>
          <w:sz w:val="28"/>
          <w:szCs w:val="28"/>
          <w:lang w:eastAsia="uk-UA"/>
        </w:rPr>
        <w:t xml:space="preserve"> </w:t>
      </w:r>
      <w:r w:rsidRPr="00233D93">
        <w:rPr>
          <w:color w:val="000000"/>
          <w:sz w:val="28"/>
          <w:szCs w:val="28"/>
          <w:lang w:eastAsia="uk-UA"/>
        </w:rPr>
        <w:t>здійснено заходи щодо покращення та допомоги вилову безпритульних тварин (собак) та розміщення їх у притулок для тварин на який знаходиться на території КП «СЛАВУТА-СЕРВІС»;</w:t>
      </w:r>
    </w:p>
    <w:p w14:paraId="5C977B89" w14:textId="1C6E2BBF" w:rsidR="004A673E" w:rsidRPr="00D91BE5" w:rsidRDefault="00C43085" w:rsidP="00C43085">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працівники відділу муніципальної інспекції</w:t>
      </w:r>
      <w:r w:rsidRPr="00D91BE5">
        <w:rPr>
          <w:rFonts w:ascii="Times New Roman" w:eastAsia="Times New Roman" w:hAnsi="Times New Roman"/>
          <w:color w:val="000000"/>
          <w:sz w:val="28"/>
          <w:szCs w:val="28"/>
          <w:lang w:val="uk-UA" w:eastAsia="uk-UA"/>
        </w:rPr>
        <w:t>,</w:t>
      </w:r>
      <w:r w:rsidR="004A673E" w:rsidRPr="00D91BE5">
        <w:rPr>
          <w:rFonts w:ascii="Times New Roman" w:eastAsia="Times New Roman" w:hAnsi="Times New Roman"/>
          <w:color w:val="000000"/>
          <w:sz w:val="28"/>
          <w:szCs w:val="28"/>
          <w:lang w:val="uk-UA" w:eastAsia="uk-UA"/>
        </w:rPr>
        <w:t xml:space="preserve"> які є уповноваженими особами вручати повістки постійно здійснюють заходи в оповіщенні резервістів, військовозобов’язаних які перебувають на військовому обліку Першого відділу Шепетівського РТЦК та СП та проживають на території </w:t>
      </w:r>
      <w:proofErr w:type="spellStart"/>
      <w:r w:rsidR="004A673E" w:rsidRPr="00D91BE5">
        <w:rPr>
          <w:rFonts w:ascii="Times New Roman" w:eastAsia="Times New Roman" w:hAnsi="Times New Roman"/>
          <w:color w:val="000000"/>
          <w:sz w:val="28"/>
          <w:szCs w:val="28"/>
          <w:lang w:val="uk-UA" w:eastAsia="uk-UA"/>
        </w:rPr>
        <w:t>Славутської</w:t>
      </w:r>
      <w:proofErr w:type="spellEnd"/>
      <w:r w:rsidR="004A673E" w:rsidRPr="00D91BE5">
        <w:rPr>
          <w:rFonts w:ascii="Times New Roman" w:eastAsia="Times New Roman" w:hAnsi="Times New Roman"/>
          <w:color w:val="000000"/>
          <w:sz w:val="28"/>
          <w:szCs w:val="28"/>
          <w:lang w:val="uk-UA" w:eastAsia="uk-UA"/>
        </w:rPr>
        <w:t xml:space="preserve"> МТГ;</w:t>
      </w:r>
    </w:p>
    <w:p w14:paraId="3A6B30C1" w14:textId="69629EF0" w:rsidR="004A673E" w:rsidRPr="00D91BE5" w:rsidRDefault="00C43085" w:rsidP="00C43085">
      <w:pPr>
        <w:pStyle w:val="af7"/>
        <w:shd w:val="clear" w:color="auto" w:fill="FFFFFF"/>
        <w:suppressAutoHyphens/>
        <w:overflowPunct w:val="0"/>
        <w:spacing w:after="0" w:line="240" w:lineRule="auto"/>
        <w:ind w:left="0" w:firstLine="708"/>
        <w:jc w:val="both"/>
        <w:textAlignment w:val="baseline"/>
        <w:rPr>
          <w:rFonts w:ascii="Times New Roman" w:eastAsia="Times New Roman" w:hAnsi="Times New Roman"/>
          <w:color w:val="000000"/>
          <w:sz w:val="28"/>
          <w:szCs w:val="28"/>
          <w:lang w:val="uk-UA" w:eastAsia="uk-UA"/>
        </w:rPr>
      </w:pPr>
      <w:r w:rsidRPr="00D91BE5">
        <w:rPr>
          <w:rFonts w:ascii="Times New Roman" w:eastAsia="Times New Roman" w:hAnsi="Times New Roman"/>
          <w:color w:val="000000"/>
          <w:sz w:val="28"/>
          <w:szCs w:val="28"/>
          <w:lang w:val="uk-UA" w:eastAsia="uk-UA"/>
        </w:rPr>
        <w:t xml:space="preserve">- </w:t>
      </w:r>
      <w:r w:rsidR="004A673E" w:rsidRPr="00D91BE5">
        <w:rPr>
          <w:rFonts w:ascii="Times New Roman" w:eastAsia="Times New Roman" w:hAnsi="Times New Roman"/>
          <w:color w:val="000000"/>
          <w:sz w:val="28"/>
          <w:szCs w:val="28"/>
          <w:lang w:val="uk-UA" w:eastAsia="uk-UA"/>
        </w:rPr>
        <w:t xml:space="preserve">працівники відділу муніципальної інспекції протягом вище зазначеного періоду виконували усні доручення міського голови, заступників міського голови та співпрацювали в межах своєї компетенції з іншими структурними підрозділами виконавчого комітету </w:t>
      </w:r>
      <w:proofErr w:type="spellStart"/>
      <w:r w:rsidR="004A673E" w:rsidRPr="00D91BE5">
        <w:rPr>
          <w:rFonts w:ascii="Times New Roman" w:eastAsia="Times New Roman" w:hAnsi="Times New Roman"/>
          <w:color w:val="000000"/>
          <w:sz w:val="28"/>
          <w:szCs w:val="28"/>
          <w:lang w:val="uk-UA" w:eastAsia="uk-UA"/>
        </w:rPr>
        <w:t>Славутської</w:t>
      </w:r>
      <w:proofErr w:type="spellEnd"/>
      <w:r w:rsidR="004A673E" w:rsidRPr="00D91BE5">
        <w:rPr>
          <w:rFonts w:ascii="Times New Roman" w:eastAsia="Times New Roman" w:hAnsi="Times New Roman"/>
          <w:color w:val="000000"/>
          <w:sz w:val="28"/>
          <w:szCs w:val="28"/>
          <w:lang w:val="uk-UA" w:eastAsia="uk-UA"/>
        </w:rPr>
        <w:t xml:space="preserve"> міської ради.  </w:t>
      </w:r>
    </w:p>
    <w:p w14:paraId="26B4D5A3" w14:textId="77777777" w:rsidR="004A673E" w:rsidRDefault="004A673E" w:rsidP="00170017">
      <w:pPr>
        <w:tabs>
          <w:tab w:val="left" w:pos="1418"/>
        </w:tabs>
        <w:rPr>
          <w:color w:val="000000"/>
          <w:sz w:val="28"/>
          <w:szCs w:val="28"/>
          <w:lang w:eastAsia="uk-UA"/>
        </w:rPr>
      </w:pPr>
    </w:p>
    <w:p w14:paraId="02748B6F" w14:textId="77777777" w:rsidR="00FD685E" w:rsidRPr="00AD6685" w:rsidRDefault="007D584B" w:rsidP="003D708A">
      <w:pPr>
        <w:tabs>
          <w:tab w:val="left" w:pos="1418"/>
        </w:tabs>
        <w:jc w:val="center"/>
        <w:rPr>
          <w:b/>
          <w:bCs/>
          <w:iCs/>
          <w:sz w:val="28"/>
          <w:szCs w:val="28"/>
          <w:lang w:eastAsia="en-US"/>
        </w:rPr>
      </w:pPr>
      <w:r w:rsidRPr="00AD6685">
        <w:rPr>
          <w:b/>
          <w:bCs/>
          <w:iCs/>
          <w:sz w:val="28"/>
          <w:szCs w:val="28"/>
          <w:lang w:eastAsia="en-US"/>
        </w:rPr>
        <w:t>У</w:t>
      </w:r>
      <w:r w:rsidR="00E4572E" w:rsidRPr="00AD6685">
        <w:rPr>
          <w:b/>
          <w:bCs/>
          <w:iCs/>
          <w:sz w:val="28"/>
          <w:szCs w:val="28"/>
          <w:lang w:eastAsia="en-US"/>
        </w:rPr>
        <w:t>правління містобудування та архітектури</w:t>
      </w:r>
    </w:p>
    <w:p w14:paraId="7EDED3A2"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color w:val="000000"/>
          <w:spacing w:val="-4"/>
          <w:sz w:val="28"/>
          <w:szCs w:val="28"/>
        </w:rPr>
        <w:t>Діяльність управління протягом 2025 року була направлена на реалізацію державної політики у сфері містобудування в межах визначених законодавством повноважень.</w:t>
      </w:r>
    </w:p>
    <w:p w14:paraId="4569DD6B"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iCs/>
          <w:color w:val="000000"/>
          <w:spacing w:val="-4"/>
          <w:sz w:val="28"/>
          <w:szCs w:val="28"/>
        </w:rPr>
        <w:t xml:space="preserve">На виконання Закону України «Про регулювання містобудівної діяльності» по реалізації повноважень виконавчих органів з проведення планування територій на місцевому рівні  управлінням містобудування та архітектури забезпечувалась та проводилась організація робіт з розробки нової містобудівної документації громади. З цією метою протягом 2025 року підготовлено до затвердження та </w:t>
      </w:r>
      <w:r>
        <w:rPr>
          <w:rFonts w:ascii="Times New Roman" w:hAnsi="Times New Roman" w:cs="Times New Roman"/>
          <w:iCs/>
          <w:color w:val="000000"/>
          <w:spacing w:val="-4"/>
          <w:sz w:val="28"/>
          <w:szCs w:val="28"/>
        </w:rPr>
        <w:lastRenderedPageBreak/>
        <w:t xml:space="preserve">затверджено відповідними рішеннями </w:t>
      </w:r>
      <w:proofErr w:type="spellStart"/>
      <w:r>
        <w:rPr>
          <w:rFonts w:ascii="Times New Roman" w:hAnsi="Times New Roman" w:cs="Times New Roman"/>
          <w:iCs/>
          <w:color w:val="000000"/>
          <w:spacing w:val="-4"/>
          <w:sz w:val="28"/>
          <w:szCs w:val="28"/>
        </w:rPr>
        <w:t>Славутської</w:t>
      </w:r>
      <w:proofErr w:type="spellEnd"/>
      <w:r>
        <w:rPr>
          <w:rFonts w:ascii="Times New Roman" w:hAnsi="Times New Roman" w:cs="Times New Roman"/>
          <w:iCs/>
          <w:color w:val="000000"/>
          <w:spacing w:val="-4"/>
          <w:sz w:val="28"/>
          <w:szCs w:val="28"/>
        </w:rPr>
        <w:t xml:space="preserve"> міської ради 2 детальних плани територій:</w:t>
      </w:r>
    </w:p>
    <w:p w14:paraId="09603D8C" w14:textId="67B45803"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iCs/>
          <w:color w:val="000000"/>
          <w:spacing w:val="-4"/>
          <w:sz w:val="28"/>
          <w:szCs w:val="28"/>
        </w:rPr>
        <w:t xml:space="preserve">- </w:t>
      </w:r>
      <w:r>
        <w:rPr>
          <w:rFonts w:ascii="Times New Roman" w:hAnsi="Times New Roman" w:cs="Times New Roman"/>
          <w:iCs/>
          <w:color w:val="000000"/>
          <w:spacing w:val="-4"/>
          <w:sz w:val="28"/>
          <w:szCs w:val="28"/>
          <w:lang w:eastAsia="ru-RU"/>
        </w:rPr>
        <w:t xml:space="preserve"> рішенням № 14-47/2025 від 29.05.2025 року затверджено «Детальний план території кварталів нової житлової забудови в районі вулиці Волинська (вздовж річки Горинь)» в місті Славута Хмельницької області</w:t>
      </w:r>
      <w:r w:rsidR="005F3D11">
        <w:rPr>
          <w:rFonts w:ascii="Times New Roman" w:hAnsi="Times New Roman" w:cs="Times New Roman"/>
          <w:iCs/>
          <w:color w:val="000000"/>
          <w:spacing w:val="-4"/>
          <w:sz w:val="28"/>
          <w:szCs w:val="28"/>
          <w:lang w:eastAsia="ru-RU"/>
        </w:rPr>
        <w:t>;</w:t>
      </w:r>
    </w:p>
    <w:p w14:paraId="4C25D802" w14:textId="77777777"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iCs/>
          <w:color w:val="000000"/>
          <w:spacing w:val="-4"/>
          <w:sz w:val="28"/>
          <w:szCs w:val="28"/>
          <w:lang w:eastAsia="ru-RU"/>
        </w:rPr>
        <w:t>- рішенням № 13-47/2025 від 29.05.2025 року затверджено «Детальний план території кварталів нової житлової забудови районі вулиці Степана Бандери (вздовж річки Горинь)» в місті Славута Хмельницької області.</w:t>
      </w:r>
    </w:p>
    <w:p w14:paraId="62DCAEC0" w14:textId="77777777" w:rsidR="004A673E" w:rsidRDefault="004A673E" w:rsidP="004A673E">
      <w:pPr>
        <w:pStyle w:val="25"/>
        <w:ind w:firstLine="708"/>
        <w:jc w:val="both"/>
        <w:rPr>
          <w:rFonts w:ascii="Times New Roman" w:hAnsi="Times New Roman" w:cs="Times New Roman"/>
          <w:color w:val="000000"/>
          <w:sz w:val="28"/>
          <w:szCs w:val="28"/>
          <w:lang w:eastAsia="ru-RU"/>
        </w:rPr>
      </w:pPr>
      <w:r>
        <w:rPr>
          <w:rFonts w:ascii="Times New Roman" w:hAnsi="Times New Roman" w:cs="Times New Roman"/>
          <w:iCs/>
          <w:color w:val="000000"/>
          <w:spacing w:val="-4"/>
          <w:sz w:val="28"/>
          <w:szCs w:val="28"/>
          <w:lang w:eastAsia="ru-RU"/>
        </w:rPr>
        <w:t xml:space="preserve">Крім того, на розгляд </w:t>
      </w:r>
      <w:proofErr w:type="spellStart"/>
      <w:r>
        <w:rPr>
          <w:rFonts w:ascii="Times New Roman" w:hAnsi="Times New Roman" w:cs="Times New Roman"/>
          <w:iCs/>
          <w:color w:val="000000"/>
          <w:spacing w:val="-4"/>
          <w:sz w:val="28"/>
          <w:szCs w:val="28"/>
          <w:lang w:eastAsia="ru-RU"/>
        </w:rPr>
        <w:t>Славутської</w:t>
      </w:r>
      <w:proofErr w:type="spellEnd"/>
      <w:r>
        <w:rPr>
          <w:rFonts w:ascii="Times New Roman" w:hAnsi="Times New Roman" w:cs="Times New Roman"/>
          <w:iCs/>
          <w:color w:val="000000"/>
          <w:spacing w:val="-4"/>
          <w:sz w:val="28"/>
          <w:szCs w:val="28"/>
          <w:lang w:eastAsia="ru-RU"/>
        </w:rPr>
        <w:t xml:space="preserve"> міської ради було підготовлено та винесено проєкти рішень стосовно розробки трьох нових детальних планів територій, за результатами розгляду яких прийнято відповідні рішення про їх розробку:</w:t>
      </w:r>
    </w:p>
    <w:p w14:paraId="4728D66A" w14:textId="354BD516" w:rsidR="004A673E" w:rsidRDefault="005F3D11" w:rsidP="004A673E">
      <w:pPr>
        <w:tabs>
          <w:tab w:val="left" w:pos="1080"/>
        </w:tabs>
        <w:jc w:val="both"/>
        <w:rPr>
          <w:color w:val="000000"/>
          <w:sz w:val="28"/>
          <w:szCs w:val="28"/>
        </w:rPr>
      </w:pPr>
      <w:r>
        <w:rPr>
          <w:color w:val="000000"/>
          <w:sz w:val="28"/>
          <w:szCs w:val="28"/>
        </w:rPr>
        <w:t xml:space="preserve">        </w:t>
      </w:r>
      <w:r w:rsidR="004A673E">
        <w:rPr>
          <w:color w:val="000000"/>
          <w:sz w:val="28"/>
          <w:szCs w:val="28"/>
        </w:rPr>
        <w:t xml:space="preserve">• рішення №26-45/2025 від 14.03.2025 року Про розроблення містобудівної документації </w:t>
      </w:r>
      <w:r w:rsidR="00DB6C99">
        <w:rPr>
          <w:rFonts w:eastAsia="Calibri"/>
          <w:color w:val="000000"/>
          <w:sz w:val="28"/>
          <w:szCs w:val="28"/>
        </w:rPr>
        <w:t>«</w:t>
      </w:r>
      <w:r w:rsidR="004A673E">
        <w:rPr>
          <w:rFonts w:eastAsia="Calibri"/>
          <w:color w:val="000000"/>
          <w:sz w:val="28"/>
          <w:szCs w:val="28"/>
        </w:rPr>
        <w:t xml:space="preserve">Детальний план території для перспективного будівництва об’єктів зберігання та обслуговування транспортних засобів в районі вулиці Петра Сагайдачного у </w:t>
      </w:r>
      <w:r w:rsidR="00DB6C99">
        <w:rPr>
          <w:rFonts w:eastAsia="Calibri"/>
          <w:color w:val="000000"/>
          <w:sz w:val="28"/>
          <w:szCs w:val="28"/>
        </w:rPr>
        <w:t>м. Славута Хмельницької області»</w:t>
      </w:r>
      <w:r w:rsidR="004A673E">
        <w:rPr>
          <w:color w:val="000000"/>
          <w:sz w:val="28"/>
          <w:szCs w:val="28"/>
        </w:rPr>
        <w:t>;</w:t>
      </w:r>
    </w:p>
    <w:p w14:paraId="04B6721C" w14:textId="467A9EA5" w:rsidR="004A673E" w:rsidRDefault="005F3D11" w:rsidP="004A673E">
      <w:pPr>
        <w:tabs>
          <w:tab w:val="left" w:pos="1080"/>
        </w:tabs>
        <w:jc w:val="both"/>
        <w:rPr>
          <w:sz w:val="28"/>
          <w:szCs w:val="28"/>
        </w:rPr>
      </w:pPr>
      <w:r>
        <w:rPr>
          <w:color w:val="000000"/>
          <w:sz w:val="28"/>
          <w:szCs w:val="28"/>
        </w:rPr>
        <w:t xml:space="preserve">        </w:t>
      </w:r>
      <w:r w:rsidR="004A673E">
        <w:rPr>
          <w:color w:val="000000"/>
          <w:sz w:val="28"/>
          <w:szCs w:val="28"/>
        </w:rPr>
        <w:t>• р</w:t>
      </w:r>
      <w:r w:rsidR="004A673E">
        <w:rPr>
          <w:rFonts w:eastAsia="Calibri"/>
          <w:color w:val="000000"/>
          <w:sz w:val="28"/>
          <w:szCs w:val="28"/>
        </w:rPr>
        <w:t>ішення № 25-45/2025 від 14.03.2025 року: Про розроблення містобудівної документації «Детальний план території для перспективного будівництва об’єктів зберігання та обслуговування транспортних засобів в районі вулиці Здоров’я у м. Славута Хмельницької області»</w:t>
      </w:r>
      <w:r w:rsidR="004A673E">
        <w:rPr>
          <w:color w:val="000000"/>
          <w:sz w:val="28"/>
          <w:szCs w:val="28"/>
        </w:rPr>
        <w:t>;</w:t>
      </w:r>
    </w:p>
    <w:p w14:paraId="6644483A" w14:textId="0EFC4C2D" w:rsidR="002677F1" w:rsidRDefault="005F3D11" w:rsidP="004A673E">
      <w:pPr>
        <w:tabs>
          <w:tab w:val="left" w:pos="1080"/>
        </w:tabs>
        <w:jc w:val="both"/>
        <w:rPr>
          <w:sz w:val="28"/>
          <w:szCs w:val="28"/>
        </w:rPr>
      </w:pPr>
      <w:r>
        <w:rPr>
          <w:sz w:val="28"/>
          <w:szCs w:val="28"/>
        </w:rPr>
        <w:t xml:space="preserve">       </w:t>
      </w:r>
      <w:r w:rsidR="004A673E">
        <w:rPr>
          <w:sz w:val="28"/>
          <w:szCs w:val="28"/>
        </w:rPr>
        <w:t>• р</w:t>
      </w:r>
      <w:r w:rsidR="004A673E">
        <w:rPr>
          <w:rFonts w:eastAsia="Calibri"/>
          <w:sz w:val="28"/>
          <w:szCs w:val="28"/>
        </w:rPr>
        <w:t>ішення № 27-45/2025 від 14.03.2025 року: Про розроблення містобудівної документації «Детальний план території нової житлової забудови обмеженої вулицею Богдана Хмельницького, річкою Горинь та землями державної власності лісового господарства у м. Славута Хмельницької області»</w:t>
      </w:r>
      <w:r w:rsidR="004A673E">
        <w:rPr>
          <w:sz w:val="28"/>
          <w:szCs w:val="28"/>
        </w:rPr>
        <w:t>.</w:t>
      </w:r>
    </w:p>
    <w:p w14:paraId="6493D1C7" w14:textId="12FF0941" w:rsidR="004A673E" w:rsidRPr="002677F1" w:rsidRDefault="002677F1" w:rsidP="004A673E">
      <w:pPr>
        <w:tabs>
          <w:tab w:val="left" w:pos="1080"/>
        </w:tabs>
        <w:jc w:val="both"/>
        <w:rPr>
          <w:sz w:val="28"/>
          <w:szCs w:val="28"/>
        </w:rPr>
      </w:pPr>
      <w:r>
        <w:rPr>
          <w:sz w:val="28"/>
          <w:szCs w:val="28"/>
        </w:rPr>
        <w:t xml:space="preserve">       </w:t>
      </w:r>
      <w:r w:rsidR="004A673E">
        <w:rPr>
          <w:sz w:val="28"/>
          <w:szCs w:val="28"/>
        </w:rPr>
        <w:t xml:space="preserve">На виконання вищевказаних рішень було  </w:t>
      </w:r>
      <w:r w:rsidR="004A673E">
        <w:rPr>
          <w:color w:val="000000"/>
          <w:sz w:val="28"/>
          <w:szCs w:val="28"/>
        </w:rPr>
        <w:t xml:space="preserve">проведено тендерну процедуру закупівлі за результатом якої визначено розробників даної  містобудівної документації та укладено відповідні договори на її виготовлення з ФОП Березовська Г.П. Виконано основний етап </w:t>
      </w:r>
      <w:r w:rsidR="005F3D11">
        <w:rPr>
          <w:color w:val="000000"/>
          <w:sz w:val="28"/>
          <w:szCs w:val="28"/>
        </w:rPr>
        <w:t>-</w:t>
      </w:r>
      <w:r w:rsidR="004A673E">
        <w:rPr>
          <w:color w:val="000000"/>
          <w:sz w:val="28"/>
          <w:szCs w:val="28"/>
        </w:rPr>
        <w:t xml:space="preserve"> безпосередньо сама розробка зазначеної містобудівної документації та проведено громадські слухання щодо розгляду </w:t>
      </w:r>
      <w:proofErr w:type="spellStart"/>
      <w:r w:rsidR="004A673E">
        <w:rPr>
          <w:color w:val="000000"/>
          <w:sz w:val="28"/>
          <w:szCs w:val="28"/>
        </w:rPr>
        <w:t>проектів</w:t>
      </w:r>
      <w:proofErr w:type="spellEnd"/>
      <w:r w:rsidR="004A673E">
        <w:rPr>
          <w:color w:val="000000"/>
          <w:sz w:val="28"/>
          <w:szCs w:val="28"/>
        </w:rPr>
        <w:t xml:space="preserve"> д</w:t>
      </w:r>
      <w:r w:rsidR="004A673E">
        <w:rPr>
          <w:color w:val="000000"/>
          <w:sz w:val="28"/>
          <w:szCs w:val="28"/>
          <w:shd w:val="clear" w:color="auto" w:fill="FFFFFF"/>
          <w:lang w:eastAsia="uk-UA"/>
        </w:rPr>
        <w:t>окументів державного планування (ДДП) - містобудівної документації, проведено процедуру стратегічної екологічної оцінки</w:t>
      </w:r>
      <w:r w:rsidR="004A673E">
        <w:rPr>
          <w:color w:val="000000"/>
          <w:sz w:val="28"/>
          <w:szCs w:val="28"/>
        </w:rPr>
        <w:t>. Розпочато завершальний етап, необхідний для затвердження вказаної документації.</w:t>
      </w:r>
    </w:p>
    <w:p w14:paraId="15E3B109" w14:textId="77777777" w:rsidR="004A673E" w:rsidRDefault="004A673E" w:rsidP="004A673E">
      <w:pPr>
        <w:widowControl w:val="0"/>
        <w:suppressAutoHyphens/>
        <w:ind w:firstLine="708"/>
        <w:jc w:val="both"/>
        <w:rPr>
          <w:color w:val="000000"/>
          <w:sz w:val="28"/>
          <w:szCs w:val="28"/>
        </w:rPr>
      </w:pPr>
      <w:r>
        <w:rPr>
          <w:rFonts w:eastAsia="Calibri"/>
          <w:iCs/>
          <w:spacing w:val="-4"/>
          <w:sz w:val="28"/>
          <w:szCs w:val="28"/>
          <w:lang w:eastAsia="en-US"/>
        </w:rPr>
        <w:t xml:space="preserve">На виконання </w:t>
      </w:r>
      <w:r>
        <w:rPr>
          <w:rFonts w:eastAsia="Calibri"/>
          <w:iCs/>
          <w:color w:val="000000"/>
          <w:spacing w:val="-4"/>
          <w:sz w:val="28"/>
          <w:szCs w:val="28"/>
          <w:lang w:eastAsia="en-US"/>
        </w:rPr>
        <w:t xml:space="preserve">Закону України «Про регулювання містобудівної діяльності» та Постанови Кабінету міністрів України № 909 від 09.07.2024 р. Про затвердження Порядку реалізації експериментального </w:t>
      </w:r>
      <w:proofErr w:type="spellStart"/>
      <w:r>
        <w:rPr>
          <w:rFonts w:eastAsia="Calibri"/>
          <w:iCs/>
          <w:color w:val="000000"/>
          <w:spacing w:val="-4"/>
          <w:sz w:val="28"/>
          <w:szCs w:val="28"/>
          <w:lang w:eastAsia="en-US"/>
        </w:rPr>
        <w:t>проекту</w:t>
      </w:r>
      <w:proofErr w:type="spellEnd"/>
      <w:r>
        <w:rPr>
          <w:rFonts w:eastAsia="Calibri"/>
          <w:iCs/>
          <w:color w:val="000000"/>
          <w:spacing w:val="-4"/>
          <w:sz w:val="28"/>
          <w:szCs w:val="28"/>
          <w:lang w:eastAsia="en-US"/>
        </w:rPr>
        <w:t xml:space="preserve"> щодо запровадження Містобудівного кадастру на державному рівні п</w:t>
      </w:r>
      <w:r>
        <w:rPr>
          <w:rFonts w:eastAsia="Calibri"/>
          <w:iCs/>
          <w:spacing w:val="-4"/>
          <w:sz w:val="28"/>
          <w:szCs w:val="28"/>
          <w:lang w:eastAsia="en-US"/>
        </w:rPr>
        <w:t>роведено</w:t>
      </w:r>
      <w:r>
        <w:rPr>
          <w:rFonts w:eastAsia="Calibri"/>
          <w:iCs/>
          <w:spacing w:val="-4"/>
          <w:sz w:val="28"/>
          <w:szCs w:val="28"/>
          <w:shd w:val="clear" w:color="auto" w:fill="FFFFFF"/>
          <w:lang w:eastAsia="en-US"/>
        </w:rPr>
        <w:t xml:space="preserve"> підключення до Містобудівного кадастру на державному рівні. </w:t>
      </w:r>
      <w:proofErr w:type="spellStart"/>
      <w:r>
        <w:rPr>
          <w:rFonts w:eastAsia="Calibri"/>
          <w:iCs/>
          <w:spacing w:val="-4"/>
          <w:sz w:val="28"/>
          <w:szCs w:val="28"/>
          <w:shd w:val="clear" w:color="auto" w:fill="FFFFFF"/>
          <w:lang w:eastAsia="en-US"/>
        </w:rPr>
        <w:t>Внесен</w:t>
      </w:r>
      <w:r w:rsidR="00257314">
        <w:rPr>
          <w:rFonts w:eastAsia="Calibri"/>
          <w:iCs/>
          <w:spacing w:val="-4"/>
          <w:sz w:val="28"/>
          <w:szCs w:val="28"/>
          <w:shd w:val="clear" w:color="auto" w:fill="FFFFFF"/>
          <w:lang w:eastAsia="en-US"/>
        </w:rPr>
        <w:t>о</w:t>
      </w:r>
      <w:proofErr w:type="spellEnd"/>
      <w:r w:rsidR="00257314">
        <w:rPr>
          <w:rFonts w:eastAsia="Calibri"/>
          <w:iCs/>
          <w:spacing w:val="-4"/>
          <w:sz w:val="28"/>
          <w:szCs w:val="28"/>
          <w:shd w:val="clear" w:color="auto" w:fill="FFFFFF"/>
          <w:lang w:eastAsia="en-US"/>
        </w:rPr>
        <w:t xml:space="preserve"> 10 одиниць чинної містобудівн</w:t>
      </w:r>
      <w:r>
        <w:rPr>
          <w:rFonts w:eastAsia="Calibri"/>
          <w:iCs/>
          <w:spacing w:val="-4"/>
          <w:sz w:val="28"/>
          <w:szCs w:val="28"/>
          <w:shd w:val="clear" w:color="auto" w:fill="FFFFFF"/>
          <w:lang w:eastAsia="en-US"/>
        </w:rPr>
        <w:t xml:space="preserve">ої документації до Містобудівного кадастру на державному рівні та </w:t>
      </w:r>
      <w:proofErr w:type="spellStart"/>
      <w:r>
        <w:rPr>
          <w:rFonts w:eastAsia="Calibri"/>
          <w:iCs/>
          <w:spacing w:val="-4"/>
          <w:sz w:val="28"/>
          <w:szCs w:val="28"/>
          <w:shd w:val="clear" w:color="auto" w:fill="FFFFFF"/>
          <w:lang w:val="ru-RU" w:eastAsia="en-US"/>
        </w:rPr>
        <w:t>розпочато</w:t>
      </w:r>
      <w:proofErr w:type="spellEnd"/>
      <w:r>
        <w:rPr>
          <w:rFonts w:eastAsia="Calibri"/>
          <w:iCs/>
          <w:spacing w:val="-4"/>
          <w:sz w:val="28"/>
          <w:szCs w:val="28"/>
          <w:shd w:val="clear" w:color="auto" w:fill="FFFFFF"/>
          <w:lang w:eastAsia="en-US"/>
        </w:rPr>
        <w:t xml:space="preserve"> внесення документів з розробки  нової містобудівної документації до Містобудівного кадастру на державному рівні 3 нових ДПТ.</w:t>
      </w:r>
    </w:p>
    <w:p w14:paraId="5B0B75C4" w14:textId="5E5FF94A" w:rsidR="004A673E" w:rsidRDefault="005F3D11" w:rsidP="004A673E">
      <w:pPr>
        <w:pStyle w:val="25"/>
        <w:jc w:val="both"/>
        <w:rPr>
          <w:rFonts w:ascii="Times New Roman" w:hAnsi="Times New Roman" w:cs="Times New Roman"/>
          <w:color w:val="000000"/>
          <w:spacing w:val="-4"/>
          <w:sz w:val="28"/>
          <w:szCs w:val="28"/>
        </w:rPr>
      </w:pPr>
      <w:r>
        <w:rPr>
          <w:rFonts w:ascii="Times New Roman" w:hAnsi="Times New Roman" w:cs="Times New Roman"/>
          <w:color w:val="000000"/>
          <w:sz w:val="28"/>
          <w:szCs w:val="28"/>
        </w:rPr>
        <w:t xml:space="preserve">         </w:t>
      </w:r>
      <w:r w:rsidR="004A673E">
        <w:rPr>
          <w:rFonts w:ascii="Times New Roman" w:hAnsi="Times New Roman" w:cs="Times New Roman"/>
          <w:color w:val="000000"/>
          <w:sz w:val="28"/>
          <w:szCs w:val="28"/>
        </w:rPr>
        <w:t>З метою реалізації вимог Закону Украї</w:t>
      </w:r>
      <w:r w:rsidR="00DB3041">
        <w:rPr>
          <w:rFonts w:ascii="Times New Roman" w:hAnsi="Times New Roman" w:cs="Times New Roman"/>
          <w:color w:val="000000"/>
          <w:sz w:val="28"/>
          <w:szCs w:val="28"/>
        </w:rPr>
        <w:t>ни 1423-ІХ від 28.04.2021 року «</w:t>
      </w:r>
      <w:r w:rsidR="004A673E">
        <w:rPr>
          <w:rFonts w:ascii="Times New Roman" w:hAnsi="Times New Roman" w:cs="Times New Roman"/>
          <w:color w:val="000000"/>
          <w:sz w:val="28"/>
          <w:szCs w:val="28"/>
        </w:rPr>
        <w:t>Про внесення змін до деяких законодавчих актів України щодо вдосконалення системи управління та дерегул</w:t>
      </w:r>
      <w:r w:rsidR="00DB3041">
        <w:rPr>
          <w:rFonts w:ascii="Times New Roman" w:hAnsi="Times New Roman" w:cs="Times New Roman"/>
          <w:color w:val="000000"/>
          <w:sz w:val="28"/>
          <w:szCs w:val="28"/>
        </w:rPr>
        <w:t>яції у сфері земельних відносин»</w:t>
      </w:r>
      <w:r w:rsidR="004A673E">
        <w:rPr>
          <w:rFonts w:ascii="Times New Roman" w:hAnsi="Times New Roman" w:cs="Times New Roman"/>
          <w:color w:val="000000"/>
          <w:sz w:val="28"/>
          <w:szCs w:val="28"/>
        </w:rPr>
        <w:t xml:space="preserve"> протягом 2025 року </w:t>
      </w:r>
      <w:r w:rsidR="004A673E">
        <w:rPr>
          <w:rFonts w:ascii="Times New Roman" w:eastAsia="Calibri" w:hAnsi="Times New Roman" w:cs="Times New Roman"/>
          <w:color w:val="000000"/>
          <w:sz w:val="28"/>
          <w:szCs w:val="28"/>
        </w:rPr>
        <w:t xml:space="preserve">через електронний кабінет уповноваженого органу містобудування та </w:t>
      </w:r>
      <w:r w:rsidR="004A673E">
        <w:rPr>
          <w:rFonts w:ascii="Times New Roman" w:eastAsia="Calibri" w:hAnsi="Times New Roman" w:cs="Times New Roman"/>
          <w:color w:val="000000"/>
          <w:sz w:val="28"/>
          <w:szCs w:val="28"/>
        </w:rPr>
        <w:lastRenderedPageBreak/>
        <w:t xml:space="preserve">архітектури в Єдиній державній електронній системі у сфері будівництва (надалі ЄДЕССБ) за запитами зацікавлених осіб </w:t>
      </w:r>
      <w:r w:rsidR="004A673E">
        <w:rPr>
          <w:rFonts w:ascii="Times New Roman" w:hAnsi="Times New Roman" w:cs="Times New Roman"/>
          <w:color w:val="000000"/>
          <w:sz w:val="28"/>
          <w:szCs w:val="28"/>
        </w:rPr>
        <w:t xml:space="preserve">надано 25 витягів з містобудівної документації. </w:t>
      </w:r>
    </w:p>
    <w:p w14:paraId="61B1D5B0" w14:textId="1AE3996F" w:rsidR="004A673E" w:rsidRDefault="004A673E" w:rsidP="004A673E">
      <w:pPr>
        <w:pStyle w:val="25"/>
        <w:ind w:firstLine="708"/>
        <w:jc w:val="both"/>
        <w:rPr>
          <w:rFonts w:ascii="Times New Roman" w:hAnsi="Times New Roman" w:cs="Times New Roman"/>
          <w:color w:val="000000"/>
          <w:spacing w:val="-4"/>
          <w:sz w:val="28"/>
          <w:szCs w:val="28"/>
        </w:rPr>
      </w:pPr>
      <w:r>
        <w:rPr>
          <w:rFonts w:ascii="Times New Roman" w:hAnsi="Times New Roman" w:cs="Times New Roman"/>
          <w:color w:val="000000"/>
          <w:spacing w:val="-4"/>
          <w:sz w:val="28"/>
          <w:szCs w:val="28"/>
        </w:rPr>
        <w:t xml:space="preserve">На виконання статті 29 Закону України </w:t>
      </w:r>
      <w:bookmarkStart w:id="20" w:name="_Hlk534807959111"/>
      <w:r>
        <w:rPr>
          <w:rFonts w:ascii="Times New Roman" w:hAnsi="Times New Roman" w:cs="Times New Roman"/>
          <w:color w:val="000000"/>
          <w:spacing w:val="-4"/>
          <w:sz w:val="28"/>
          <w:szCs w:val="28"/>
        </w:rPr>
        <w:t xml:space="preserve">«Про регулювання містобудівної діяльності» </w:t>
      </w:r>
      <w:bookmarkEnd w:id="20"/>
      <w:r>
        <w:rPr>
          <w:rFonts w:ascii="Times New Roman" w:hAnsi="Times New Roman" w:cs="Times New Roman"/>
          <w:color w:val="000000"/>
          <w:spacing w:val="-4"/>
          <w:sz w:val="28"/>
          <w:szCs w:val="28"/>
        </w:rPr>
        <w:t xml:space="preserve">для </w:t>
      </w:r>
      <w:proofErr w:type="spellStart"/>
      <w:r>
        <w:rPr>
          <w:rFonts w:ascii="Times New Roman" w:hAnsi="Times New Roman" w:cs="Times New Roman"/>
          <w:color w:val="000000"/>
          <w:spacing w:val="-4"/>
          <w:sz w:val="28"/>
          <w:szCs w:val="28"/>
        </w:rPr>
        <w:t>про</w:t>
      </w:r>
      <w:r w:rsidR="005F3D11">
        <w:rPr>
          <w:rFonts w:ascii="Times New Roman" w:hAnsi="Times New Roman" w:cs="Times New Roman"/>
          <w:color w:val="000000"/>
          <w:spacing w:val="-4"/>
          <w:sz w:val="28"/>
          <w:szCs w:val="28"/>
        </w:rPr>
        <w:t>е</w:t>
      </w:r>
      <w:r>
        <w:rPr>
          <w:rFonts w:ascii="Times New Roman" w:hAnsi="Times New Roman" w:cs="Times New Roman"/>
          <w:color w:val="000000"/>
          <w:spacing w:val="-4"/>
          <w:sz w:val="28"/>
          <w:szCs w:val="28"/>
        </w:rPr>
        <w:t>ктування</w:t>
      </w:r>
      <w:proofErr w:type="spellEnd"/>
      <w:r>
        <w:rPr>
          <w:rFonts w:ascii="Times New Roman" w:hAnsi="Times New Roman" w:cs="Times New Roman"/>
          <w:color w:val="000000"/>
          <w:spacing w:val="-4"/>
          <w:sz w:val="28"/>
          <w:szCs w:val="28"/>
        </w:rPr>
        <w:t xml:space="preserve"> нових будівель та реконструкцію існуючих протягом 2025 року </w:t>
      </w:r>
      <w:r>
        <w:rPr>
          <w:rFonts w:ascii="Times New Roman" w:eastAsia="Calibri" w:hAnsi="Times New Roman" w:cs="Times New Roman"/>
          <w:color w:val="000000"/>
          <w:spacing w:val="-4"/>
          <w:sz w:val="28"/>
          <w:szCs w:val="28"/>
          <w:lang w:eastAsia="en-US"/>
        </w:rPr>
        <w:t>ч</w:t>
      </w:r>
      <w:r>
        <w:rPr>
          <w:rFonts w:ascii="Times New Roman" w:eastAsia="Calibri" w:hAnsi="Times New Roman" w:cs="Times New Roman"/>
          <w:color w:val="000000"/>
          <w:sz w:val="28"/>
          <w:szCs w:val="28"/>
          <w:lang w:eastAsia="en-US"/>
        </w:rPr>
        <w:t xml:space="preserve">ерез електронний кабінет посадової особи уповноваженого органу містобудування та архітектури в ЄДЕССБ </w:t>
      </w:r>
      <w:r>
        <w:rPr>
          <w:rFonts w:ascii="Times New Roman" w:hAnsi="Times New Roman" w:cs="Times New Roman"/>
          <w:color w:val="000000"/>
          <w:spacing w:val="-4"/>
          <w:sz w:val="28"/>
          <w:szCs w:val="28"/>
        </w:rPr>
        <w:t>видано 25 містобудівних умов та обмежень забудови земельної ділянки та підготовлено 25 витягів з містобудівного кадастру.</w:t>
      </w:r>
    </w:p>
    <w:p w14:paraId="7E5FB9F1" w14:textId="77777777" w:rsidR="004A673E" w:rsidRDefault="004A673E" w:rsidP="004A673E">
      <w:pPr>
        <w:pStyle w:val="25"/>
        <w:ind w:firstLine="708"/>
        <w:jc w:val="both"/>
        <w:rPr>
          <w:rFonts w:ascii="Times New Roman" w:hAnsi="Times New Roman" w:cs="Times New Roman"/>
          <w:color w:val="000000"/>
          <w:spacing w:val="-4"/>
          <w:sz w:val="28"/>
          <w:szCs w:val="28"/>
        </w:rPr>
      </w:pPr>
      <w:r>
        <w:rPr>
          <w:rFonts w:ascii="Times New Roman" w:hAnsi="Times New Roman" w:cs="Times New Roman"/>
          <w:color w:val="000000"/>
          <w:spacing w:val="-4"/>
          <w:sz w:val="28"/>
          <w:szCs w:val="28"/>
        </w:rPr>
        <w:t xml:space="preserve">На виконання статті 27 Закону України «Про регулювання містобудівної діяльності» </w:t>
      </w:r>
      <w:r>
        <w:rPr>
          <w:rFonts w:ascii="Times New Roman" w:eastAsia="Calibri" w:hAnsi="Times New Roman" w:cs="Times New Roman"/>
          <w:color w:val="000000"/>
          <w:spacing w:val="-4"/>
          <w:sz w:val="28"/>
          <w:szCs w:val="28"/>
          <w:lang w:eastAsia="en-US"/>
        </w:rPr>
        <w:t>через електронний кабінет посадової особи уповноваженого органу містобудування та архітектури в ЄДЕССБ</w:t>
      </w:r>
      <w:r>
        <w:rPr>
          <w:rFonts w:ascii="Times New Roman" w:hAnsi="Times New Roman" w:cs="Times New Roman"/>
          <w:color w:val="000000"/>
          <w:spacing w:val="-4"/>
          <w:sz w:val="28"/>
          <w:szCs w:val="28"/>
        </w:rPr>
        <w:t xml:space="preserve"> на </w:t>
      </w:r>
      <w:proofErr w:type="spellStart"/>
      <w:r>
        <w:rPr>
          <w:rFonts w:ascii="Times New Roman" w:hAnsi="Times New Roman" w:cs="Times New Roman"/>
          <w:color w:val="000000"/>
          <w:spacing w:val="-4"/>
          <w:sz w:val="28"/>
          <w:szCs w:val="28"/>
        </w:rPr>
        <w:t>проектування</w:t>
      </w:r>
      <w:proofErr w:type="spellEnd"/>
      <w:r>
        <w:rPr>
          <w:rFonts w:ascii="Times New Roman" w:hAnsi="Times New Roman" w:cs="Times New Roman"/>
          <w:color w:val="000000"/>
          <w:spacing w:val="-4"/>
          <w:sz w:val="28"/>
          <w:szCs w:val="28"/>
        </w:rPr>
        <w:t xml:space="preserve"> нових індивідуальних житлових будинків садибного типу та реконструкцію існуючих індивідуальних житлових будинків видано 28 будівельних паспортів забудови земельної ділянки. </w:t>
      </w:r>
    </w:p>
    <w:p w14:paraId="396D602A" w14:textId="77777777" w:rsidR="004A673E" w:rsidRDefault="004A673E" w:rsidP="004A673E">
      <w:pPr>
        <w:pStyle w:val="25"/>
        <w:ind w:firstLine="708"/>
        <w:jc w:val="both"/>
        <w:rPr>
          <w:rFonts w:ascii="Times New Roman" w:hAnsi="Times New Roman" w:cs="Times New Roman"/>
          <w:iCs/>
          <w:color w:val="000000"/>
          <w:spacing w:val="-4"/>
          <w:sz w:val="28"/>
          <w:szCs w:val="28"/>
          <w:lang w:eastAsia="ru-RU"/>
        </w:rPr>
      </w:pPr>
      <w:r>
        <w:rPr>
          <w:rFonts w:ascii="Times New Roman" w:hAnsi="Times New Roman" w:cs="Times New Roman"/>
          <w:color w:val="000000"/>
          <w:spacing w:val="-4"/>
          <w:sz w:val="28"/>
          <w:szCs w:val="28"/>
        </w:rPr>
        <w:t>На виконання статті 26</w:t>
      </w:r>
      <w:r>
        <w:rPr>
          <w:rFonts w:ascii="Times New Roman" w:hAnsi="Times New Roman" w:cs="Times New Roman"/>
          <w:color w:val="000000"/>
          <w:spacing w:val="-4"/>
          <w:sz w:val="28"/>
          <w:szCs w:val="28"/>
          <w:vertAlign w:val="superscript"/>
        </w:rPr>
        <w:t>3</w:t>
      </w:r>
      <w:r>
        <w:rPr>
          <w:rFonts w:ascii="Times New Roman" w:hAnsi="Times New Roman" w:cs="Times New Roman"/>
          <w:color w:val="000000"/>
          <w:spacing w:val="-4"/>
          <w:sz w:val="28"/>
          <w:szCs w:val="28"/>
        </w:rPr>
        <w:t xml:space="preserve"> Закону України «Про регулювання містобудівної діяльності» протягом 2025 року управлінням містобудування та архітектури ч</w:t>
      </w:r>
      <w:r>
        <w:rPr>
          <w:rFonts w:ascii="Times New Roman" w:eastAsia="Calibri" w:hAnsi="Times New Roman" w:cs="Times New Roman"/>
          <w:color w:val="000000"/>
          <w:sz w:val="28"/>
          <w:szCs w:val="28"/>
          <w:lang w:eastAsia="en-US"/>
        </w:rPr>
        <w:t xml:space="preserve">ерез електронний кабінет посадової особи уповноваженого органу з присвоєння адрес в ЄДЕССБ </w:t>
      </w:r>
      <w:r>
        <w:rPr>
          <w:rFonts w:ascii="Times New Roman" w:hAnsi="Times New Roman" w:cs="Times New Roman"/>
          <w:color w:val="000000"/>
          <w:spacing w:val="-4"/>
          <w:sz w:val="28"/>
          <w:szCs w:val="28"/>
        </w:rPr>
        <w:t xml:space="preserve">прийнято 120 рішень стосовно присвоєння та зміни адрес об’єктам будівництва та об’єктам нерухомого майна. </w:t>
      </w:r>
    </w:p>
    <w:p w14:paraId="340F10C9" w14:textId="77777777" w:rsidR="004A673E" w:rsidRDefault="004A673E" w:rsidP="004A673E">
      <w:pPr>
        <w:pStyle w:val="25"/>
        <w:ind w:firstLine="708"/>
        <w:jc w:val="both"/>
        <w:rPr>
          <w:rFonts w:ascii="Times New Roman" w:hAnsi="Times New Roman" w:cs="Times New Roman"/>
          <w:iCs/>
          <w:color w:val="000000"/>
          <w:spacing w:val="-4"/>
          <w:sz w:val="28"/>
          <w:szCs w:val="28"/>
        </w:rPr>
      </w:pPr>
      <w:r>
        <w:rPr>
          <w:rFonts w:ascii="Times New Roman" w:hAnsi="Times New Roman" w:cs="Times New Roman"/>
          <w:iCs/>
          <w:color w:val="000000"/>
          <w:spacing w:val="-4"/>
          <w:sz w:val="28"/>
          <w:szCs w:val="28"/>
          <w:lang w:eastAsia="ru-RU"/>
        </w:rPr>
        <w:t>На виконання вимог Постанови Ка</w:t>
      </w:r>
      <w:r w:rsidR="001137B2">
        <w:rPr>
          <w:rFonts w:ascii="Times New Roman" w:hAnsi="Times New Roman" w:cs="Times New Roman"/>
          <w:iCs/>
          <w:color w:val="000000"/>
          <w:spacing w:val="-4"/>
          <w:sz w:val="28"/>
          <w:szCs w:val="28"/>
          <w:lang w:eastAsia="ru-RU"/>
        </w:rPr>
        <w:t>бінету Міністрів України № 254 «</w:t>
      </w:r>
      <w:r>
        <w:rPr>
          <w:rFonts w:ascii="Times New Roman" w:hAnsi="Times New Roman" w:cs="Times New Roman"/>
          <w:iCs/>
          <w:color w:val="000000"/>
          <w:spacing w:val="-4"/>
          <w:sz w:val="28"/>
          <w:szCs w:val="28"/>
          <w:lang w:eastAsia="ru-RU"/>
        </w:rPr>
        <w:t xml:space="preserve">Деякі питання реалізації експериментального </w:t>
      </w:r>
      <w:proofErr w:type="spellStart"/>
      <w:r>
        <w:rPr>
          <w:rFonts w:ascii="Times New Roman" w:hAnsi="Times New Roman" w:cs="Times New Roman"/>
          <w:iCs/>
          <w:color w:val="000000"/>
          <w:spacing w:val="-4"/>
          <w:sz w:val="28"/>
          <w:szCs w:val="28"/>
          <w:lang w:eastAsia="ru-RU"/>
        </w:rPr>
        <w:t>проекту</w:t>
      </w:r>
      <w:proofErr w:type="spellEnd"/>
      <w:r>
        <w:rPr>
          <w:rFonts w:ascii="Times New Roman" w:hAnsi="Times New Roman" w:cs="Times New Roman"/>
          <w:iCs/>
          <w:color w:val="000000"/>
          <w:spacing w:val="-4"/>
          <w:sz w:val="28"/>
          <w:szCs w:val="28"/>
          <w:lang w:eastAsia="ru-RU"/>
        </w:rPr>
        <w:t xml:space="preserve"> щодо створення Єдиного державного реєстру адміністративно-територіальних одиниць та територій територіальних громад, Єдиного державного реєстру адрес, Реєстру будівель та споруд у складі Єдиної державної електрон</w:t>
      </w:r>
      <w:r w:rsidR="001137B2">
        <w:rPr>
          <w:rFonts w:ascii="Times New Roman" w:hAnsi="Times New Roman" w:cs="Times New Roman"/>
          <w:iCs/>
          <w:color w:val="000000"/>
          <w:spacing w:val="-4"/>
          <w:sz w:val="28"/>
          <w:szCs w:val="28"/>
          <w:lang w:eastAsia="ru-RU"/>
        </w:rPr>
        <w:t>ної системи у сфері будівництва»</w:t>
      </w:r>
      <w:r>
        <w:rPr>
          <w:rFonts w:ascii="Times New Roman" w:hAnsi="Times New Roman" w:cs="Times New Roman"/>
          <w:iCs/>
          <w:color w:val="000000"/>
          <w:spacing w:val="-4"/>
          <w:sz w:val="28"/>
          <w:szCs w:val="28"/>
          <w:lang w:eastAsia="ru-RU"/>
        </w:rPr>
        <w:t xml:space="preserve">  протягом 2025 року управління містобудування та архітектури </w:t>
      </w:r>
      <w:proofErr w:type="spellStart"/>
      <w:r>
        <w:rPr>
          <w:rFonts w:ascii="Times New Roman" w:hAnsi="Times New Roman" w:cs="Times New Roman"/>
          <w:iCs/>
          <w:color w:val="000000"/>
          <w:spacing w:val="-4"/>
          <w:sz w:val="28"/>
          <w:szCs w:val="28"/>
          <w:lang w:val="ru-RU" w:eastAsia="ru-RU"/>
        </w:rPr>
        <w:t>продовжило</w:t>
      </w:r>
      <w:proofErr w:type="spellEnd"/>
      <w:r>
        <w:rPr>
          <w:rFonts w:ascii="Times New Roman" w:hAnsi="Times New Roman" w:cs="Times New Roman"/>
          <w:iCs/>
          <w:color w:val="000000"/>
          <w:spacing w:val="-4"/>
          <w:sz w:val="28"/>
          <w:szCs w:val="28"/>
          <w:lang w:val="ru-RU" w:eastAsia="ru-RU"/>
        </w:rPr>
        <w:t xml:space="preserve"> </w:t>
      </w:r>
      <w:proofErr w:type="spellStart"/>
      <w:r>
        <w:rPr>
          <w:rFonts w:ascii="Times New Roman" w:hAnsi="Times New Roman" w:cs="Times New Roman"/>
          <w:iCs/>
          <w:color w:val="000000"/>
          <w:spacing w:val="-4"/>
          <w:sz w:val="28"/>
          <w:szCs w:val="28"/>
          <w:lang w:val="ru-RU" w:eastAsia="ru-RU"/>
        </w:rPr>
        <w:t>пра</w:t>
      </w:r>
      <w:r>
        <w:rPr>
          <w:rFonts w:ascii="Times New Roman" w:hAnsi="Times New Roman" w:cs="Times New Roman"/>
          <w:iCs/>
          <w:color w:val="000000"/>
          <w:spacing w:val="-4"/>
          <w:sz w:val="28"/>
          <w:szCs w:val="28"/>
          <w:lang w:eastAsia="ru-RU"/>
        </w:rPr>
        <w:t>цювати</w:t>
      </w:r>
      <w:proofErr w:type="spellEnd"/>
      <w:r>
        <w:rPr>
          <w:rFonts w:ascii="Times New Roman" w:hAnsi="Times New Roman" w:cs="Times New Roman"/>
          <w:iCs/>
          <w:color w:val="000000"/>
          <w:spacing w:val="-4"/>
          <w:sz w:val="28"/>
          <w:szCs w:val="28"/>
          <w:lang w:eastAsia="ru-RU"/>
        </w:rPr>
        <w:t xml:space="preserve"> в Єдиному державному реєстрі адрес (надалі ЄДРА) в Україні. Метою впровадження ЄДРА є систематизація адресної інформації з різних державних реєстрів та створення єдиного точного джерела відповідних даних про адреси. В ході роботи над даним проєктом управління містобудування та архітектури було переведено з тестового середовища до промислового середовища ЄДРА, в якому працівниками управління повторно здійснено верифікацію населених пунктів, вулиць та адрес громади. Станом на 31.12.2025 року проведено 100% верифікацію вулиць та адрес всіх населених пунктів громади: міста Славута, сіл Варварівка та Голики та підключено взаємодію ЄДРА з ЄДЕССБ.</w:t>
      </w:r>
    </w:p>
    <w:p w14:paraId="4103CD94" w14:textId="77777777" w:rsidR="004A673E" w:rsidRDefault="004A673E" w:rsidP="004A673E">
      <w:pPr>
        <w:pStyle w:val="25"/>
        <w:ind w:firstLine="708"/>
        <w:jc w:val="both"/>
        <w:rPr>
          <w:rFonts w:ascii="Times New Roman" w:hAnsi="Times New Roman" w:cs="Times New Roman"/>
          <w:sz w:val="28"/>
          <w:szCs w:val="28"/>
          <w:lang w:eastAsia="ru-RU"/>
        </w:rPr>
      </w:pPr>
      <w:r>
        <w:rPr>
          <w:rFonts w:ascii="Times New Roman" w:hAnsi="Times New Roman" w:cs="Times New Roman"/>
          <w:iCs/>
          <w:color w:val="000000"/>
          <w:spacing w:val="-4"/>
          <w:sz w:val="28"/>
          <w:szCs w:val="28"/>
        </w:rPr>
        <w:t xml:space="preserve">На виконання статті 28 Закону України «Про регулювання містобудівної діяльності» на розміщення тимчасових споруд для провадження підприємницької діяльності прийнято рішення про видачу 6-ти паспортів прив’язки та продовжено дію 6-ти паспортам прив’язки для розміщення тимчасових споруд. </w:t>
      </w:r>
    </w:p>
    <w:p w14:paraId="49F28972" w14:textId="77777777" w:rsidR="004A673E" w:rsidRDefault="004A673E" w:rsidP="004A673E">
      <w:pPr>
        <w:pStyle w:val="a5"/>
        <w:ind w:right="-6"/>
        <w:rPr>
          <w:color w:val="000000"/>
          <w:szCs w:val="28"/>
        </w:rPr>
      </w:pPr>
      <w:r>
        <w:rPr>
          <w:szCs w:val="28"/>
        </w:rPr>
        <w:t xml:space="preserve"> Крім того протягом 2025 року управління містобудування та архітектури було залучено до виконання інших заходів в рамках чинного законодавства, а саме: проведення моніторингу доступності об’єктів для маломобільних груп населення, роботи комісії з обстеження пошкоджених об’єктів внаслідок збройної агресії Російської Федерації; роботи комісії з визначення розміру компенсації для відновлення пошкоджених об’єктів нерухомого майна та </w:t>
      </w:r>
      <w:r>
        <w:rPr>
          <w:szCs w:val="28"/>
        </w:rPr>
        <w:lastRenderedPageBreak/>
        <w:t>проведення верифікації використання наданих коштів на відновлення пошкоджених об’єктів, розрахунку та залучення коштів пайової участі замовників будівництва в розвиток інфраструктури населених пунктів громади.</w:t>
      </w:r>
    </w:p>
    <w:p w14:paraId="006369D1" w14:textId="77777777" w:rsidR="004A673E" w:rsidRDefault="004A673E" w:rsidP="00FE16B2">
      <w:pPr>
        <w:ind w:firstLine="567"/>
        <w:jc w:val="center"/>
        <w:rPr>
          <w:b/>
          <w:bCs/>
          <w:sz w:val="28"/>
          <w:szCs w:val="28"/>
        </w:rPr>
      </w:pPr>
    </w:p>
    <w:p w14:paraId="0B37C31C" w14:textId="77777777" w:rsidR="00630236" w:rsidRDefault="00630236" w:rsidP="00FE16B2">
      <w:pPr>
        <w:ind w:firstLine="567"/>
        <w:jc w:val="center"/>
        <w:rPr>
          <w:b/>
          <w:bCs/>
          <w:sz w:val="28"/>
          <w:szCs w:val="28"/>
        </w:rPr>
      </w:pPr>
    </w:p>
    <w:p w14:paraId="00DF1B6C" w14:textId="77777777" w:rsidR="00FE16B2" w:rsidRDefault="005B1FCF" w:rsidP="00FE16B2">
      <w:pPr>
        <w:ind w:firstLine="567"/>
        <w:jc w:val="center"/>
        <w:rPr>
          <w:b/>
          <w:bCs/>
          <w:sz w:val="28"/>
          <w:szCs w:val="28"/>
        </w:rPr>
      </w:pPr>
      <w:r w:rsidRPr="00AD6685">
        <w:rPr>
          <w:b/>
          <w:bCs/>
          <w:sz w:val="28"/>
          <w:szCs w:val="28"/>
        </w:rPr>
        <w:t>Відділ з питань державного</w:t>
      </w:r>
    </w:p>
    <w:p w14:paraId="0A2B9CF6" w14:textId="77777777" w:rsidR="00BD5879" w:rsidRPr="00AD6685" w:rsidRDefault="005B1FCF" w:rsidP="00FE16B2">
      <w:pPr>
        <w:ind w:firstLine="567"/>
        <w:jc w:val="center"/>
        <w:rPr>
          <w:b/>
          <w:bCs/>
          <w:sz w:val="28"/>
          <w:szCs w:val="28"/>
        </w:rPr>
      </w:pPr>
      <w:r w:rsidRPr="00AD6685">
        <w:rPr>
          <w:b/>
          <w:bCs/>
          <w:sz w:val="28"/>
          <w:szCs w:val="28"/>
        </w:rPr>
        <w:t xml:space="preserve">архітектурно </w:t>
      </w:r>
      <w:r w:rsidRPr="00AD6685">
        <w:rPr>
          <w:sz w:val="28"/>
          <w:szCs w:val="28"/>
        </w:rPr>
        <w:t xml:space="preserve">- </w:t>
      </w:r>
      <w:r w:rsidRPr="00AD6685">
        <w:rPr>
          <w:b/>
          <w:bCs/>
          <w:sz w:val="28"/>
          <w:szCs w:val="28"/>
        </w:rPr>
        <w:t>будівельного контролю</w:t>
      </w:r>
    </w:p>
    <w:p w14:paraId="3D28614C" w14:textId="77777777" w:rsidR="00021470" w:rsidRDefault="00021470" w:rsidP="00021470">
      <w:pPr>
        <w:ind w:firstLine="567"/>
        <w:jc w:val="both"/>
        <w:rPr>
          <w:sz w:val="28"/>
          <w:szCs w:val="28"/>
        </w:rPr>
      </w:pPr>
      <w:r>
        <w:rPr>
          <w:sz w:val="28"/>
          <w:szCs w:val="28"/>
        </w:rPr>
        <w:t>1. за звітний період відділом з питань державного архітектурно-будівельного контролю:</w:t>
      </w:r>
    </w:p>
    <w:p w14:paraId="51298490" w14:textId="77777777" w:rsidR="00021470" w:rsidRDefault="00021470" w:rsidP="00021470">
      <w:pPr>
        <w:ind w:firstLine="567"/>
        <w:jc w:val="both"/>
        <w:rPr>
          <w:sz w:val="28"/>
          <w:szCs w:val="28"/>
        </w:rPr>
      </w:pPr>
      <w:r>
        <w:rPr>
          <w:sz w:val="28"/>
          <w:szCs w:val="28"/>
        </w:rPr>
        <w:t>- зареєстровано повідомлення про початок виконання підготовчих і будівельних робіт, вне</w:t>
      </w:r>
      <w:r w:rsidR="00AE482A">
        <w:rPr>
          <w:sz w:val="28"/>
          <w:szCs w:val="28"/>
        </w:rPr>
        <w:t>сення змін до таких документів -</w:t>
      </w:r>
      <w:r>
        <w:rPr>
          <w:sz w:val="28"/>
          <w:szCs w:val="28"/>
        </w:rPr>
        <w:t xml:space="preserve"> 60;</w:t>
      </w:r>
    </w:p>
    <w:p w14:paraId="40CF6DFE" w14:textId="77777777" w:rsidR="00021470" w:rsidRDefault="00021470" w:rsidP="00021470">
      <w:pPr>
        <w:ind w:firstLine="567"/>
        <w:jc w:val="both"/>
        <w:rPr>
          <w:sz w:val="28"/>
          <w:szCs w:val="28"/>
        </w:rPr>
      </w:pPr>
      <w:r>
        <w:rPr>
          <w:sz w:val="28"/>
          <w:szCs w:val="28"/>
        </w:rPr>
        <w:t xml:space="preserve">- видано дозволів </w:t>
      </w:r>
      <w:r w:rsidR="00AE482A">
        <w:rPr>
          <w:sz w:val="28"/>
          <w:szCs w:val="28"/>
        </w:rPr>
        <w:t>на виконання будівельних робіт -</w:t>
      </w:r>
      <w:r>
        <w:rPr>
          <w:sz w:val="28"/>
          <w:szCs w:val="28"/>
        </w:rPr>
        <w:t xml:space="preserve"> 2;</w:t>
      </w:r>
    </w:p>
    <w:p w14:paraId="70BB6F67" w14:textId="77777777" w:rsidR="00021470" w:rsidRDefault="00021470" w:rsidP="00021470">
      <w:pPr>
        <w:ind w:firstLine="567"/>
        <w:jc w:val="both"/>
        <w:rPr>
          <w:rFonts w:eastAsia="Calibri"/>
          <w:sz w:val="28"/>
          <w:szCs w:val="28"/>
          <w:lang w:eastAsia="en-US"/>
        </w:rPr>
      </w:pPr>
      <w:r>
        <w:rPr>
          <w:sz w:val="28"/>
          <w:szCs w:val="28"/>
        </w:rPr>
        <w:t xml:space="preserve">- зареєстровано декларацій про готовність </w:t>
      </w:r>
      <w:r w:rsidR="00AE482A">
        <w:rPr>
          <w:rFonts w:eastAsia="Calibri"/>
          <w:sz w:val="28"/>
          <w:szCs w:val="28"/>
          <w:lang w:eastAsia="en-US"/>
        </w:rPr>
        <w:t>об’єкта до експлуатації -</w:t>
      </w:r>
      <w:r>
        <w:rPr>
          <w:rFonts w:eastAsia="Calibri"/>
          <w:sz w:val="28"/>
          <w:szCs w:val="28"/>
          <w:lang w:eastAsia="en-US"/>
        </w:rPr>
        <w:t xml:space="preserve"> 85;</w:t>
      </w:r>
    </w:p>
    <w:p w14:paraId="61ADC338" w14:textId="77777777" w:rsidR="00021470" w:rsidRDefault="00021470" w:rsidP="00021470">
      <w:pPr>
        <w:ind w:firstLine="567"/>
        <w:jc w:val="both"/>
        <w:rPr>
          <w:sz w:val="28"/>
          <w:szCs w:val="28"/>
        </w:rPr>
      </w:pPr>
      <w:r>
        <w:rPr>
          <w:sz w:val="28"/>
          <w:szCs w:val="28"/>
        </w:rPr>
        <w:t>- видано сертифікатів про готов</w:t>
      </w:r>
      <w:r w:rsidR="00AE482A">
        <w:rPr>
          <w:sz w:val="28"/>
          <w:szCs w:val="28"/>
        </w:rPr>
        <w:t>ність об’єктів до експлуатації -</w:t>
      </w:r>
      <w:r>
        <w:rPr>
          <w:sz w:val="28"/>
          <w:szCs w:val="28"/>
        </w:rPr>
        <w:t xml:space="preserve"> 1;</w:t>
      </w:r>
    </w:p>
    <w:p w14:paraId="62271E79" w14:textId="77777777" w:rsidR="00021470" w:rsidRDefault="00021470" w:rsidP="00021470">
      <w:pPr>
        <w:spacing w:after="160" w:line="259" w:lineRule="auto"/>
      </w:pPr>
      <w:r>
        <w:rPr>
          <w:color w:val="000000"/>
        </w:rPr>
        <w:t xml:space="preserve">         - </w:t>
      </w:r>
      <w:r>
        <w:rPr>
          <w:color w:val="000000"/>
          <w:sz w:val="28"/>
          <w:szCs w:val="28"/>
        </w:rPr>
        <w:t>прийнято участь у розгляді спорів та звернень громадян з питань законності будівництва - 9.</w:t>
      </w:r>
    </w:p>
    <w:p w14:paraId="11C8EDB6" w14:textId="77777777" w:rsidR="00021470" w:rsidRDefault="00021470" w:rsidP="00021470">
      <w:pPr>
        <w:ind w:firstLine="567"/>
        <w:jc w:val="both"/>
        <w:rPr>
          <w:sz w:val="28"/>
          <w:szCs w:val="28"/>
        </w:rPr>
      </w:pPr>
      <w:r>
        <w:rPr>
          <w:sz w:val="28"/>
          <w:szCs w:val="28"/>
          <w:lang w:val="en-US"/>
        </w:rPr>
        <w:t>2</w:t>
      </w:r>
      <w:r>
        <w:rPr>
          <w:sz w:val="28"/>
          <w:szCs w:val="28"/>
        </w:rPr>
        <w:t xml:space="preserve">. здійснено інформування через офіційний вебсайт </w:t>
      </w:r>
      <w:proofErr w:type="spellStart"/>
      <w:r>
        <w:rPr>
          <w:sz w:val="28"/>
          <w:szCs w:val="28"/>
        </w:rPr>
        <w:t>Славутської</w:t>
      </w:r>
      <w:proofErr w:type="spellEnd"/>
      <w:r>
        <w:rPr>
          <w:sz w:val="28"/>
          <w:szCs w:val="28"/>
        </w:rPr>
        <w:t xml:space="preserve"> міської ради замовників будівництва щодо:</w:t>
      </w:r>
    </w:p>
    <w:p w14:paraId="64542C37" w14:textId="77777777" w:rsidR="00021470" w:rsidRDefault="00021470" w:rsidP="00021470">
      <w:pPr>
        <w:ind w:firstLine="567"/>
        <w:jc w:val="both"/>
        <w:rPr>
          <w:sz w:val="28"/>
          <w:szCs w:val="28"/>
        </w:rPr>
      </w:pPr>
      <w:r>
        <w:rPr>
          <w:sz w:val="28"/>
          <w:szCs w:val="28"/>
        </w:rPr>
        <w:t>- правового порядку облаштування об’єктів культурної спадщини засобами безперешкодного доступу, для осіб з інвалідністю;</w:t>
      </w:r>
    </w:p>
    <w:p w14:paraId="0C3136AA" w14:textId="77777777" w:rsidR="00021470" w:rsidRDefault="00021470" w:rsidP="00021470">
      <w:pPr>
        <w:ind w:firstLine="567"/>
        <w:jc w:val="both"/>
        <w:rPr>
          <w:color w:val="000000"/>
          <w:sz w:val="28"/>
          <w:szCs w:val="28"/>
        </w:rPr>
      </w:pPr>
      <w:r>
        <w:rPr>
          <w:color w:val="000000"/>
          <w:sz w:val="28"/>
          <w:szCs w:val="28"/>
        </w:rPr>
        <w:t>- спрощеної системи введення в експлуатацію індивідуальних (садибних) житлових будинків, садових, дачних будинків, господарських (присадибних) будівель і споруд, збудованих на земельній ділянці відповідного цільового призначення без дозволу на будівництво. Так званої «будівельної амністії»;</w:t>
      </w:r>
    </w:p>
    <w:p w14:paraId="570AD4D3" w14:textId="1AA40C07" w:rsidR="00021470" w:rsidRPr="00021470" w:rsidRDefault="003F129F" w:rsidP="00021470">
      <w:pPr>
        <w:ind w:firstLine="567"/>
        <w:jc w:val="both"/>
        <w:rPr>
          <w:color w:val="000000"/>
          <w:sz w:val="28"/>
          <w:szCs w:val="28"/>
        </w:rPr>
      </w:pPr>
      <w:r>
        <w:rPr>
          <w:color w:val="000000"/>
          <w:sz w:val="28"/>
          <w:szCs w:val="28"/>
        </w:rPr>
        <w:t xml:space="preserve">- </w:t>
      </w:r>
      <w:r w:rsidR="00021470" w:rsidRPr="00021470">
        <w:rPr>
          <w:color w:val="000000"/>
          <w:sz w:val="28"/>
          <w:szCs w:val="28"/>
        </w:rPr>
        <w:t>обов’язку закладати до страхового фонду документації України проєктну документацію щодо об’єктів: які за класом наслідків (відповідальності) належать до об’єктів із середніми (СС2) та значними (СС3) наслідками, які належать до потенційно небезпечних об’єктів, які становлять підвищену екологічну небезпеку й особливо небезпечні підприємства.</w:t>
      </w:r>
    </w:p>
    <w:p w14:paraId="55937DEA" w14:textId="77777777" w:rsidR="00021470" w:rsidRPr="00021470" w:rsidRDefault="00021470" w:rsidP="00021470">
      <w:pPr>
        <w:ind w:firstLine="567"/>
        <w:jc w:val="both"/>
      </w:pPr>
      <w:r w:rsidRPr="00021470">
        <w:rPr>
          <w:color w:val="404040"/>
          <w:sz w:val="28"/>
          <w:szCs w:val="28"/>
        </w:rPr>
        <w:t xml:space="preserve"> </w:t>
      </w:r>
      <w:r w:rsidRPr="00021470">
        <w:rPr>
          <w:color w:val="404040"/>
          <w:sz w:val="28"/>
          <w:szCs w:val="28"/>
          <w:lang w:val="en-US"/>
        </w:rPr>
        <w:t>3</w:t>
      </w:r>
      <w:r w:rsidRPr="00021470">
        <w:rPr>
          <w:sz w:val="28"/>
          <w:szCs w:val="28"/>
        </w:rPr>
        <w:t xml:space="preserve">. залучені до роботи комісії з обстеження пошкоджених об’єктів внаслідок збройної агресії Російської Федерації, розташованих на території </w:t>
      </w:r>
      <w:proofErr w:type="spellStart"/>
      <w:r w:rsidRPr="00021470">
        <w:rPr>
          <w:sz w:val="28"/>
          <w:szCs w:val="28"/>
        </w:rPr>
        <w:t>Славутської</w:t>
      </w:r>
      <w:proofErr w:type="spellEnd"/>
      <w:r w:rsidRPr="00021470">
        <w:rPr>
          <w:sz w:val="28"/>
          <w:szCs w:val="28"/>
        </w:rPr>
        <w:t xml:space="preserve"> міської територіальної громади.</w:t>
      </w:r>
    </w:p>
    <w:p w14:paraId="16525CFE" w14:textId="77777777" w:rsidR="00021470" w:rsidRPr="00021470" w:rsidRDefault="00021470" w:rsidP="00021470">
      <w:pPr>
        <w:pStyle w:val="aff7"/>
        <w:tabs>
          <w:tab w:val="left" w:pos="9071"/>
        </w:tabs>
        <w:jc w:val="both"/>
        <w:rPr>
          <w:rFonts w:ascii="Times New Roman" w:hAnsi="Times New Roman"/>
          <w:sz w:val="28"/>
          <w:szCs w:val="28"/>
        </w:rPr>
      </w:pPr>
      <w:r w:rsidRPr="00021470">
        <w:rPr>
          <w:rFonts w:ascii="Times New Roman" w:hAnsi="Times New Roman"/>
          <w:sz w:val="28"/>
          <w:szCs w:val="28"/>
          <w:lang w:val="en-US"/>
        </w:rPr>
        <w:t>4</w:t>
      </w:r>
      <w:r w:rsidRPr="00021470">
        <w:rPr>
          <w:rFonts w:ascii="Times New Roman" w:hAnsi="Times New Roman"/>
          <w:sz w:val="28"/>
          <w:szCs w:val="28"/>
        </w:rPr>
        <w:t xml:space="preserve">. залучені до роботи комісії з визначення розміру компенсації для відновлення пошкоджених об’єктів нерухомого майна, розташованих на території </w:t>
      </w:r>
      <w:proofErr w:type="spellStart"/>
      <w:r w:rsidRPr="00021470">
        <w:rPr>
          <w:rFonts w:ascii="Times New Roman" w:hAnsi="Times New Roman"/>
          <w:sz w:val="28"/>
          <w:szCs w:val="28"/>
        </w:rPr>
        <w:t>Славутської</w:t>
      </w:r>
      <w:proofErr w:type="spellEnd"/>
      <w:r w:rsidRPr="00021470">
        <w:rPr>
          <w:rFonts w:ascii="Times New Roman" w:hAnsi="Times New Roman"/>
          <w:sz w:val="28"/>
          <w:szCs w:val="28"/>
        </w:rPr>
        <w:t xml:space="preserve"> міської територіальної громади.</w:t>
      </w:r>
    </w:p>
    <w:p w14:paraId="7DD50DE9" w14:textId="77777777" w:rsidR="00772436" w:rsidRDefault="00772436" w:rsidP="0072478B">
      <w:pPr>
        <w:rPr>
          <w:sz w:val="28"/>
          <w:szCs w:val="28"/>
        </w:rPr>
      </w:pPr>
    </w:p>
    <w:p w14:paraId="71839FA6" w14:textId="77777777" w:rsidR="002B6FB0" w:rsidRPr="00AD6685" w:rsidRDefault="00687D09" w:rsidP="00C41F82">
      <w:pPr>
        <w:ind w:firstLine="567"/>
        <w:jc w:val="center"/>
        <w:rPr>
          <w:b/>
          <w:bCs/>
          <w:iCs/>
          <w:sz w:val="28"/>
          <w:szCs w:val="28"/>
        </w:rPr>
      </w:pPr>
      <w:r w:rsidRPr="00AD6685">
        <w:rPr>
          <w:b/>
          <w:bCs/>
          <w:iCs/>
          <w:sz w:val="28"/>
          <w:szCs w:val="28"/>
        </w:rPr>
        <w:t>У</w:t>
      </w:r>
      <w:r w:rsidR="00FB608F" w:rsidRPr="00AD6685">
        <w:rPr>
          <w:b/>
          <w:bCs/>
          <w:iCs/>
          <w:sz w:val="28"/>
          <w:szCs w:val="28"/>
        </w:rPr>
        <w:t>правління</w:t>
      </w:r>
      <w:r w:rsidR="00316892" w:rsidRPr="00AD6685">
        <w:rPr>
          <w:b/>
          <w:bCs/>
          <w:iCs/>
          <w:sz w:val="28"/>
          <w:szCs w:val="28"/>
        </w:rPr>
        <w:t xml:space="preserve">  </w:t>
      </w:r>
      <w:r w:rsidR="00FB608F" w:rsidRPr="00AD6685">
        <w:rPr>
          <w:b/>
          <w:bCs/>
          <w:iCs/>
          <w:sz w:val="28"/>
          <w:szCs w:val="28"/>
        </w:rPr>
        <w:t>капітального будівництва</w:t>
      </w:r>
    </w:p>
    <w:p w14:paraId="02AA1D53" w14:textId="0EE783EA" w:rsidR="00772436" w:rsidRPr="001C2A85" w:rsidRDefault="005F3D11" w:rsidP="005F3D11">
      <w:pPr>
        <w:ind w:firstLine="567"/>
        <w:contextualSpacing/>
        <w:jc w:val="both"/>
        <w:rPr>
          <w:bCs/>
        </w:rPr>
      </w:pPr>
      <w:r>
        <w:rPr>
          <w:rFonts w:eastAsia="Calibri"/>
          <w:bCs/>
          <w:sz w:val="28"/>
          <w:szCs w:val="28"/>
        </w:rPr>
        <w:t xml:space="preserve"> </w:t>
      </w:r>
      <w:r w:rsidR="00772436" w:rsidRPr="00C460EA">
        <w:rPr>
          <w:rFonts w:eastAsia="Calibri"/>
          <w:bCs/>
          <w:sz w:val="28"/>
          <w:szCs w:val="28"/>
        </w:rPr>
        <w:t xml:space="preserve">Управлінням капітального будівництва </w:t>
      </w:r>
      <w:r w:rsidR="00772436">
        <w:rPr>
          <w:rFonts w:eastAsia="Calibri"/>
          <w:bCs/>
          <w:sz w:val="28"/>
          <w:szCs w:val="28"/>
        </w:rPr>
        <w:t xml:space="preserve"> (далі - Управління) </w:t>
      </w:r>
      <w:r w:rsidR="00772436" w:rsidRPr="00C460EA">
        <w:rPr>
          <w:rFonts w:eastAsia="Calibri"/>
          <w:bCs/>
          <w:sz w:val="28"/>
          <w:szCs w:val="28"/>
        </w:rPr>
        <w:t>здійснювався контроль за об’єктами будівництва п</w:t>
      </w:r>
      <w:r w:rsidR="00772436" w:rsidRPr="001C2A85">
        <w:rPr>
          <w:rFonts w:eastAsia="Calibri"/>
          <w:bCs/>
          <w:color w:val="000000"/>
          <w:sz w:val="28"/>
          <w:szCs w:val="28"/>
        </w:rPr>
        <w:t>ротягом 202</w:t>
      </w:r>
      <w:r w:rsidR="00772436">
        <w:rPr>
          <w:rFonts w:eastAsia="Calibri"/>
          <w:bCs/>
          <w:color w:val="000000"/>
          <w:sz w:val="28"/>
          <w:szCs w:val="28"/>
        </w:rPr>
        <w:t>5</w:t>
      </w:r>
      <w:r w:rsidR="00772436" w:rsidRPr="001C2A85">
        <w:rPr>
          <w:rFonts w:eastAsia="Calibri"/>
          <w:bCs/>
          <w:color w:val="000000"/>
          <w:sz w:val="28"/>
          <w:szCs w:val="28"/>
        </w:rPr>
        <w:t xml:space="preserve"> року по робочих </w:t>
      </w:r>
      <w:proofErr w:type="spellStart"/>
      <w:r w:rsidR="00772436" w:rsidRPr="001C2A85">
        <w:rPr>
          <w:rFonts w:eastAsia="Calibri"/>
          <w:bCs/>
          <w:color w:val="000000"/>
          <w:sz w:val="28"/>
          <w:szCs w:val="28"/>
        </w:rPr>
        <w:t>проектах</w:t>
      </w:r>
      <w:proofErr w:type="spellEnd"/>
      <w:r w:rsidR="00772436" w:rsidRPr="001C2A85">
        <w:rPr>
          <w:rFonts w:eastAsia="Calibri"/>
          <w:bCs/>
          <w:color w:val="000000"/>
          <w:sz w:val="28"/>
          <w:szCs w:val="28"/>
        </w:rPr>
        <w:t xml:space="preserve"> за рахунок бюджету розвитку</w:t>
      </w:r>
      <w:r w:rsidR="00772436">
        <w:rPr>
          <w:rFonts w:eastAsia="Calibri"/>
          <w:bCs/>
          <w:color w:val="000000"/>
          <w:sz w:val="28"/>
          <w:szCs w:val="28"/>
        </w:rPr>
        <w:t xml:space="preserve"> </w:t>
      </w:r>
      <w:proofErr w:type="spellStart"/>
      <w:r w:rsidR="00772436" w:rsidRPr="001C2A85">
        <w:rPr>
          <w:rFonts w:eastAsia="Calibri"/>
          <w:bCs/>
          <w:color w:val="000000"/>
          <w:sz w:val="28"/>
          <w:szCs w:val="28"/>
        </w:rPr>
        <w:t>Славутської</w:t>
      </w:r>
      <w:proofErr w:type="spellEnd"/>
      <w:r w:rsidR="00772436">
        <w:rPr>
          <w:rFonts w:eastAsia="Calibri"/>
          <w:bCs/>
          <w:color w:val="000000"/>
          <w:sz w:val="28"/>
          <w:szCs w:val="28"/>
        </w:rPr>
        <w:t xml:space="preserve"> </w:t>
      </w:r>
      <w:r w:rsidR="00772436" w:rsidRPr="001C2A85">
        <w:rPr>
          <w:rFonts w:eastAsia="Calibri"/>
          <w:bCs/>
          <w:color w:val="000000"/>
          <w:sz w:val="28"/>
          <w:szCs w:val="28"/>
        </w:rPr>
        <w:t>міської</w:t>
      </w:r>
      <w:r w:rsidR="00772436">
        <w:rPr>
          <w:rFonts w:eastAsia="Calibri"/>
          <w:bCs/>
          <w:color w:val="000000"/>
          <w:sz w:val="28"/>
          <w:szCs w:val="28"/>
        </w:rPr>
        <w:t xml:space="preserve"> </w:t>
      </w:r>
      <w:r w:rsidR="00772436" w:rsidRPr="001C2A85">
        <w:rPr>
          <w:rFonts w:eastAsia="Calibri"/>
          <w:bCs/>
          <w:color w:val="000000"/>
          <w:sz w:val="28"/>
          <w:szCs w:val="28"/>
        </w:rPr>
        <w:t>територіальної</w:t>
      </w:r>
      <w:r w:rsidR="00772436">
        <w:rPr>
          <w:rFonts w:eastAsia="Calibri"/>
          <w:bCs/>
          <w:color w:val="000000"/>
          <w:sz w:val="28"/>
          <w:szCs w:val="28"/>
        </w:rPr>
        <w:t xml:space="preserve"> </w:t>
      </w:r>
      <w:r w:rsidR="00772436" w:rsidRPr="001C2A85">
        <w:rPr>
          <w:rFonts w:eastAsia="Calibri"/>
          <w:bCs/>
          <w:color w:val="000000"/>
          <w:sz w:val="28"/>
          <w:szCs w:val="28"/>
        </w:rPr>
        <w:t>громади</w:t>
      </w:r>
      <w:r w:rsidR="00772436">
        <w:rPr>
          <w:rFonts w:eastAsia="Calibri"/>
          <w:bCs/>
          <w:color w:val="000000"/>
          <w:sz w:val="28"/>
          <w:szCs w:val="28"/>
        </w:rPr>
        <w:t xml:space="preserve"> на загальну вартість виконаних робіт </w:t>
      </w:r>
      <w:r w:rsidR="00772436" w:rsidRPr="00A476A6">
        <w:rPr>
          <w:rFonts w:eastAsia="Calibri"/>
          <w:bCs/>
          <w:sz w:val="28"/>
          <w:szCs w:val="28"/>
        </w:rPr>
        <w:t>19 416,09755</w:t>
      </w:r>
      <w:r w:rsidR="00772436" w:rsidRPr="00482FFD">
        <w:rPr>
          <w:rFonts w:eastAsia="Calibri"/>
          <w:bCs/>
          <w:sz w:val="28"/>
          <w:szCs w:val="28"/>
        </w:rPr>
        <w:t xml:space="preserve"> </w:t>
      </w:r>
      <w:r w:rsidR="00772436">
        <w:rPr>
          <w:rFonts w:eastAsia="Calibri"/>
          <w:bCs/>
          <w:color w:val="000000"/>
          <w:sz w:val="28"/>
          <w:szCs w:val="28"/>
        </w:rPr>
        <w:t>тис. грн.</w:t>
      </w:r>
      <w:r w:rsidR="00772436" w:rsidRPr="001C2A85">
        <w:rPr>
          <w:rFonts w:eastAsia="Calibri"/>
          <w:bCs/>
          <w:color w:val="000000"/>
          <w:sz w:val="28"/>
          <w:szCs w:val="28"/>
        </w:rPr>
        <w:t>, а саме:</w:t>
      </w:r>
    </w:p>
    <w:p w14:paraId="5333B53E" w14:textId="06F3A2D6" w:rsidR="00772436" w:rsidRPr="00A476A6" w:rsidRDefault="00772436" w:rsidP="005F3D11">
      <w:pPr>
        <w:ind w:firstLine="567"/>
        <w:jc w:val="both"/>
        <w:rPr>
          <w:sz w:val="28"/>
          <w:szCs w:val="28"/>
        </w:rPr>
      </w:pPr>
      <w:r>
        <w:rPr>
          <w:color w:val="000000"/>
          <w:sz w:val="28"/>
          <w:szCs w:val="28"/>
        </w:rPr>
        <w:t>р</w:t>
      </w:r>
      <w:r w:rsidRPr="00E65A9B">
        <w:rPr>
          <w:color w:val="000000"/>
          <w:sz w:val="28"/>
          <w:szCs w:val="28"/>
        </w:rPr>
        <w:t xml:space="preserve">еконструкція корпусу №1 НВК </w:t>
      </w:r>
      <w:r>
        <w:rPr>
          <w:color w:val="000000"/>
          <w:sz w:val="28"/>
          <w:szCs w:val="28"/>
        </w:rPr>
        <w:t>«</w:t>
      </w:r>
      <w:r w:rsidRPr="00E65A9B">
        <w:rPr>
          <w:color w:val="000000"/>
          <w:sz w:val="28"/>
          <w:szCs w:val="28"/>
        </w:rPr>
        <w:t>Загальноосвітня школа І-ІІІ ступенів, гімназія</w:t>
      </w:r>
      <w:r>
        <w:rPr>
          <w:color w:val="000000"/>
          <w:sz w:val="28"/>
          <w:szCs w:val="28"/>
        </w:rPr>
        <w:t>»</w:t>
      </w:r>
      <w:r w:rsidRPr="00E65A9B">
        <w:rPr>
          <w:color w:val="000000"/>
          <w:sz w:val="28"/>
          <w:szCs w:val="28"/>
        </w:rPr>
        <w:t xml:space="preserve"> по вул. Соборності, 9 в м. Славута Хмельницької </w:t>
      </w:r>
      <w:r w:rsidRPr="00A476A6">
        <w:rPr>
          <w:sz w:val="28"/>
          <w:szCs w:val="28"/>
        </w:rPr>
        <w:t xml:space="preserve">області (роботи з </w:t>
      </w:r>
      <w:r w:rsidRPr="00A476A6">
        <w:rPr>
          <w:sz w:val="28"/>
          <w:szCs w:val="28"/>
        </w:rPr>
        <w:lastRenderedPageBreak/>
        <w:t xml:space="preserve">благоустрою території) на загальну вартість виконаних робіт  </w:t>
      </w:r>
      <w:r w:rsidRPr="00A476A6">
        <w:rPr>
          <w:rFonts w:eastAsia="Calibri"/>
          <w:bCs/>
          <w:sz w:val="28"/>
          <w:szCs w:val="28"/>
        </w:rPr>
        <w:t xml:space="preserve">14 084,29901 </w:t>
      </w:r>
      <w:r w:rsidR="00702C6D">
        <w:rPr>
          <w:rFonts w:eastAsia="Calibri"/>
          <w:bCs/>
          <w:sz w:val="28"/>
          <w:szCs w:val="28"/>
        </w:rPr>
        <w:t xml:space="preserve">               </w:t>
      </w:r>
      <w:r w:rsidRPr="00A476A6">
        <w:rPr>
          <w:sz w:val="28"/>
          <w:szCs w:val="28"/>
        </w:rPr>
        <w:t xml:space="preserve">тис. грн.  в </w:t>
      </w:r>
      <w:proofErr w:type="spellStart"/>
      <w:r w:rsidRPr="00A476A6">
        <w:rPr>
          <w:sz w:val="28"/>
          <w:szCs w:val="28"/>
        </w:rPr>
        <w:t>т.ч</w:t>
      </w:r>
      <w:proofErr w:type="spellEnd"/>
      <w:r w:rsidRPr="00A476A6">
        <w:rPr>
          <w:sz w:val="28"/>
          <w:szCs w:val="28"/>
        </w:rPr>
        <w:t>. за рахунок ДФРР 12600,00 тис. грн.;</w:t>
      </w:r>
    </w:p>
    <w:p w14:paraId="01BCFF4B" w14:textId="632FEBF8" w:rsidR="00772436" w:rsidRPr="00A476A6" w:rsidRDefault="00702C6D" w:rsidP="00702C6D">
      <w:pPr>
        <w:jc w:val="both"/>
        <w:rPr>
          <w:sz w:val="28"/>
          <w:szCs w:val="28"/>
        </w:rPr>
      </w:pPr>
      <w:r>
        <w:rPr>
          <w:sz w:val="28"/>
          <w:szCs w:val="28"/>
        </w:rPr>
        <w:t xml:space="preserve">         </w:t>
      </w:r>
      <w:r w:rsidR="00A645C1">
        <w:rPr>
          <w:sz w:val="28"/>
          <w:szCs w:val="28"/>
        </w:rPr>
        <w:t>реконструкція вул. Звитяги м.</w:t>
      </w:r>
      <w:r>
        <w:rPr>
          <w:sz w:val="28"/>
          <w:szCs w:val="28"/>
        </w:rPr>
        <w:t xml:space="preserve"> </w:t>
      </w:r>
      <w:r w:rsidR="00772436" w:rsidRPr="00A476A6">
        <w:rPr>
          <w:sz w:val="28"/>
          <w:szCs w:val="28"/>
        </w:rPr>
        <w:t>Славута, Хмельницької області (будівництво тротуару та частини дорожнього покриття) на загальну вартість 3811,468 тис. грн.;</w:t>
      </w:r>
    </w:p>
    <w:p w14:paraId="4A9A9CB7" w14:textId="371562B4" w:rsidR="00772436" w:rsidRPr="00A476A6" w:rsidRDefault="00702C6D" w:rsidP="00702C6D">
      <w:pPr>
        <w:jc w:val="both"/>
        <w:rPr>
          <w:sz w:val="28"/>
          <w:szCs w:val="28"/>
        </w:rPr>
      </w:pPr>
      <w:r>
        <w:rPr>
          <w:sz w:val="28"/>
          <w:szCs w:val="28"/>
        </w:rPr>
        <w:t xml:space="preserve">         </w:t>
      </w:r>
      <w:r w:rsidR="00772436" w:rsidRPr="00A476A6">
        <w:rPr>
          <w:sz w:val="28"/>
          <w:szCs w:val="28"/>
        </w:rPr>
        <w:t>Будівництво ка</w:t>
      </w:r>
      <w:r w:rsidR="00F77710">
        <w:rPr>
          <w:sz w:val="28"/>
          <w:szCs w:val="28"/>
        </w:rPr>
        <w:t>налізаційних мереж мікрорайону «Південний»</w:t>
      </w:r>
      <w:r w:rsidR="00772436" w:rsidRPr="00A476A6">
        <w:rPr>
          <w:sz w:val="28"/>
          <w:szCs w:val="28"/>
        </w:rPr>
        <w:t xml:space="preserve"> в місті Славута Хмельницької області на загальну вартість 240,39454 тис. грн.;</w:t>
      </w:r>
    </w:p>
    <w:p w14:paraId="287AE25D" w14:textId="1E3081B5" w:rsidR="00772436" w:rsidRPr="00A476A6" w:rsidRDefault="00702C6D" w:rsidP="00702C6D">
      <w:pPr>
        <w:jc w:val="both"/>
        <w:rPr>
          <w:sz w:val="28"/>
          <w:szCs w:val="28"/>
        </w:rPr>
      </w:pPr>
      <w:r>
        <w:rPr>
          <w:sz w:val="28"/>
          <w:szCs w:val="28"/>
        </w:rPr>
        <w:t xml:space="preserve">         </w:t>
      </w:r>
      <w:r w:rsidR="00772436" w:rsidRPr="00A476A6">
        <w:rPr>
          <w:sz w:val="28"/>
          <w:szCs w:val="28"/>
        </w:rPr>
        <w:t xml:space="preserve">Капітальний ремонт найпростішого </w:t>
      </w:r>
      <w:r w:rsidR="00F23365">
        <w:rPr>
          <w:sz w:val="28"/>
          <w:szCs w:val="28"/>
        </w:rPr>
        <w:t>укриття дошкільного закладу №6 «Золота рибка»</w:t>
      </w:r>
      <w:r w:rsidR="00772436" w:rsidRPr="00A476A6">
        <w:rPr>
          <w:sz w:val="28"/>
          <w:szCs w:val="28"/>
        </w:rPr>
        <w:t xml:space="preserve"> по вул. Миру,6 м. Славута Шепетівського району Хмельницької області на загальну вартість 394,624 тис. грн.</w:t>
      </w:r>
    </w:p>
    <w:p w14:paraId="0D4AD804" w14:textId="7771799C" w:rsidR="00772436" w:rsidRPr="00893493"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Залучено кошти в сумі 885,312 тис. грн на поточний ремонт </w:t>
      </w:r>
      <w:r w:rsidR="00772436" w:rsidRPr="00893493">
        <w:rPr>
          <w:color w:val="000000"/>
          <w:sz w:val="28"/>
          <w:szCs w:val="28"/>
        </w:rPr>
        <w:t xml:space="preserve">захисних споруд цивільного захисту, за рахунок  субвенції з державного бюджету </w:t>
      </w:r>
    </w:p>
    <w:p w14:paraId="0B4DB6D9" w14:textId="65C052AC" w:rsidR="00772436" w:rsidRDefault="00702C6D" w:rsidP="00702C6D">
      <w:pPr>
        <w:jc w:val="both"/>
        <w:rPr>
          <w:color w:val="000000"/>
          <w:sz w:val="28"/>
          <w:szCs w:val="28"/>
        </w:rPr>
      </w:pPr>
      <w:r>
        <w:rPr>
          <w:color w:val="000000"/>
          <w:sz w:val="28"/>
          <w:szCs w:val="28"/>
        </w:rPr>
        <w:t xml:space="preserve">         </w:t>
      </w:r>
      <w:r w:rsidR="00772436" w:rsidRPr="00893493">
        <w:rPr>
          <w:color w:val="000000"/>
          <w:sz w:val="28"/>
          <w:szCs w:val="28"/>
        </w:rPr>
        <w:t>місцевим бюджетам на фінансування заходів соціально-економічної компенсації</w:t>
      </w:r>
      <w:r w:rsidR="00772436">
        <w:rPr>
          <w:color w:val="000000"/>
          <w:sz w:val="28"/>
          <w:szCs w:val="28"/>
        </w:rPr>
        <w:t>.</w:t>
      </w:r>
    </w:p>
    <w:p w14:paraId="3F6C4872" w14:textId="1E0EE218" w:rsidR="00772436" w:rsidRPr="00B957C6" w:rsidRDefault="00702C6D" w:rsidP="00702C6D">
      <w:pPr>
        <w:jc w:val="both"/>
        <w:rPr>
          <w:bCs/>
          <w:sz w:val="28"/>
          <w:szCs w:val="28"/>
        </w:rPr>
      </w:pPr>
      <w:r>
        <w:rPr>
          <w:bCs/>
          <w:sz w:val="28"/>
          <w:szCs w:val="28"/>
        </w:rPr>
        <w:t xml:space="preserve">         </w:t>
      </w:r>
      <w:r w:rsidR="00772436" w:rsidRPr="00B957C6">
        <w:rPr>
          <w:bCs/>
          <w:sz w:val="28"/>
          <w:szCs w:val="28"/>
        </w:rPr>
        <w:t xml:space="preserve">Протягом 2025 року було скориговано та виготовлено </w:t>
      </w:r>
      <w:proofErr w:type="spellStart"/>
      <w:r w:rsidR="00772436" w:rsidRPr="00B957C6">
        <w:rPr>
          <w:bCs/>
          <w:sz w:val="28"/>
          <w:szCs w:val="28"/>
        </w:rPr>
        <w:t>проектну</w:t>
      </w:r>
      <w:proofErr w:type="spellEnd"/>
      <w:r w:rsidR="00772436" w:rsidRPr="00B957C6">
        <w:rPr>
          <w:bCs/>
          <w:sz w:val="28"/>
          <w:szCs w:val="28"/>
        </w:rPr>
        <w:t xml:space="preserve"> документацію, а саме:</w:t>
      </w:r>
    </w:p>
    <w:p w14:paraId="38241E4C" w14:textId="47B1C538" w:rsidR="00772436" w:rsidRPr="00CB470C" w:rsidRDefault="00702C6D" w:rsidP="00702C6D">
      <w:pPr>
        <w:jc w:val="both"/>
        <w:rPr>
          <w:color w:val="000000"/>
          <w:sz w:val="28"/>
          <w:szCs w:val="28"/>
        </w:rPr>
      </w:pPr>
      <w:r>
        <w:rPr>
          <w:color w:val="000000"/>
          <w:sz w:val="28"/>
          <w:szCs w:val="28"/>
        </w:rPr>
        <w:t xml:space="preserve">         </w:t>
      </w:r>
      <w:r w:rsidR="00772436" w:rsidRPr="00CB470C">
        <w:rPr>
          <w:color w:val="000000"/>
          <w:sz w:val="28"/>
          <w:szCs w:val="28"/>
        </w:rPr>
        <w:t>Реконструкція під’їзних шляхів до індустріального (про</w:t>
      </w:r>
      <w:r w:rsidR="00960658">
        <w:rPr>
          <w:color w:val="000000"/>
          <w:sz w:val="28"/>
          <w:szCs w:val="28"/>
        </w:rPr>
        <w:t>мислового) парку «Славута» в м.</w:t>
      </w:r>
      <w:r>
        <w:rPr>
          <w:color w:val="000000"/>
          <w:sz w:val="28"/>
          <w:szCs w:val="28"/>
        </w:rPr>
        <w:t xml:space="preserve"> </w:t>
      </w:r>
      <w:r w:rsidR="00772436" w:rsidRPr="00CB470C">
        <w:rPr>
          <w:color w:val="000000"/>
          <w:sz w:val="28"/>
          <w:szCs w:val="28"/>
        </w:rPr>
        <w:t>Славута Хмельницької області;</w:t>
      </w:r>
    </w:p>
    <w:p w14:paraId="5CAB1E21" w14:textId="67F1F0DA" w:rsidR="00772436" w:rsidRPr="00CB470C" w:rsidRDefault="00702C6D" w:rsidP="00702C6D">
      <w:pPr>
        <w:jc w:val="both"/>
        <w:rPr>
          <w:color w:val="000000"/>
          <w:sz w:val="28"/>
          <w:szCs w:val="28"/>
        </w:rPr>
      </w:pPr>
      <w:bookmarkStart w:id="21" w:name="_Hlk213919152"/>
      <w:r>
        <w:rPr>
          <w:color w:val="000000"/>
          <w:sz w:val="28"/>
          <w:szCs w:val="28"/>
        </w:rPr>
        <w:t xml:space="preserve">         </w:t>
      </w:r>
      <w:r w:rsidR="00772436" w:rsidRPr="00CB470C">
        <w:rPr>
          <w:color w:val="000000"/>
          <w:sz w:val="28"/>
          <w:szCs w:val="28"/>
        </w:rPr>
        <w:t xml:space="preserve">Будівництво каналізаційних </w:t>
      </w:r>
      <w:r w:rsidR="000B2727">
        <w:rPr>
          <w:color w:val="000000"/>
          <w:sz w:val="28"/>
          <w:szCs w:val="28"/>
        </w:rPr>
        <w:t>мереж до індустріального парку «Славута»</w:t>
      </w:r>
      <w:r w:rsidR="00772436" w:rsidRPr="00CB470C">
        <w:rPr>
          <w:color w:val="000000"/>
          <w:sz w:val="28"/>
          <w:szCs w:val="28"/>
        </w:rPr>
        <w:t xml:space="preserve"> в м.</w:t>
      </w:r>
      <w:r w:rsidR="00772436">
        <w:rPr>
          <w:color w:val="000000"/>
          <w:sz w:val="28"/>
          <w:szCs w:val="28"/>
        </w:rPr>
        <w:t xml:space="preserve"> </w:t>
      </w:r>
      <w:r w:rsidR="00772436" w:rsidRPr="00CB470C">
        <w:rPr>
          <w:color w:val="000000"/>
          <w:sz w:val="28"/>
          <w:szCs w:val="28"/>
        </w:rPr>
        <w:t>Славута Хмельницької області;</w:t>
      </w:r>
    </w:p>
    <w:bookmarkEnd w:id="21"/>
    <w:p w14:paraId="2BAFADA2" w14:textId="146DE738" w:rsidR="00772436" w:rsidRPr="00CE2146" w:rsidRDefault="00702C6D" w:rsidP="00702C6D">
      <w:pPr>
        <w:jc w:val="both"/>
        <w:rPr>
          <w:sz w:val="28"/>
          <w:szCs w:val="28"/>
        </w:rPr>
      </w:pPr>
      <w:r>
        <w:rPr>
          <w:sz w:val="28"/>
          <w:szCs w:val="28"/>
        </w:rPr>
        <w:t xml:space="preserve">         </w:t>
      </w:r>
      <w:r w:rsidR="00772436" w:rsidRPr="00CE2146">
        <w:rPr>
          <w:sz w:val="28"/>
          <w:szCs w:val="28"/>
        </w:rPr>
        <w:t>Проводилась робота щодо проведення технічної інвентаризації об’єктів нерухомого майна, а саме:</w:t>
      </w:r>
    </w:p>
    <w:p w14:paraId="0DA4EAEF" w14:textId="04E3061B" w:rsidR="00772436" w:rsidRPr="00CE2146" w:rsidRDefault="00702C6D" w:rsidP="00702C6D">
      <w:pPr>
        <w:jc w:val="both"/>
        <w:rPr>
          <w:color w:val="000000"/>
          <w:sz w:val="28"/>
          <w:szCs w:val="28"/>
        </w:rPr>
      </w:pPr>
      <w:bookmarkStart w:id="22" w:name="_Hlk218856656"/>
      <w:r>
        <w:rPr>
          <w:color w:val="000000"/>
          <w:sz w:val="28"/>
          <w:szCs w:val="28"/>
        </w:rPr>
        <w:t xml:space="preserve">         </w:t>
      </w:r>
      <w:r w:rsidR="00772436" w:rsidRPr="00CE2146">
        <w:rPr>
          <w:color w:val="000000"/>
          <w:sz w:val="28"/>
          <w:szCs w:val="28"/>
        </w:rPr>
        <w:t>Реконструкція канал</w:t>
      </w:r>
      <w:r w:rsidR="00146F86">
        <w:rPr>
          <w:color w:val="000000"/>
          <w:sz w:val="28"/>
          <w:szCs w:val="28"/>
        </w:rPr>
        <w:t>ізаційних мереж по мікрорайону «</w:t>
      </w:r>
      <w:proofErr w:type="spellStart"/>
      <w:r w:rsidR="00146F86">
        <w:rPr>
          <w:color w:val="000000"/>
          <w:sz w:val="28"/>
          <w:szCs w:val="28"/>
        </w:rPr>
        <w:t>Мокроволя</w:t>
      </w:r>
      <w:proofErr w:type="spellEnd"/>
      <w:r w:rsidR="00146F86">
        <w:rPr>
          <w:color w:val="000000"/>
          <w:sz w:val="28"/>
          <w:szCs w:val="28"/>
        </w:rPr>
        <w:t>»</w:t>
      </w:r>
      <w:r w:rsidR="00772436" w:rsidRPr="00CE2146">
        <w:rPr>
          <w:color w:val="000000"/>
          <w:sz w:val="28"/>
          <w:szCs w:val="28"/>
        </w:rPr>
        <w:t xml:space="preserve"> </w:t>
      </w:r>
      <w:r w:rsidR="00371ABA">
        <w:rPr>
          <w:color w:val="000000"/>
          <w:sz w:val="28"/>
          <w:szCs w:val="28"/>
        </w:rPr>
        <w:t xml:space="preserve">                  </w:t>
      </w:r>
      <w:r w:rsidR="00772436" w:rsidRPr="00CE2146">
        <w:rPr>
          <w:color w:val="000000"/>
          <w:sz w:val="28"/>
          <w:szCs w:val="28"/>
        </w:rPr>
        <w:t>м. Славута Хмельницької області (перша  черга)</w:t>
      </w:r>
      <w:bookmarkEnd w:id="22"/>
      <w:r w:rsidR="00772436" w:rsidRPr="00CE2146">
        <w:rPr>
          <w:color w:val="000000"/>
          <w:sz w:val="28"/>
          <w:szCs w:val="28"/>
        </w:rPr>
        <w:t>;</w:t>
      </w:r>
    </w:p>
    <w:p w14:paraId="0AD58674" w14:textId="275EE1C9" w:rsidR="00772436" w:rsidRPr="00CE2146" w:rsidRDefault="00702C6D" w:rsidP="00702C6D">
      <w:pPr>
        <w:jc w:val="both"/>
        <w:rPr>
          <w:sz w:val="28"/>
          <w:szCs w:val="28"/>
        </w:rPr>
      </w:pPr>
      <w:r>
        <w:rPr>
          <w:sz w:val="28"/>
          <w:szCs w:val="28"/>
        </w:rPr>
        <w:t xml:space="preserve">        </w:t>
      </w:r>
      <w:r w:rsidR="00772436" w:rsidRPr="00CE2146">
        <w:rPr>
          <w:sz w:val="28"/>
          <w:szCs w:val="28"/>
        </w:rPr>
        <w:t>Проводилась робота щодо проведення контрольного геодезичного знімання зі складанням плану об’єкта, а саме:</w:t>
      </w:r>
    </w:p>
    <w:p w14:paraId="3C93C963" w14:textId="7B1F1767"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 xml:space="preserve">Реконструкція каналізаційних мереж </w:t>
      </w:r>
      <w:r w:rsidR="00146F86">
        <w:rPr>
          <w:bCs/>
          <w:color w:val="000000"/>
          <w:sz w:val="28"/>
          <w:szCs w:val="28"/>
          <w:lang w:eastAsia="uk-UA"/>
        </w:rPr>
        <w:t>по мікрорайону «</w:t>
      </w:r>
      <w:proofErr w:type="spellStart"/>
      <w:r w:rsidR="00146F86">
        <w:rPr>
          <w:bCs/>
          <w:color w:val="000000"/>
          <w:sz w:val="28"/>
          <w:szCs w:val="28"/>
          <w:lang w:eastAsia="uk-UA"/>
        </w:rPr>
        <w:t>Мокроволя</w:t>
      </w:r>
      <w:proofErr w:type="spellEnd"/>
      <w:r w:rsidR="00146F86">
        <w:rPr>
          <w:bCs/>
          <w:color w:val="000000"/>
          <w:sz w:val="28"/>
          <w:szCs w:val="28"/>
          <w:lang w:eastAsia="uk-UA"/>
        </w:rPr>
        <w:t>»</w:t>
      </w:r>
      <w:r w:rsidR="00772436">
        <w:rPr>
          <w:bCs/>
          <w:color w:val="000000"/>
          <w:sz w:val="28"/>
          <w:szCs w:val="28"/>
          <w:lang w:eastAsia="uk-UA"/>
        </w:rPr>
        <w:t xml:space="preserve"> </w:t>
      </w:r>
      <w:r w:rsidR="00371ABA">
        <w:rPr>
          <w:bCs/>
          <w:color w:val="000000"/>
          <w:sz w:val="28"/>
          <w:szCs w:val="28"/>
          <w:lang w:eastAsia="uk-UA"/>
        </w:rPr>
        <w:t xml:space="preserve">                    </w:t>
      </w:r>
      <w:r w:rsidR="00772436">
        <w:rPr>
          <w:bCs/>
          <w:color w:val="000000"/>
          <w:sz w:val="28"/>
          <w:szCs w:val="28"/>
          <w:lang w:eastAsia="uk-UA"/>
        </w:rPr>
        <w:t>м. Славута Хмельницької області (перша  черга);</w:t>
      </w:r>
    </w:p>
    <w:p w14:paraId="0CA1AC1E" w14:textId="720D1983"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Будівництво каналізаційних </w:t>
      </w:r>
      <w:r w:rsidR="00BE024C">
        <w:rPr>
          <w:color w:val="000000"/>
          <w:sz w:val="28"/>
          <w:szCs w:val="28"/>
        </w:rPr>
        <w:t>мереж до індустріального парку «Славута»</w:t>
      </w:r>
      <w:r w:rsidR="00772436">
        <w:rPr>
          <w:color w:val="000000"/>
          <w:sz w:val="28"/>
          <w:szCs w:val="28"/>
        </w:rPr>
        <w:t xml:space="preserve"> в м. Славута Хмельницької області.</w:t>
      </w:r>
    </w:p>
    <w:p w14:paraId="17119D4D" w14:textId="67B80427" w:rsidR="00772436" w:rsidRDefault="00702C6D" w:rsidP="00702C6D">
      <w:pPr>
        <w:jc w:val="both"/>
        <w:rPr>
          <w:bCs/>
          <w:color w:val="000000"/>
          <w:sz w:val="28"/>
          <w:szCs w:val="28"/>
          <w:lang w:eastAsia="uk-UA"/>
        </w:rPr>
      </w:pPr>
      <w:r>
        <w:rPr>
          <w:color w:val="000000"/>
          <w:sz w:val="28"/>
          <w:szCs w:val="28"/>
          <w:lang w:eastAsia="uk-UA"/>
        </w:rPr>
        <w:t xml:space="preserve">        </w:t>
      </w:r>
      <w:r w:rsidR="00772436" w:rsidRPr="00B37D86">
        <w:rPr>
          <w:color w:val="000000"/>
          <w:sz w:val="28"/>
          <w:szCs w:val="28"/>
          <w:lang w:eastAsia="uk-UA"/>
        </w:rPr>
        <w:t xml:space="preserve">Проводилась робота щодо підготовки </w:t>
      </w:r>
      <w:proofErr w:type="spellStart"/>
      <w:r w:rsidR="00772436" w:rsidRPr="00B37D86">
        <w:rPr>
          <w:color w:val="000000"/>
          <w:sz w:val="28"/>
          <w:szCs w:val="28"/>
          <w:lang w:eastAsia="uk-UA"/>
        </w:rPr>
        <w:t>проектів</w:t>
      </w:r>
      <w:proofErr w:type="spellEnd"/>
      <w:r w:rsidR="00772436" w:rsidRPr="00B37D86">
        <w:rPr>
          <w:color w:val="000000"/>
          <w:sz w:val="28"/>
          <w:szCs w:val="28"/>
          <w:lang w:eastAsia="uk-UA"/>
        </w:rPr>
        <w:t xml:space="preserve"> рішень</w:t>
      </w:r>
      <w:r w:rsidR="00772436" w:rsidRPr="00B37D86">
        <w:rPr>
          <w:bCs/>
          <w:color w:val="000000"/>
          <w:sz w:val="28"/>
          <w:szCs w:val="28"/>
          <w:lang w:eastAsia="uk-UA"/>
        </w:rPr>
        <w:t xml:space="preserve"> на засідання вик</w:t>
      </w:r>
      <w:r w:rsidR="00772436">
        <w:rPr>
          <w:bCs/>
          <w:color w:val="000000"/>
          <w:sz w:val="28"/>
          <w:szCs w:val="28"/>
          <w:lang w:eastAsia="uk-UA"/>
        </w:rPr>
        <w:t xml:space="preserve">онавчого комітету про укладання угод до Договорів та затвердження </w:t>
      </w:r>
      <w:proofErr w:type="spellStart"/>
      <w:r w:rsidR="00772436">
        <w:rPr>
          <w:bCs/>
          <w:color w:val="000000"/>
          <w:sz w:val="28"/>
          <w:szCs w:val="28"/>
          <w:lang w:eastAsia="uk-UA"/>
        </w:rPr>
        <w:t>проектної</w:t>
      </w:r>
      <w:proofErr w:type="spellEnd"/>
      <w:r w:rsidR="00772436">
        <w:rPr>
          <w:bCs/>
          <w:color w:val="000000"/>
          <w:sz w:val="28"/>
          <w:szCs w:val="28"/>
          <w:lang w:eastAsia="uk-UA"/>
        </w:rPr>
        <w:t xml:space="preserve"> документації.</w:t>
      </w:r>
    </w:p>
    <w:p w14:paraId="19CC5C1B" w14:textId="34E92C22"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 xml:space="preserve">Усі працівники управління приймали участь в комісіях по обстеженню об’єктів пошкоджених внаслідок збройної агресії Російської Федерації розташованих на території </w:t>
      </w:r>
      <w:proofErr w:type="spellStart"/>
      <w:r w:rsidR="00772436">
        <w:rPr>
          <w:bCs/>
          <w:color w:val="000000"/>
          <w:sz w:val="28"/>
          <w:szCs w:val="28"/>
          <w:lang w:eastAsia="uk-UA"/>
        </w:rPr>
        <w:t>Славутської</w:t>
      </w:r>
      <w:proofErr w:type="spellEnd"/>
      <w:r w:rsidR="00772436">
        <w:rPr>
          <w:bCs/>
          <w:color w:val="000000"/>
          <w:sz w:val="28"/>
          <w:szCs w:val="28"/>
          <w:lang w:eastAsia="uk-UA"/>
        </w:rPr>
        <w:t xml:space="preserve"> міської територіальної громади.</w:t>
      </w:r>
    </w:p>
    <w:p w14:paraId="4FF63613" w14:textId="4D129EB2" w:rsidR="00772436" w:rsidRDefault="00702C6D" w:rsidP="00702C6D">
      <w:pPr>
        <w:jc w:val="both"/>
        <w:rPr>
          <w:sz w:val="28"/>
          <w:szCs w:val="28"/>
        </w:rPr>
      </w:pPr>
      <w:r>
        <w:rPr>
          <w:sz w:val="28"/>
          <w:szCs w:val="28"/>
        </w:rPr>
        <w:t xml:space="preserve">        </w:t>
      </w:r>
      <w:r w:rsidR="00772436" w:rsidRPr="00005C85">
        <w:rPr>
          <w:sz w:val="28"/>
          <w:szCs w:val="28"/>
        </w:rPr>
        <w:t xml:space="preserve">Управлінням проводилася робота з подання </w:t>
      </w:r>
      <w:proofErr w:type="spellStart"/>
      <w:r w:rsidR="00772436" w:rsidRPr="00005C85">
        <w:rPr>
          <w:sz w:val="28"/>
          <w:szCs w:val="28"/>
        </w:rPr>
        <w:t>проектних</w:t>
      </w:r>
      <w:proofErr w:type="spellEnd"/>
      <w:r w:rsidR="00772436" w:rsidRPr="00005C85">
        <w:rPr>
          <w:sz w:val="28"/>
          <w:szCs w:val="28"/>
        </w:rPr>
        <w:t xml:space="preserve"> пропозицій з метою залучення додаткових коштів субвенції з різних джерел фінансування.</w:t>
      </w:r>
    </w:p>
    <w:p w14:paraId="1C23FE73" w14:textId="0B66EE76" w:rsidR="00772436" w:rsidRDefault="00702C6D" w:rsidP="00702C6D">
      <w:pPr>
        <w:jc w:val="both"/>
        <w:rPr>
          <w:sz w:val="28"/>
          <w:szCs w:val="28"/>
        </w:rPr>
      </w:pPr>
      <w:r>
        <w:rPr>
          <w:bCs/>
          <w:sz w:val="28"/>
          <w:szCs w:val="28"/>
        </w:rPr>
        <w:t xml:space="preserve">       </w:t>
      </w:r>
      <w:r w:rsidR="00772436" w:rsidRPr="00B37D86">
        <w:rPr>
          <w:bCs/>
          <w:sz w:val="28"/>
          <w:szCs w:val="28"/>
        </w:rPr>
        <w:t>Управлінням здійснювалася робота</w:t>
      </w:r>
      <w:r w:rsidR="00772436" w:rsidRPr="00B37D86">
        <w:rPr>
          <w:sz w:val="28"/>
          <w:szCs w:val="28"/>
        </w:rPr>
        <w:t xml:space="preserve"> щодо підготовки та безпосередньо укла</w:t>
      </w:r>
      <w:r w:rsidR="00772436">
        <w:rPr>
          <w:sz w:val="28"/>
          <w:szCs w:val="28"/>
        </w:rPr>
        <w:t>дання Договорів та додаткових угод до них в галузі будівництва.</w:t>
      </w:r>
    </w:p>
    <w:p w14:paraId="13D1296F" w14:textId="601D1D3B" w:rsidR="00772436" w:rsidRPr="00010B37" w:rsidRDefault="00702C6D" w:rsidP="00702C6D">
      <w:pPr>
        <w:jc w:val="both"/>
        <w:rPr>
          <w:sz w:val="28"/>
          <w:szCs w:val="28"/>
        </w:rPr>
      </w:pPr>
      <w:r>
        <w:rPr>
          <w:bCs/>
          <w:color w:val="000000"/>
          <w:sz w:val="28"/>
          <w:szCs w:val="28"/>
          <w:lang w:eastAsia="uk-UA"/>
        </w:rPr>
        <w:t xml:space="preserve">        </w:t>
      </w:r>
      <w:r w:rsidR="00772436" w:rsidRPr="00010B37">
        <w:rPr>
          <w:bCs/>
          <w:color w:val="000000"/>
          <w:sz w:val="28"/>
          <w:szCs w:val="28"/>
          <w:lang w:eastAsia="uk-UA"/>
        </w:rPr>
        <w:t>Отримано документи декларативного характеру про завершення будівельних</w:t>
      </w:r>
      <w:r w:rsidR="00772436" w:rsidRPr="00010B37">
        <w:rPr>
          <w:bCs/>
          <w:sz w:val="28"/>
          <w:szCs w:val="28"/>
        </w:rPr>
        <w:t xml:space="preserve"> робіт на об’єкти будівництва по робочих </w:t>
      </w:r>
      <w:proofErr w:type="spellStart"/>
      <w:r w:rsidR="00772436" w:rsidRPr="00010B37">
        <w:rPr>
          <w:bCs/>
          <w:sz w:val="28"/>
          <w:szCs w:val="28"/>
        </w:rPr>
        <w:t>проектах</w:t>
      </w:r>
      <w:proofErr w:type="spellEnd"/>
      <w:r w:rsidR="00772436" w:rsidRPr="00010B37">
        <w:rPr>
          <w:bCs/>
          <w:sz w:val="28"/>
          <w:szCs w:val="28"/>
        </w:rPr>
        <w:t>,</w:t>
      </w:r>
      <w:r w:rsidR="00772436" w:rsidRPr="00010B37">
        <w:rPr>
          <w:sz w:val="28"/>
          <w:szCs w:val="28"/>
        </w:rPr>
        <w:t xml:space="preserve"> а саме:</w:t>
      </w:r>
    </w:p>
    <w:p w14:paraId="5A2F461D" w14:textId="06218B3E" w:rsidR="00772436" w:rsidRPr="00482FFD" w:rsidRDefault="00702C6D" w:rsidP="00702C6D">
      <w:pPr>
        <w:jc w:val="both"/>
        <w:rPr>
          <w:sz w:val="28"/>
          <w:szCs w:val="28"/>
        </w:rPr>
      </w:pPr>
      <w:r>
        <w:rPr>
          <w:color w:val="000000"/>
          <w:sz w:val="28"/>
          <w:szCs w:val="28"/>
        </w:rPr>
        <w:t xml:space="preserve">          </w:t>
      </w:r>
      <w:r w:rsidR="00772436">
        <w:rPr>
          <w:color w:val="000000"/>
          <w:sz w:val="28"/>
          <w:szCs w:val="28"/>
        </w:rPr>
        <w:t>Реконструкція канал</w:t>
      </w:r>
      <w:r w:rsidR="00010B37">
        <w:rPr>
          <w:color w:val="000000"/>
          <w:sz w:val="28"/>
          <w:szCs w:val="28"/>
        </w:rPr>
        <w:t>ізаційних мереж по мікрорайону «</w:t>
      </w:r>
      <w:proofErr w:type="spellStart"/>
      <w:r w:rsidR="00772436">
        <w:rPr>
          <w:color w:val="000000"/>
          <w:sz w:val="28"/>
          <w:szCs w:val="28"/>
        </w:rPr>
        <w:t>М</w:t>
      </w:r>
      <w:r w:rsidR="00010B37">
        <w:rPr>
          <w:color w:val="000000"/>
          <w:sz w:val="28"/>
          <w:szCs w:val="28"/>
        </w:rPr>
        <w:t>окроволя</w:t>
      </w:r>
      <w:proofErr w:type="spellEnd"/>
      <w:r w:rsidR="00010B37">
        <w:rPr>
          <w:color w:val="000000"/>
          <w:sz w:val="28"/>
          <w:szCs w:val="28"/>
        </w:rPr>
        <w:t>»</w:t>
      </w:r>
      <w:r w:rsidR="00772436">
        <w:rPr>
          <w:color w:val="000000"/>
          <w:sz w:val="28"/>
          <w:szCs w:val="28"/>
        </w:rPr>
        <w:t xml:space="preserve"> </w:t>
      </w:r>
      <w:r w:rsidR="00630236">
        <w:rPr>
          <w:color w:val="000000"/>
          <w:sz w:val="28"/>
          <w:szCs w:val="28"/>
        </w:rPr>
        <w:t xml:space="preserve">                        </w:t>
      </w:r>
      <w:r w:rsidR="00772436">
        <w:rPr>
          <w:color w:val="000000"/>
          <w:sz w:val="28"/>
          <w:szCs w:val="28"/>
        </w:rPr>
        <w:t>м. Славута Хмельницької області (перша  черга).</w:t>
      </w:r>
    </w:p>
    <w:p w14:paraId="6ECE8652" w14:textId="50CBE410" w:rsidR="00772436" w:rsidRDefault="00702C6D" w:rsidP="00702C6D">
      <w:pPr>
        <w:jc w:val="both"/>
        <w:rPr>
          <w:b/>
          <w:sz w:val="28"/>
          <w:szCs w:val="28"/>
        </w:rPr>
      </w:pPr>
      <w:r>
        <w:rPr>
          <w:sz w:val="28"/>
          <w:szCs w:val="28"/>
        </w:rPr>
        <w:lastRenderedPageBreak/>
        <w:t xml:space="preserve">        </w:t>
      </w:r>
      <w:r w:rsidR="00772436" w:rsidRPr="00010B37">
        <w:rPr>
          <w:sz w:val="28"/>
          <w:szCs w:val="28"/>
        </w:rPr>
        <w:t>Проводилась робота по наповненню Єдиної цифрової інтегрованої</w:t>
      </w:r>
      <w:r w:rsidR="00772436" w:rsidRPr="006F0579">
        <w:rPr>
          <w:sz w:val="28"/>
          <w:szCs w:val="28"/>
        </w:rPr>
        <w:t xml:space="preserve"> інформаційно</w:t>
      </w:r>
      <w:r w:rsidR="00772436">
        <w:rPr>
          <w:sz w:val="28"/>
          <w:szCs w:val="28"/>
        </w:rPr>
        <w:t>-</w:t>
      </w:r>
      <w:r w:rsidR="00772436" w:rsidRPr="006F0579">
        <w:rPr>
          <w:sz w:val="28"/>
          <w:szCs w:val="28"/>
        </w:rPr>
        <w:t>аналітичної системи управління процесом відбудови об’єктів нерухомого майна, будівництва та інфраструктури (далі - системи</w:t>
      </w:r>
      <w:r w:rsidR="00772436">
        <w:rPr>
          <w:sz w:val="28"/>
          <w:szCs w:val="28"/>
        </w:rPr>
        <w:t xml:space="preserve"> </w:t>
      </w:r>
      <w:r w:rsidR="00772436" w:rsidRPr="001A22C2">
        <w:rPr>
          <w:bCs/>
          <w:sz w:val="28"/>
          <w:szCs w:val="28"/>
        </w:rPr>
        <w:t>DREAM</w:t>
      </w:r>
      <w:r w:rsidR="00772436" w:rsidRPr="006F0579">
        <w:rPr>
          <w:sz w:val="28"/>
          <w:szCs w:val="28"/>
        </w:rPr>
        <w:t xml:space="preserve">) </w:t>
      </w:r>
      <w:r w:rsidR="00772436" w:rsidRPr="00DD1719">
        <w:rPr>
          <w:sz w:val="28"/>
          <w:szCs w:val="28"/>
        </w:rPr>
        <w:t xml:space="preserve">інвестиційними </w:t>
      </w:r>
      <w:proofErr w:type="spellStart"/>
      <w:r w:rsidR="00772436" w:rsidRPr="00DD1719">
        <w:rPr>
          <w:sz w:val="28"/>
          <w:szCs w:val="28"/>
        </w:rPr>
        <w:t>проектами</w:t>
      </w:r>
      <w:proofErr w:type="spellEnd"/>
      <w:r w:rsidR="00772436">
        <w:rPr>
          <w:sz w:val="28"/>
          <w:szCs w:val="28"/>
        </w:rPr>
        <w:t xml:space="preserve">, які заплановані до реалізації на території </w:t>
      </w:r>
      <w:proofErr w:type="spellStart"/>
      <w:r w:rsidR="00772436">
        <w:rPr>
          <w:sz w:val="28"/>
          <w:szCs w:val="28"/>
        </w:rPr>
        <w:t>Славутської</w:t>
      </w:r>
      <w:proofErr w:type="spellEnd"/>
      <w:r w:rsidR="00772436">
        <w:rPr>
          <w:sz w:val="28"/>
          <w:szCs w:val="28"/>
        </w:rPr>
        <w:t xml:space="preserve"> міської територіальної громади.</w:t>
      </w:r>
    </w:p>
    <w:p w14:paraId="228AD3DB" w14:textId="159A2D5A" w:rsidR="00772436" w:rsidRDefault="00702C6D" w:rsidP="00702C6D">
      <w:pPr>
        <w:jc w:val="both"/>
        <w:rPr>
          <w:sz w:val="28"/>
          <w:szCs w:val="28"/>
        </w:rPr>
      </w:pPr>
      <w:r>
        <w:rPr>
          <w:bCs/>
          <w:sz w:val="28"/>
          <w:szCs w:val="28"/>
        </w:rPr>
        <w:t xml:space="preserve">         </w:t>
      </w:r>
      <w:r w:rsidR="00772436" w:rsidRPr="00010B37">
        <w:rPr>
          <w:bCs/>
          <w:sz w:val="28"/>
          <w:szCs w:val="28"/>
        </w:rPr>
        <w:t>Працівниками управління надавались методичні рекомендації</w:t>
      </w:r>
      <w:r w:rsidR="00772436" w:rsidRPr="00010B37">
        <w:rPr>
          <w:sz w:val="28"/>
          <w:szCs w:val="28"/>
        </w:rPr>
        <w:t xml:space="preserve"> різним</w:t>
      </w:r>
      <w:r w:rsidR="00772436">
        <w:rPr>
          <w:sz w:val="28"/>
          <w:szCs w:val="28"/>
        </w:rPr>
        <w:t xml:space="preserve"> підрозділам виконавчого комітету </w:t>
      </w:r>
      <w:proofErr w:type="spellStart"/>
      <w:r w:rsidR="00772436">
        <w:rPr>
          <w:sz w:val="28"/>
          <w:szCs w:val="28"/>
        </w:rPr>
        <w:t>Славутської</w:t>
      </w:r>
      <w:proofErr w:type="spellEnd"/>
      <w:r w:rsidR="00772436">
        <w:rPr>
          <w:sz w:val="28"/>
          <w:szCs w:val="28"/>
        </w:rPr>
        <w:t xml:space="preserve"> міської ради з питань отримання декларативних документів на початок та введення в експлуатацію об’єктів будівництва, та з різних технічних питань в галузі будівництва. </w:t>
      </w:r>
    </w:p>
    <w:p w14:paraId="42EE4788" w14:textId="407C8387" w:rsidR="00772436" w:rsidRDefault="00702C6D" w:rsidP="00702C6D">
      <w:pPr>
        <w:jc w:val="both"/>
        <w:rPr>
          <w:bCs/>
          <w:color w:val="000000"/>
          <w:sz w:val="28"/>
          <w:szCs w:val="28"/>
          <w:lang w:eastAsia="uk-UA"/>
        </w:rPr>
      </w:pPr>
      <w:r>
        <w:rPr>
          <w:sz w:val="28"/>
          <w:szCs w:val="28"/>
        </w:rPr>
        <w:t xml:space="preserve">         </w:t>
      </w:r>
      <w:r w:rsidR="00772436">
        <w:rPr>
          <w:sz w:val="28"/>
          <w:szCs w:val="28"/>
        </w:rPr>
        <w:t xml:space="preserve">Надавалась </w:t>
      </w:r>
      <w:r w:rsidR="00772436" w:rsidRPr="00990CC8">
        <w:rPr>
          <w:sz w:val="28"/>
          <w:szCs w:val="28"/>
        </w:rPr>
        <w:t>кваліфікована допомога для комунальних підприємств, установ чи організацій, в проведені перевірки проєктної документації на відповідність нормативним актам, технічним вимогам, державним будівельним нормам до моменту її затвердження та актів приймання виконаних робіт фактично виконаним об’ємам</w:t>
      </w:r>
      <w:r w:rsidR="00772436">
        <w:rPr>
          <w:sz w:val="28"/>
          <w:szCs w:val="28"/>
        </w:rPr>
        <w:t>, а саме:</w:t>
      </w:r>
      <w:r w:rsidR="00772436" w:rsidRPr="00F307B9">
        <w:rPr>
          <w:bCs/>
          <w:color w:val="000000"/>
          <w:sz w:val="28"/>
          <w:szCs w:val="28"/>
          <w:lang w:eastAsia="uk-UA"/>
        </w:rPr>
        <w:t xml:space="preserve"> </w:t>
      </w:r>
    </w:p>
    <w:p w14:paraId="4A3B177A" w14:textId="297F9BF7" w:rsidR="00772436" w:rsidRDefault="00702C6D" w:rsidP="00702C6D">
      <w:pPr>
        <w:jc w:val="both"/>
        <w:rPr>
          <w:bCs/>
          <w:color w:val="000000"/>
          <w:sz w:val="28"/>
          <w:szCs w:val="28"/>
          <w:lang w:eastAsia="uk-UA"/>
        </w:rPr>
      </w:pPr>
      <w:r>
        <w:rPr>
          <w:bCs/>
          <w:color w:val="000000"/>
          <w:sz w:val="28"/>
          <w:szCs w:val="28"/>
          <w:lang w:eastAsia="uk-UA"/>
        </w:rPr>
        <w:t xml:space="preserve">         </w:t>
      </w:r>
      <w:r w:rsidR="00772436">
        <w:rPr>
          <w:bCs/>
          <w:color w:val="000000"/>
          <w:sz w:val="28"/>
          <w:szCs w:val="28"/>
          <w:lang w:eastAsia="uk-UA"/>
        </w:rPr>
        <w:t>К</w:t>
      </w:r>
      <w:r w:rsidR="00772436" w:rsidRPr="003C6C05">
        <w:rPr>
          <w:bCs/>
          <w:color w:val="000000"/>
          <w:sz w:val="28"/>
          <w:szCs w:val="28"/>
          <w:lang w:eastAsia="uk-UA"/>
        </w:rPr>
        <w:t xml:space="preserve">апітальний ремонт даху </w:t>
      </w:r>
      <w:proofErr w:type="spellStart"/>
      <w:r w:rsidR="00772436" w:rsidRPr="003C6C05">
        <w:rPr>
          <w:bCs/>
          <w:color w:val="000000"/>
          <w:sz w:val="28"/>
          <w:szCs w:val="28"/>
          <w:lang w:eastAsia="uk-UA"/>
        </w:rPr>
        <w:t>Славутської</w:t>
      </w:r>
      <w:proofErr w:type="spellEnd"/>
      <w:r w:rsidR="00772436" w:rsidRPr="003C6C05">
        <w:rPr>
          <w:bCs/>
          <w:color w:val="000000"/>
          <w:sz w:val="28"/>
          <w:szCs w:val="28"/>
          <w:lang w:eastAsia="uk-UA"/>
        </w:rPr>
        <w:t xml:space="preserve"> гімназії №4 в м. Славута Хмельницької області ( улаштування накриття даху будівлі  із </w:t>
      </w:r>
      <w:proofErr w:type="spellStart"/>
      <w:r w:rsidR="00772436" w:rsidRPr="003C6C05">
        <w:rPr>
          <w:bCs/>
          <w:color w:val="000000"/>
          <w:sz w:val="28"/>
          <w:szCs w:val="28"/>
          <w:lang w:eastAsia="uk-UA"/>
        </w:rPr>
        <w:t>профнастилу</w:t>
      </w:r>
      <w:proofErr w:type="spellEnd"/>
      <w:r w:rsidR="00772436">
        <w:rPr>
          <w:bCs/>
          <w:color w:val="000000"/>
          <w:sz w:val="28"/>
          <w:szCs w:val="28"/>
          <w:lang w:eastAsia="uk-UA"/>
        </w:rPr>
        <w:t>).</w:t>
      </w:r>
    </w:p>
    <w:p w14:paraId="580092D0" w14:textId="1F8F2A79"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Капітальний ремонт найпро</w:t>
      </w:r>
      <w:r w:rsidR="00860518">
        <w:rPr>
          <w:color w:val="000000"/>
          <w:sz w:val="28"/>
          <w:szCs w:val="28"/>
        </w:rPr>
        <w:t>стішого укриття дошкільного №6 «Золота рибка»</w:t>
      </w:r>
      <w:r w:rsidR="00772436">
        <w:rPr>
          <w:color w:val="000000"/>
          <w:sz w:val="28"/>
          <w:szCs w:val="28"/>
        </w:rPr>
        <w:t xml:space="preserve"> по вул. Миру, буд. 6 в м. Славута Хмельницької області;</w:t>
      </w:r>
    </w:p>
    <w:p w14:paraId="290D1A31" w14:textId="3735FAC9"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Реконструкція котельні </w:t>
      </w:r>
      <w:proofErr w:type="spellStart"/>
      <w:r w:rsidR="00772436">
        <w:rPr>
          <w:color w:val="000000"/>
          <w:sz w:val="28"/>
          <w:szCs w:val="28"/>
        </w:rPr>
        <w:t>Славутська</w:t>
      </w:r>
      <w:proofErr w:type="spellEnd"/>
      <w:r w:rsidR="00772436">
        <w:rPr>
          <w:color w:val="000000"/>
          <w:sz w:val="28"/>
          <w:szCs w:val="28"/>
        </w:rPr>
        <w:t xml:space="preserve"> гімназія №6;</w:t>
      </w:r>
    </w:p>
    <w:p w14:paraId="76B2A177" w14:textId="24F81466"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 xml:space="preserve">Поточний ремонт коридору ІІ поверху </w:t>
      </w:r>
      <w:proofErr w:type="spellStart"/>
      <w:r w:rsidR="00772436">
        <w:rPr>
          <w:color w:val="000000"/>
          <w:sz w:val="28"/>
          <w:szCs w:val="28"/>
        </w:rPr>
        <w:t>Славутська</w:t>
      </w:r>
      <w:proofErr w:type="spellEnd"/>
      <w:r w:rsidR="00772436">
        <w:rPr>
          <w:color w:val="000000"/>
          <w:sz w:val="28"/>
          <w:szCs w:val="28"/>
        </w:rPr>
        <w:t xml:space="preserve"> гімназія №5;</w:t>
      </w:r>
    </w:p>
    <w:p w14:paraId="3DE94000" w14:textId="525D3255" w:rsidR="00772436" w:rsidRDefault="00702C6D" w:rsidP="00702C6D">
      <w:pPr>
        <w:jc w:val="both"/>
        <w:rPr>
          <w:color w:val="000000"/>
          <w:sz w:val="28"/>
          <w:szCs w:val="28"/>
        </w:rPr>
      </w:pPr>
      <w:r>
        <w:rPr>
          <w:color w:val="000000"/>
          <w:sz w:val="28"/>
          <w:szCs w:val="28"/>
        </w:rPr>
        <w:t xml:space="preserve">         </w:t>
      </w:r>
      <w:r w:rsidR="00772436" w:rsidRPr="00F307B9">
        <w:rPr>
          <w:color w:val="000000"/>
          <w:sz w:val="28"/>
          <w:szCs w:val="28"/>
        </w:rPr>
        <w:t>Капітальний ремонт будівлі тиру по вул. Соборності,9, м. Славута Шепетівського району Хмельницької області</w:t>
      </w:r>
      <w:r w:rsidR="00772436">
        <w:rPr>
          <w:color w:val="000000"/>
          <w:sz w:val="28"/>
          <w:szCs w:val="28"/>
        </w:rPr>
        <w:t>;</w:t>
      </w:r>
    </w:p>
    <w:p w14:paraId="38491DE3" w14:textId="3E1A4C4B" w:rsidR="00772436" w:rsidRDefault="00702C6D" w:rsidP="00702C6D">
      <w:pPr>
        <w:jc w:val="both"/>
        <w:rPr>
          <w:color w:val="000000"/>
          <w:sz w:val="28"/>
          <w:szCs w:val="28"/>
        </w:rPr>
      </w:pPr>
      <w:r>
        <w:rPr>
          <w:color w:val="000000"/>
          <w:sz w:val="28"/>
          <w:szCs w:val="28"/>
        </w:rPr>
        <w:t xml:space="preserve">         </w:t>
      </w:r>
      <w:r w:rsidR="00772436">
        <w:rPr>
          <w:color w:val="000000"/>
          <w:sz w:val="28"/>
          <w:szCs w:val="28"/>
        </w:rPr>
        <w:t>Ремон</w:t>
      </w:r>
      <w:r>
        <w:rPr>
          <w:color w:val="000000"/>
          <w:sz w:val="28"/>
          <w:szCs w:val="28"/>
        </w:rPr>
        <w:t xml:space="preserve">т </w:t>
      </w:r>
      <w:r w:rsidR="00772436">
        <w:rPr>
          <w:color w:val="000000"/>
          <w:sz w:val="28"/>
          <w:szCs w:val="28"/>
        </w:rPr>
        <w:t xml:space="preserve"> підлоги в найпростішому укритті в приміщенні будівлі  </w:t>
      </w:r>
      <w:proofErr w:type="spellStart"/>
      <w:r w:rsidR="00772436">
        <w:rPr>
          <w:color w:val="000000"/>
          <w:sz w:val="28"/>
          <w:szCs w:val="28"/>
        </w:rPr>
        <w:t>Славутської</w:t>
      </w:r>
      <w:proofErr w:type="spellEnd"/>
      <w:r w:rsidR="00772436">
        <w:rPr>
          <w:color w:val="000000"/>
          <w:sz w:val="28"/>
          <w:szCs w:val="28"/>
        </w:rPr>
        <w:t xml:space="preserve"> гімназії «Успіх»;</w:t>
      </w:r>
    </w:p>
    <w:p w14:paraId="680C57CB" w14:textId="636A833F" w:rsidR="00772436" w:rsidRDefault="00702C6D" w:rsidP="00702C6D">
      <w:pPr>
        <w:jc w:val="both"/>
        <w:rPr>
          <w:color w:val="000000"/>
          <w:sz w:val="28"/>
          <w:szCs w:val="28"/>
        </w:rPr>
      </w:pPr>
      <w:r>
        <w:rPr>
          <w:color w:val="000000"/>
          <w:sz w:val="28"/>
          <w:szCs w:val="28"/>
        </w:rPr>
        <w:t xml:space="preserve">         </w:t>
      </w:r>
      <w:r w:rsidR="00772436" w:rsidRPr="00F307B9">
        <w:rPr>
          <w:color w:val="000000"/>
          <w:sz w:val="28"/>
          <w:szCs w:val="28"/>
        </w:rPr>
        <w:t xml:space="preserve">Капітальний ремонт харчоблоку </w:t>
      </w:r>
      <w:proofErr w:type="spellStart"/>
      <w:r w:rsidR="00772436" w:rsidRPr="00F307B9">
        <w:rPr>
          <w:color w:val="000000"/>
          <w:sz w:val="28"/>
          <w:szCs w:val="28"/>
        </w:rPr>
        <w:t>Славутської</w:t>
      </w:r>
      <w:proofErr w:type="spellEnd"/>
      <w:r w:rsidR="00772436" w:rsidRPr="00F307B9">
        <w:rPr>
          <w:color w:val="000000"/>
          <w:sz w:val="28"/>
          <w:szCs w:val="28"/>
        </w:rPr>
        <w:t xml:space="preserve"> гімназії №1 </w:t>
      </w:r>
      <w:proofErr w:type="spellStart"/>
      <w:r w:rsidR="00772436" w:rsidRPr="00F307B9">
        <w:rPr>
          <w:color w:val="000000"/>
          <w:sz w:val="28"/>
          <w:szCs w:val="28"/>
        </w:rPr>
        <w:t>Славутської</w:t>
      </w:r>
      <w:proofErr w:type="spellEnd"/>
      <w:r w:rsidR="00772436" w:rsidRPr="00F307B9">
        <w:rPr>
          <w:color w:val="000000"/>
          <w:sz w:val="28"/>
          <w:szCs w:val="28"/>
        </w:rPr>
        <w:t xml:space="preserve"> міської ради по вул. Покровській, 12 м. Славута Шепетівського району Хмельницької області</w:t>
      </w:r>
      <w:r w:rsidR="00772436">
        <w:rPr>
          <w:color w:val="000000"/>
          <w:sz w:val="28"/>
          <w:szCs w:val="28"/>
        </w:rPr>
        <w:t>.</w:t>
      </w:r>
    </w:p>
    <w:p w14:paraId="3C90E7C7" w14:textId="77777777" w:rsidR="00772436" w:rsidRPr="00F307B9" w:rsidRDefault="00772436" w:rsidP="00772436">
      <w:pPr>
        <w:ind w:firstLine="851"/>
        <w:jc w:val="both"/>
        <w:rPr>
          <w:color w:val="000000"/>
          <w:sz w:val="28"/>
          <w:szCs w:val="28"/>
        </w:rPr>
      </w:pPr>
    </w:p>
    <w:p w14:paraId="1E189FC0" w14:textId="05EA1DFB" w:rsidR="00772436" w:rsidRPr="00657AF2" w:rsidRDefault="00702C6D" w:rsidP="00702C6D">
      <w:pPr>
        <w:jc w:val="both"/>
        <w:rPr>
          <w:bCs/>
          <w:sz w:val="28"/>
          <w:szCs w:val="28"/>
        </w:rPr>
      </w:pPr>
      <w:r>
        <w:rPr>
          <w:bCs/>
          <w:sz w:val="28"/>
          <w:szCs w:val="28"/>
        </w:rPr>
        <w:t xml:space="preserve">         </w:t>
      </w:r>
      <w:r w:rsidR="00772436" w:rsidRPr="00657AF2">
        <w:rPr>
          <w:bCs/>
          <w:sz w:val="28"/>
          <w:szCs w:val="28"/>
        </w:rPr>
        <w:t>Працівниками управління проводилась робота  по підготовці та складанню попередньої кошторисної вартості об’єктів будівництва для можливості виконання ремонтних робіт, а саме:</w:t>
      </w:r>
    </w:p>
    <w:p w14:paraId="31B55627" w14:textId="3D340245"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окремих приміщень другого поверху будівлі за </w:t>
      </w:r>
      <w:proofErr w:type="spellStart"/>
      <w:r w:rsidR="00772436" w:rsidRPr="00702C6D">
        <w:rPr>
          <w:sz w:val="28"/>
          <w:szCs w:val="28"/>
        </w:rPr>
        <w:t>адресою</w:t>
      </w:r>
      <w:proofErr w:type="spellEnd"/>
      <w:r w:rsidR="00772436" w:rsidRPr="00702C6D">
        <w:rPr>
          <w:sz w:val="28"/>
          <w:szCs w:val="28"/>
        </w:rPr>
        <w:t xml:space="preserve"> вул. Миру, 102 міста Славута Шепетівського району Хмельницької області;</w:t>
      </w:r>
    </w:p>
    <w:p w14:paraId="14B6E200" w14:textId="3F9255FB"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Заміна віконних блоків окремих приміщеннях другого поверху будівлі за </w:t>
      </w:r>
      <w:proofErr w:type="spellStart"/>
      <w:r w:rsidR="00772436" w:rsidRPr="00702C6D">
        <w:rPr>
          <w:sz w:val="28"/>
          <w:szCs w:val="28"/>
        </w:rPr>
        <w:t>адресою</w:t>
      </w:r>
      <w:proofErr w:type="spellEnd"/>
      <w:r w:rsidR="00772436" w:rsidRPr="00702C6D">
        <w:rPr>
          <w:sz w:val="28"/>
          <w:szCs w:val="28"/>
        </w:rPr>
        <w:t xml:space="preserve"> вул. Миру, 102 міста Славута Шепетівського району Хмельницької області;</w:t>
      </w:r>
    </w:p>
    <w:p w14:paraId="4708C695" w14:textId="09030DFF"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туалету для маломобільних груп та сходової клітки 1-го поверху по вул. Козацька 36 м. Славута Шепетівського району Хмельницької області;</w:t>
      </w:r>
    </w:p>
    <w:p w14:paraId="36B71EE4" w14:textId="070AE242"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протирадіаційного укриття №86054 по вул. Ярослава Мудрого, 32 в м. Славута, Шепетівського р-ну, Хмельницької обл.;</w:t>
      </w:r>
    </w:p>
    <w:p w14:paraId="2A28E5B9" w14:textId="25331332"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Поточний ремонт протирадіаційного укриття №86207 по вул. Ярослава Мудрого, 47 в м. Славута, Шепетівського р-ну, Хмельницької обл.;</w:t>
      </w:r>
    </w:p>
    <w:p w14:paraId="7E01BC53" w14:textId="55A23510"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протирадіаційного укриття №86049 по вул. Козацька, 48 </w:t>
      </w:r>
      <w:r w:rsidR="00772436" w:rsidRPr="00702C6D">
        <w:rPr>
          <w:sz w:val="28"/>
          <w:szCs w:val="28"/>
        </w:rPr>
        <w:lastRenderedPageBreak/>
        <w:t>в м. Славута, Шепетівського р-ну, Хмельницької обл.;</w:t>
      </w:r>
    </w:p>
    <w:p w14:paraId="23A2BF5B" w14:textId="36BCC366"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приміщення за </w:t>
      </w:r>
      <w:proofErr w:type="spellStart"/>
      <w:r w:rsidR="00772436" w:rsidRPr="00702C6D">
        <w:rPr>
          <w:sz w:val="28"/>
          <w:szCs w:val="28"/>
        </w:rPr>
        <w:t>адресою</w:t>
      </w:r>
      <w:proofErr w:type="spellEnd"/>
      <w:r w:rsidR="00772436" w:rsidRPr="00702C6D">
        <w:rPr>
          <w:sz w:val="28"/>
          <w:szCs w:val="28"/>
        </w:rPr>
        <w:t xml:space="preserve"> вул. Садова 17 міста Славута Шепетівського району Хмельницької області;</w:t>
      </w:r>
    </w:p>
    <w:p w14:paraId="3593BBA2" w14:textId="44292193"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Заміна дверних та віконних блоків за </w:t>
      </w:r>
      <w:proofErr w:type="spellStart"/>
      <w:r w:rsidR="00772436" w:rsidRPr="00702C6D">
        <w:rPr>
          <w:sz w:val="28"/>
          <w:szCs w:val="28"/>
        </w:rPr>
        <w:t>адресою</w:t>
      </w:r>
      <w:proofErr w:type="spellEnd"/>
      <w:r w:rsidR="00772436" w:rsidRPr="00702C6D">
        <w:rPr>
          <w:sz w:val="28"/>
          <w:szCs w:val="28"/>
        </w:rPr>
        <w:t xml:space="preserve"> вул. Садова 17 міста Славута Шепетівського району Хмельницької області;</w:t>
      </w:r>
    </w:p>
    <w:p w14:paraId="7F920AD1" w14:textId="527A9EF6"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підвального </w:t>
      </w:r>
      <w:r w:rsidR="00983137" w:rsidRPr="00702C6D">
        <w:rPr>
          <w:sz w:val="28"/>
          <w:szCs w:val="28"/>
        </w:rPr>
        <w:t xml:space="preserve">приміщення  </w:t>
      </w:r>
      <w:proofErr w:type="spellStart"/>
      <w:r w:rsidR="00983137" w:rsidRPr="00702C6D">
        <w:rPr>
          <w:sz w:val="28"/>
          <w:szCs w:val="28"/>
        </w:rPr>
        <w:t>Славутського</w:t>
      </w:r>
      <w:proofErr w:type="spellEnd"/>
      <w:r w:rsidR="00983137" w:rsidRPr="00702C6D">
        <w:rPr>
          <w:sz w:val="28"/>
          <w:szCs w:val="28"/>
        </w:rPr>
        <w:t xml:space="preserve"> ліцею «</w:t>
      </w:r>
      <w:r w:rsidR="00772436" w:rsidRPr="00702C6D">
        <w:rPr>
          <w:sz w:val="28"/>
          <w:szCs w:val="28"/>
        </w:rPr>
        <w:t>Ус</w:t>
      </w:r>
      <w:r w:rsidR="00983137" w:rsidRPr="00702C6D">
        <w:rPr>
          <w:sz w:val="28"/>
          <w:szCs w:val="28"/>
        </w:rPr>
        <w:t>піх»</w:t>
      </w:r>
      <w:r w:rsidR="00772436" w:rsidRPr="00702C6D">
        <w:rPr>
          <w:sz w:val="28"/>
          <w:szCs w:val="28"/>
        </w:rPr>
        <w:t xml:space="preserve"> по вул. Ярослава Мудрого, 59 в м. Славута, Шепетівського р-ну, Хмельницької обл.;</w:t>
      </w:r>
    </w:p>
    <w:p w14:paraId="20B5F362" w14:textId="4B4C6A6F"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Поточний ремонт приміщень першого поверху будівлі за </w:t>
      </w:r>
      <w:proofErr w:type="spellStart"/>
      <w:r w:rsidR="00772436" w:rsidRPr="00702C6D">
        <w:rPr>
          <w:sz w:val="28"/>
          <w:szCs w:val="28"/>
        </w:rPr>
        <w:t>адресою</w:t>
      </w:r>
      <w:proofErr w:type="spellEnd"/>
      <w:r w:rsidR="00772436" w:rsidRPr="00702C6D">
        <w:rPr>
          <w:sz w:val="28"/>
          <w:szCs w:val="28"/>
        </w:rPr>
        <w:t xml:space="preserve"> вул. Здоров</w:t>
      </w:r>
      <w:r>
        <w:rPr>
          <w:sz w:val="28"/>
          <w:szCs w:val="28"/>
        </w:rPr>
        <w:t>’</w:t>
      </w:r>
      <w:r w:rsidR="00772436" w:rsidRPr="00702C6D">
        <w:rPr>
          <w:sz w:val="28"/>
          <w:szCs w:val="28"/>
        </w:rPr>
        <w:t>я, 11 міста Славута Шепетівського району Хмельницької області;</w:t>
      </w:r>
    </w:p>
    <w:p w14:paraId="7F46A906" w14:textId="4DD7213D" w:rsidR="00772436" w:rsidRPr="00702C6D" w:rsidRDefault="00702C6D" w:rsidP="00702C6D">
      <w:pPr>
        <w:widowControl w:val="0"/>
        <w:tabs>
          <w:tab w:val="left" w:pos="1134"/>
        </w:tabs>
        <w:jc w:val="both"/>
        <w:rPr>
          <w:sz w:val="28"/>
          <w:szCs w:val="28"/>
        </w:rPr>
      </w:pPr>
      <w:r>
        <w:rPr>
          <w:sz w:val="28"/>
          <w:szCs w:val="28"/>
        </w:rPr>
        <w:t xml:space="preserve">        - </w:t>
      </w:r>
      <w:r w:rsidR="00772436" w:rsidRPr="00702C6D">
        <w:rPr>
          <w:sz w:val="28"/>
          <w:szCs w:val="28"/>
        </w:rPr>
        <w:t xml:space="preserve">Ремонт глядацької зали в центрі культурно-мистецьких ініціатив за </w:t>
      </w:r>
      <w:proofErr w:type="spellStart"/>
      <w:r w:rsidR="00772436" w:rsidRPr="00702C6D">
        <w:rPr>
          <w:sz w:val="28"/>
          <w:szCs w:val="28"/>
        </w:rPr>
        <w:t>адресою</w:t>
      </w:r>
      <w:proofErr w:type="spellEnd"/>
      <w:r w:rsidR="00772436" w:rsidRPr="00702C6D">
        <w:rPr>
          <w:sz w:val="28"/>
          <w:szCs w:val="28"/>
        </w:rPr>
        <w:t xml:space="preserve"> вул. Козацька 122 в м. Славута Хмельницька область;</w:t>
      </w:r>
    </w:p>
    <w:p w14:paraId="54CF54BF" w14:textId="7C40A850"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Поточний ремонт підвального приміщення по вул. Плотиче 121</w:t>
      </w:r>
      <w:r w:rsidR="00983137" w:rsidRPr="003051A6">
        <w:rPr>
          <w:sz w:val="28"/>
          <w:szCs w:val="28"/>
        </w:rPr>
        <w:t xml:space="preserve">                      </w:t>
      </w:r>
      <w:r w:rsidR="00772436" w:rsidRPr="003051A6">
        <w:rPr>
          <w:sz w:val="28"/>
          <w:szCs w:val="28"/>
        </w:rPr>
        <w:t xml:space="preserve"> м. Славута Шепетівського району Хмельницької області;</w:t>
      </w:r>
    </w:p>
    <w:p w14:paraId="30F3101C" w14:textId="18DFAF5C"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Влаштування навісів</w:t>
      </w:r>
      <w:r w:rsidR="00C06B6B" w:rsidRPr="003051A6">
        <w:rPr>
          <w:sz w:val="28"/>
          <w:szCs w:val="28"/>
        </w:rPr>
        <w:t xml:space="preserve"> над вхідними групами в ЗДО №6 «Золота рибка»</w:t>
      </w:r>
      <w:r w:rsidR="00772436" w:rsidRPr="003051A6">
        <w:rPr>
          <w:sz w:val="28"/>
          <w:szCs w:val="28"/>
        </w:rPr>
        <w:t xml:space="preserve"> по вул. Миру 6, м. Славута Шепетівського р-ну, Хмельницької обл.;</w:t>
      </w:r>
    </w:p>
    <w:p w14:paraId="77BDCB26" w14:textId="60A97F82" w:rsidR="00772436" w:rsidRPr="003051A6" w:rsidRDefault="003051A6" w:rsidP="003051A6">
      <w:pPr>
        <w:widowControl w:val="0"/>
        <w:tabs>
          <w:tab w:val="left" w:pos="1134"/>
        </w:tabs>
        <w:jc w:val="both"/>
        <w:rPr>
          <w:sz w:val="28"/>
          <w:szCs w:val="28"/>
        </w:rPr>
      </w:pPr>
      <w:r>
        <w:rPr>
          <w:sz w:val="28"/>
          <w:szCs w:val="28"/>
        </w:rPr>
        <w:t xml:space="preserve">        - </w:t>
      </w:r>
      <w:r w:rsidR="00772436" w:rsidRPr="003051A6">
        <w:rPr>
          <w:sz w:val="28"/>
          <w:szCs w:val="28"/>
        </w:rPr>
        <w:t xml:space="preserve">Поточний ремонт елементів благоустрою (облаштування доступу для маломобільних груп </w:t>
      </w:r>
      <w:r w:rsidR="00F37E76" w:rsidRPr="003051A6">
        <w:rPr>
          <w:sz w:val="28"/>
          <w:szCs w:val="28"/>
        </w:rPr>
        <w:t>населення) на території ЗДО №6 «Золота рибка»</w:t>
      </w:r>
      <w:r w:rsidR="00772436" w:rsidRPr="003051A6">
        <w:rPr>
          <w:sz w:val="28"/>
          <w:szCs w:val="28"/>
        </w:rPr>
        <w:t xml:space="preserve"> по вул.</w:t>
      </w:r>
      <w:r>
        <w:rPr>
          <w:sz w:val="28"/>
          <w:szCs w:val="28"/>
        </w:rPr>
        <w:t xml:space="preserve"> </w:t>
      </w:r>
      <w:r w:rsidR="00772436" w:rsidRPr="003051A6">
        <w:rPr>
          <w:sz w:val="28"/>
          <w:szCs w:val="28"/>
        </w:rPr>
        <w:t>Миру 6 м. Славута Хмельницької області;</w:t>
      </w:r>
    </w:p>
    <w:p w14:paraId="4EAE70E8" w14:textId="0A45929C" w:rsidR="00772436" w:rsidRDefault="003051A6" w:rsidP="003051A6">
      <w:pPr>
        <w:jc w:val="both"/>
        <w:rPr>
          <w:sz w:val="28"/>
          <w:szCs w:val="28"/>
        </w:rPr>
      </w:pPr>
      <w:r>
        <w:rPr>
          <w:sz w:val="28"/>
          <w:szCs w:val="28"/>
        </w:rPr>
        <w:t xml:space="preserve">        </w:t>
      </w:r>
      <w:r w:rsidR="00772436">
        <w:rPr>
          <w:sz w:val="28"/>
          <w:szCs w:val="28"/>
        </w:rPr>
        <w:t>Також працівниками управління формувалися пропозиції до Програми соціально-економічного розвитку громади на 2026 рік в галузі будівництва.</w:t>
      </w:r>
    </w:p>
    <w:p w14:paraId="152E41E9" w14:textId="42FE8123" w:rsidR="00772436" w:rsidRDefault="003051A6" w:rsidP="003051A6">
      <w:pPr>
        <w:jc w:val="both"/>
        <w:rPr>
          <w:sz w:val="28"/>
          <w:szCs w:val="28"/>
        </w:rPr>
      </w:pPr>
      <w:r>
        <w:rPr>
          <w:sz w:val="28"/>
          <w:szCs w:val="28"/>
        </w:rPr>
        <w:t xml:space="preserve">        </w:t>
      </w:r>
      <w:r w:rsidR="00772436">
        <w:rPr>
          <w:sz w:val="28"/>
          <w:szCs w:val="28"/>
        </w:rPr>
        <w:t xml:space="preserve">Щоквартально  протягом року управління подавало звітну інформацію на портал ДІЯ по відкритих даних щодо виконання будівельних робіт по громаді. </w:t>
      </w:r>
    </w:p>
    <w:p w14:paraId="2B12E928" w14:textId="545F0E83" w:rsidR="00772436" w:rsidRDefault="003051A6" w:rsidP="003051A6">
      <w:pPr>
        <w:jc w:val="both"/>
        <w:rPr>
          <w:sz w:val="28"/>
          <w:szCs w:val="28"/>
        </w:rPr>
      </w:pPr>
      <w:r>
        <w:rPr>
          <w:sz w:val="28"/>
          <w:szCs w:val="28"/>
        </w:rPr>
        <w:t xml:space="preserve">        </w:t>
      </w:r>
      <w:r w:rsidR="00772436">
        <w:rPr>
          <w:sz w:val="28"/>
          <w:szCs w:val="28"/>
        </w:rPr>
        <w:t xml:space="preserve">Працівники управління постійно протягом року займалися самоосвітою, а саме систематично приймали участь у навчальних </w:t>
      </w:r>
      <w:proofErr w:type="spellStart"/>
      <w:r w:rsidR="00772436">
        <w:rPr>
          <w:sz w:val="28"/>
          <w:szCs w:val="28"/>
        </w:rPr>
        <w:t>вебінарах</w:t>
      </w:r>
      <w:proofErr w:type="spellEnd"/>
      <w:r w:rsidR="00772436">
        <w:rPr>
          <w:sz w:val="28"/>
          <w:szCs w:val="28"/>
        </w:rPr>
        <w:t xml:space="preserve"> в галузі будівництва.</w:t>
      </w:r>
    </w:p>
    <w:p w14:paraId="598E71F4" w14:textId="77777777" w:rsidR="00772436" w:rsidRDefault="00772436" w:rsidP="00772436">
      <w:pPr>
        <w:ind w:firstLine="851"/>
        <w:jc w:val="both"/>
        <w:rPr>
          <w:sz w:val="28"/>
          <w:szCs w:val="28"/>
        </w:rPr>
      </w:pPr>
      <w:r w:rsidRPr="00E32CEB">
        <w:rPr>
          <w:bCs/>
          <w:sz w:val="28"/>
          <w:szCs w:val="28"/>
        </w:rPr>
        <w:t>Управління формувало та надавало пропозиції</w:t>
      </w:r>
      <w:r w:rsidRPr="00E32CEB">
        <w:rPr>
          <w:sz w:val="28"/>
          <w:szCs w:val="28"/>
        </w:rPr>
        <w:t xml:space="preserve"> щодо фінансування об’є</w:t>
      </w:r>
      <w:r>
        <w:rPr>
          <w:sz w:val="28"/>
          <w:szCs w:val="28"/>
        </w:rPr>
        <w:t xml:space="preserve">ктів будівництва, замовником яких є Виконавчий комітет </w:t>
      </w:r>
      <w:proofErr w:type="spellStart"/>
      <w:r>
        <w:rPr>
          <w:sz w:val="28"/>
          <w:szCs w:val="28"/>
        </w:rPr>
        <w:t>Славутської</w:t>
      </w:r>
      <w:proofErr w:type="spellEnd"/>
      <w:r>
        <w:rPr>
          <w:sz w:val="28"/>
          <w:szCs w:val="28"/>
        </w:rPr>
        <w:t xml:space="preserve"> міської ради з метою формування бюджету територіальної громади на 2026 рік.</w:t>
      </w:r>
    </w:p>
    <w:p w14:paraId="2A24AFB2" w14:textId="77777777" w:rsidR="00B57CA5" w:rsidRPr="00482FFD" w:rsidRDefault="00B57CA5" w:rsidP="00772436">
      <w:pPr>
        <w:ind w:firstLine="851"/>
        <w:jc w:val="both"/>
        <w:rPr>
          <w:sz w:val="28"/>
          <w:szCs w:val="28"/>
        </w:rPr>
      </w:pPr>
    </w:p>
    <w:p w14:paraId="0C709FC1" w14:textId="77777777" w:rsidR="00B57CA5" w:rsidRPr="00B57CA5" w:rsidRDefault="00B57CA5" w:rsidP="00B57CA5">
      <w:pPr>
        <w:suppressAutoHyphens/>
        <w:ind w:right="-6" w:firstLine="708"/>
        <w:jc w:val="center"/>
        <w:rPr>
          <w:sz w:val="28"/>
          <w:szCs w:val="28"/>
          <w:lang w:eastAsia="zh-CN"/>
        </w:rPr>
      </w:pPr>
      <w:r w:rsidRPr="00B57CA5">
        <w:rPr>
          <w:b/>
          <w:bCs/>
          <w:sz w:val="28"/>
          <w:szCs w:val="28"/>
          <w:lang w:eastAsia="zh-CN"/>
        </w:rPr>
        <w:t xml:space="preserve">Відділ з питань надзвичайних ситуацій </w:t>
      </w:r>
    </w:p>
    <w:p w14:paraId="57AD5972" w14:textId="334BD5B5" w:rsidR="00B57CA5" w:rsidRPr="00B57CA5" w:rsidRDefault="00B57CA5" w:rsidP="00B57CA5">
      <w:pPr>
        <w:suppressAutoHyphens/>
        <w:jc w:val="center"/>
        <w:rPr>
          <w:sz w:val="28"/>
          <w:szCs w:val="28"/>
          <w:lang w:eastAsia="zh-CN"/>
        </w:rPr>
      </w:pPr>
      <w:r w:rsidRPr="00B57CA5">
        <w:rPr>
          <w:sz w:val="28"/>
          <w:szCs w:val="28"/>
          <w:lang w:eastAsia="zh-CN"/>
        </w:rPr>
        <w:t xml:space="preserve">І. Функціонування </w:t>
      </w:r>
      <w:proofErr w:type="spellStart"/>
      <w:r w:rsidRPr="00B57CA5">
        <w:rPr>
          <w:sz w:val="28"/>
          <w:szCs w:val="28"/>
          <w:lang w:eastAsia="zh-CN"/>
        </w:rPr>
        <w:t>Славутської</w:t>
      </w:r>
      <w:proofErr w:type="spellEnd"/>
      <w:r w:rsidRPr="00B57CA5">
        <w:rPr>
          <w:sz w:val="28"/>
          <w:szCs w:val="28"/>
          <w:lang w:eastAsia="zh-CN"/>
        </w:rPr>
        <w:t xml:space="preserve"> </w:t>
      </w:r>
      <w:proofErr w:type="spellStart"/>
      <w:r w:rsidRPr="00B57CA5">
        <w:rPr>
          <w:sz w:val="28"/>
          <w:szCs w:val="28"/>
          <w:lang w:eastAsia="zh-CN"/>
        </w:rPr>
        <w:t>субланки</w:t>
      </w:r>
      <w:proofErr w:type="spellEnd"/>
      <w:r w:rsidRPr="00B57CA5">
        <w:rPr>
          <w:sz w:val="28"/>
          <w:szCs w:val="28"/>
          <w:lang w:eastAsia="zh-CN"/>
        </w:rPr>
        <w:t xml:space="preserve"> Шепетівської районної ланки територіальної підсистеми єдиної державної системи цивільного захисту </w:t>
      </w:r>
      <w:r>
        <w:rPr>
          <w:sz w:val="28"/>
          <w:szCs w:val="28"/>
          <w:lang w:eastAsia="zh-CN"/>
        </w:rPr>
        <w:t xml:space="preserve">             </w:t>
      </w:r>
      <w:r w:rsidRPr="00B57CA5">
        <w:rPr>
          <w:sz w:val="28"/>
          <w:szCs w:val="28"/>
          <w:lang w:eastAsia="zh-CN"/>
        </w:rPr>
        <w:t xml:space="preserve">(далі </w:t>
      </w:r>
      <w:r>
        <w:rPr>
          <w:sz w:val="28"/>
          <w:szCs w:val="28"/>
          <w:lang w:eastAsia="zh-CN"/>
        </w:rPr>
        <w:t>-</w:t>
      </w:r>
      <w:r w:rsidRPr="00B57CA5">
        <w:rPr>
          <w:sz w:val="28"/>
          <w:szCs w:val="28"/>
          <w:lang w:eastAsia="zh-CN"/>
        </w:rPr>
        <w:t xml:space="preserve"> ЄДСЦЗ).</w:t>
      </w:r>
    </w:p>
    <w:p w14:paraId="304D5C4E" w14:textId="77777777" w:rsidR="00B57CA5" w:rsidRPr="00B57CA5" w:rsidRDefault="00B57CA5" w:rsidP="00B57CA5">
      <w:pPr>
        <w:suppressAutoHyphens/>
        <w:ind w:firstLine="567"/>
        <w:jc w:val="both"/>
        <w:rPr>
          <w:lang w:eastAsia="zh-CN"/>
        </w:rPr>
      </w:pPr>
      <w:r w:rsidRPr="00B57CA5">
        <w:rPr>
          <w:sz w:val="27"/>
          <w:szCs w:val="27"/>
          <w:lang w:eastAsia="zh-CN"/>
        </w:rPr>
        <w:t xml:space="preserve">Положення про </w:t>
      </w:r>
      <w:proofErr w:type="spellStart"/>
      <w:r w:rsidRPr="00B57CA5">
        <w:rPr>
          <w:sz w:val="27"/>
          <w:szCs w:val="27"/>
          <w:lang w:eastAsia="zh-CN"/>
        </w:rPr>
        <w:t>Славутську</w:t>
      </w:r>
      <w:proofErr w:type="spellEnd"/>
      <w:r w:rsidRPr="00B57CA5">
        <w:rPr>
          <w:sz w:val="27"/>
          <w:szCs w:val="27"/>
          <w:lang w:eastAsia="zh-CN"/>
        </w:rPr>
        <w:t xml:space="preserve"> </w:t>
      </w:r>
      <w:proofErr w:type="spellStart"/>
      <w:r w:rsidRPr="00B57CA5">
        <w:rPr>
          <w:sz w:val="27"/>
          <w:szCs w:val="27"/>
          <w:lang w:eastAsia="zh-CN"/>
        </w:rPr>
        <w:t>субланку</w:t>
      </w:r>
      <w:proofErr w:type="spellEnd"/>
      <w:r w:rsidRPr="00B57CA5">
        <w:rPr>
          <w:sz w:val="27"/>
          <w:szCs w:val="27"/>
          <w:lang w:eastAsia="zh-CN"/>
        </w:rPr>
        <w:t xml:space="preserve"> Шепетівської районної ланки територіальної підсистеми єдиної державної системи цивільного захисту відпрацьовано відповідно до вимог постанови Кабінету Міністрів України від 09.02.2014 № 11 «Про затвердження Положення про єдину державну систему цивільного захисту» та затверджено 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20.04.2023 року № 105.</w:t>
      </w:r>
    </w:p>
    <w:p w14:paraId="22DAF9C6" w14:textId="77777777" w:rsidR="00B57CA5" w:rsidRPr="00B57CA5" w:rsidRDefault="00B57CA5" w:rsidP="00B57CA5">
      <w:pPr>
        <w:suppressAutoHyphens/>
        <w:ind w:firstLine="567"/>
        <w:jc w:val="both"/>
        <w:rPr>
          <w:lang w:eastAsia="zh-CN"/>
        </w:rPr>
      </w:pPr>
      <w:r w:rsidRPr="00B57CA5">
        <w:rPr>
          <w:sz w:val="27"/>
          <w:szCs w:val="27"/>
          <w:lang w:eastAsia="zh-CN"/>
        </w:rPr>
        <w:t xml:space="preserve">Метою створення та функціонування </w:t>
      </w:r>
      <w:proofErr w:type="spellStart"/>
      <w:r w:rsidRPr="00B57CA5">
        <w:rPr>
          <w:sz w:val="27"/>
          <w:szCs w:val="27"/>
          <w:lang w:eastAsia="zh-CN"/>
        </w:rPr>
        <w:t>Славутської</w:t>
      </w:r>
      <w:proofErr w:type="spellEnd"/>
      <w:r w:rsidRPr="00B57CA5">
        <w:rPr>
          <w:sz w:val="27"/>
          <w:szCs w:val="27"/>
          <w:lang w:eastAsia="zh-CN"/>
        </w:rPr>
        <w:t xml:space="preserve"> </w:t>
      </w:r>
      <w:proofErr w:type="spellStart"/>
      <w:r w:rsidRPr="00B57CA5">
        <w:rPr>
          <w:sz w:val="27"/>
          <w:szCs w:val="27"/>
          <w:lang w:eastAsia="zh-CN"/>
        </w:rPr>
        <w:t>субланки</w:t>
      </w:r>
      <w:proofErr w:type="spellEnd"/>
      <w:r w:rsidRPr="00B57CA5">
        <w:rPr>
          <w:sz w:val="27"/>
          <w:szCs w:val="27"/>
          <w:lang w:eastAsia="zh-CN"/>
        </w:rPr>
        <w:t xml:space="preserve"> цивільного захисту є здійснення заходів щодо захисту населення і територій від надзвичайних ситуацій у мирний час та в особливий період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w:t>
      </w:r>
    </w:p>
    <w:p w14:paraId="45ACE7D0"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 xml:space="preserve">До складу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входить м. Славута та села Варварівка і Голики.</w:t>
      </w:r>
    </w:p>
    <w:p w14:paraId="1545E9F6" w14:textId="77777777" w:rsidR="00B57CA5" w:rsidRPr="00B57CA5" w:rsidRDefault="00B57CA5" w:rsidP="00B57CA5">
      <w:pPr>
        <w:suppressAutoHyphens/>
        <w:ind w:firstLine="567"/>
        <w:jc w:val="both"/>
        <w:rPr>
          <w:lang w:eastAsia="zh-CN"/>
        </w:rPr>
      </w:pPr>
      <w:r w:rsidRPr="00B57CA5">
        <w:rPr>
          <w:sz w:val="27"/>
          <w:szCs w:val="27"/>
          <w:lang w:eastAsia="zh-CN"/>
        </w:rPr>
        <w:t xml:space="preserve">Відповідно до рішення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25 листопада 2011 року № 10-13/2011 «Про затвердження структури, чисельності апарату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та виконавчих органів» до структури виконавчого комітету введено відділ з питань надзвичайних ситуацій.</w:t>
      </w:r>
    </w:p>
    <w:p w14:paraId="362D3C36" w14:textId="167E3E7A" w:rsidR="00B57CA5" w:rsidRPr="00B57CA5" w:rsidRDefault="00B57CA5" w:rsidP="00B57CA5">
      <w:pPr>
        <w:suppressAutoHyphens/>
        <w:ind w:firstLine="567"/>
        <w:jc w:val="both"/>
        <w:rPr>
          <w:lang w:eastAsia="zh-CN"/>
        </w:rPr>
      </w:pPr>
      <w:r w:rsidRPr="00B57CA5">
        <w:rPr>
          <w:sz w:val="27"/>
          <w:szCs w:val="27"/>
          <w:lang w:eastAsia="zh-CN"/>
        </w:rPr>
        <w:t xml:space="preserve">Відповідно до положення про відділ з питань надзвичайних ситуацій, що затверджене рішенням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04.08.2023 року № 20-28/2023, на відділ з питань НС покладено виконання повноваження передбачених Кодексом цивільного захисту населення та Законом «Про місцеве самоврядування в Україні» у сфері цивільного захисту населення, яке проживає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На даний час штатна чисельність відділу складає дві одиниці </w:t>
      </w:r>
      <w:r>
        <w:rPr>
          <w:sz w:val="27"/>
          <w:szCs w:val="27"/>
          <w:lang w:eastAsia="zh-CN"/>
        </w:rPr>
        <w:t>-</w:t>
      </w:r>
      <w:r w:rsidRPr="00B57CA5">
        <w:rPr>
          <w:sz w:val="27"/>
          <w:szCs w:val="27"/>
          <w:lang w:eastAsia="zh-CN"/>
        </w:rPr>
        <w:t xml:space="preserve"> начальник відділу та головний спеціаліст.</w:t>
      </w:r>
    </w:p>
    <w:p w14:paraId="006BC627"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31.07.2025  року № 269 затверджено Положення про місцеву комісію з питань техногенно-екологічної безпеки і надзвичайних ситуацій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у новій редакції та оновлений склад комісії.</w:t>
      </w:r>
    </w:p>
    <w:p w14:paraId="419D742D" w14:textId="77777777" w:rsidR="00B57CA5" w:rsidRPr="00B57CA5" w:rsidRDefault="00B57CA5" w:rsidP="00B57CA5">
      <w:pPr>
        <w:suppressAutoHyphens/>
        <w:ind w:firstLine="567"/>
        <w:jc w:val="both"/>
        <w:rPr>
          <w:lang w:eastAsia="zh-CN"/>
        </w:rPr>
      </w:pPr>
      <w:r w:rsidRPr="00B57CA5">
        <w:rPr>
          <w:sz w:val="27"/>
          <w:szCs w:val="27"/>
          <w:lang w:eastAsia="zh-CN"/>
        </w:rPr>
        <w:t xml:space="preserve">Робота Комісії з питань ТЕБ і НС організована відповідно до вимог Типового положення, затвердженого постановою Кабінету Міністрів України від 17 червня 2015 року № 409. В наявності план роботи Комісії з питань ТЕБ і НС на 2024 рік та протоколи засідань. У 2025 році проведено 6 засідань. Протоколи засідань Комісії з питань ТЕБ і НС доводяться до виконавців, контроль за виконанням рішень комісії організовано. </w:t>
      </w:r>
    </w:p>
    <w:p w14:paraId="507EAA0E" w14:textId="77777777" w:rsidR="00B57CA5" w:rsidRPr="00B57CA5" w:rsidRDefault="00B57CA5" w:rsidP="00B57CA5">
      <w:pPr>
        <w:suppressAutoHyphens/>
        <w:ind w:firstLine="567"/>
        <w:jc w:val="both"/>
        <w:rPr>
          <w:lang w:eastAsia="zh-CN"/>
        </w:rPr>
      </w:pPr>
      <w:r w:rsidRPr="00B57CA5">
        <w:rPr>
          <w:sz w:val="27"/>
          <w:szCs w:val="27"/>
          <w:lang w:eastAsia="zh-CN"/>
        </w:rPr>
        <w:t>Радіаційне та хімічне спостереження громади організовується відповідно до Методики спостережень щодо оцінки радіаційної та хімічної обстановки, затвердженої наказом МВС України від 27.11.2019 року № 986, зареєстрованої в Міністерстві юстиції України від 14.05.2020 за № 440/34723.</w:t>
      </w:r>
    </w:p>
    <w:p w14:paraId="264EB9DF" w14:textId="77777777" w:rsidR="00B57CA5" w:rsidRPr="00B57CA5" w:rsidRDefault="00B57CA5" w:rsidP="00B57CA5">
      <w:pPr>
        <w:suppressAutoHyphens/>
        <w:ind w:firstLine="567"/>
        <w:jc w:val="both"/>
        <w:rPr>
          <w:lang w:eastAsia="zh-CN"/>
        </w:rPr>
      </w:pPr>
      <w:proofErr w:type="spellStart"/>
      <w:r w:rsidRPr="00B57CA5">
        <w:rPr>
          <w:sz w:val="27"/>
          <w:szCs w:val="27"/>
          <w:lang w:eastAsia="zh-CN"/>
        </w:rPr>
        <w:t>Славутським</w:t>
      </w:r>
      <w:proofErr w:type="spellEnd"/>
      <w:r w:rsidRPr="00B57CA5">
        <w:rPr>
          <w:sz w:val="27"/>
          <w:szCs w:val="27"/>
          <w:lang w:eastAsia="zh-CN"/>
        </w:rPr>
        <w:t xml:space="preserve"> міським головою 17.07.2018 затверджено режими радіаційного захисту населення на випадок аварії на Хмельницькій АЕС та положення про введення режимів радіаційного захисту та поведінки населення </w:t>
      </w:r>
      <w:proofErr w:type="spellStart"/>
      <w:r w:rsidRPr="00B57CA5">
        <w:rPr>
          <w:sz w:val="27"/>
          <w:szCs w:val="27"/>
          <w:lang w:eastAsia="zh-CN"/>
        </w:rPr>
        <w:t>Славутської</w:t>
      </w:r>
      <w:proofErr w:type="spellEnd"/>
      <w:r w:rsidRPr="00B57CA5">
        <w:rPr>
          <w:sz w:val="27"/>
          <w:szCs w:val="27"/>
          <w:lang w:eastAsia="zh-CN"/>
        </w:rPr>
        <w:t xml:space="preserve"> громади.</w:t>
      </w:r>
    </w:p>
    <w:p w14:paraId="353D713C" w14:textId="69BBB182" w:rsidR="00B57CA5" w:rsidRPr="00B57CA5" w:rsidRDefault="00B57CA5" w:rsidP="00B57CA5">
      <w:pPr>
        <w:suppressAutoHyphens/>
        <w:ind w:firstLine="567"/>
        <w:jc w:val="both"/>
        <w:rPr>
          <w:lang w:eastAsia="zh-CN"/>
        </w:rPr>
      </w:pPr>
      <w:r>
        <w:rPr>
          <w:sz w:val="27"/>
          <w:szCs w:val="27"/>
          <w:lang w:eastAsia="zh-CN"/>
        </w:rPr>
        <w:t>З</w:t>
      </w:r>
      <w:r w:rsidRPr="00B57CA5">
        <w:rPr>
          <w:sz w:val="27"/>
          <w:szCs w:val="27"/>
          <w:lang w:eastAsia="zh-CN"/>
        </w:rPr>
        <w:t xml:space="preserve">атверджено склад розрахунково-аналітичної групи, призначений її персональний склад та затверджено положення про розрахунково-аналітичну групу. </w:t>
      </w:r>
    </w:p>
    <w:p w14:paraId="112DE0BE" w14:textId="77777777" w:rsidR="00B57CA5" w:rsidRPr="00B57CA5" w:rsidRDefault="00B57CA5" w:rsidP="00B57CA5">
      <w:pPr>
        <w:suppressAutoHyphens/>
        <w:ind w:firstLine="567"/>
        <w:jc w:val="both"/>
        <w:rPr>
          <w:lang w:eastAsia="zh-CN"/>
        </w:rPr>
      </w:pPr>
      <w:r w:rsidRPr="00B57CA5">
        <w:rPr>
          <w:sz w:val="27"/>
          <w:szCs w:val="27"/>
          <w:lang w:eastAsia="zh-CN"/>
        </w:rPr>
        <w:t>Головою Хмельницької обласної військової адміністрації 19.03.2025 року затверджено перелік постів радіаційного і хімічного спостереження Хмельницької області. Відповідно до затвердженого переліку на території                м. Славута розгорається 3 пости радіаційного та хімічного спостереження (далі – пост РХС), зокрема:</w:t>
      </w:r>
    </w:p>
    <w:p w14:paraId="2813999D" w14:textId="6D3A0B33" w:rsidR="00B57CA5" w:rsidRPr="00B57CA5" w:rsidRDefault="00B57CA5" w:rsidP="00B57CA5">
      <w:pPr>
        <w:suppressAutoHyphens/>
        <w:ind w:firstLine="567"/>
        <w:jc w:val="both"/>
        <w:rPr>
          <w:lang w:eastAsia="zh-CN"/>
        </w:rPr>
      </w:pPr>
      <w:proofErr w:type="spellStart"/>
      <w:r w:rsidRPr="00B57CA5">
        <w:rPr>
          <w:sz w:val="27"/>
          <w:szCs w:val="27"/>
          <w:lang w:eastAsia="zh-CN"/>
        </w:rPr>
        <w:t>Славутське</w:t>
      </w:r>
      <w:proofErr w:type="spellEnd"/>
      <w:r w:rsidRPr="00B57CA5">
        <w:rPr>
          <w:sz w:val="27"/>
          <w:szCs w:val="27"/>
          <w:lang w:eastAsia="zh-CN"/>
        </w:rPr>
        <w:t xml:space="preserve"> відділення Шепетівського РВ ДУ </w:t>
      </w:r>
      <w:r>
        <w:rPr>
          <w:sz w:val="27"/>
          <w:szCs w:val="27"/>
          <w:lang w:eastAsia="zh-CN"/>
        </w:rPr>
        <w:t>«</w:t>
      </w:r>
      <w:r w:rsidRPr="00B57CA5">
        <w:rPr>
          <w:sz w:val="27"/>
          <w:szCs w:val="27"/>
          <w:lang w:eastAsia="zh-CN"/>
        </w:rPr>
        <w:t xml:space="preserve">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МОЗ України</w:t>
      </w:r>
      <w:r>
        <w:rPr>
          <w:sz w:val="27"/>
          <w:szCs w:val="27"/>
          <w:lang w:eastAsia="zh-CN"/>
        </w:rPr>
        <w:t>»</w:t>
      </w:r>
      <w:r w:rsidRPr="00B57CA5">
        <w:rPr>
          <w:sz w:val="27"/>
          <w:szCs w:val="27"/>
          <w:lang w:eastAsia="zh-CN"/>
        </w:rPr>
        <w:t xml:space="preserve"> (пост РХС №4);</w:t>
      </w:r>
    </w:p>
    <w:p w14:paraId="12F8E58B" w14:textId="77777777" w:rsidR="00B57CA5" w:rsidRPr="00B57CA5" w:rsidRDefault="00B57CA5" w:rsidP="00B57CA5">
      <w:pPr>
        <w:suppressAutoHyphens/>
        <w:ind w:firstLine="567"/>
        <w:jc w:val="both"/>
        <w:rPr>
          <w:lang w:eastAsia="zh-CN"/>
        </w:rPr>
      </w:pPr>
      <w:r w:rsidRPr="00B57CA5">
        <w:rPr>
          <w:sz w:val="27"/>
          <w:szCs w:val="27"/>
          <w:lang w:eastAsia="zh-CN"/>
        </w:rPr>
        <w:t>18 ДПРЧ 5 ДПРЗ ГУ ДСНС України у Хмельницькій області (пост РХС №5);</w:t>
      </w:r>
    </w:p>
    <w:p w14:paraId="718AC03D" w14:textId="1F1872E6" w:rsidR="00B57CA5" w:rsidRPr="00B57CA5" w:rsidRDefault="00B57CA5" w:rsidP="00B57CA5">
      <w:pPr>
        <w:suppressAutoHyphens/>
        <w:ind w:firstLine="567"/>
        <w:jc w:val="both"/>
        <w:rPr>
          <w:lang w:eastAsia="zh-CN"/>
        </w:rPr>
      </w:pPr>
      <w:proofErr w:type="spellStart"/>
      <w:r w:rsidRPr="00B57CA5">
        <w:rPr>
          <w:sz w:val="27"/>
          <w:szCs w:val="27"/>
          <w:lang w:eastAsia="zh-CN"/>
        </w:rPr>
        <w:t>Славутське</w:t>
      </w:r>
      <w:proofErr w:type="spellEnd"/>
      <w:r w:rsidRPr="00B57CA5">
        <w:rPr>
          <w:sz w:val="27"/>
          <w:szCs w:val="27"/>
          <w:lang w:eastAsia="zh-CN"/>
        </w:rPr>
        <w:t xml:space="preserve"> відділення Шепетівського РЕМ АТ </w:t>
      </w:r>
      <w:r>
        <w:rPr>
          <w:sz w:val="27"/>
          <w:szCs w:val="27"/>
          <w:lang w:eastAsia="zh-CN"/>
        </w:rPr>
        <w:t>«</w:t>
      </w:r>
      <w:r w:rsidRPr="00B57CA5">
        <w:rPr>
          <w:sz w:val="27"/>
          <w:szCs w:val="27"/>
          <w:lang w:eastAsia="zh-CN"/>
        </w:rPr>
        <w:t>Хмельницькобленерго</w:t>
      </w:r>
      <w:r>
        <w:rPr>
          <w:sz w:val="27"/>
          <w:szCs w:val="27"/>
          <w:lang w:eastAsia="zh-CN"/>
        </w:rPr>
        <w:t>»</w:t>
      </w:r>
      <w:r w:rsidRPr="00B57CA5">
        <w:rPr>
          <w:sz w:val="27"/>
          <w:szCs w:val="27"/>
          <w:lang w:eastAsia="zh-CN"/>
        </w:rPr>
        <w:t xml:space="preserve"> (пост РХС № 6).</w:t>
      </w:r>
    </w:p>
    <w:p w14:paraId="72FDCD95" w14:textId="77777777" w:rsidR="00B57CA5" w:rsidRPr="00B57CA5" w:rsidRDefault="00B57CA5" w:rsidP="00B57CA5">
      <w:pPr>
        <w:suppressAutoHyphens/>
        <w:ind w:firstLine="567"/>
        <w:jc w:val="both"/>
        <w:rPr>
          <w:lang w:eastAsia="zh-CN"/>
        </w:rPr>
      </w:pPr>
      <w:r w:rsidRPr="00B57CA5">
        <w:rPr>
          <w:sz w:val="27"/>
          <w:szCs w:val="27"/>
          <w:lang w:eastAsia="zh-CN"/>
        </w:rPr>
        <w:t xml:space="preserve">- пост РХС № 4, що розгортається на базі </w:t>
      </w:r>
      <w:proofErr w:type="spellStart"/>
      <w:r w:rsidRPr="00B57CA5">
        <w:rPr>
          <w:sz w:val="27"/>
          <w:szCs w:val="27"/>
          <w:lang w:eastAsia="zh-CN"/>
        </w:rPr>
        <w:t>Славутського</w:t>
      </w:r>
      <w:proofErr w:type="spellEnd"/>
      <w:r w:rsidRPr="00B57CA5">
        <w:rPr>
          <w:sz w:val="27"/>
          <w:szCs w:val="27"/>
          <w:lang w:eastAsia="zh-CN"/>
        </w:rPr>
        <w:t xml:space="preserve"> відділення Шепетівського РВ ДУ «Хмельницький обласний центр контролю та профілактики </w:t>
      </w:r>
      <w:proofErr w:type="spellStart"/>
      <w:r w:rsidRPr="00B57CA5">
        <w:rPr>
          <w:sz w:val="27"/>
          <w:szCs w:val="27"/>
          <w:lang w:eastAsia="zh-CN"/>
        </w:rPr>
        <w:lastRenderedPageBreak/>
        <w:t>хвороб</w:t>
      </w:r>
      <w:proofErr w:type="spellEnd"/>
      <w:r w:rsidRPr="00B57CA5">
        <w:rPr>
          <w:sz w:val="27"/>
          <w:szCs w:val="27"/>
          <w:lang w:eastAsia="zh-CN"/>
        </w:rPr>
        <w:t xml:space="preserve"> МОЗ України» забезпечений приладом радіаційної розвідки-дозиметр-радіометром РКС-01 «</w:t>
      </w:r>
      <w:proofErr w:type="spellStart"/>
      <w:r w:rsidRPr="00B57CA5">
        <w:rPr>
          <w:sz w:val="27"/>
          <w:szCs w:val="27"/>
          <w:lang w:eastAsia="zh-CN"/>
        </w:rPr>
        <w:t>Стора</w:t>
      </w:r>
      <w:proofErr w:type="spellEnd"/>
      <w:r w:rsidRPr="00B57CA5">
        <w:rPr>
          <w:sz w:val="27"/>
          <w:szCs w:val="27"/>
          <w:lang w:eastAsia="zh-CN"/>
        </w:rPr>
        <w:t xml:space="preserve"> ТУ». Прилад радіаційної розвідки пройшов метрологічну повірку 19.05.2024 у ДП «</w:t>
      </w:r>
      <w:proofErr w:type="spellStart"/>
      <w:r w:rsidRPr="00B57CA5">
        <w:rPr>
          <w:sz w:val="27"/>
          <w:szCs w:val="27"/>
          <w:lang w:eastAsia="zh-CN"/>
        </w:rPr>
        <w:t>Київстандартметрологія</w:t>
      </w:r>
      <w:proofErr w:type="spellEnd"/>
      <w:r w:rsidRPr="00B57CA5">
        <w:rPr>
          <w:sz w:val="27"/>
          <w:szCs w:val="27"/>
          <w:lang w:eastAsia="zh-CN"/>
        </w:rPr>
        <w:t>» (свідоцтво від 18.06.2021 №П20IR06903121);</w:t>
      </w:r>
    </w:p>
    <w:p w14:paraId="0DC4BCDA" w14:textId="77777777" w:rsidR="00B57CA5" w:rsidRPr="00B57CA5" w:rsidRDefault="00B57CA5" w:rsidP="00B57CA5">
      <w:pPr>
        <w:suppressAutoHyphens/>
        <w:ind w:firstLine="567"/>
        <w:jc w:val="both"/>
        <w:rPr>
          <w:lang w:eastAsia="zh-CN"/>
        </w:rPr>
      </w:pPr>
      <w:r w:rsidRPr="00B57CA5">
        <w:rPr>
          <w:sz w:val="27"/>
          <w:szCs w:val="27"/>
          <w:lang w:eastAsia="zh-CN"/>
        </w:rPr>
        <w:t xml:space="preserve">- пост РХС № 5, що розгортається на базі 18 ДПРЧ 5 ДПРЗ ГУ ДСНС України у Хмельницькій області, забезпечений приладом радіаційної розвідки МКС-05 «ТЕРРА», хімічної розвідки Дозор С-М та індивідуальними дозиметрами </w:t>
      </w:r>
      <w:proofErr w:type="spellStart"/>
      <w:r w:rsidRPr="00B57CA5">
        <w:rPr>
          <w:sz w:val="27"/>
          <w:szCs w:val="27"/>
          <w:lang w:eastAsia="zh-CN"/>
        </w:rPr>
        <w:t>Safety</w:t>
      </w:r>
      <w:proofErr w:type="spellEnd"/>
      <w:r w:rsidRPr="00B57CA5">
        <w:rPr>
          <w:sz w:val="27"/>
          <w:szCs w:val="27"/>
          <w:lang w:eastAsia="zh-CN"/>
        </w:rPr>
        <w:t xml:space="preserve"> Geiger-2. Зазначені прилади з повіркою до жовтня 2025 року та грудня 2024 року;</w:t>
      </w:r>
    </w:p>
    <w:p w14:paraId="4F8DA414" w14:textId="77777777" w:rsidR="00B57CA5" w:rsidRPr="00B57CA5" w:rsidRDefault="00B57CA5" w:rsidP="00B57CA5">
      <w:pPr>
        <w:suppressAutoHyphens/>
        <w:ind w:firstLine="567"/>
        <w:jc w:val="both"/>
        <w:rPr>
          <w:lang w:eastAsia="zh-CN"/>
        </w:rPr>
      </w:pPr>
      <w:r w:rsidRPr="00B57CA5">
        <w:rPr>
          <w:sz w:val="27"/>
          <w:szCs w:val="27"/>
          <w:lang w:eastAsia="zh-CN"/>
        </w:rPr>
        <w:t xml:space="preserve">- пост РХС № 6, що розгортається на базі </w:t>
      </w:r>
      <w:proofErr w:type="spellStart"/>
      <w:r w:rsidRPr="00B57CA5">
        <w:rPr>
          <w:sz w:val="27"/>
          <w:szCs w:val="27"/>
          <w:lang w:eastAsia="zh-CN"/>
        </w:rPr>
        <w:t>Славутського</w:t>
      </w:r>
      <w:proofErr w:type="spellEnd"/>
      <w:r w:rsidRPr="00B57CA5">
        <w:rPr>
          <w:sz w:val="27"/>
          <w:szCs w:val="27"/>
          <w:lang w:eastAsia="zh-CN"/>
        </w:rPr>
        <w:t xml:space="preserve"> відділення Шепетівського РЕМ АТ «Хмельницькобленерго», забезпечений приладом хімічної розвідки ВПХР.</w:t>
      </w:r>
    </w:p>
    <w:p w14:paraId="07DC658A"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 xml:space="preserve">Моніторинг стану навколишнього природного середовища, санітарно-гігієнічної та епідемічної ситуації здійснює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Також розроблено План моніторингових досліджень об’єктів навколишнього середовища, закладів охорони здоров’я загальноосвітніх та дитячих навчальних закладів, закладів соціального забезпечення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на 2025 рік.</w:t>
      </w:r>
    </w:p>
    <w:p w14:paraId="2D30238B" w14:textId="77777777" w:rsidR="00B57CA5" w:rsidRPr="00B57CA5" w:rsidRDefault="00B57CA5" w:rsidP="00B57CA5">
      <w:pPr>
        <w:suppressAutoHyphens/>
        <w:ind w:firstLine="567"/>
        <w:jc w:val="both"/>
        <w:rPr>
          <w:lang w:eastAsia="zh-CN"/>
        </w:rPr>
      </w:pPr>
      <w:r w:rsidRPr="00B57CA5">
        <w:rPr>
          <w:sz w:val="27"/>
          <w:szCs w:val="27"/>
          <w:lang w:eastAsia="zh-CN"/>
        </w:rPr>
        <w:t xml:space="preserve">Своєчасне виявлення чинників та осередку біологічного зараження, ужиття заходів щодо його локалізації і ліквідації, прогнозування масштабів і наслідків біологічного зараження, розроблення та запровадження своєчасних протиепідемічних, профілактичних, протиепізоотичних, </w:t>
      </w:r>
      <w:proofErr w:type="spellStart"/>
      <w:r w:rsidRPr="00B57CA5">
        <w:rPr>
          <w:sz w:val="27"/>
          <w:szCs w:val="27"/>
          <w:lang w:eastAsia="zh-CN"/>
        </w:rPr>
        <w:t>протиепіфітотичних</w:t>
      </w:r>
      <w:proofErr w:type="spellEnd"/>
      <w:r w:rsidRPr="00B57CA5">
        <w:rPr>
          <w:sz w:val="27"/>
          <w:szCs w:val="27"/>
          <w:lang w:eastAsia="zh-CN"/>
        </w:rPr>
        <w:t xml:space="preserve"> і лікувальних заходів здійснюється на базі підрозділів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та Головного управління </w:t>
      </w:r>
      <w:proofErr w:type="spellStart"/>
      <w:r w:rsidRPr="00B57CA5">
        <w:rPr>
          <w:sz w:val="27"/>
          <w:szCs w:val="27"/>
          <w:lang w:eastAsia="zh-CN"/>
        </w:rPr>
        <w:t>Держпродспоживслужби</w:t>
      </w:r>
      <w:proofErr w:type="spellEnd"/>
      <w:r w:rsidRPr="00B57CA5">
        <w:rPr>
          <w:sz w:val="27"/>
          <w:szCs w:val="27"/>
          <w:lang w:eastAsia="zh-CN"/>
        </w:rPr>
        <w:t xml:space="preserve"> в Хмельницькій області.</w:t>
      </w:r>
    </w:p>
    <w:p w14:paraId="2AD05F1E" w14:textId="77777777" w:rsidR="00B57CA5" w:rsidRPr="00B57CA5" w:rsidRDefault="00B57CA5" w:rsidP="00B57CA5">
      <w:pPr>
        <w:suppressAutoHyphens/>
        <w:ind w:firstLine="567"/>
        <w:jc w:val="both"/>
        <w:rPr>
          <w:lang w:eastAsia="zh-CN"/>
        </w:rPr>
      </w:pPr>
      <w:r w:rsidRPr="00B57CA5">
        <w:rPr>
          <w:sz w:val="27"/>
          <w:szCs w:val="27"/>
          <w:lang w:eastAsia="zh-CN"/>
        </w:rPr>
        <w:t xml:space="preserve">З метою попередження випадків захворювання на сказ проводиться пероральна імунізація диких м’ясоїдних тварин. </w:t>
      </w:r>
    </w:p>
    <w:p w14:paraId="16DDD0A7" w14:textId="77777777" w:rsidR="00B57CA5" w:rsidRPr="00B57CA5" w:rsidRDefault="00B57CA5" w:rsidP="00B57CA5">
      <w:pPr>
        <w:suppressAutoHyphens/>
        <w:ind w:firstLine="567"/>
        <w:jc w:val="both"/>
        <w:rPr>
          <w:lang w:eastAsia="zh-CN"/>
        </w:rPr>
      </w:pPr>
      <w:r w:rsidRPr="00B57CA5">
        <w:rPr>
          <w:sz w:val="27"/>
          <w:szCs w:val="27"/>
          <w:lang w:eastAsia="zh-CN"/>
        </w:rPr>
        <w:t>Специфічна профілактика проводиться по сезонах шляхом вакцинації населення проти грипу, дифтерії.</w:t>
      </w:r>
    </w:p>
    <w:p w14:paraId="569A4679" w14:textId="77777777" w:rsidR="00B57CA5" w:rsidRPr="00B57CA5" w:rsidRDefault="00B57CA5" w:rsidP="00B57CA5">
      <w:pPr>
        <w:suppressAutoHyphens/>
        <w:ind w:firstLine="567"/>
        <w:jc w:val="both"/>
        <w:rPr>
          <w:lang w:eastAsia="zh-CN"/>
        </w:rPr>
      </w:pPr>
      <w:r w:rsidRPr="00B57CA5">
        <w:rPr>
          <w:sz w:val="27"/>
          <w:szCs w:val="27"/>
          <w:lang w:eastAsia="zh-CN"/>
        </w:rPr>
        <w:t>Надання екстреної медичної допомоги ураженим біологічними патогенними агентами проводиться на базі КП «</w:t>
      </w:r>
      <w:proofErr w:type="spellStart"/>
      <w:r w:rsidRPr="00B57CA5">
        <w:rPr>
          <w:sz w:val="27"/>
          <w:szCs w:val="27"/>
          <w:lang w:eastAsia="zh-CN"/>
        </w:rPr>
        <w:t>Славутська</w:t>
      </w:r>
      <w:proofErr w:type="spellEnd"/>
      <w:r w:rsidRPr="00B57CA5">
        <w:rPr>
          <w:sz w:val="27"/>
          <w:szCs w:val="27"/>
          <w:lang w:eastAsia="zh-CN"/>
        </w:rPr>
        <w:t xml:space="preserve"> міська лікарня ім. Михайлова» </w:t>
      </w:r>
      <w:proofErr w:type="spellStart"/>
      <w:r w:rsidRPr="00B57CA5">
        <w:rPr>
          <w:sz w:val="27"/>
          <w:szCs w:val="27"/>
          <w:lang w:eastAsia="zh-CN"/>
        </w:rPr>
        <w:t>Славутської</w:t>
      </w:r>
      <w:proofErr w:type="spellEnd"/>
      <w:r w:rsidRPr="00B57CA5">
        <w:rPr>
          <w:sz w:val="27"/>
          <w:szCs w:val="27"/>
          <w:lang w:eastAsia="zh-CN"/>
        </w:rPr>
        <w:t xml:space="preserve"> міської ради.</w:t>
      </w:r>
    </w:p>
    <w:p w14:paraId="778E6572" w14:textId="77777777" w:rsidR="00B57CA5" w:rsidRPr="00B57CA5" w:rsidRDefault="00B57CA5" w:rsidP="00B57CA5">
      <w:pPr>
        <w:suppressAutoHyphens/>
        <w:ind w:firstLine="567"/>
        <w:jc w:val="both"/>
        <w:rPr>
          <w:lang w:eastAsia="zh-CN"/>
        </w:rPr>
      </w:pPr>
      <w:r w:rsidRPr="00B57CA5">
        <w:rPr>
          <w:sz w:val="27"/>
          <w:szCs w:val="27"/>
          <w:lang w:eastAsia="zh-CN"/>
        </w:rPr>
        <w:t>Крім того, проводиться робота щодо організації моніторингу і прогнозування надзвичайних ситуацій, зокрема пожеж, здійснюється аналіз причин виникнення надзвичайних ситуацій та пожеж. Також, здійснюється робота із здійснення обліку та аналізу пожеж, що сталися на підвідомчих об’єктах.</w:t>
      </w:r>
    </w:p>
    <w:p w14:paraId="2CD6D049"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постійного моніторингу та профілактики недопущення пожеж в екосистемах </w:t>
      </w:r>
      <w:proofErr w:type="spellStart"/>
      <w:r w:rsidRPr="00B57CA5">
        <w:rPr>
          <w:sz w:val="27"/>
          <w:szCs w:val="27"/>
          <w:lang w:eastAsia="zh-CN"/>
        </w:rPr>
        <w:t>Славутської</w:t>
      </w:r>
      <w:proofErr w:type="spellEnd"/>
      <w:r w:rsidRPr="00B57CA5">
        <w:rPr>
          <w:sz w:val="27"/>
          <w:szCs w:val="27"/>
          <w:lang w:eastAsia="zh-CN"/>
        </w:rPr>
        <w:t xml:space="preserve"> міської ТГ створено оперативний штаб для керівництва роботами при виникненні пожеж у природних екосистемах і оперативного реагування на них.</w:t>
      </w:r>
    </w:p>
    <w:p w14:paraId="48013C63"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 xml:space="preserve">Надзвичайних ситуацій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протягом звітного періоду не зареєстровано.</w:t>
      </w:r>
    </w:p>
    <w:p w14:paraId="727680D2" w14:textId="77777777" w:rsidR="00B57CA5" w:rsidRPr="00B57CA5" w:rsidRDefault="00B57CA5" w:rsidP="00B57CA5">
      <w:pPr>
        <w:suppressAutoHyphens/>
        <w:ind w:firstLine="567"/>
        <w:jc w:val="both"/>
        <w:rPr>
          <w:lang w:eastAsia="zh-CN"/>
        </w:rPr>
      </w:pPr>
    </w:p>
    <w:p w14:paraId="4738F6D8" w14:textId="77777777" w:rsidR="00B57CA5" w:rsidRPr="00B57CA5" w:rsidRDefault="00B57CA5" w:rsidP="00B57CA5">
      <w:pPr>
        <w:suppressAutoHyphens/>
        <w:ind w:firstLine="567"/>
        <w:jc w:val="both"/>
        <w:rPr>
          <w:lang w:eastAsia="zh-CN"/>
        </w:rPr>
      </w:pPr>
      <w:r w:rsidRPr="00B57CA5">
        <w:rPr>
          <w:sz w:val="27"/>
          <w:szCs w:val="27"/>
          <w:lang w:eastAsia="zh-CN"/>
        </w:rPr>
        <w:t>Льодохід, повінь, паводок</w:t>
      </w:r>
    </w:p>
    <w:p w14:paraId="6F628E5D" w14:textId="77777777" w:rsidR="00B57CA5" w:rsidRPr="00B57CA5" w:rsidRDefault="00B57CA5" w:rsidP="00B57CA5">
      <w:pPr>
        <w:suppressAutoHyphens/>
        <w:ind w:firstLine="567"/>
        <w:jc w:val="both"/>
        <w:rPr>
          <w:lang w:eastAsia="zh-CN"/>
        </w:rPr>
      </w:pPr>
      <w:r w:rsidRPr="00B57CA5">
        <w:rPr>
          <w:sz w:val="27"/>
          <w:szCs w:val="27"/>
          <w:lang w:eastAsia="zh-CN"/>
        </w:rPr>
        <w:t xml:space="preserve">В прогнозовану зону можливого підтоплення населені пункти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а саме: м. Славута, с. Варварівка та с. Голики не </w:t>
      </w:r>
      <w:r w:rsidRPr="00B57CA5">
        <w:rPr>
          <w:sz w:val="27"/>
          <w:szCs w:val="27"/>
          <w:lang w:eastAsia="zh-CN"/>
        </w:rPr>
        <w:lastRenderedPageBreak/>
        <w:t>попадають. Протягом 16 останніх років в вищезазначених населених пунктах підтоплення не спостерігалось.</w:t>
      </w:r>
    </w:p>
    <w:p w14:paraId="32FC7415"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знаходиться 3 штучних водойми (ставків) та 5 ГТС.</w:t>
      </w:r>
    </w:p>
    <w:p w14:paraId="19FE0B7E" w14:textId="77777777" w:rsidR="00B57CA5" w:rsidRPr="00B57CA5" w:rsidRDefault="00B57CA5" w:rsidP="00B57CA5">
      <w:pPr>
        <w:suppressAutoHyphens/>
        <w:ind w:firstLine="567"/>
        <w:jc w:val="both"/>
        <w:rPr>
          <w:lang w:eastAsia="zh-CN"/>
        </w:rPr>
      </w:pPr>
      <w:r w:rsidRPr="00B57CA5">
        <w:rPr>
          <w:sz w:val="27"/>
          <w:szCs w:val="27"/>
          <w:lang w:eastAsia="zh-CN"/>
        </w:rPr>
        <w:t xml:space="preserve">Протягом січня  2025 року проведено огляд всіх гідротехнічних споруд, мостів та підмостових </w:t>
      </w:r>
      <w:proofErr w:type="spellStart"/>
      <w:r w:rsidRPr="00B57CA5">
        <w:rPr>
          <w:sz w:val="27"/>
          <w:szCs w:val="27"/>
          <w:lang w:eastAsia="zh-CN"/>
        </w:rPr>
        <w:t>русел</w:t>
      </w:r>
      <w:proofErr w:type="spellEnd"/>
      <w:r w:rsidRPr="00B57CA5">
        <w:rPr>
          <w:sz w:val="27"/>
          <w:szCs w:val="27"/>
          <w:lang w:eastAsia="zh-CN"/>
        </w:rPr>
        <w:t>, за результатами яких встановлено, що всі гідротехнічні споруди та мости знаходяться в задовільному стані.</w:t>
      </w:r>
    </w:p>
    <w:p w14:paraId="420BADA6" w14:textId="77777777" w:rsidR="00B57CA5" w:rsidRPr="00B57CA5" w:rsidRDefault="00B57CA5" w:rsidP="00B57CA5">
      <w:pPr>
        <w:suppressAutoHyphens/>
        <w:ind w:firstLine="567"/>
        <w:jc w:val="both"/>
        <w:rPr>
          <w:lang w:eastAsia="zh-CN"/>
        </w:rPr>
      </w:pPr>
      <w:r w:rsidRPr="00B57CA5">
        <w:rPr>
          <w:sz w:val="27"/>
          <w:szCs w:val="27"/>
          <w:lang w:eastAsia="zh-CN"/>
        </w:rPr>
        <w:t xml:space="preserve">З метою попередження виникнення надзвичайних ситуацій розроблено План заходів щодо підготовки та пропуску льодоходу, повені і паводків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в 2025р.</w:t>
      </w:r>
    </w:p>
    <w:p w14:paraId="5511A114" w14:textId="77777777" w:rsidR="00B57CA5" w:rsidRPr="00B57CA5" w:rsidRDefault="00B57CA5" w:rsidP="00B57CA5">
      <w:pPr>
        <w:suppressAutoHyphens/>
        <w:ind w:firstLine="567"/>
        <w:jc w:val="both"/>
        <w:rPr>
          <w:lang w:eastAsia="zh-CN"/>
        </w:rPr>
      </w:pPr>
      <w:r w:rsidRPr="00B57CA5">
        <w:rPr>
          <w:sz w:val="27"/>
          <w:szCs w:val="27"/>
          <w:lang w:eastAsia="zh-CN"/>
        </w:rPr>
        <w:t xml:space="preserve">Стан готовності органів місцевого самоврядування до пропуску весняної повені та дощових паводків, захисту населення, об’єктів від підтоплень та мінімізації обсягів завданих збитків, виконання заходів щодо захисту території від шкідливої дії вод розглядалось на черговому засіданні місцевої комісії з питань техногенно-екологічної безпеки і надзвичайних ситуацій </w:t>
      </w:r>
      <w:proofErr w:type="spellStart"/>
      <w:r w:rsidRPr="00B57CA5">
        <w:rPr>
          <w:sz w:val="27"/>
          <w:szCs w:val="27"/>
          <w:lang w:eastAsia="zh-CN"/>
        </w:rPr>
        <w:t>Славутської</w:t>
      </w:r>
      <w:proofErr w:type="spellEnd"/>
      <w:r w:rsidRPr="00B57CA5">
        <w:rPr>
          <w:sz w:val="27"/>
          <w:szCs w:val="27"/>
          <w:lang w:eastAsia="zh-CN"/>
        </w:rPr>
        <w:t xml:space="preserve"> міської ради 28.03.2025 року протокол №1.</w:t>
      </w:r>
    </w:p>
    <w:p w14:paraId="205D6C10"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В наявності кориговані карти-схеми зон можливого виникнення надзвичайних ситуацій, пов’язаних з паводком, льодоходом і повенями.</w:t>
      </w:r>
    </w:p>
    <w:p w14:paraId="3B075597" w14:textId="77777777" w:rsidR="00B57CA5" w:rsidRPr="00B57CA5" w:rsidRDefault="00B57CA5" w:rsidP="00B57CA5">
      <w:pPr>
        <w:suppressAutoHyphens/>
        <w:ind w:firstLine="567"/>
        <w:jc w:val="both"/>
        <w:rPr>
          <w:lang w:eastAsia="zh-CN"/>
        </w:rPr>
      </w:pPr>
    </w:p>
    <w:p w14:paraId="236B490A" w14:textId="77777777" w:rsidR="00B57CA5" w:rsidRPr="00B57CA5" w:rsidRDefault="00B57CA5" w:rsidP="00B57CA5">
      <w:pPr>
        <w:suppressAutoHyphens/>
        <w:ind w:firstLine="567"/>
        <w:jc w:val="both"/>
        <w:rPr>
          <w:lang w:eastAsia="zh-CN"/>
        </w:rPr>
      </w:pPr>
      <w:r w:rsidRPr="00B57CA5">
        <w:rPr>
          <w:sz w:val="27"/>
          <w:szCs w:val="27"/>
          <w:lang w:eastAsia="zh-CN"/>
        </w:rPr>
        <w:t>Весняно-літній пожежонебезпечний період</w:t>
      </w:r>
    </w:p>
    <w:p w14:paraId="65DDCD89" w14:textId="77777777" w:rsidR="00B57CA5" w:rsidRPr="00B57CA5" w:rsidRDefault="00B57CA5" w:rsidP="00B57CA5">
      <w:pPr>
        <w:suppressAutoHyphens/>
        <w:ind w:firstLine="567"/>
        <w:jc w:val="both"/>
        <w:rPr>
          <w:lang w:eastAsia="zh-CN"/>
        </w:rPr>
      </w:pPr>
      <w:r w:rsidRPr="00B57CA5">
        <w:rPr>
          <w:sz w:val="27"/>
          <w:szCs w:val="27"/>
          <w:lang w:eastAsia="zh-CN"/>
        </w:rPr>
        <w:t xml:space="preserve">З метою попередження виникнення пожеж та реагування на НС в природних екосистемах, пов’язаних з виникненням великих та складних пожеж у природних екосистемах в </w:t>
      </w:r>
      <w:proofErr w:type="spellStart"/>
      <w:r w:rsidRPr="00B57CA5">
        <w:rPr>
          <w:sz w:val="27"/>
          <w:szCs w:val="27"/>
          <w:lang w:eastAsia="zh-CN"/>
        </w:rPr>
        <w:t>Славутській</w:t>
      </w:r>
      <w:proofErr w:type="spellEnd"/>
      <w:r w:rsidRPr="00B57CA5">
        <w:rPr>
          <w:sz w:val="27"/>
          <w:szCs w:val="27"/>
          <w:lang w:eastAsia="zh-CN"/>
        </w:rPr>
        <w:t xml:space="preserve"> міській раді розроблено План дій щодо запобігання виникненню пожеж у природних екосистемах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на 2025 рік.</w:t>
      </w:r>
    </w:p>
    <w:p w14:paraId="0922F6DC" w14:textId="77777777" w:rsidR="00B57CA5" w:rsidRPr="00B57CA5" w:rsidRDefault="00B57CA5" w:rsidP="00B57CA5">
      <w:pPr>
        <w:suppressAutoHyphens/>
        <w:ind w:firstLine="567"/>
        <w:jc w:val="both"/>
        <w:rPr>
          <w:lang w:eastAsia="zh-CN"/>
        </w:rPr>
      </w:pPr>
      <w:r w:rsidRPr="00B57CA5">
        <w:rPr>
          <w:sz w:val="27"/>
          <w:szCs w:val="27"/>
          <w:lang w:eastAsia="zh-CN"/>
        </w:rPr>
        <w:t xml:space="preserve">Питання про недопущення виникнення пожеж в природних екосистемах, сільгоспугіддях та на полігоні твердих побутових відходів під час пожежонебезпечного періоду 2025 року розглянуто на засіданні місцевої комісії з питань ТЕБ і НС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(протокол №1 від 28.03.2025 року).</w:t>
      </w:r>
    </w:p>
    <w:p w14:paraId="1D651397"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постійного моніторингу та профілактики недопущення пожеж в екосистемах в </w:t>
      </w:r>
      <w:proofErr w:type="spellStart"/>
      <w:r w:rsidRPr="00B57CA5">
        <w:rPr>
          <w:sz w:val="27"/>
          <w:szCs w:val="27"/>
          <w:lang w:eastAsia="zh-CN"/>
        </w:rPr>
        <w:t>Славутській</w:t>
      </w:r>
      <w:proofErr w:type="spellEnd"/>
      <w:r w:rsidRPr="00B57CA5">
        <w:rPr>
          <w:sz w:val="27"/>
          <w:szCs w:val="27"/>
          <w:lang w:eastAsia="zh-CN"/>
        </w:rPr>
        <w:t xml:space="preserve"> міській раді створено оперативний штаб для керівництва роботами при виникненні пожеж у природних екосистемах і оперативного реагування на них.</w:t>
      </w:r>
    </w:p>
    <w:p w14:paraId="49AD4E23"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запобігання надзвичайних ситуацій, проведення інформаційно-роз'яснювальної роботи з недопущення виникнення пожеж та інших надзвичайних ситуацій в природних екосистемах, протягом весняно-літнього пожежонебезпечного періоду організовано патрулювання оперативних груп та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w:t>
      </w:r>
    </w:p>
    <w:p w14:paraId="189B7D18" w14:textId="77777777" w:rsidR="00B57CA5" w:rsidRPr="00B57CA5" w:rsidRDefault="00B57CA5" w:rsidP="00B57CA5">
      <w:pPr>
        <w:suppressAutoHyphens/>
        <w:ind w:firstLine="567"/>
        <w:jc w:val="both"/>
        <w:rPr>
          <w:lang w:eastAsia="zh-CN"/>
        </w:rPr>
      </w:pPr>
      <w:r w:rsidRPr="00B57CA5">
        <w:rPr>
          <w:sz w:val="27"/>
          <w:szCs w:val="27"/>
          <w:lang w:eastAsia="zh-CN"/>
        </w:rPr>
        <w:t>Купальний сезон</w:t>
      </w:r>
    </w:p>
    <w:p w14:paraId="201AB62C"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17.04.2025 року №123 «Про визначення місць масового відпочинку населення на воді,  проведення сезону безпеки на водоймах та попередження нещасних випадків на  воді у 2025 році» визначено місце масового відпочинку людей на водних об'єктах, що знаходиться в м. Славута, прилегла територія р. Богушівка «Середня водойма» зі сторони вул. Леоніда </w:t>
      </w:r>
      <w:proofErr w:type="spellStart"/>
      <w:r w:rsidRPr="00B57CA5">
        <w:rPr>
          <w:sz w:val="27"/>
          <w:szCs w:val="27"/>
          <w:lang w:eastAsia="zh-CN"/>
        </w:rPr>
        <w:t>Лавренюка</w:t>
      </w:r>
      <w:proofErr w:type="spellEnd"/>
      <w:r w:rsidRPr="00B57CA5">
        <w:rPr>
          <w:sz w:val="27"/>
          <w:szCs w:val="27"/>
          <w:lang w:eastAsia="zh-CN"/>
        </w:rPr>
        <w:t xml:space="preserve"> (колишня  вул. </w:t>
      </w:r>
      <w:proofErr w:type="spellStart"/>
      <w:r w:rsidRPr="00B57CA5">
        <w:rPr>
          <w:sz w:val="27"/>
          <w:szCs w:val="27"/>
          <w:lang w:eastAsia="zh-CN"/>
        </w:rPr>
        <w:t>Одухи</w:t>
      </w:r>
      <w:proofErr w:type="spellEnd"/>
      <w:r w:rsidRPr="00B57CA5">
        <w:rPr>
          <w:sz w:val="27"/>
          <w:szCs w:val="27"/>
          <w:lang w:eastAsia="zh-CN"/>
        </w:rPr>
        <w:t>).</w:t>
      </w:r>
    </w:p>
    <w:p w14:paraId="3BCB6F28"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 xml:space="preserve">Питання щодо визначення місць масового відпочинку населення на воді,  проведення сезону безпеки на водоймах та попередження нещасних випадків на воді у 2024 році розглянуто на засіданні місцевої комісії з питань ТЕБ і НС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(протокол №1 від 28.03.2025 року).</w:t>
      </w:r>
    </w:p>
    <w:p w14:paraId="06741BB7" w14:textId="77777777" w:rsidR="00B57CA5" w:rsidRPr="00B57CA5" w:rsidRDefault="00B57CA5" w:rsidP="00B57CA5">
      <w:pPr>
        <w:suppressAutoHyphens/>
        <w:ind w:firstLine="567"/>
        <w:jc w:val="both"/>
        <w:rPr>
          <w:lang w:eastAsia="zh-CN"/>
        </w:rPr>
      </w:pPr>
      <w:proofErr w:type="spellStart"/>
      <w:r w:rsidRPr="00B57CA5">
        <w:rPr>
          <w:sz w:val="27"/>
          <w:szCs w:val="27"/>
          <w:lang w:eastAsia="zh-CN"/>
        </w:rPr>
        <w:t>Славутським</w:t>
      </w:r>
      <w:proofErr w:type="spellEnd"/>
      <w:r w:rsidRPr="00B57CA5">
        <w:rPr>
          <w:sz w:val="27"/>
          <w:szCs w:val="27"/>
          <w:lang w:eastAsia="zh-CN"/>
        </w:rPr>
        <w:t xml:space="preserve"> районним лабораторним відділенням ДУ «Хмельницьким обласним лабораторним центром МОЗ України» взято проби води, ґрунту (піску) та проведено дослідження. Всі результати в межах допустимих норм.</w:t>
      </w:r>
    </w:p>
    <w:p w14:paraId="2F57E837" w14:textId="77777777" w:rsidR="00B57CA5" w:rsidRPr="00B57CA5" w:rsidRDefault="00B57CA5" w:rsidP="00B57CA5">
      <w:pPr>
        <w:suppressAutoHyphens/>
        <w:ind w:firstLine="567"/>
        <w:jc w:val="both"/>
        <w:rPr>
          <w:lang w:eastAsia="zh-CN"/>
        </w:rPr>
      </w:pPr>
      <w:r w:rsidRPr="00B57CA5">
        <w:rPr>
          <w:sz w:val="27"/>
          <w:szCs w:val="27"/>
          <w:lang w:eastAsia="zh-CN"/>
        </w:rPr>
        <w:t>У місцях, заборонених для купання, встановлено 5 щитів з написами «КУПАТИСЯ ЗАБОРОНЕНО».</w:t>
      </w:r>
    </w:p>
    <w:p w14:paraId="5A744A50"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07.12.2022 року №21-22/2022 «Про затвердження Програми забезпечення безпеки перебування людей на водних об’єктах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на 2023-2025 роки» затверджено місцеву програму рятування людей на воді.</w:t>
      </w:r>
    </w:p>
    <w:p w14:paraId="3A53D214" w14:textId="77777777" w:rsidR="00B57CA5" w:rsidRPr="00B57CA5" w:rsidRDefault="00B57CA5" w:rsidP="00B57CA5">
      <w:pPr>
        <w:suppressAutoHyphens/>
        <w:ind w:firstLine="567"/>
        <w:jc w:val="both"/>
        <w:rPr>
          <w:lang w:eastAsia="zh-CN"/>
        </w:rPr>
      </w:pPr>
      <w:r w:rsidRPr="00B57CA5">
        <w:rPr>
          <w:sz w:val="27"/>
          <w:szCs w:val="27"/>
          <w:lang w:eastAsia="zh-CN"/>
        </w:rPr>
        <w:t xml:space="preserve">Розроблений, погоджений та затверджений графік патрулювання оперативних груп місць масового відпочинку населення на воді у 2025 році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МТГ.</w:t>
      </w:r>
    </w:p>
    <w:p w14:paraId="3CAF1C23" w14:textId="77777777" w:rsidR="00B57CA5" w:rsidRPr="00B57CA5" w:rsidRDefault="00B57CA5" w:rsidP="00B57CA5">
      <w:pPr>
        <w:suppressAutoHyphens/>
        <w:ind w:firstLine="567"/>
        <w:jc w:val="both"/>
        <w:rPr>
          <w:lang w:eastAsia="zh-CN"/>
        </w:rPr>
      </w:pPr>
      <w:r w:rsidRPr="00B57CA5">
        <w:rPr>
          <w:sz w:val="27"/>
          <w:szCs w:val="27"/>
          <w:lang w:eastAsia="zh-CN"/>
        </w:rPr>
        <w:t>Осінньо-зимовий пожежонебезпечний період</w:t>
      </w:r>
    </w:p>
    <w:p w14:paraId="24D74082" w14:textId="77777777" w:rsidR="00B57CA5" w:rsidRPr="00B57CA5" w:rsidRDefault="00B57CA5" w:rsidP="00B57CA5">
      <w:pPr>
        <w:suppressAutoHyphens/>
        <w:ind w:firstLine="567"/>
        <w:jc w:val="both"/>
        <w:rPr>
          <w:lang w:eastAsia="zh-CN"/>
        </w:rPr>
      </w:pPr>
      <w:r w:rsidRPr="00B57CA5">
        <w:rPr>
          <w:sz w:val="27"/>
          <w:szCs w:val="27"/>
          <w:lang w:eastAsia="zh-CN"/>
        </w:rPr>
        <w:t xml:space="preserve">Питання про стан підготовки органів виконавчої влади та місцевого самоврядування до дій з попередження надзвичайних ситуацій техногенного та природного характеру під час експлуатації об’єктів житлово-комунального господарства та інфраструктури в осінньо-зимовий період розглядалось на черговому засіданні місцевої комісії з питань ТЕБ і НС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(протокол №5 від 17.10.2025 року).</w:t>
      </w:r>
    </w:p>
    <w:p w14:paraId="70D2943D"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функціонує три комунальні підприємства КП «</w:t>
      </w:r>
      <w:proofErr w:type="spellStart"/>
      <w:r w:rsidRPr="00B57CA5">
        <w:rPr>
          <w:sz w:val="27"/>
          <w:szCs w:val="27"/>
          <w:lang w:eastAsia="zh-CN"/>
        </w:rPr>
        <w:t>Славутське</w:t>
      </w:r>
      <w:proofErr w:type="spellEnd"/>
      <w:r w:rsidRPr="00B57CA5">
        <w:rPr>
          <w:sz w:val="27"/>
          <w:szCs w:val="27"/>
          <w:lang w:eastAsia="zh-CN"/>
        </w:rPr>
        <w:t xml:space="preserve"> ЖКО», КП «СЛАВУТА-СЕРВІС»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та Управління водопровідно-каналізаційного господарства. </w:t>
      </w:r>
    </w:p>
    <w:p w14:paraId="598DE045"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громади створено 3 аварійні бригади (18 чоловік особового складу та 10 од. техніки).</w:t>
      </w:r>
    </w:p>
    <w:p w14:paraId="32E19780"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чищення та посипки доріг що знаходяться на обслуговуванні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залучається 10 од. техніки. </w:t>
      </w:r>
    </w:p>
    <w:p w14:paraId="137DDA93" w14:textId="77777777" w:rsidR="00B57CA5" w:rsidRPr="00B57CA5" w:rsidRDefault="00B57CA5" w:rsidP="00B57CA5">
      <w:pPr>
        <w:suppressAutoHyphens/>
        <w:ind w:firstLine="567"/>
        <w:jc w:val="both"/>
        <w:rPr>
          <w:lang w:eastAsia="zh-CN"/>
        </w:rPr>
      </w:pPr>
      <w:r w:rsidRPr="00B57CA5">
        <w:rPr>
          <w:sz w:val="27"/>
          <w:szCs w:val="27"/>
          <w:lang w:eastAsia="zh-CN"/>
        </w:rPr>
        <w:t xml:space="preserve">План реагування на надзвичайні ситуації </w:t>
      </w:r>
      <w:proofErr w:type="spellStart"/>
      <w:r w:rsidRPr="00B57CA5">
        <w:rPr>
          <w:sz w:val="27"/>
          <w:szCs w:val="27"/>
          <w:lang w:eastAsia="zh-CN"/>
        </w:rPr>
        <w:t>Славутської</w:t>
      </w:r>
      <w:proofErr w:type="spellEnd"/>
      <w:r w:rsidRPr="00B57CA5">
        <w:rPr>
          <w:sz w:val="27"/>
          <w:szCs w:val="27"/>
          <w:lang w:eastAsia="zh-CN"/>
        </w:rPr>
        <w:t xml:space="preserve"> розроблений відділом з питань надзвичайних ситуацій та затверджений міським головою 15.01.2025року.</w:t>
      </w:r>
    </w:p>
    <w:p w14:paraId="5E370168" w14:textId="77777777" w:rsidR="00B57CA5" w:rsidRPr="00B57CA5" w:rsidRDefault="00B57CA5" w:rsidP="00B57CA5">
      <w:pPr>
        <w:suppressAutoHyphens/>
        <w:ind w:firstLine="567"/>
        <w:jc w:val="both"/>
        <w:rPr>
          <w:lang w:eastAsia="zh-CN"/>
        </w:rPr>
      </w:pPr>
      <w:r w:rsidRPr="00B57CA5">
        <w:rPr>
          <w:sz w:val="27"/>
          <w:szCs w:val="27"/>
          <w:lang w:eastAsia="zh-CN"/>
        </w:rPr>
        <w:t xml:space="preserve">На виконання вимог Кодексу цивільного захисту України, постанови Кабінету Міністрів України від 09 серпня 2017 № 626 «Про затвердження Порядку розроблення планів діяльності єдиної державної системи цивільного захисту», пункту 26 Плану основних заходів цивільного захисту територіальної підсистеми єдиної державної системи цивільного захисту на 2025 рік, затвердженого розпорядженням начальника обласної військової адміністрації від 21.01.2025 року №32/2025-р, відповідно до Методичних рекомендацій з розроблення планів цивільного захисту на особливий період органами влади та місцевого самоврядування, затверджених наказом ДСНС України від 30 грудня 2023 року №1047дск, розроблено проєкту Плану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територіальної громади на особливий період.</w:t>
      </w:r>
    </w:p>
    <w:p w14:paraId="7F3DE1F9" w14:textId="77777777" w:rsidR="00B57CA5" w:rsidRPr="00B57CA5" w:rsidRDefault="00B57CA5" w:rsidP="00B57CA5">
      <w:pPr>
        <w:suppressAutoHyphens/>
        <w:ind w:firstLine="567"/>
        <w:jc w:val="both"/>
        <w:rPr>
          <w:lang w:eastAsia="zh-CN"/>
        </w:rPr>
      </w:pPr>
      <w:r w:rsidRPr="00B57CA5">
        <w:rPr>
          <w:sz w:val="27"/>
          <w:szCs w:val="27"/>
          <w:lang w:eastAsia="zh-CN"/>
        </w:rPr>
        <w:t xml:space="preserve">План основних заходів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w:t>
      </w:r>
      <w:proofErr w:type="spellStart"/>
      <w:r w:rsidRPr="00B57CA5">
        <w:rPr>
          <w:sz w:val="27"/>
          <w:szCs w:val="27"/>
          <w:lang w:eastAsia="zh-CN"/>
        </w:rPr>
        <w:t>субланки</w:t>
      </w:r>
      <w:proofErr w:type="spellEnd"/>
      <w:r w:rsidRPr="00B57CA5">
        <w:rPr>
          <w:sz w:val="27"/>
          <w:szCs w:val="27"/>
          <w:lang w:eastAsia="zh-CN"/>
        </w:rPr>
        <w:t xml:space="preserve"> Шепетівської районної ланки територіальної підсистеми єдиної державної системи цивільного </w:t>
      </w:r>
      <w:r w:rsidRPr="00B57CA5">
        <w:rPr>
          <w:sz w:val="27"/>
          <w:szCs w:val="27"/>
          <w:lang w:eastAsia="zh-CN"/>
        </w:rPr>
        <w:lastRenderedPageBreak/>
        <w:t xml:space="preserve">захисту Хмельницької області на 2025 рік розроблено та затверджено 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20.02.2025 року № 55. Заходи передбачені планом в цілому виконуються. Звіти про виконання плану надаються своєчасно.</w:t>
      </w:r>
    </w:p>
    <w:p w14:paraId="0412FC94" w14:textId="77777777" w:rsidR="00B57CA5" w:rsidRPr="00B57CA5" w:rsidRDefault="00B57CA5" w:rsidP="00B57CA5">
      <w:pPr>
        <w:suppressAutoHyphens/>
        <w:ind w:firstLine="567"/>
        <w:jc w:val="both"/>
        <w:rPr>
          <w:lang w:eastAsia="zh-CN"/>
        </w:rPr>
      </w:pPr>
      <w:r w:rsidRPr="00B57CA5">
        <w:rPr>
          <w:sz w:val="27"/>
          <w:szCs w:val="27"/>
          <w:lang w:eastAsia="zh-CN"/>
        </w:rPr>
        <w:t>Розроблено та затверджено План евакуації населення при загрозі виникнення або виникненні комунальної радіаційної аварії на Хмельницькій АЕС розроблено з урахуванням населення сіл Варварівка і Голики.</w:t>
      </w:r>
    </w:p>
    <w:p w14:paraId="67707BA0"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Розроблено План евакуації населення у разі загрози виникнення або виникненні пожеж в лісових масивах.</w:t>
      </w:r>
    </w:p>
    <w:p w14:paraId="61439C5D" w14:textId="77777777" w:rsidR="00B57CA5" w:rsidRPr="00B57CA5" w:rsidRDefault="00B57CA5" w:rsidP="00B57CA5">
      <w:pPr>
        <w:suppressAutoHyphens/>
        <w:ind w:firstLine="567"/>
        <w:jc w:val="both"/>
        <w:rPr>
          <w:lang w:eastAsia="zh-CN"/>
        </w:rPr>
      </w:pPr>
    </w:p>
    <w:p w14:paraId="79D2838F" w14:textId="77777777" w:rsidR="00B57CA5" w:rsidRPr="00B57CA5" w:rsidRDefault="00B57CA5" w:rsidP="00B57CA5">
      <w:pPr>
        <w:suppressAutoHyphens/>
        <w:jc w:val="center"/>
        <w:rPr>
          <w:lang w:eastAsia="zh-CN"/>
        </w:rPr>
      </w:pPr>
      <w:r w:rsidRPr="00B57CA5">
        <w:rPr>
          <w:color w:val="000000"/>
          <w:sz w:val="27"/>
          <w:szCs w:val="27"/>
          <w:lang w:eastAsia="zh-CN"/>
        </w:rPr>
        <w:t>ІІ. Система управління, оповіщення і зв’язку</w:t>
      </w:r>
    </w:p>
    <w:p w14:paraId="1C0DF4BF"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міської ради від 05.07.2024 року № 251 створено місцеву автоматизовану систему централізованого оповіщення (далі – МАСЦО) та затверджено положення про неї. Розроблено технічне завдання на </w:t>
      </w:r>
      <w:proofErr w:type="spellStart"/>
      <w:r w:rsidRPr="00B57CA5">
        <w:rPr>
          <w:sz w:val="27"/>
          <w:szCs w:val="27"/>
          <w:lang w:eastAsia="zh-CN"/>
        </w:rPr>
        <w:t>проектування</w:t>
      </w:r>
      <w:proofErr w:type="spellEnd"/>
      <w:r w:rsidRPr="00B57CA5">
        <w:rPr>
          <w:sz w:val="27"/>
          <w:szCs w:val="27"/>
          <w:lang w:eastAsia="zh-CN"/>
        </w:rPr>
        <w:t xml:space="preserve"> МАСЦО та погоджено в ГУ ДСНС України у Хмельницькій області. </w:t>
      </w:r>
    </w:p>
    <w:p w14:paraId="5E72F729"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інформування населення про загрозу виникнення або виникнення надзвичайної ситуації, місцева система оповіщення, яка функціонує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станом на 24.12.2025 року включає 5 сирен ручного запуску та 9 сирен автоматичного запуску, 3 переносних та 19 стаціонарних вуличних гучномовців, розташованих в громадських місцях. </w:t>
      </w:r>
    </w:p>
    <w:p w14:paraId="7B80CD70" w14:textId="77777777" w:rsidR="00B57CA5" w:rsidRPr="00B57CA5" w:rsidRDefault="00B57CA5" w:rsidP="00B57CA5">
      <w:pPr>
        <w:suppressAutoHyphens/>
        <w:ind w:firstLine="567"/>
        <w:jc w:val="both"/>
        <w:rPr>
          <w:lang w:eastAsia="zh-CN"/>
        </w:rPr>
      </w:pPr>
      <w:r w:rsidRPr="00B57CA5">
        <w:rPr>
          <w:sz w:val="27"/>
          <w:szCs w:val="27"/>
          <w:lang w:eastAsia="zh-CN"/>
        </w:rPr>
        <w:t xml:space="preserve">Оповіщення керівного складу здійснюється відповідальною особою за допомогою мобільного зв'язку. Пристроєм автодозвону DTR-08 громада забезпечена. Схема оповіщення постійно оновлюється. </w:t>
      </w:r>
    </w:p>
    <w:p w14:paraId="175630F5"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Організовано цілодобову роботу телеграм каналу «</w:t>
      </w:r>
      <w:proofErr w:type="spellStart"/>
      <w:r w:rsidRPr="00B57CA5">
        <w:rPr>
          <w:sz w:val="27"/>
          <w:szCs w:val="27"/>
          <w:lang w:eastAsia="zh-CN"/>
        </w:rPr>
        <w:t>Славутська</w:t>
      </w:r>
      <w:proofErr w:type="spellEnd"/>
      <w:r w:rsidRPr="00B57CA5">
        <w:rPr>
          <w:sz w:val="27"/>
          <w:szCs w:val="27"/>
          <w:lang w:eastAsia="zh-CN"/>
        </w:rPr>
        <w:t xml:space="preserve"> територіальна громада»,  який здійснює інформування населення громади про можливі надзвичайні ситуації та події в громаді.</w:t>
      </w:r>
    </w:p>
    <w:p w14:paraId="60A0F6CD" w14:textId="77777777" w:rsidR="00B57CA5" w:rsidRPr="00B57CA5" w:rsidRDefault="00B57CA5" w:rsidP="00B57CA5">
      <w:pPr>
        <w:suppressAutoHyphens/>
        <w:ind w:firstLine="567"/>
        <w:jc w:val="both"/>
        <w:rPr>
          <w:lang w:eastAsia="zh-CN"/>
        </w:rPr>
      </w:pPr>
    </w:p>
    <w:p w14:paraId="1A290179" w14:textId="77777777" w:rsidR="00B57CA5" w:rsidRPr="00B57CA5" w:rsidRDefault="00B57CA5" w:rsidP="00B57CA5">
      <w:pPr>
        <w:suppressAutoHyphens/>
        <w:jc w:val="center"/>
        <w:rPr>
          <w:lang w:eastAsia="zh-CN"/>
        </w:rPr>
      </w:pPr>
      <w:r w:rsidRPr="00B57CA5">
        <w:rPr>
          <w:sz w:val="27"/>
          <w:szCs w:val="27"/>
          <w:lang w:eastAsia="zh-CN"/>
        </w:rPr>
        <w:t>ІІІ. Захист населення</w:t>
      </w:r>
    </w:p>
    <w:p w14:paraId="322A411F" w14:textId="77777777" w:rsidR="00B57CA5" w:rsidRPr="00B57CA5" w:rsidRDefault="00B57CA5" w:rsidP="00B57CA5">
      <w:pPr>
        <w:suppressAutoHyphens/>
        <w:ind w:firstLine="567"/>
        <w:jc w:val="both"/>
        <w:rPr>
          <w:lang w:eastAsia="zh-CN"/>
        </w:rPr>
      </w:pPr>
      <w:r w:rsidRPr="00B57CA5">
        <w:rPr>
          <w:sz w:val="27"/>
          <w:szCs w:val="27"/>
          <w:lang w:eastAsia="en-US"/>
        </w:rPr>
        <w:t xml:space="preserve">На території </w:t>
      </w:r>
      <w:proofErr w:type="spellStart"/>
      <w:r w:rsidRPr="00B57CA5">
        <w:rPr>
          <w:sz w:val="27"/>
          <w:szCs w:val="27"/>
          <w:lang w:eastAsia="en-US"/>
        </w:rPr>
        <w:t>Славутської</w:t>
      </w:r>
      <w:proofErr w:type="spellEnd"/>
      <w:r w:rsidRPr="00B57CA5">
        <w:rPr>
          <w:sz w:val="27"/>
          <w:szCs w:val="27"/>
          <w:lang w:eastAsia="en-US"/>
        </w:rPr>
        <w:t xml:space="preserve"> міської ради відсутні населені пункти, які відповідно до постанови Кабінету Міністрів України від 29.09.2021 № 1021-21 відноситься до відповідних груп цивільного захисту. </w:t>
      </w:r>
    </w:p>
    <w:p w14:paraId="1A1104A7" w14:textId="77777777" w:rsidR="00B57CA5" w:rsidRPr="00B57CA5" w:rsidRDefault="00B57CA5" w:rsidP="00B57CA5">
      <w:pPr>
        <w:suppressAutoHyphens/>
        <w:ind w:firstLine="567"/>
        <w:jc w:val="both"/>
        <w:rPr>
          <w:lang w:eastAsia="zh-CN"/>
        </w:rPr>
      </w:pPr>
      <w:r w:rsidRPr="00B57CA5">
        <w:rPr>
          <w:sz w:val="27"/>
          <w:szCs w:val="27"/>
          <w:lang w:eastAsia="zh-CN"/>
        </w:rPr>
        <w:t>На території громади є 4 суб'єкти господарювання, які відноситься до відповідних груп цивільного захисту.</w:t>
      </w:r>
    </w:p>
    <w:p w14:paraId="19EC2B99" w14:textId="77777777" w:rsidR="00B57CA5" w:rsidRPr="00B57CA5" w:rsidRDefault="00B57CA5" w:rsidP="00B57CA5">
      <w:pPr>
        <w:suppressAutoHyphens/>
        <w:ind w:firstLine="567"/>
        <w:jc w:val="both"/>
        <w:rPr>
          <w:lang w:eastAsia="zh-CN"/>
        </w:rPr>
      </w:pPr>
      <w:r w:rsidRPr="00B57CA5">
        <w:rPr>
          <w:sz w:val="27"/>
          <w:szCs w:val="27"/>
          <w:lang w:eastAsia="zh-CN"/>
        </w:rPr>
        <w:t xml:space="preserve">Фонд захисних споруд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складається з 1 сховища, 19 протирадіаційних </w:t>
      </w:r>
      <w:proofErr w:type="spellStart"/>
      <w:r w:rsidRPr="00B57CA5">
        <w:rPr>
          <w:sz w:val="27"/>
          <w:szCs w:val="27"/>
          <w:lang w:eastAsia="zh-CN"/>
        </w:rPr>
        <w:t>укриттів</w:t>
      </w:r>
      <w:proofErr w:type="spellEnd"/>
      <w:r w:rsidRPr="00B57CA5">
        <w:rPr>
          <w:sz w:val="27"/>
          <w:szCs w:val="27"/>
          <w:lang w:eastAsia="zh-CN"/>
        </w:rPr>
        <w:t xml:space="preserve"> та 30 найпростіших </w:t>
      </w:r>
      <w:proofErr w:type="spellStart"/>
      <w:r w:rsidRPr="00B57CA5">
        <w:rPr>
          <w:sz w:val="27"/>
          <w:szCs w:val="27"/>
          <w:lang w:eastAsia="zh-CN"/>
        </w:rPr>
        <w:t>укриттів</w:t>
      </w:r>
      <w:proofErr w:type="spellEnd"/>
      <w:r w:rsidRPr="00B57CA5">
        <w:rPr>
          <w:sz w:val="27"/>
          <w:szCs w:val="27"/>
          <w:lang w:eastAsia="zh-CN"/>
        </w:rPr>
        <w:t>.</w:t>
      </w:r>
    </w:p>
    <w:p w14:paraId="14515783" w14:textId="77777777" w:rsidR="00B57CA5" w:rsidRPr="00B57CA5" w:rsidRDefault="00B57CA5" w:rsidP="00B57CA5">
      <w:pPr>
        <w:suppressAutoHyphens/>
        <w:ind w:firstLine="567"/>
        <w:jc w:val="both"/>
        <w:rPr>
          <w:lang w:eastAsia="zh-CN"/>
        </w:rPr>
      </w:pPr>
      <w:r w:rsidRPr="00B57CA5">
        <w:rPr>
          <w:sz w:val="27"/>
          <w:szCs w:val="27"/>
          <w:lang w:eastAsia="zh-CN"/>
        </w:rPr>
        <w:t xml:space="preserve">Проведено розрахунок укриття населення у фонді захисних споруд цивільного захисту з врахуванням місткості та стану готовності </w:t>
      </w:r>
      <w:proofErr w:type="spellStart"/>
      <w:r w:rsidRPr="00B57CA5">
        <w:rPr>
          <w:sz w:val="27"/>
          <w:szCs w:val="27"/>
          <w:lang w:eastAsia="zh-CN"/>
        </w:rPr>
        <w:t>укриттів</w:t>
      </w:r>
      <w:proofErr w:type="spellEnd"/>
      <w:r w:rsidRPr="00B57CA5">
        <w:rPr>
          <w:sz w:val="27"/>
          <w:szCs w:val="27"/>
          <w:lang w:eastAsia="zh-CN"/>
        </w:rPr>
        <w:t xml:space="preserve"> та визначено додаткову потребу в укриттях.</w:t>
      </w:r>
    </w:p>
    <w:p w14:paraId="0F9708A5" w14:textId="77777777" w:rsidR="00B57CA5" w:rsidRPr="00B57CA5" w:rsidRDefault="00B57CA5" w:rsidP="00B57CA5">
      <w:pPr>
        <w:suppressAutoHyphens/>
        <w:ind w:firstLine="567"/>
        <w:jc w:val="both"/>
        <w:rPr>
          <w:lang w:eastAsia="zh-CN"/>
        </w:rPr>
      </w:pPr>
      <w:r w:rsidRPr="00B57CA5">
        <w:rPr>
          <w:sz w:val="27"/>
          <w:szCs w:val="27"/>
          <w:lang w:eastAsia="zh-CN"/>
        </w:rPr>
        <w:t xml:space="preserve">Проводиться робота щодо поповнення фонду захисних споруд цивільного захисту та приведення його в готовність. Протягом 2025 року за результатами обстежень додатково взято на облік 6 найпростіших </w:t>
      </w:r>
      <w:proofErr w:type="spellStart"/>
      <w:r w:rsidRPr="00B57CA5">
        <w:rPr>
          <w:sz w:val="27"/>
          <w:szCs w:val="27"/>
          <w:lang w:eastAsia="zh-CN"/>
        </w:rPr>
        <w:t>укриттів</w:t>
      </w:r>
      <w:proofErr w:type="spellEnd"/>
      <w:r w:rsidRPr="00B57CA5">
        <w:rPr>
          <w:sz w:val="27"/>
          <w:szCs w:val="27"/>
          <w:lang w:eastAsia="zh-CN"/>
        </w:rPr>
        <w:t xml:space="preserve">. </w:t>
      </w:r>
    </w:p>
    <w:p w14:paraId="3033636E" w14:textId="77777777" w:rsidR="00B57CA5" w:rsidRPr="00B57CA5" w:rsidRDefault="00B57CA5" w:rsidP="00B57CA5">
      <w:pPr>
        <w:suppressAutoHyphens/>
        <w:ind w:firstLine="567"/>
        <w:jc w:val="both"/>
        <w:rPr>
          <w:lang w:eastAsia="zh-CN"/>
        </w:rPr>
      </w:pPr>
      <w:r w:rsidRPr="00B57CA5">
        <w:rPr>
          <w:sz w:val="27"/>
          <w:szCs w:val="27"/>
          <w:lang w:eastAsia="zh-CN"/>
        </w:rPr>
        <w:t>Наявний фонд захисних споруд цивільного захисту не забезпечує 100% укриття населення громади, існує необхідність нарощування фонду захисних споруд цивільного захисту.</w:t>
      </w:r>
    </w:p>
    <w:p w14:paraId="3E7A435C"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 xml:space="preserve">Облік фонду захисних споруд громади здійснюється відповідно до вимог наказу Міністерства внутрішніх справ України від 9 липня 2018  № 579 «Про затвердження вимог з питань використання та обліку фонду захисних споруд цивільного захисту». Книги обліку протирадіаційних </w:t>
      </w:r>
      <w:proofErr w:type="spellStart"/>
      <w:r w:rsidRPr="00B57CA5">
        <w:rPr>
          <w:sz w:val="27"/>
          <w:szCs w:val="27"/>
          <w:lang w:eastAsia="zh-CN"/>
        </w:rPr>
        <w:t>укриттів</w:t>
      </w:r>
      <w:proofErr w:type="spellEnd"/>
      <w:r w:rsidRPr="00B57CA5">
        <w:rPr>
          <w:sz w:val="27"/>
          <w:szCs w:val="27"/>
          <w:lang w:eastAsia="zh-CN"/>
        </w:rPr>
        <w:t xml:space="preserve">, споруд подвійного призначення та найпростіших </w:t>
      </w:r>
      <w:proofErr w:type="spellStart"/>
      <w:r w:rsidRPr="00B57CA5">
        <w:rPr>
          <w:sz w:val="27"/>
          <w:szCs w:val="27"/>
          <w:lang w:eastAsia="zh-CN"/>
        </w:rPr>
        <w:t>укриттів</w:t>
      </w:r>
      <w:proofErr w:type="spellEnd"/>
      <w:r w:rsidRPr="00B57CA5">
        <w:rPr>
          <w:sz w:val="27"/>
          <w:szCs w:val="27"/>
          <w:lang w:eastAsia="zh-CN"/>
        </w:rPr>
        <w:t xml:space="preserve"> заведені та організована робота щодо їх ведення. Проведена робота щодо оновлення облікових документів.</w:t>
      </w:r>
    </w:p>
    <w:p w14:paraId="7376F670" w14:textId="77777777" w:rsidR="00B57CA5" w:rsidRPr="00B57CA5" w:rsidRDefault="00B57CA5" w:rsidP="00B57CA5">
      <w:pPr>
        <w:suppressAutoHyphens/>
        <w:ind w:firstLine="567"/>
        <w:jc w:val="both"/>
        <w:rPr>
          <w:lang w:eastAsia="zh-CN"/>
        </w:rPr>
      </w:pPr>
      <w:r w:rsidRPr="00B57CA5">
        <w:rPr>
          <w:sz w:val="27"/>
          <w:szCs w:val="27"/>
          <w:lang w:eastAsia="zh-CN"/>
        </w:rPr>
        <w:t xml:space="preserve">За результатами проведених перевірок з 50 об'єктів фонду захисних споруд цивільного захисту «придатними» для укриття цивільного населення виявились 48 </w:t>
      </w:r>
      <w:proofErr w:type="spellStart"/>
      <w:r w:rsidRPr="00B57CA5">
        <w:rPr>
          <w:sz w:val="27"/>
          <w:szCs w:val="27"/>
          <w:lang w:eastAsia="zh-CN"/>
        </w:rPr>
        <w:t>укриттів</w:t>
      </w:r>
      <w:proofErr w:type="spellEnd"/>
      <w:r w:rsidRPr="00B57CA5">
        <w:rPr>
          <w:sz w:val="27"/>
          <w:szCs w:val="27"/>
          <w:lang w:eastAsia="zh-CN"/>
        </w:rPr>
        <w:t xml:space="preserve"> (95,5%),  «непридатними» - 2 (4,5 %). </w:t>
      </w:r>
    </w:p>
    <w:p w14:paraId="35D9149C" w14:textId="77777777" w:rsidR="00B57CA5" w:rsidRPr="00B57CA5" w:rsidRDefault="00B57CA5" w:rsidP="00B57CA5">
      <w:pPr>
        <w:suppressAutoHyphens/>
        <w:ind w:firstLine="567"/>
        <w:jc w:val="both"/>
        <w:rPr>
          <w:lang w:eastAsia="zh-CN"/>
        </w:rPr>
      </w:pPr>
      <w:r w:rsidRPr="00B57CA5">
        <w:rPr>
          <w:sz w:val="27"/>
          <w:szCs w:val="27"/>
          <w:lang w:eastAsia="zh-CN"/>
        </w:rPr>
        <w:t>Стан готовності ЗС ЦЗ наступний: готове - 12 (60 %), обмежено готове – 6 (30 %), не готове – 2 (10 %).</w:t>
      </w:r>
    </w:p>
    <w:p w14:paraId="63F86A21" w14:textId="77777777" w:rsidR="00B57CA5" w:rsidRPr="00B57CA5" w:rsidRDefault="00B57CA5" w:rsidP="00B57CA5">
      <w:pPr>
        <w:suppressAutoHyphens/>
        <w:ind w:firstLine="567"/>
        <w:jc w:val="both"/>
        <w:rPr>
          <w:lang w:eastAsia="zh-CN"/>
        </w:rPr>
      </w:pPr>
      <w:r w:rsidRPr="00B57CA5">
        <w:rPr>
          <w:sz w:val="27"/>
          <w:szCs w:val="27"/>
          <w:lang w:eastAsia="zh-CN"/>
        </w:rPr>
        <w:t>Проведено технічну інвентаризацію та виготовлено технічні паспорти на 20 захисних споруд з 20, що становить 100 %.</w:t>
      </w:r>
    </w:p>
    <w:p w14:paraId="4C0C5C70"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w:t>
      </w:r>
      <w:proofErr w:type="spellStart"/>
      <w:r w:rsidRPr="00B57CA5">
        <w:rPr>
          <w:sz w:val="27"/>
          <w:szCs w:val="27"/>
          <w:lang w:eastAsia="zh-CN"/>
        </w:rPr>
        <w:t>Славутського</w:t>
      </w:r>
      <w:proofErr w:type="spellEnd"/>
      <w:r w:rsidRPr="00B57CA5">
        <w:rPr>
          <w:sz w:val="27"/>
          <w:szCs w:val="27"/>
          <w:lang w:eastAsia="zh-CN"/>
        </w:rPr>
        <w:t xml:space="preserve"> міської ради від 19.04.2018р. № 126 утворено комісію з питань евакуації та затверджено положення про комісію. Рішенням виконавчого комітету </w:t>
      </w:r>
      <w:proofErr w:type="spellStart"/>
      <w:r w:rsidRPr="00B57CA5">
        <w:rPr>
          <w:sz w:val="27"/>
          <w:szCs w:val="27"/>
          <w:lang w:eastAsia="zh-CN"/>
        </w:rPr>
        <w:t>Славутського</w:t>
      </w:r>
      <w:proofErr w:type="spellEnd"/>
      <w:r w:rsidRPr="00B57CA5">
        <w:rPr>
          <w:sz w:val="27"/>
          <w:szCs w:val="27"/>
          <w:lang w:eastAsia="zh-CN"/>
        </w:rPr>
        <w:t xml:space="preserve"> міської ради від 15.06.2023 № 168 затверджено оновлений склад комісії. </w:t>
      </w:r>
    </w:p>
    <w:p w14:paraId="11431679"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17.10.2024 №360 оновлено місця розташування збірних пунктів евакуації (всього 12 пунктів) та пункт посадки.</w:t>
      </w:r>
    </w:p>
    <w:p w14:paraId="55C1D501" w14:textId="77777777" w:rsidR="00B57CA5" w:rsidRPr="00B57CA5" w:rsidRDefault="00B57CA5" w:rsidP="00B57CA5">
      <w:pPr>
        <w:suppressAutoHyphens/>
        <w:ind w:firstLine="567"/>
        <w:jc w:val="both"/>
        <w:rPr>
          <w:lang w:eastAsia="zh-CN"/>
        </w:rPr>
      </w:pPr>
      <w:r w:rsidRPr="00B57CA5">
        <w:rPr>
          <w:sz w:val="27"/>
          <w:szCs w:val="27"/>
          <w:lang w:eastAsia="zh-CN"/>
        </w:rPr>
        <w:t>Список для оповіщення та збору членів комісії та схема оповіщення затверджена. Функціональні обов'язки членів комісії розроблені.</w:t>
      </w:r>
    </w:p>
    <w:p w14:paraId="08157849" w14:textId="77777777" w:rsidR="00B57CA5" w:rsidRPr="00B57CA5" w:rsidRDefault="00B57CA5" w:rsidP="00B57CA5">
      <w:pPr>
        <w:suppressAutoHyphens/>
        <w:ind w:firstLine="567"/>
        <w:jc w:val="both"/>
        <w:rPr>
          <w:lang w:eastAsia="zh-CN"/>
        </w:rPr>
      </w:pPr>
      <w:r w:rsidRPr="00B57CA5">
        <w:rPr>
          <w:sz w:val="27"/>
          <w:szCs w:val="27"/>
          <w:lang w:eastAsia="zh-CN"/>
        </w:rPr>
        <w:t>Документи збірних пунктів евакуації (функціональні обов’язки посадових осіб, штатно-посадовий список, схема оповіщення, календарний план роботи, тощо) відпрацьовані.</w:t>
      </w:r>
    </w:p>
    <w:p w14:paraId="3AB431BB" w14:textId="77777777" w:rsidR="00B57CA5" w:rsidRPr="00B57CA5" w:rsidRDefault="00B57CA5" w:rsidP="00B57CA5">
      <w:pPr>
        <w:suppressAutoHyphens/>
        <w:ind w:firstLine="567"/>
        <w:jc w:val="both"/>
        <w:rPr>
          <w:lang w:eastAsia="zh-CN"/>
        </w:rPr>
      </w:pPr>
      <w:r w:rsidRPr="00B57CA5">
        <w:rPr>
          <w:sz w:val="27"/>
          <w:szCs w:val="27"/>
          <w:lang w:eastAsia="zh-CN"/>
        </w:rPr>
        <w:t>Розроблено та затверджено План евакуації населення при загрозі виникнення або виникненні комунальної радіаційної аварії на Хмельницькій АЕС розроблено з урахуванням населення сіл Варварівка і Голики.</w:t>
      </w:r>
    </w:p>
    <w:p w14:paraId="2DE4A907" w14:textId="77777777" w:rsidR="00B57CA5" w:rsidRPr="00B57CA5" w:rsidRDefault="00B57CA5" w:rsidP="00B57CA5">
      <w:pPr>
        <w:suppressAutoHyphens/>
        <w:ind w:firstLine="567"/>
        <w:jc w:val="both"/>
        <w:rPr>
          <w:lang w:eastAsia="zh-CN"/>
        </w:rPr>
      </w:pPr>
      <w:r w:rsidRPr="00B57CA5">
        <w:rPr>
          <w:sz w:val="27"/>
          <w:szCs w:val="27"/>
          <w:lang w:eastAsia="zh-CN"/>
        </w:rPr>
        <w:t>Розроблено План евакуації населення у разі загрози виникнення або виникненні пожеж в лісових масивах.</w:t>
      </w:r>
    </w:p>
    <w:p w14:paraId="38354012"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хімічно небезпечні об’єкти відсутні. </w:t>
      </w:r>
    </w:p>
    <w:p w14:paraId="6DE7B3CD" w14:textId="50AC20C1" w:rsidR="00B57CA5" w:rsidRPr="00B57CA5" w:rsidRDefault="00B57CA5" w:rsidP="00B57CA5">
      <w:pPr>
        <w:suppressAutoHyphens/>
        <w:ind w:firstLine="567"/>
        <w:jc w:val="both"/>
        <w:rPr>
          <w:lang w:eastAsia="zh-CN"/>
        </w:rPr>
      </w:pPr>
      <w:r w:rsidRPr="00B57CA5">
        <w:rPr>
          <w:sz w:val="27"/>
          <w:szCs w:val="27"/>
          <w:lang w:eastAsia="zh-CN"/>
        </w:rPr>
        <w:t xml:space="preserve">3 (три) населені пункти громади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(м. Славута,                </w:t>
      </w:r>
      <w:r>
        <w:rPr>
          <w:sz w:val="27"/>
          <w:szCs w:val="27"/>
          <w:lang w:eastAsia="zh-CN"/>
        </w:rPr>
        <w:t xml:space="preserve">               </w:t>
      </w:r>
      <w:r w:rsidRPr="00B57CA5">
        <w:rPr>
          <w:sz w:val="27"/>
          <w:szCs w:val="27"/>
          <w:lang w:eastAsia="zh-CN"/>
        </w:rPr>
        <w:t>с. Голики, с. Варварівка) розташовані у зоні спостереження Хмельницької АЕС.</w:t>
      </w:r>
    </w:p>
    <w:p w14:paraId="6CE9A154" w14:textId="77777777" w:rsidR="00B57CA5" w:rsidRPr="00B57CA5" w:rsidRDefault="00B57CA5" w:rsidP="00B57CA5">
      <w:pPr>
        <w:suppressAutoHyphens/>
        <w:ind w:firstLine="567"/>
        <w:jc w:val="both"/>
        <w:rPr>
          <w:lang w:eastAsia="zh-CN"/>
        </w:rPr>
      </w:pPr>
      <w:r w:rsidRPr="00B57CA5">
        <w:rPr>
          <w:sz w:val="27"/>
          <w:szCs w:val="27"/>
          <w:lang w:eastAsia="zh-CN"/>
        </w:rPr>
        <w:t xml:space="preserve">Створено резерв засобів індивідуального захисту органів дихання (респіратори) та препарату стабільного йоду для непрацюючого населення громади на 100% від потреби. Респіратори марки FFP3 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21.04.2022 № 119 передано на баланс збірних пунктів евакуації.</w:t>
      </w:r>
    </w:p>
    <w:p w14:paraId="59DEF60C" w14:textId="77777777" w:rsidR="00B57CA5" w:rsidRPr="00B57CA5" w:rsidRDefault="00B57CA5" w:rsidP="00B57CA5">
      <w:pPr>
        <w:suppressAutoHyphens/>
        <w:ind w:firstLine="567"/>
        <w:jc w:val="both"/>
        <w:rPr>
          <w:lang w:eastAsia="zh-CN"/>
        </w:rPr>
      </w:pPr>
      <w:r w:rsidRPr="00B57CA5">
        <w:rPr>
          <w:sz w:val="27"/>
          <w:szCs w:val="27"/>
          <w:lang w:eastAsia="zh-CN"/>
        </w:rPr>
        <w:t>Ведеться робота щодо забезпечення засобами індивідуального захисту, приладами радіаційної, хімічної розвідки та дозиметричного контролю особового складу формування ЦЗ.</w:t>
      </w:r>
    </w:p>
    <w:p w14:paraId="5991FECD" w14:textId="77777777" w:rsidR="00B57CA5" w:rsidRPr="00B57CA5" w:rsidRDefault="00B57CA5" w:rsidP="00B57CA5">
      <w:pPr>
        <w:suppressAutoHyphens/>
        <w:ind w:firstLine="567"/>
        <w:jc w:val="both"/>
        <w:rPr>
          <w:lang w:eastAsia="zh-CN"/>
        </w:rPr>
      </w:pPr>
      <w:r w:rsidRPr="00B57CA5">
        <w:rPr>
          <w:sz w:val="27"/>
          <w:szCs w:val="27"/>
          <w:lang w:eastAsia="zh-CN"/>
        </w:rPr>
        <w:t xml:space="preserve">Медичний захист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забезпечується </w:t>
      </w:r>
      <w:r w:rsidRPr="00B57CA5">
        <w:rPr>
          <w:sz w:val="27"/>
          <w:szCs w:val="27"/>
          <w:lang w:eastAsia="zh-CN"/>
        </w:rPr>
        <w:br/>
        <w:t>КП «</w:t>
      </w:r>
      <w:proofErr w:type="spellStart"/>
      <w:r w:rsidRPr="00B57CA5">
        <w:rPr>
          <w:sz w:val="27"/>
          <w:szCs w:val="27"/>
          <w:lang w:eastAsia="zh-CN"/>
        </w:rPr>
        <w:t>Славутська</w:t>
      </w:r>
      <w:proofErr w:type="spellEnd"/>
      <w:r w:rsidRPr="00B57CA5">
        <w:rPr>
          <w:sz w:val="27"/>
          <w:szCs w:val="27"/>
          <w:lang w:eastAsia="zh-CN"/>
        </w:rPr>
        <w:t xml:space="preserve"> міська лікарня ім. Ф.М. Михайлова»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КНП «</w:t>
      </w:r>
      <w:proofErr w:type="spellStart"/>
      <w:r w:rsidRPr="00B57CA5">
        <w:rPr>
          <w:sz w:val="27"/>
          <w:szCs w:val="27"/>
          <w:lang w:eastAsia="zh-CN"/>
        </w:rPr>
        <w:t>Славутський</w:t>
      </w:r>
      <w:proofErr w:type="spellEnd"/>
      <w:r w:rsidRPr="00B57CA5">
        <w:rPr>
          <w:sz w:val="27"/>
          <w:szCs w:val="27"/>
          <w:lang w:eastAsia="zh-CN"/>
        </w:rPr>
        <w:t xml:space="preserve"> Центр ПМСД» </w:t>
      </w:r>
      <w:proofErr w:type="spellStart"/>
      <w:r w:rsidRPr="00B57CA5">
        <w:rPr>
          <w:sz w:val="27"/>
          <w:szCs w:val="27"/>
          <w:lang w:eastAsia="zh-CN"/>
        </w:rPr>
        <w:t>Славутської</w:t>
      </w:r>
      <w:proofErr w:type="spellEnd"/>
      <w:r w:rsidRPr="00B57CA5">
        <w:rPr>
          <w:sz w:val="27"/>
          <w:szCs w:val="27"/>
          <w:lang w:eastAsia="zh-CN"/>
        </w:rPr>
        <w:t xml:space="preserve"> міської ради, </w:t>
      </w:r>
      <w:proofErr w:type="spellStart"/>
      <w:r w:rsidRPr="00B57CA5">
        <w:rPr>
          <w:sz w:val="27"/>
          <w:szCs w:val="27"/>
          <w:lang w:eastAsia="zh-CN"/>
        </w:rPr>
        <w:t>Славутською</w:t>
      </w:r>
      <w:proofErr w:type="spellEnd"/>
      <w:r w:rsidRPr="00B57CA5">
        <w:rPr>
          <w:sz w:val="27"/>
          <w:szCs w:val="27"/>
          <w:lang w:eastAsia="zh-CN"/>
        </w:rPr>
        <w:t xml:space="preserve"> підстанцією екстреної медичної допомоги Шепетівської станції екстреної медичної </w:t>
      </w:r>
      <w:r w:rsidRPr="00B57CA5">
        <w:rPr>
          <w:sz w:val="27"/>
          <w:szCs w:val="27"/>
          <w:lang w:eastAsia="zh-CN"/>
        </w:rPr>
        <w:lastRenderedPageBreak/>
        <w:t xml:space="preserve">допомоги Хмельницького центру екстреної медичної допомоги та медицини катастроф, </w:t>
      </w:r>
      <w:proofErr w:type="spellStart"/>
      <w:r w:rsidRPr="00B57CA5">
        <w:rPr>
          <w:sz w:val="27"/>
          <w:szCs w:val="27"/>
          <w:lang w:eastAsia="zh-CN"/>
        </w:rPr>
        <w:t>Славутського</w:t>
      </w:r>
      <w:proofErr w:type="spellEnd"/>
      <w:r w:rsidRPr="00B57CA5">
        <w:rPr>
          <w:sz w:val="27"/>
          <w:szCs w:val="27"/>
          <w:lang w:eastAsia="zh-CN"/>
        </w:rPr>
        <w:t xml:space="preserve"> відділення Шепетівського відділу ДУ «Хмельницький ОЛЦ МОЗ України» та підрозділом ГУ </w:t>
      </w:r>
      <w:proofErr w:type="spellStart"/>
      <w:r w:rsidRPr="00B57CA5">
        <w:rPr>
          <w:sz w:val="27"/>
          <w:szCs w:val="27"/>
          <w:lang w:eastAsia="zh-CN"/>
        </w:rPr>
        <w:t>Держпродспоживслужби</w:t>
      </w:r>
      <w:proofErr w:type="spellEnd"/>
      <w:r w:rsidRPr="00B57CA5">
        <w:rPr>
          <w:sz w:val="27"/>
          <w:szCs w:val="27"/>
          <w:lang w:eastAsia="zh-CN"/>
        </w:rPr>
        <w:t xml:space="preserve"> в Хмельницький області.</w:t>
      </w:r>
    </w:p>
    <w:p w14:paraId="50E8F383" w14:textId="77777777" w:rsidR="00B57CA5" w:rsidRPr="00B57CA5" w:rsidRDefault="00B57CA5" w:rsidP="00B57CA5">
      <w:pPr>
        <w:suppressAutoHyphens/>
        <w:ind w:firstLine="567"/>
        <w:jc w:val="both"/>
        <w:rPr>
          <w:lang w:eastAsia="zh-CN"/>
        </w:rPr>
      </w:pPr>
      <w:r w:rsidRPr="00B57CA5">
        <w:rPr>
          <w:sz w:val="27"/>
          <w:szCs w:val="27"/>
          <w:lang w:eastAsia="zh-CN"/>
        </w:rPr>
        <w:t>У КП «</w:t>
      </w:r>
      <w:proofErr w:type="spellStart"/>
      <w:r w:rsidRPr="00B57CA5">
        <w:rPr>
          <w:sz w:val="27"/>
          <w:szCs w:val="27"/>
          <w:lang w:eastAsia="zh-CN"/>
        </w:rPr>
        <w:t>Славутська</w:t>
      </w:r>
      <w:proofErr w:type="spellEnd"/>
      <w:r w:rsidRPr="00B57CA5">
        <w:rPr>
          <w:sz w:val="27"/>
          <w:szCs w:val="27"/>
          <w:lang w:eastAsia="zh-CN"/>
        </w:rPr>
        <w:t xml:space="preserve"> міська лікарня ім. Ф.М. Михайлова»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створено резерв профільних ліжок відповідно до вимог наказу Міністерства охорони здоров'я України від 18.02.2015 року № 75 «Про додаткові заходи щодо забезпечення функціонування закладів охорони здоров'я в умовах особливого періоду та подолання наслідків надзвичайної ситуації державного рівня соціального та воєнного характеру» для забезпечення роботи закладів охорони здоров'я у режимі підвищеної готовності та надання невідкладної медичної допомоги постраждалим (293 ліжка, з яких 121 ліжко хірургічного профілю та 172 ліжка терапевтичного профілю).</w:t>
      </w:r>
    </w:p>
    <w:p w14:paraId="13D2B7CB" w14:textId="77777777" w:rsidR="00B57CA5" w:rsidRPr="00B57CA5" w:rsidRDefault="00B57CA5" w:rsidP="00B57CA5">
      <w:pPr>
        <w:suppressAutoHyphens/>
        <w:ind w:firstLine="567"/>
        <w:jc w:val="both"/>
        <w:rPr>
          <w:lang w:eastAsia="zh-CN"/>
        </w:rPr>
      </w:pPr>
      <w:r w:rsidRPr="00B57CA5">
        <w:rPr>
          <w:sz w:val="27"/>
          <w:szCs w:val="27"/>
          <w:lang w:eastAsia="zh-CN"/>
        </w:rPr>
        <w:t>Для медичного забезпечення населення, у випадку надзвичайної ситуації, у комунальному підприємстві «</w:t>
      </w:r>
      <w:proofErr w:type="spellStart"/>
      <w:r w:rsidRPr="00B57CA5">
        <w:rPr>
          <w:sz w:val="27"/>
          <w:szCs w:val="27"/>
          <w:lang w:eastAsia="zh-CN"/>
        </w:rPr>
        <w:t>Славутська</w:t>
      </w:r>
      <w:proofErr w:type="spellEnd"/>
      <w:r w:rsidRPr="00B57CA5">
        <w:rPr>
          <w:sz w:val="27"/>
          <w:szCs w:val="27"/>
          <w:lang w:eastAsia="zh-CN"/>
        </w:rPr>
        <w:t xml:space="preserve"> міська лікарня ім. Михайлова»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створений запас лікарських засобів.</w:t>
      </w:r>
    </w:p>
    <w:p w14:paraId="15E19A00"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безперебійного електропостачання міська лікарня забезпечена двома незалежними вводами електроенергії та дизель-генераторами (IDJ 165DW, 132 кВт та </w:t>
      </w:r>
      <w:proofErr w:type="spellStart"/>
      <w:r w:rsidRPr="00B57CA5">
        <w:rPr>
          <w:sz w:val="27"/>
          <w:szCs w:val="27"/>
          <w:lang w:eastAsia="zh-CN"/>
        </w:rPr>
        <w:t>Diesel</w:t>
      </w:r>
      <w:proofErr w:type="spellEnd"/>
      <w:r w:rsidRPr="00B57CA5">
        <w:rPr>
          <w:sz w:val="27"/>
          <w:szCs w:val="27"/>
          <w:lang w:eastAsia="zh-CN"/>
        </w:rPr>
        <w:t xml:space="preserve"> L 330 </w:t>
      </w:r>
      <w:proofErr w:type="spellStart"/>
      <w:r w:rsidRPr="00B57CA5">
        <w:rPr>
          <w:sz w:val="27"/>
          <w:szCs w:val="27"/>
          <w:lang w:eastAsia="zh-CN"/>
        </w:rPr>
        <w:t>kVa</w:t>
      </w:r>
      <w:proofErr w:type="spellEnd"/>
      <w:r w:rsidRPr="00B57CA5">
        <w:rPr>
          <w:sz w:val="27"/>
          <w:szCs w:val="27"/>
          <w:lang w:eastAsia="zh-CN"/>
        </w:rPr>
        <w:t>, 240 кВт) які обладнані автоматичними вмикачами резерву.</w:t>
      </w:r>
    </w:p>
    <w:p w14:paraId="0ADDAEC5" w14:textId="77777777" w:rsidR="00B57CA5" w:rsidRPr="00B57CA5" w:rsidRDefault="00B57CA5" w:rsidP="00B57CA5">
      <w:pPr>
        <w:suppressAutoHyphens/>
        <w:ind w:firstLine="567"/>
        <w:jc w:val="both"/>
        <w:rPr>
          <w:lang w:eastAsia="zh-CN"/>
        </w:rPr>
      </w:pPr>
      <w:r w:rsidRPr="00B57CA5">
        <w:rPr>
          <w:sz w:val="27"/>
          <w:szCs w:val="27"/>
          <w:lang w:eastAsia="zh-CN"/>
        </w:rPr>
        <w:t xml:space="preserve">Моніторинг стану навколишнього природного середовища, санітарно-гігієнічної та епідемічної ситуації здійснює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Також розроблено План моніторингових досліджень об’єктів навколишнього середовища, закладів охорони здоров’я загальноосвітніх та дитячих навчальних закладів, закладів соціального забезпечення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на 2025 рік.</w:t>
      </w:r>
    </w:p>
    <w:p w14:paraId="75867AF4" w14:textId="77777777" w:rsidR="00B57CA5" w:rsidRPr="00B57CA5" w:rsidRDefault="00B57CA5" w:rsidP="00B57CA5">
      <w:pPr>
        <w:suppressAutoHyphens/>
        <w:ind w:firstLine="567"/>
        <w:jc w:val="both"/>
        <w:rPr>
          <w:lang w:eastAsia="zh-CN"/>
        </w:rPr>
      </w:pPr>
      <w:r w:rsidRPr="00B57CA5">
        <w:rPr>
          <w:sz w:val="27"/>
          <w:szCs w:val="27"/>
          <w:lang w:eastAsia="zh-CN"/>
        </w:rPr>
        <w:t xml:space="preserve">На випадок виникнення осередків біологічного зараження в громаді відпрацьовані питання проведення комплексу адміністративно-господарських, </w:t>
      </w:r>
      <w:proofErr w:type="spellStart"/>
      <w:r w:rsidRPr="00B57CA5">
        <w:rPr>
          <w:sz w:val="27"/>
          <w:szCs w:val="27"/>
          <w:lang w:eastAsia="zh-CN"/>
        </w:rPr>
        <w:t>режимно</w:t>
      </w:r>
      <w:proofErr w:type="spellEnd"/>
      <w:r w:rsidRPr="00B57CA5">
        <w:rPr>
          <w:sz w:val="27"/>
          <w:szCs w:val="27"/>
          <w:lang w:eastAsia="zh-CN"/>
        </w:rPr>
        <w:t>-обмежувальних і спеціальних протиепідемічних та медичних заходів.</w:t>
      </w:r>
    </w:p>
    <w:p w14:paraId="4327D61B" w14:textId="77777777" w:rsidR="00B57CA5" w:rsidRPr="00B57CA5" w:rsidRDefault="00B57CA5" w:rsidP="00B57CA5">
      <w:pPr>
        <w:suppressAutoHyphens/>
        <w:ind w:firstLine="567"/>
        <w:jc w:val="both"/>
        <w:rPr>
          <w:lang w:eastAsia="zh-CN"/>
        </w:rPr>
      </w:pPr>
      <w:r w:rsidRPr="00B57CA5">
        <w:rPr>
          <w:sz w:val="27"/>
          <w:szCs w:val="27"/>
          <w:lang w:eastAsia="zh-CN"/>
        </w:rPr>
        <w:t xml:space="preserve">Своєчасне виявлення чинників та осередку біологічного зараження, ужиття заходів щодо його локалізації і ліквідації, прогнозування масштабів і наслідків біологічного зараження, розроблення та запровадження своєчасних протиепідемічних, профілактичних, протиепізоотичних, </w:t>
      </w:r>
      <w:proofErr w:type="spellStart"/>
      <w:r w:rsidRPr="00B57CA5">
        <w:rPr>
          <w:sz w:val="27"/>
          <w:szCs w:val="27"/>
          <w:lang w:eastAsia="zh-CN"/>
        </w:rPr>
        <w:t>протиепіфітотичних</w:t>
      </w:r>
      <w:proofErr w:type="spellEnd"/>
      <w:r w:rsidRPr="00B57CA5">
        <w:rPr>
          <w:sz w:val="27"/>
          <w:szCs w:val="27"/>
          <w:lang w:eastAsia="zh-CN"/>
        </w:rPr>
        <w:t xml:space="preserve"> і лікувальних заходів здійснюється на базі підрозділів ДУ «Хмельницький обласний центр контролю та профілактики </w:t>
      </w:r>
      <w:proofErr w:type="spellStart"/>
      <w:r w:rsidRPr="00B57CA5">
        <w:rPr>
          <w:sz w:val="27"/>
          <w:szCs w:val="27"/>
          <w:lang w:eastAsia="zh-CN"/>
        </w:rPr>
        <w:t>хвороб</w:t>
      </w:r>
      <w:proofErr w:type="spellEnd"/>
      <w:r w:rsidRPr="00B57CA5">
        <w:rPr>
          <w:sz w:val="27"/>
          <w:szCs w:val="27"/>
          <w:lang w:eastAsia="zh-CN"/>
        </w:rPr>
        <w:t xml:space="preserve"> Міністерства охорони здоров’я України» та Головного управління </w:t>
      </w:r>
      <w:proofErr w:type="spellStart"/>
      <w:r w:rsidRPr="00B57CA5">
        <w:rPr>
          <w:sz w:val="27"/>
          <w:szCs w:val="27"/>
          <w:lang w:eastAsia="zh-CN"/>
        </w:rPr>
        <w:t>Держпродспоживслужби</w:t>
      </w:r>
      <w:proofErr w:type="spellEnd"/>
      <w:r w:rsidRPr="00B57CA5">
        <w:rPr>
          <w:sz w:val="27"/>
          <w:szCs w:val="27"/>
          <w:lang w:eastAsia="zh-CN"/>
        </w:rPr>
        <w:t xml:space="preserve"> в Хмельницькій області.</w:t>
      </w:r>
    </w:p>
    <w:p w14:paraId="6A4DA033" w14:textId="77777777" w:rsidR="00B57CA5" w:rsidRPr="00B57CA5" w:rsidRDefault="00B57CA5" w:rsidP="00B57CA5">
      <w:pPr>
        <w:suppressAutoHyphens/>
        <w:ind w:firstLine="567"/>
        <w:jc w:val="both"/>
        <w:rPr>
          <w:lang w:eastAsia="zh-CN"/>
        </w:rPr>
      </w:pPr>
      <w:r w:rsidRPr="00B57CA5">
        <w:rPr>
          <w:sz w:val="27"/>
          <w:szCs w:val="27"/>
          <w:lang w:eastAsia="zh-CN"/>
        </w:rPr>
        <w:t>Надання екстреної медичної допомоги ураженим біологічними патогенними агентами проводиться на базі КП «</w:t>
      </w:r>
      <w:proofErr w:type="spellStart"/>
      <w:r w:rsidRPr="00B57CA5">
        <w:rPr>
          <w:sz w:val="27"/>
          <w:szCs w:val="27"/>
          <w:lang w:eastAsia="zh-CN"/>
        </w:rPr>
        <w:t>Славутська</w:t>
      </w:r>
      <w:proofErr w:type="spellEnd"/>
      <w:r w:rsidRPr="00B57CA5">
        <w:rPr>
          <w:sz w:val="27"/>
          <w:szCs w:val="27"/>
          <w:lang w:eastAsia="zh-CN"/>
        </w:rPr>
        <w:t xml:space="preserve"> міська лікарня ім. Михайлова» </w:t>
      </w:r>
      <w:proofErr w:type="spellStart"/>
      <w:r w:rsidRPr="00B57CA5">
        <w:rPr>
          <w:sz w:val="27"/>
          <w:szCs w:val="27"/>
          <w:lang w:eastAsia="zh-CN"/>
        </w:rPr>
        <w:t>Славутської</w:t>
      </w:r>
      <w:proofErr w:type="spellEnd"/>
      <w:r w:rsidRPr="00B57CA5">
        <w:rPr>
          <w:sz w:val="27"/>
          <w:szCs w:val="27"/>
          <w:lang w:eastAsia="zh-CN"/>
        </w:rPr>
        <w:t xml:space="preserve"> міської ради.</w:t>
      </w:r>
    </w:p>
    <w:p w14:paraId="3F07AEED" w14:textId="77777777" w:rsidR="00B57CA5" w:rsidRPr="00B57CA5" w:rsidRDefault="00B57CA5" w:rsidP="00B57CA5">
      <w:pPr>
        <w:suppressAutoHyphens/>
        <w:jc w:val="center"/>
        <w:rPr>
          <w:lang w:eastAsia="zh-CN"/>
        </w:rPr>
      </w:pPr>
      <w:r w:rsidRPr="00B57CA5">
        <w:rPr>
          <w:sz w:val="27"/>
          <w:szCs w:val="27"/>
          <w:lang w:eastAsia="zh-CN"/>
        </w:rPr>
        <w:t>IV. Сили ЦЗ</w:t>
      </w:r>
    </w:p>
    <w:p w14:paraId="24CE913E" w14:textId="77777777" w:rsidR="00B57CA5" w:rsidRPr="00B57CA5" w:rsidRDefault="00B57CA5" w:rsidP="00B57CA5">
      <w:pPr>
        <w:suppressAutoHyphens/>
        <w:ind w:firstLine="567"/>
        <w:jc w:val="both"/>
        <w:rPr>
          <w:lang w:eastAsia="zh-CN"/>
        </w:rPr>
      </w:pPr>
      <w:r w:rsidRPr="00B57CA5">
        <w:rPr>
          <w:sz w:val="27"/>
          <w:szCs w:val="27"/>
          <w:lang w:eastAsia="zh-CN"/>
        </w:rPr>
        <w:t xml:space="preserve">Рішенням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від 05.07.2024 №252 утворено територіальні формування цивільного захисту та затверджено положення про територіальні формування. </w:t>
      </w:r>
    </w:p>
    <w:p w14:paraId="23A6B484" w14:textId="77777777" w:rsidR="00B57CA5" w:rsidRPr="00B57CA5" w:rsidRDefault="00B57CA5" w:rsidP="00B57CA5">
      <w:pPr>
        <w:suppressAutoHyphens/>
        <w:ind w:firstLine="567"/>
        <w:jc w:val="both"/>
        <w:rPr>
          <w:lang w:eastAsia="zh-CN"/>
        </w:rPr>
      </w:pPr>
      <w:r w:rsidRPr="00B57CA5">
        <w:rPr>
          <w:sz w:val="27"/>
          <w:szCs w:val="27"/>
          <w:lang w:eastAsia="zh-CN"/>
        </w:rPr>
        <w:t xml:space="preserve">У 2025 році проведено уточнення  сил цивільного захисту розташованих на території громади (додаток №3 Положення про </w:t>
      </w:r>
      <w:proofErr w:type="spellStart"/>
      <w:r w:rsidRPr="00B57CA5">
        <w:rPr>
          <w:sz w:val="27"/>
          <w:szCs w:val="27"/>
          <w:lang w:eastAsia="zh-CN"/>
        </w:rPr>
        <w:t>Славутську</w:t>
      </w:r>
      <w:proofErr w:type="spellEnd"/>
      <w:r w:rsidRPr="00B57CA5">
        <w:rPr>
          <w:sz w:val="27"/>
          <w:szCs w:val="27"/>
          <w:lang w:eastAsia="zh-CN"/>
        </w:rPr>
        <w:t xml:space="preserve"> </w:t>
      </w:r>
      <w:proofErr w:type="spellStart"/>
      <w:r w:rsidRPr="00B57CA5">
        <w:rPr>
          <w:sz w:val="27"/>
          <w:szCs w:val="27"/>
          <w:lang w:eastAsia="zh-CN"/>
        </w:rPr>
        <w:t>субланку</w:t>
      </w:r>
      <w:proofErr w:type="spellEnd"/>
      <w:r w:rsidRPr="00B57CA5">
        <w:rPr>
          <w:sz w:val="27"/>
          <w:szCs w:val="27"/>
          <w:lang w:eastAsia="zh-CN"/>
        </w:rPr>
        <w:t xml:space="preserve"> Шепетівської </w:t>
      </w:r>
      <w:r w:rsidRPr="00B57CA5">
        <w:rPr>
          <w:sz w:val="27"/>
          <w:szCs w:val="27"/>
          <w:lang w:eastAsia="zh-CN"/>
        </w:rPr>
        <w:lastRenderedPageBreak/>
        <w:t>районної ланки територіальної підсистеми єдиної державної системи цивільного захисту).</w:t>
      </w:r>
    </w:p>
    <w:p w14:paraId="4D68003F" w14:textId="77777777" w:rsidR="00B57CA5" w:rsidRPr="00B57CA5" w:rsidRDefault="00B57CA5" w:rsidP="00B57CA5">
      <w:pPr>
        <w:suppressAutoHyphens/>
        <w:ind w:firstLine="567"/>
        <w:jc w:val="both"/>
        <w:rPr>
          <w:lang w:eastAsia="zh-CN"/>
        </w:rPr>
      </w:pPr>
      <w:r w:rsidRPr="00B57CA5">
        <w:rPr>
          <w:sz w:val="27"/>
          <w:szCs w:val="27"/>
          <w:lang w:eastAsia="zh-CN"/>
        </w:rPr>
        <w:t>Командно-штабні навчання  проводились 08.10.2025 року.</w:t>
      </w:r>
    </w:p>
    <w:p w14:paraId="29DE57FD" w14:textId="77777777" w:rsidR="00B57CA5" w:rsidRPr="00B57CA5" w:rsidRDefault="00B57CA5" w:rsidP="00B57CA5">
      <w:pPr>
        <w:suppressAutoHyphens/>
        <w:ind w:firstLine="567"/>
        <w:jc w:val="both"/>
        <w:rPr>
          <w:lang w:eastAsia="zh-CN"/>
        </w:rPr>
      </w:pPr>
      <w:r w:rsidRPr="00B57CA5">
        <w:rPr>
          <w:sz w:val="27"/>
          <w:szCs w:val="27"/>
          <w:lang w:eastAsia="zh-CN"/>
        </w:rPr>
        <w:t xml:space="preserve">Стан готовності органів управління та сил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w:t>
      </w:r>
      <w:proofErr w:type="spellStart"/>
      <w:r w:rsidRPr="00B57CA5">
        <w:rPr>
          <w:sz w:val="27"/>
          <w:szCs w:val="27"/>
          <w:lang w:eastAsia="zh-CN"/>
        </w:rPr>
        <w:t>субланки</w:t>
      </w:r>
      <w:proofErr w:type="spellEnd"/>
      <w:r w:rsidRPr="00B57CA5">
        <w:rPr>
          <w:sz w:val="27"/>
          <w:szCs w:val="27"/>
          <w:lang w:eastAsia="zh-CN"/>
        </w:rPr>
        <w:t xml:space="preserve"> Шепетівської районної ланки територіальної підсистеми єдиної державної системи цивільного захисту в основному відповідає вимогам</w:t>
      </w:r>
    </w:p>
    <w:p w14:paraId="51E25C5A" w14:textId="77777777" w:rsidR="00B57CA5" w:rsidRPr="00B57CA5" w:rsidRDefault="00B57CA5" w:rsidP="00B57CA5">
      <w:pPr>
        <w:suppressAutoHyphens/>
        <w:jc w:val="center"/>
        <w:rPr>
          <w:b/>
          <w:bCs/>
          <w:sz w:val="27"/>
          <w:szCs w:val="27"/>
          <w:u w:val="single"/>
          <w:lang w:val="ru-RU" w:eastAsia="zh-CN"/>
        </w:rPr>
      </w:pPr>
    </w:p>
    <w:p w14:paraId="73FDC18F" w14:textId="77777777" w:rsidR="00B57CA5" w:rsidRPr="00B57CA5" w:rsidRDefault="00B57CA5" w:rsidP="00B57CA5">
      <w:pPr>
        <w:suppressAutoHyphens/>
        <w:jc w:val="center"/>
        <w:rPr>
          <w:lang w:eastAsia="zh-CN"/>
        </w:rPr>
      </w:pPr>
      <w:r w:rsidRPr="00B57CA5">
        <w:rPr>
          <w:sz w:val="27"/>
          <w:szCs w:val="27"/>
          <w:lang w:eastAsia="zh-CN"/>
        </w:rPr>
        <w:t>V. Забезпечення техногенної та пожежної безпеки</w:t>
      </w:r>
    </w:p>
    <w:p w14:paraId="68F7751F" w14:textId="77777777" w:rsidR="00B57CA5" w:rsidRPr="00B57CA5" w:rsidRDefault="00B57CA5" w:rsidP="00B57CA5">
      <w:pPr>
        <w:suppressAutoHyphens/>
        <w:ind w:firstLine="567"/>
        <w:jc w:val="both"/>
        <w:rPr>
          <w:lang w:eastAsia="zh-CN"/>
        </w:rPr>
      </w:pPr>
      <w:r w:rsidRPr="00B57CA5">
        <w:rPr>
          <w:sz w:val="27"/>
          <w:szCs w:val="27"/>
          <w:lang w:eastAsia="zh-CN"/>
        </w:rPr>
        <w:t xml:space="preserve">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об’єкти підвищеної небезпеки, що належать до комунальної власності відсутні.</w:t>
      </w:r>
    </w:p>
    <w:p w14:paraId="78550EEF" w14:textId="77777777" w:rsidR="00B57CA5" w:rsidRPr="00B57CA5" w:rsidRDefault="00B57CA5" w:rsidP="00B57CA5">
      <w:pPr>
        <w:suppressAutoHyphens/>
        <w:ind w:firstLine="567"/>
        <w:jc w:val="both"/>
        <w:rPr>
          <w:lang w:eastAsia="zh-CN"/>
        </w:rPr>
      </w:pPr>
      <w:r w:rsidRPr="00B57CA5">
        <w:rPr>
          <w:sz w:val="27"/>
          <w:szCs w:val="27"/>
          <w:lang w:eastAsia="zh-CN"/>
        </w:rPr>
        <w:t xml:space="preserve">Станом на 01.01.2026 року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4 (чотири) об’єкти віднесено до ОПН 3 класу.</w:t>
      </w:r>
    </w:p>
    <w:p w14:paraId="722ADD82" w14:textId="77777777" w:rsidR="00B57CA5" w:rsidRPr="00B57CA5" w:rsidRDefault="00B57CA5" w:rsidP="00B57CA5">
      <w:pPr>
        <w:suppressAutoHyphens/>
        <w:ind w:firstLine="567"/>
        <w:jc w:val="both"/>
        <w:rPr>
          <w:lang w:eastAsia="zh-CN"/>
        </w:rPr>
      </w:pPr>
      <w:r w:rsidRPr="00B57CA5">
        <w:rPr>
          <w:sz w:val="27"/>
          <w:szCs w:val="27"/>
          <w:lang w:eastAsia="zh-CN"/>
        </w:rPr>
        <w:t xml:space="preserve">З метою попередження виникнення пожеж та реагування на НС в природних екосистемах, пов’язаних з виникненням великих та складних пожеж у природних екосистемах в </w:t>
      </w:r>
      <w:proofErr w:type="spellStart"/>
      <w:r w:rsidRPr="00B57CA5">
        <w:rPr>
          <w:sz w:val="27"/>
          <w:szCs w:val="27"/>
          <w:lang w:eastAsia="zh-CN"/>
        </w:rPr>
        <w:t>Славутській</w:t>
      </w:r>
      <w:proofErr w:type="spellEnd"/>
      <w:r w:rsidRPr="00B57CA5">
        <w:rPr>
          <w:sz w:val="27"/>
          <w:szCs w:val="27"/>
          <w:lang w:eastAsia="zh-CN"/>
        </w:rPr>
        <w:t xml:space="preserve"> міській раді розроблено План дій щодо запобігання виникненню пожеж у природних екосистемах на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на 2025 рік.</w:t>
      </w:r>
    </w:p>
    <w:p w14:paraId="7180B9A3" w14:textId="77777777" w:rsidR="00B57CA5" w:rsidRPr="00B57CA5" w:rsidRDefault="00B57CA5" w:rsidP="00B57CA5">
      <w:pPr>
        <w:suppressAutoHyphens/>
        <w:ind w:firstLine="567"/>
        <w:jc w:val="both"/>
        <w:rPr>
          <w:lang w:eastAsia="zh-CN"/>
        </w:rPr>
      </w:pPr>
      <w:r w:rsidRPr="00B57CA5">
        <w:rPr>
          <w:sz w:val="27"/>
          <w:szCs w:val="27"/>
          <w:lang w:eastAsia="zh-CN"/>
        </w:rPr>
        <w:t xml:space="preserve">Питання про недопущення виникнення пожеж в природних екосистемах, сільгоспугіддях та на полігоні твердих побутових відходів під час пожежонебезпечного періоду 2025 року розглянуто на засіданні місцевої комісії з питань ТЕБ і НС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(протокол №1 від 28.03.2025 року).</w:t>
      </w:r>
    </w:p>
    <w:p w14:paraId="725E9454" w14:textId="77777777" w:rsidR="00B57CA5" w:rsidRPr="00B57CA5" w:rsidRDefault="00B57CA5" w:rsidP="00B57CA5">
      <w:pPr>
        <w:suppressAutoHyphens/>
        <w:ind w:firstLine="567"/>
        <w:jc w:val="both"/>
        <w:rPr>
          <w:lang w:eastAsia="zh-CN"/>
        </w:rPr>
      </w:pPr>
      <w:r w:rsidRPr="00B57CA5">
        <w:rPr>
          <w:sz w:val="27"/>
          <w:szCs w:val="27"/>
          <w:lang w:eastAsia="zh-CN"/>
        </w:rPr>
        <w:t xml:space="preserve">Для постійного моніторингу та профілактики недопущення пожеж в екосистемах в </w:t>
      </w:r>
      <w:proofErr w:type="spellStart"/>
      <w:r w:rsidRPr="00B57CA5">
        <w:rPr>
          <w:sz w:val="27"/>
          <w:szCs w:val="27"/>
          <w:lang w:eastAsia="zh-CN"/>
        </w:rPr>
        <w:t>Славутській</w:t>
      </w:r>
      <w:proofErr w:type="spellEnd"/>
      <w:r w:rsidRPr="00B57CA5">
        <w:rPr>
          <w:sz w:val="27"/>
          <w:szCs w:val="27"/>
          <w:lang w:eastAsia="zh-CN"/>
        </w:rPr>
        <w:t xml:space="preserve"> міській раді створено оперативний штаб для керівництва роботами при виникненні пожеж у природних екосистемах і оперативного реагування на них.</w:t>
      </w:r>
    </w:p>
    <w:p w14:paraId="316D4CEF" w14:textId="77777777" w:rsidR="00B57CA5" w:rsidRPr="00B57CA5" w:rsidRDefault="00B57CA5" w:rsidP="00B57CA5">
      <w:pPr>
        <w:suppressAutoHyphens/>
        <w:ind w:firstLine="567"/>
        <w:jc w:val="both"/>
        <w:rPr>
          <w:sz w:val="27"/>
          <w:szCs w:val="27"/>
          <w:lang w:eastAsia="zh-CN"/>
        </w:rPr>
      </w:pPr>
      <w:r w:rsidRPr="00B57CA5">
        <w:rPr>
          <w:sz w:val="27"/>
          <w:szCs w:val="27"/>
          <w:lang w:eastAsia="zh-CN"/>
        </w:rPr>
        <w:t xml:space="preserve">Для запобігання надзвичайних ситуацій, проведення інформаційно-роз'яснювальної роботи з недопущення виникнення пожеж та інших надзвичайних ситуацій в природних екосистемах, протягом весняно-літнього пожежонебезпечного періоду організовано патрулювання оперативних груп та території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w:t>
      </w:r>
    </w:p>
    <w:p w14:paraId="492D2E63" w14:textId="77777777" w:rsidR="00B57CA5" w:rsidRPr="00B57CA5" w:rsidRDefault="00B57CA5" w:rsidP="00B57CA5">
      <w:pPr>
        <w:suppressAutoHyphens/>
        <w:ind w:firstLine="567"/>
        <w:jc w:val="both"/>
        <w:rPr>
          <w:lang w:eastAsia="zh-CN"/>
        </w:rPr>
      </w:pPr>
    </w:p>
    <w:p w14:paraId="65596354" w14:textId="77777777" w:rsidR="00B57CA5" w:rsidRPr="00B57CA5" w:rsidRDefault="00B57CA5" w:rsidP="00B57CA5">
      <w:pPr>
        <w:suppressAutoHyphens/>
        <w:jc w:val="center"/>
        <w:rPr>
          <w:lang w:eastAsia="zh-CN"/>
        </w:rPr>
      </w:pPr>
      <w:r w:rsidRPr="00B57CA5">
        <w:rPr>
          <w:sz w:val="27"/>
          <w:szCs w:val="27"/>
          <w:lang w:eastAsia="zh-CN"/>
        </w:rPr>
        <w:t>VІ. Навчання органів управління та населення з питань ЦЗ</w:t>
      </w:r>
    </w:p>
    <w:p w14:paraId="314485C7" w14:textId="77777777" w:rsidR="00B57CA5" w:rsidRPr="00B57CA5" w:rsidRDefault="00B57CA5" w:rsidP="00B57CA5">
      <w:pPr>
        <w:suppressAutoHyphens/>
        <w:ind w:firstLine="567"/>
        <w:jc w:val="both"/>
        <w:rPr>
          <w:lang w:eastAsia="zh-CN"/>
        </w:rPr>
      </w:pPr>
      <w:r w:rsidRPr="00B57CA5">
        <w:rPr>
          <w:sz w:val="27"/>
          <w:szCs w:val="27"/>
          <w:lang w:eastAsia="zh-CN"/>
        </w:rPr>
        <w:t xml:space="preserve">Навчання керівного складу та фахівців, діяльність яких пов’язана з організацією і здійсненням заходів з питань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територіальної підсистеми ЄДС ЦЗ Хмельницької області здійснюється на базі Навчально-методичного центру цивільного захисту та безпеки життєдіяльності Хмельницької області і його структурних підрозділах. </w:t>
      </w:r>
    </w:p>
    <w:p w14:paraId="2CCCEB3A" w14:textId="77777777" w:rsidR="00B57CA5" w:rsidRPr="00B57CA5" w:rsidRDefault="00B57CA5" w:rsidP="00B57CA5">
      <w:pPr>
        <w:suppressAutoHyphens/>
        <w:ind w:firstLine="567"/>
        <w:jc w:val="both"/>
        <w:rPr>
          <w:lang w:eastAsia="zh-CN"/>
        </w:rPr>
      </w:pPr>
      <w:r w:rsidRPr="00B57CA5">
        <w:rPr>
          <w:sz w:val="27"/>
          <w:szCs w:val="27"/>
          <w:lang w:eastAsia="zh-CN"/>
        </w:rPr>
        <w:t xml:space="preserve">В закладах освіти </w:t>
      </w:r>
      <w:proofErr w:type="spellStart"/>
      <w:r w:rsidRPr="00B57CA5">
        <w:rPr>
          <w:sz w:val="27"/>
          <w:szCs w:val="27"/>
          <w:lang w:eastAsia="zh-CN"/>
        </w:rPr>
        <w:t>Славутської</w:t>
      </w:r>
      <w:proofErr w:type="spellEnd"/>
      <w:r w:rsidRPr="00B57CA5">
        <w:rPr>
          <w:sz w:val="27"/>
          <w:szCs w:val="27"/>
          <w:lang w:eastAsia="zh-CN"/>
        </w:rPr>
        <w:t xml:space="preserve"> міської територіальної громади в цілому забезпечено впровадження вимог Положення про функціональну підсистему навчання дітей дошкільного віку, учнів діям у надзвичайних ситуаціях (з питань безпеки життєдіяльності) єдиної державної системи цивільного захисту, затвердженого наказом  МОН України від 21.11.2016 року №1400.</w:t>
      </w:r>
    </w:p>
    <w:p w14:paraId="4C68D1EF" w14:textId="77777777" w:rsidR="00B57CA5" w:rsidRPr="00B57CA5" w:rsidRDefault="00B57CA5" w:rsidP="00B57CA5">
      <w:pPr>
        <w:suppressAutoHyphens/>
        <w:ind w:firstLine="567"/>
        <w:jc w:val="both"/>
        <w:rPr>
          <w:lang w:eastAsia="zh-CN"/>
        </w:rPr>
      </w:pPr>
      <w:r w:rsidRPr="00B57CA5">
        <w:rPr>
          <w:sz w:val="27"/>
          <w:szCs w:val="27"/>
          <w:lang w:eastAsia="zh-CN"/>
        </w:rPr>
        <w:t>Освітні заклади вчителями навчальних дисциплін «Захист України» та  «Основи здоров’я» укомплектовані на 100%, які попередньо пройшли підвищення кваліфікації в Хмельницькому обласному інституті післядипломної педагогічної освіти за відповідним фахом.</w:t>
      </w:r>
    </w:p>
    <w:p w14:paraId="6C4A8AB3" w14:textId="77777777" w:rsidR="00B57CA5" w:rsidRPr="00B57CA5" w:rsidRDefault="00B57CA5" w:rsidP="00B57CA5">
      <w:pPr>
        <w:suppressAutoHyphens/>
        <w:ind w:firstLine="567"/>
        <w:jc w:val="both"/>
        <w:rPr>
          <w:lang w:eastAsia="zh-CN"/>
        </w:rPr>
      </w:pPr>
      <w:r w:rsidRPr="00B57CA5">
        <w:rPr>
          <w:sz w:val="27"/>
          <w:szCs w:val="27"/>
          <w:lang w:eastAsia="zh-CN"/>
        </w:rPr>
        <w:lastRenderedPageBreak/>
        <w:t>Відповідно до Положення щодо функціонування базових (опорних) закладів професійно-технічної, загальної середньої та дошкільної освіти з питань цивільного захисту та безпеки життєдіяльності Хмельницької області в  управлінні освіти визначені базові (опорні) заклади загальної середньої та дошкільної освіти з питань цивільного захисту та безпеки життєдіяльності.</w:t>
      </w:r>
    </w:p>
    <w:p w14:paraId="02B7DCCF" w14:textId="77777777" w:rsidR="00B57CA5" w:rsidRPr="00B57CA5" w:rsidRDefault="00B57CA5" w:rsidP="00B57CA5">
      <w:pPr>
        <w:suppressAutoHyphens/>
        <w:ind w:firstLine="567"/>
        <w:jc w:val="both"/>
        <w:rPr>
          <w:lang w:eastAsia="zh-CN"/>
        </w:rPr>
      </w:pPr>
      <w:r w:rsidRPr="00B57CA5">
        <w:rPr>
          <w:sz w:val="27"/>
          <w:szCs w:val="27"/>
          <w:lang w:eastAsia="zh-CN"/>
        </w:rPr>
        <w:t>В закладах освіти міста створено 3 класи безпеки (2 в загальноосвітніх закладах освіти, 1 в дошкільному закладі освіти).</w:t>
      </w:r>
    </w:p>
    <w:p w14:paraId="629E9457" w14:textId="77777777" w:rsidR="00B57CA5" w:rsidRPr="00B57CA5" w:rsidRDefault="00B57CA5" w:rsidP="00B57CA5">
      <w:pPr>
        <w:suppressAutoHyphens/>
        <w:ind w:firstLine="567"/>
        <w:jc w:val="both"/>
        <w:rPr>
          <w:lang w:eastAsia="zh-CN"/>
        </w:rPr>
      </w:pPr>
      <w:r w:rsidRPr="00B57CA5">
        <w:rPr>
          <w:sz w:val="27"/>
          <w:szCs w:val="27"/>
          <w:lang w:eastAsia="zh-CN"/>
        </w:rPr>
        <w:t xml:space="preserve">Навчання непрацюючого населення діям у надзвичайних ситуаціях в  </w:t>
      </w:r>
      <w:proofErr w:type="spellStart"/>
      <w:r w:rsidRPr="00B57CA5">
        <w:rPr>
          <w:sz w:val="27"/>
          <w:szCs w:val="27"/>
          <w:lang w:eastAsia="zh-CN"/>
        </w:rPr>
        <w:t>Славутській</w:t>
      </w:r>
      <w:proofErr w:type="spellEnd"/>
      <w:r w:rsidRPr="00B57CA5">
        <w:rPr>
          <w:sz w:val="27"/>
          <w:szCs w:val="27"/>
          <w:lang w:eastAsia="zh-CN"/>
        </w:rPr>
        <w:t xml:space="preserve"> міській територіальній громаді здійснюється через консультаційні пункти, а також шляхом проведення інформаційно-просвітницької роботи через друковані засоби масової інформації та шляхом розміщення матеріалів в мережі Інтернет, зокрема в місцевих групах та каналах менеджерів.</w:t>
      </w:r>
    </w:p>
    <w:p w14:paraId="78ADAEB6" w14:textId="77777777" w:rsidR="00B57CA5" w:rsidRPr="00B57CA5" w:rsidRDefault="00B57CA5" w:rsidP="00B57CA5">
      <w:pPr>
        <w:suppressAutoHyphens/>
        <w:ind w:firstLine="567"/>
        <w:jc w:val="both"/>
        <w:rPr>
          <w:lang w:eastAsia="zh-CN"/>
        </w:rPr>
      </w:pPr>
      <w:r w:rsidRPr="00B57CA5">
        <w:rPr>
          <w:sz w:val="27"/>
          <w:szCs w:val="27"/>
          <w:lang w:eastAsia="zh-CN"/>
        </w:rPr>
        <w:t xml:space="preserve">Інформаційно-просвітницька робота та пропаганда заходів і знань серед населення з питань захисту і дій у разі виникнення надзвичайних ситуацій, пожеж та інших небезпечних подій в громаді здійснюється через офіційний веб-сайт виконавчого комітету </w:t>
      </w:r>
      <w:proofErr w:type="spellStart"/>
      <w:r w:rsidRPr="00B57CA5">
        <w:rPr>
          <w:sz w:val="27"/>
          <w:szCs w:val="27"/>
          <w:lang w:eastAsia="zh-CN"/>
        </w:rPr>
        <w:t>Славутської</w:t>
      </w:r>
      <w:proofErr w:type="spellEnd"/>
      <w:r w:rsidRPr="00B57CA5">
        <w:rPr>
          <w:sz w:val="27"/>
          <w:szCs w:val="27"/>
          <w:lang w:eastAsia="zh-CN"/>
        </w:rPr>
        <w:t xml:space="preserve"> міської ради </w:t>
      </w:r>
      <w:proofErr w:type="spellStart"/>
      <w:r w:rsidRPr="00B57CA5">
        <w:rPr>
          <w:sz w:val="27"/>
          <w:szCs w:val="27"/>
          <w:lang w:eastAsia="zh-CN"/>
        </w:rPr>
        <w:t>ради</w:t>
      </w:r>
      <w:proofErr w:type="spellEnd"/>
      <w:r w:rsidRPr="00B57CA5">
        <w:rPr>
          <w:sz w:val="27"/>
          <w:szCs w:val="27"/>
          <w:lang w:eastAsia="zh-CN"/>
        </w:rPr>
        <w:t xml:space="preserve">, КУ «Центр надання соціальних послуг </w:t>
      </w:r>
      <w:proofErr w:type="spellStart"/>
      <w:r w:rsidRPr="00B57CA5">
        <w:rPr>
          <w:sz w:val="27"/>
          <w:szCs w:val="27"/>
          <w:lang w:eastAsia="zh-CN"/>
        </w:rPr>
        <w:t>Славутської</w:t>
      </w:r>
      <w:proofErr w:type="spellEnd"/>
      <w:r w:rsidRPr="00B57CA5">
        <w:rPr>
          <w:sz w:val="27"/>
          <w:szCs w:val="27"/>
          <w:lang w:eastAsia="zh-CN"/>
        </w:rPr>
        <w:t xml:space="preserve"> міської ради», а також виступи керівників міської ради, інших посадових осіб на нарадах, семінарах, поширення серед населення пам’яток, буклетів, брошур, рекомендацій щодо дій в умовах загрози та виникнення надзвичайних ситуацій та інших небезпек.</w:t>
      </w:r>
    </w:p>
    <w:p w14:paraId="3A147C8C" w14:textId="77777777" w:rsidR="00B57CA5" w:rsidRPr="00B57CA5" w:rsidRDefault="00B57CA5" w:rsidP="00B57CA5">
      <w:pPr>
        <w:suppressAutoHyphens/>
        <w:ind w:firstLine="567"/>
        <w:jc w:val="both"/>
        <w:rPr>
          <w:lang w:eastAsia="zh-CN"/>
        </w:rPr>
      </w:pPr>
      <w:r w:rsidRPr="00B57CA5">
        <w:rPr>
          <w:sz w:val="27"/>
          <w:szCs w:val="27"/>
          <w:lang w:eastAsia="zh-CN"/>
        </w:rPr>
        <w:t>Рішенням виконавчого комітету міської ради від 21.06.2018 року №196 «Про організацію роботи консультаційних пунктів з питань цивільного захисту м. Славута» створені на базі КП «</w:t>
      </w:r>
      <w:proofErr w:type="spellStart"/>
      <w:r w:rsidRPr="00B57CA5">
        <w:rPr>
          <w:sz w:val="27"/>
          <w:szCs w:val="27"/>
          <w:lang w:eastAsia="zh-CN"/>
        </w:rPr>
        <w:t>Славутське</w:t>
      </w:r>
      <w:proofErr w:type="spellEnd"/>
      <w:r w:rsidRPr="00B57CA5">
        <w:rPr>
          <w:sz w:val="27"/>
          <w:szCs w:val="27"/>
          <w:lang w:eastAsia="zh-CN"/>
        </w:rPr>
        <w:t xml:space="preserve"> ЖКО» два консультаційні пункти з питань цивільного захисту м. Славута. Консультаційні пункти з питань цивільного захисту є осередками просвітницької-інформаційної роботи і пропаганди знань серед населення в </w:t>
      </w:r>
      <w:proofErr w:type="spellStart"/>
      <w:r w:rsidRPr="00B57CA5">
        <w:rPr>
          <w:sz w:val="27"/>
          <w:szCs w:val="27"/>
          <w:lang w:eastAsia="zh-CN"/>
        </w:rPr>
        <w:t>Славутській</w:t>
      </w:r>
      <w:proofErr w:type="spellEnd"/>
      <w:r w:rsidRPr="00B57CA5">
        <w:rPr>
          <w:sz w:val="27"/>
          <w:szCs w:val="27"/>
          <w:lang w:eastAsia="zh-CN"/>
        </w:rPr>
        <w:t xml:space="preserve"> МТГ з питань захисту та дій у надзвичайних ситуаціях. Вони забезпечують виконання органом місцевого самоврядування завдань з навчання населення не зайнятого у сфері виробництва та обслуговування захисту та діям в умовах надзвичайних, несприятливих побутових або нестандартних ситуацій.. У 2025 році відповідальні особи пройшли функціональне навчання.</w:t>
      </w:r>
    </w:p>
    <w:p w14:paraId="3EFAC739" w14:textId="77777777" w:rsidR="00B57CA5" w:rsidRPr="00B57CA5" w:rsidRDefault="00B57CA5" w:rsidP="00B57CA5">
      <w:pPr>
        <w:suppressAutoHyphens/>
        <w:ind w:firstLine="567"/>
        <w:jc w:val="both"/>
        <w:rPr>
          <w:sz w:val="27"/>
          <w:szCs w:val="27"/>
          <w:lang w:eastAsia="zh-CN"/>
        </w:rPr>
      </w:pPr>
    </w:p>
    <w:p w14:paraId="35B9B0AC" w14:textId="77777777" w:rsidR="00B57CA5" w:rsidRPr="00B57CA5" w:rsidRDefault="00B57CA5" w:rsidP="00B57CA5">
      <w:pPr>
        <w:suppressAutoHyphens/>
        <w:jc w:val="center"/>
        <w:rPr>
          <w:sz w:val="27"/>
          <w:szCs w:val="27"/>
          <w:lang w:eastAsia="zh-CN"/>
        </w:rPr>
      </w:pPr>
      <w:r w:rsidRPr="00B57CA5">
        <w:rPr>
          <w:sz w:val="27"/>
          <w:szCs w:val="27"/>
          <w:lang w:eastAsia="zh-CN"/>
        </w:rPr>
        <w:t>VІІ. Загальні висновки щодо стану ЦЗ, проблемні питання і пропозиції щодо його покращення.</w:t>
      </w:r>
    </w:p>
    <w:p w14:paraId="2FBB7D98" w14:textId="77777777" w:rsidR="00B57CA5" w:rsidRPr="00B57CA5" w:rsidRDefault="00B57CA5" w:rsidP="00B57CA5">
      <w:pPr>
        <w:suppressAutoHyphens/>
        <w:ind w:firstLine="709"/>
        <w:jc w:val="both"/>
        <w:rPr>
          <w:lang w:eastAsia="zh-CN"/>
        </w:rPr>
      </w:pPr>
      <w:r w:rsidRPr="00B57CA5">
        <w:rPr>
          <w:sz w:val="27"/>
          <w:szCs w:val="27"/>
          <w:lang w:eastAsia="zh-CN"/>
        </w:rPr>
        <w:t xml:space="preserve">Стан цивільного захисту </w:t>
      </w:r>
      <w:proofErr w:type="spellStart"/>
      <w:r w:rsidRPr="00B57CA5">
        <w:rPr>
          <w:sz w:val="27"/>
          <w:szCs w:val="27"/>
          <w:lang w:eastAsia="zh-CN"/>
        </w:rPr>
        <w:t>Славутської</w:t>
      </w:r>
      <w:proofErr w:type="spellEnd"/>
      <w:r w:rsidRPr="00B57CA5">
        <w:rPr>
          <w:sz w:val="27"/>
          <w:szCs w:val="27"/>
          <w:lang w:eastAsia="zh-CN"/>
        </w:rPr>
        <w:t xml:space="preserve"> МТГ в </w:t>
      </w:r>
      <w:r w:rsidRPr="00B57CA5">
        <w:rPr>
          <w:i/>
          <w:iCs/>
          <w:sz w:val="27"/>
          <w:szCs w:val="27"/>
          <w:lang w:eastAsia="zh-CN"/>
        </w:rPr>
        <w:t>основному відповідає вимогам</w:t>
      </w:r>
      <w:r w:rsidRPr="00B57CA5">
        <w:rPr>
          <w:sz w:val="27"/>
          <w:szCs w:val="27"/>
          <w:lang w:eastAsia="zh-CN"/>
        </w:rPr>
        <w:t>, щодо виконання заходів по попередженню надзвичайних ситуацій та готовності сил і засобів до оперативного реагування на їх ліквідацію.</w:t>
      </w:r>
    </w:p>
    <w:p w14:paraId="46CDF228" w14:textId="77777777" w:rsidR="00B57CA5" w:rsidRPr="00B57CA5" w:rsidRDefault="00B57CA5" w:rsidP="00B57CA5">
      <w:pPr>
        <w:suppressAutoHyphens/>
        <w:ind w:firstLine="709"/>
        <w:jc w:val="both"/>
        <w:rPr>
          <w:lang w:eastAsia="zh-CN"/>
        </w:rPr>
      </w:pPr>
      <w:r w:rsidRPr="00B57CA5">
        <w:rPr>
          <w:sz w:val="27"/>
          <w:szCs w:val="27"/>
          <w:lang w:eastAsia="zh-CN"/>
        </w:rPr>
        <w:t>Проблемне питання не надання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p>
    <w:p w14:paraId="65CFBC60" w14:textId="77777777" w:rsidR="00B57CA5" w:rsidRPr="00B57CA5" w:rsidRDefault="00B57CA5" w:rsidP="00B57CA5">
      <w:pPr>
        <w:contextualSpacing/>
        <w:jc w:val="both"/>
        <w:rPr>
          <w:sz w:val="28"/>
          <w:szCs w:val="28"/>
          <w:lang w:eastAsia="uk-UA"/>
        </w:rPr>
      </w:pPr>
    </w:p>
    <w:p w14:paraId="15BBA7B3" w14:textId="77777777" w:rsidR="008F6F0F" w:rsidRPr="00AD6685" w:rsidRDefault="00FB7A35" w:rsidP="003D708A">
      <w:pPr>
        <w:pStyle w:val="a3"/>
        <w:spacing w:before="0" w:line="240" w:lineRule="auto"/>
        <w:ind w:firstLine="567"/>
        <w:jc w:val="center"/>
        <w:rPr>
          <w:rFonts w:ascii="Times New Roman" w:hAnsi="Times New Roman"/>
          <w:color w:val="000000"/>
          <w:lang w:val="uk-UA"/>
        </w:rPr>
      </w:pPr>
      <w:r w:rsidRPr="00AD6685">
        <w:rPr>
          <w:rFonts w:ascii="Times New Roman" w:hAnsi="Times New Roman"/>
          <w:color w:val="000000"/>
          <w:lang w:val="uk-UA"/>
        </w:rPr>
        <w:t>В</w:t>
      </w:r>
      <w:r w:rsidR="005A0D7A" w:rsidRPr="00AD6685">
        <w:rPr>
          <w:rFonts w:ascii="Times New Roman" w:hAnsi="Times New Roman"/>
          <w:color w:val="000000"/>
          <w:lang w:val="uk-UA"/>
        </w:rPr>
        <w:t xml:space="preserve">ідділ мобілізаційної </w:t>
      </w:r>
      <w:proofErr w:type="spellStart"/>
      <w:r w:rsidR="005A0D7A" w:rsidRPr="00AD6685">
        <w:rPr>
          <w:rFonts w:ascii="Times New Roman" w:hAnsi="Times New Roman"/>
          <w:color w:val="000000"/>
          <w:lang w:val="uk-UA"/>
        </w:rPr>
        <w:t>режимно</w:t>
      </w:r>
      <w:proofErr w:type="spellEnd"/>
      <w:r w:rsidR="005A0D7A" w:rsidRPr="00AD6685">
        <w:rPr>
          <w:rFonts w:ascii="Times New Roman" w:hAnsi="Times New Roman"/>
          <w:b w:val="0"/>
          <w:bCs w:val="0"/>
          <w:color w:val="000000"/>
          <w:lang w:val="uk-UA"/>
        </w:rPr>
        <w:t xml:space="preserve"> </w:t>
      </w:r>
      <w:r w:rsidR="00232981" w:rsidRPr="00AD6685">
        <w:rPr>
          <w:rFonts w:ascii="Times New Roman" w:hAnsi="Times New Roman"/>
          <w:b w:val="0"/>
          <w:bCs w:val="0"/>
          <w:color w:val="000000"/>
          <w:lang w:val="uk-UA"/>
        </w:rPr>
        <w:t>-</w:t>
      </w:r>
      <w:r w:rsidR="005A0D7A" w:rsidRPr="00AD6685">
        <w:rPr>
          <w:rFonts w:ascii="Times New Roman" w:hAnsi="Times New Roman"/>
          <w:color w:val="000000"/>
          <w:lang w:val="uk-UA"/>
        </w:rPr>
        <w:t xml:space="preserve"> </w:t>
      </w:r>
      <w:r w:rsidR="00047914" w:rsidRPr="00AD6685">
        <w:rPr>
          <w:rFonts w:ascii="Times New Roman" w:hAnsi="Times New Roman"/>
          <w:color w:val="000000"/>
          <w:lang w:val="uk-UA"/>
        </w:rPr>
        <w:t>секретної</w:t>
      </w:r>
    </w:p>
    <w:p w14:paraId="18DD88C4" w14:textId="5054B894" w:rsidR="00772436" w:rsidRDefault="00BF5B37" w:rsidP="003051A6">
      <w:pPr>
        <w:pStyle w:val="a3"/>
        <w:spacing w:before="0" w:line="240" w:lineRule="auto"/>
        <w:ind w:firstLine="567"/>
        <w:jc w:val="center"/>
        <w:rPr>
          <w:bCs w:val="0"/>
          <w:iCs/>
        </w:rPr>
      </w:pPr>
      <w:r w:rsidRPr="00AD6685">
        <w:rPr>
          <w:rFonts w:ascii="Times New Roman" w:hAnsi="Times New Roman"/>
          <w:color w:val="000000"/>
          <w:lang w:val="uk-UA"/>
        </w:rPr>
        <w:t>р</w:t>
      </w:r>
      <w:r w:rsidR="00047914" w:rsidRPr="00AD6685">
        <w:rPr>
          <w:rFonts w:ascii="Times New Roman" w:hAnsi="Times New Roman"/>
          <w:color w:val="000000"/>
          <w:lang w:val="uk-UA"/>
        </w:rPr>
        <w:t>оботи</w:t>
      </w:r>
      <w:r w:rsidR="008F6F0F" w:rsidRPr="00AD6685">
        <w:rPr>
          <w:rFonts w:ascii="Times New Roman" w:hAnsi="Times New Roman"/>
          <w:color w:val="000000"/>
          <w:lang w:val="uk-UA"/>
        </w:rPr>
        <w:t xml:space="preserve"> </w:t>
      </w:r>
      <w:r w:rsidR="00047914" w:rsidRPr="00AD6685">
        <w:rPr>
          <w:rFonts w:ascii="Times New Roman" w:hAnsi="Times New Roman"/>
          <w:color w:val="000000"/>
          <w:lang w:val="uk-UA"/>
        </w:rPr>
        <w:t>та взаємодії з правоохоронними  органами</w:t>
      </w:r>
    </w:p>
    <w:p w14:paraId="47C30539" w14:textId="77777777" w:rsidR="00772436" w:rsidRPr="004F2988" w:rsidRDefault="00772436" w:rsidP="00772436">
      <w:pPr>
        <w:ind w:left="360"/>
        <w:jc w:val="both"/>
        <w:rPr>
          <w:bCs/>
          <w:iCs/>
          <w:sz w:val="28"/>
          <w:szCs w:val="28"/>
        </w:rPr>
      </w:pPr>
      <w:r w:rsidRPr="004F2988">
        <w:rPr>
          <w:bCs/>
          <w:iCs/>
          <w:sz w:val="28"/>
          <w:szCs w:val="28"/>
        </w:rPr>
        <w:t>1. Оборонна та мобілізаційна робота</w:t>
      </w:r>
    </w:p>
    <w:p w14:paraId="1FAC2B82" w14:textId="77777777" w:rsidR="00772436" w:rsidRPr="00772436" w:rsidRDefault="00772436" w:rsidP="003051A6">
      <w:pPr>
        <w:ind w:hanging="284"/>
        <w:jc w:val="both"/>
        <w:rPr>
          <w:bCs/>
          <w:iCs/>
          <w:sz w:val="28"/>
          <w:szCs w:val="28"/>
        </w:rPr>
      </w:pPr>
      <w:r w:rsidRPr="00772436">
        <w:rPr>
          <w:bCs/>
          <w:iCs/>
          <w:sz w:val="28"/>
          <w:szCs w:val="28"/>
        </w:rPr>
        <w:t xml:space="preserve">           Мобілізаційна підготовка у виконавчому комітеті </w:t>
      </w:r>
      <w:proofErr w:type="spellStart"/>
      <w:r w:rsidRPr="00772436">
        <w:rPr>
          <w:bCs/>
          <w:iCs/>
          <w:sz w:val="28"/>
          <w:szCs w:val="28"/>
        </w:rPr>
        <w:t>Славутської</w:t>
      </w:r>
      <w:proofErr w:type="spellEnd"/>
      <w:r w:rsidRPr="00772436">
        <w:rPr>
          <w:bCs/>
          <w:iCs/>
          <w:sz w:val="28"/>
          <w:szCs w:val="28"/>
        </w:rPr>
        <w:t xml:space="preserve"> міської ради протягом 2025 року була організована та проводилась відповідно до ст.36 Закону </w:t>
      </w:r>
      <w:r w:rsidRPr="00772436">
        <w:rPr>
          <w:bCs/>
          <w:iCs/>
          <w:sz w:val="28"/>
          <w:szCs w:val="28"/>
        </w:rPr>
        <w:lastRenderedPageBreak/>
        <w:t>України «Про місцеве самоврядування в Україні», ст.4,5,18,26 Закону України «Про мобілізаційну підготовку та мобілізацію», ст. ст. 33,34  Закону України «Про військовий обов’язок і військову службу», Законів України «Про затвердження Указу  Президента України «Про ведення  військового стану в Україні», Про затвердження Указу Президента України «Про загальну мобілізацію».</w:t>
      </w:r>
    </w:p>
    <w:p w14:paraId="2B0DDEDD" w14:textId="77777777" w:rsidR="00772436" w:rsidRPr="00772436" w:rsidRDefault="00772436" w:rsidP="003051A6">
      <w:pPr>
        <w:spacing w:after="120"/>
        <w:ind w:firstLine="900"/>
        <w:jc w:val="both"/>
        <w:rPr>
          <w:rFonts w:eastAsia="Calibri"/>
          <w:sz w:val="28"/>
          <w:szCs w:val="28"/>
          <w:lang w:eastAsia="uk-UA"/>
        </w:rPr>
      </w:pPr>
      <w:r w:rsidRPr="00772436">
        <w:rPr>
          <w:rFonts w:eastAsia="Calibri"/>
          <w:sz w:val="28"/>
          <w:szCs w:val="28"/>
          <w:lang w:eastAsia="uk-UA"/>
        </w:rPr>
        <w:t>Протягом звітного періоду відділом здійснювалися заходи з мобілізаційної підготовки та мобілізаційної роботи, а саме:</w:t>
      </w:r>
    </w:p>
    <w:p w14:paraId="4E2B8672" w14:textId="77777777" w:rsidR="00772436" w:rsidRPr="00772436" w:rsidRDefault="00772436" w:rsidP="003051A6">
      <w:pPr>
        <w:spacing w:after="120"/>
        <w:ind w:firstLine="900"/>
        <w:jc w:val="both"/>
        <w:rPr>
          <w:rFonts w:eastAsia="Calibri"/>
          <w:sz w:val="28"/>
          <w:szCs w:val="28"/>
          <w:lang w:eastAsia="uk-UA"/>
        </w:rPr>
      </w:pPr>
      <w:r w:rsidRPr="00772436">
        <w:rPr>
          <w:rFonts w:eastAsia="Calibri"/>
          <w:sz w:val="28"/>
          <w:szCs w:val="28"/>
          <w:lang w:eastAsia="uk-UA"/>
        </w:rPr>
        <w:t xml:space="preserve">В 2025 році проведені уточнення всіх розділів  документів  мобілізаційного плану на особливий період, виконаний  річний   план роботи  мобілізаційної підготовки міста.  </w:t>
      </w:r>
    </w:p>
    <w:p w14:paraId="76D1AC29" w14:textId="77777777" w:rsidR="00772436" w:rsidRPr="00772436" w:rsidRDefault="00772436" w:rsidP="00772436">
      <w:pPr>
        <w:jc w:val="both"/>
        <w:rPr>
          <w:sz w:val="28"/>
          <w:szCs w:val="28"/>
        </w:rPr>
      </w:pPr>
      <w:r w:rsidRPr="00772436">
        <w:rPr>
          <w:sz w:val="28"/>
          <w:szCs w:val="28"/>
        </w:rPr>
        <w:t xml:space="preserve">          З метою забезпечення готовності населення територіальної громади до національного спротиву та безперебійної життєдіяльності </w:t>
      </w:r>
      <w:proofErr w:type="spellStart"/>
      <w:r w:rsidRPr="00772436">
        <w:rPr>
          <w:sz w:val="28"/>
          <w:szCs w:val="28"/>
        </w:rPr>
        <w:t>Славутської</w:t>
      </w:r>
      <w:proofErr w:type="spellEnd"/>
      <w:r w:rsidRPr="00772436">
        <w:rPr>
          <w:sz w:val="28"/>
          <w:szCs w:val="28"/>
        </w:rPr>
        <w:t xml:space="preserve"> міської територіальної громади  в умовах воєнного стану  рішенням сесії міської ради №7- 40/2024 від 25.10.2024 року  затверджена Програма заходів національного спротиву </w:t>
      </w:r>
      <w:proofErr w:type="spellStart"/>
      <w:r w:rsidRPr="00772436">
        <w:rPr>
          <w:sz w:val="28"/>
          <w:szCs w:val="28"/>
        </w:rPr>
        <w:t>Славутської</w:t>
      </w:r>
      <w:proofErr w:type="spellEnd"/>
      <w:r w:rsidRPr="00772436">
        <w:rPr>
          <w:sz w:val="28"/>
          <w:szCs w:val="28"/>
        </w:rPr>
        <w:t xml:space="preserve"> міської територіальної громади та підтримки сил безпеки і оборони України на 2025-2026 роки.</w:t>
      </w:r>
    </w:p>
    <w:p w14:paraId="64C69E8C" w14:textId="77777777" w:rsidR="00772436" w:rsidRPr="00772436" w:rsidRDefault="00772436" w:rsidP="00772436">
      <w:pPr>
        <w:jc w:val="both"/>
        <w:rPr>
          <w:sz w:val="28"/>
          <w:szCs w:val="28"/>
        </w:rPr>
      </w:pPr>
      <w:r w:rsidRPr="00772436">
        <w:rPr>
          <w:sz w:val="28"/>
          <w:szCs w:val="28"/>
        </w:rPr>
        <w:t xml:space="preserve">          Наразі з метою забезпечення територіальної цілісності України виконані наступні заходи:</w:t>
      </w:r>
    </w:p>
    <w:p w14:paraId="32BD523A" w14:textId="77777777" w:rsidR="00772436" w:rsidRPr="00772436" w:rsidRDefault="00772436" w:rsidP="00772436">
      <w:pPr>
        <w:jc w:val="both"/>
        <w:rPr>
          <w:sz w:val="28"/>
          <w:szCs w:val="28"/>
        </w:rPr>
      </w:pPr>
      <w:r w:rsidRPr="00772436">
        <w:rPr>
          <w:sz w:val="28"/>
          <w:szCs w:val="28"/>
        </w:rPr>
        <w:t xml:space="preserve">- 22 листопада 2024 року рішенням сесії міської ради №1-41/2024 затверджена  Програма «Мобілізаційної підготовки та забезпечення заходів, пов’язаних із проведенням мобілізації на території </w:t>
      </w:r>
      <w:proofErr w:type="spellStart"/>
      <w:r w:rsidRPr="00772436">
        <w:rPr>
          <w:sz w:val="28"/>
          <w:szCs w:val="28"/>
        </w:rPr>
        <w:t>Славутської</w:t>
      </w:r>
      <w:proofErr w:type="spellEnd"/>
      <w:r w:rsidRPr="00772436">
        <w:rPr>
          <w:sz w:val="28"/>
          <w:szCs w:val="28"/>
        </w:rPr>
        <w:t xml:space="preserve"> міської територіальної громади у 2025-2028 роках». </w:t>
      </w:r>
    </w:p>
    <w:p w14:paraId="24084E18" w14:textId="77777777" w:rsidR="00772436" w:rsidRPr="00772436" w:rsidRDefault="00772436" w:rsidP="00772436">
      <w:pPr>
        <w:jc w:val="both"/>
        <w:rPr>
          <w:sz w:val="28"/>
          <w:szCs w:val="28"/>
        </w:rPr>
      </w:pPr>
      <w:r w:rsidRPr="00772436">
        <w:rPr>
          <w:sz w:val="28"/>
          <w:szCs w:val="28"/>
        </w:rPr>
        <w:t>- 22 листопада 2024 року рішенням сесії міської ради №2-41/2024 затверджена Програма організаційного та матеріального забезпечення діяльності Першого відділу Шепетівського територіального центру комплектування та соціальної підтримки на 2025 -2028 роки.</w:t>
      </w:r>
    </w:p>
    <w:p w14:paraId="6DA8AC15" w14:textId="0F9C8C4A" w:rsidR="00772436" w:rsidRPr="003051A6" w:rsidRDefault="00772436" w:rsidP="00772436">
      <w:pPr>
        <w:ind w:firstLine="210"/>
        <w:jc w:val="both"/>
        <w:rPr>
          <w:sz w:val="28"/>
          <w:szCs w:val="28"/>
        </w:rPr>
      </w:pPr>
      <w:r w:rsidRPr="00772436">
        <w:rPr>
          <w:sz w:val="28"/>
          <w:szCs w:val="28"/>
        </w:rPr>
        <w:t xml:space="preserve">  Оборонно, мобілізаційним відділом виконавчого комітету </w:t>
      </w:r>
      <w:proofErr w:type="spellStart"/>
      <w:r w:rsidRPr="00772436">
        <w:rPr>
          <w:sz w:val="28"/>
          <w:szCs w:val="28"/>
        </w:rPr>
        <w:t>Славутської</w:t>
      </w:r>
      <w:proofErr w:type="spellEnd"/>
      <w:r w:rsidRPr="00772436">
        <w:rPr>
          <w:sz w:val="28"/>
          <w:szCs w:val="28"/>
        </w:rPr>
        <w:t xml:space="preserve"> міської ради спільно з Першим відділом Шепетівського районного територіального центру комплектування та соціальної підтримки  організована участь в роботі  по розподіленню ліміту вилучення техніки у підприємств, установ, організацій міста для потреб Збройних Сил України,  здійснений контроль за технічним станом техніки, призначеної для передачі військовим формуванням та  прийнято рішення виконавчого комітету </w:t>
      </w:r>
      <w:proofErr w:type="spellStart"/>
      <w:r w:rsidRPr="00772436">
        <w:rPr>
          <w:sz w:val="28"/>
          <w:szCs w:val="28"/>
        </w:rPr>
        <w:t>Славутської</w:t>
      </w:r>
      <w:proofErr w:type="spellEnd"/>
      <w:r w:rsidRPr="00772436">
        <w:rPr>
          <w:sz w:val="28"/>
          <w:szCs w:val="28"/>
        </w:rPr>
        <w:t xml:space="preserve"> міської ради  щодо   підтримки готовності автомобільної техніки, яка передається Збройним  Силам України. Поновлені наряди на автомобільну техніку  для  виконання завдань.  З метою забезпечення потреб Збройних Сил України, інших утворених відповідно до законів України військових формувань на період мобілізації та у воєнний час у транспортних засобах прийнято рішення виконавчого комітету міської ради № 112   та  № 408   «Про затвердження лімітів вилучення транспортних засобів і техніки по м. Славута на період мобілізації та у воєнний час».</w:t>
      </w:r>
      <w:r w:rsidR="003051A6">
        <w:rPr>
          <w:sz w:val="28"/>
          <w:szCs w:val="28"/>
        </w:rPr>
        <w:t xml:space="preserve"> </w:t>
      </w:r>
      <w:r w:rsidRPr="003051A6">
        <w:rPr>
          <w:sz w:val="28"/>
          <w:szCs w:val="28"/>
        </w:rPr>
        <w:t>Затверджений розрахунок розподілу лімітів вилучення транспортних засобів у підприємств, установ та організацій міста  Славута. Рішення доведено до виконавців.</w:t>
      </w:r>
    </w:p>
    <w:p w14:paraId="489769D9" w14:textId="03BE9EF2" w:rsidR="00772436" w:rsidRPr="00772436" w:rsidRDefault="00772436" w:rsidP="003051A6">
      <w:pPr>
        <w:jc w:val="both"/>
        <w:rPr>
          <w:rFonts w:eastAsiaTheme="minorHAnsi"/>
          <w:sz w:val="28"/>
          <w:szCs w:val="28"/>
          <w:lang w:eastAsia="en-US"/>
        </w:rPr>
      </w:pPr>
      <w:r w:rsidRPr="00772436">
        <w:rPr>
          <w:sz w:val="28"/>
          <w:szCs w:val="28"/>
        </w:rPr>
        <w:lastRenderedPageBreak/>
        <w:t xml:space="preserve">   </w:t>
      </w:r>
      <w:r w:rsidRPr="00772436">
        <w:rPr>
          <w:sz w:val="28"/>
          <w:szCs w:val="28"/>
        </w:rPr>
        <w:tab/>
        <w:t xml:space="preserve">Відділом оборонної, мобілізаційної, </w:t>
      </w:r>
      <w:proofErr w:type="spellStart"/>
      <w:r w:rsidRPr="00772436">
        <w:rPr>
          <w:sz w:val="28"/>
          <w:szCs w:val="28"/>
        </w:rPr>
        <w:t>режимно</w:t>
      </w:r>
      <w:proofErr w:type="spellEnd"/>
      <w:r w:rsidRPr="00772436">
        <w:rPr>
          <w:sz w:val="28"/>
          <w:szCs w:val="28"/>
        </w:rPr>
        <w:t xml:space="preserve"> - секретної роботи та взаємодії з правоохоронними органами   основні зусилля були направлені на</w:t>
      </w:r>
      <w:r w:rsidRPr="00772436">
        <w:rPr>
          <w:rFonts w:eastAsiaTheme="minorHAnsi"/>
          <w:sz w:val="28"/>
          <w:szCs w:val="28"/>
          <w:lang w:eastAsia="en-US"/>
        </w:rPr>
        <w:t xml:space="preserve"> бронювання військовозобов’язаних на період мобілізації   і на воєнний час, а саме бронювання здійснюється згідно розділу </w:t>
      </w:r>
      <w:r w:rsidRPr="00772436">
        <w:rPr>
          <w:rFonts w:eastAsiaTheme="minorHAnsi"/>
          <w:sz w:val="28"/>
          <w:szCs w:val="28"/>
          <w:lang w:val="en-US" w:eastAsia="en-US"/>
        </w:rPr>
        <w:t>V</w:t>
      </w:r>
      <w:r w:rsidRPr="00772436">
        <w:rPr>
          <w:rFonts w:eastAsiaTheme="minorHAnsi"/>
          <w:sz w:val="28"/>
          <w:szCs w:val="28"/>
          <w:lang w:eastAsia="en-US"/>
        </w:rPr>
        <w:t xml:space="preserve">  Закону України «Про мобілізаційну підготовку та мобілізацію» та постанови КМУ №45 від 04.02.2015 р. «Про затвердження Порядку бронювання військовозобов’язаних за органами державної влади, іншими державними органами, органами місцевого самоврядування та підприємствами, установами і організаціями  на період мобілізації та на воєнний час», (із змінами) до порядку бронювання військовозобов’язаних в органах місцевого самоврядування, а також постанови  Кабінету Міністрів України від 27.01.2023 року №76 «Деякі питання реалізації положень Закону України «про мобілізаційну підготовку та мобілізацію»  щодо бронювання військовозобов’язаних  на період мобілізації та на воєнний час».  Бронювання військовозобов’язаних здійснюється шляхом надання їм відстрочки від призову на військову службу згідно переліку посад та професій, які підлягають бронюванню на період мобілізації та на воєнний час. Протягом 2025 року здійснено ряд невідкладних заходів з уточнення та коригування кількості військовозобов’язаних. Звіт по бронюванню подається до Першого відділу Шепетівського РТЦК та СП та Хмельницької обласної військової адміністрації своєчасно та без зауважень.</w:t>
      </w:r>
    </w:p>
    <w:p w14:paraId="73C49128" w14:textId="77777777" w:rsidR="00772436" w:rsidRPr="003051A6" w:rsidRDefault="00772436" w:rsidP="00772436">
      <w:pPr>
        <w:jc w:val="both"/>
        <w:rPr>
          <w:sz w:val="28"/>
          <w:szCs w:val="28"/>
        </w:rPr>
      </w:pPr>
      <w:r w:rsidRPr="00772436">
        <w:rPr>
          <w:sz w:val="28"/>
          <w:szCs w:val="28"/>
        </w:rPr>
        <w:t xml:space="preserve">          Відділом проводиться робота щодо надання всебічної допомоги Першому відділу Шепетівського РТЦК та СП у виконанні заходів, пов’язаних з комплектуванням Збройних Сил України військовослужбовцями за контрактом та відбором кандидатів для вступу до вищих військових навчальних закладів Збройних Сил України з цього приводу продовжується налагоджена інформаційно - роз’яснювальна  робота щодо популяризації та залучення </w:t>
      </w:r>
      <w:r w:rsidRPr="003051A6">
        <w:rPr>
          <w:sz w:val="28"/>
          <w:szCs w:val="28"/>
        </w:rPr>
        <w:t>громадян на військову службу за контрактом.  Інформація друкується в засобах масової інформації  та розміщена на  офіційному  сайті  міста Славути.</w:t>
      </w:r>
    </w:p>
    <w:p w14:paraId="732C5F63" w14:textId="3DC45E07" w:rsidR="00772436" w:rsidRPr="003051A6" w:rsidRDefault="00772436" w:rsidP="00772436">
      <w:pPr>
        <w:jc w:val="both"/>
        <w:rPr>
          <w:sz w:val="28"/>
          <w:szCs w:val="28"/>
        </w:rPr>
      </w:pPr>
      <w:r w:rsidRPr="003051A6">
        <w:rPr>
          <w:sz w:val="28"/>
          <w:szCs w:val="28"/>
        </w:rPr>
        <w:t xml:space="preserve"> </w:t>
      </w:r>
      <w:r w:rsidR="003051A6">
        <w:rPr>
          <w:sz w:val="28"/>
          <w:szCs w:val="28"/>
        </w:rPr>
        <w:t xml:space="preserve">        </w:t>
      </w:r>
      <w:r w:rsidRPr="003051A6">
        <w:rPr>
          <w:sz w:val="28"/>
          <w:szCs w:val="28"/>
        </w:rPr>
        <w:t>Протягом 2025 року відповідно  до звернень начальника Першого відділу Шепетівського районного територіального центру комплектування та соціальної підтримки здійсне</w:t>
      </w:r>
      <w:r w:rsidR="00064358" w:rsidRPr="003051A6">
        <w:rPr>
          <w:sz w:val="28"/>
          <w:szCs w:val="28"/>
        </w:rPr>
        <w:t>но 20 перевезень військовозобов'</w:t>
      </w:r>
      <w:r w:rsidRPr="003051A6">
        <w:rPr>
          <w:sz w:val="28"/>
          <w:szCs w:val="28"/>
        </w:rPr>
        <w:t>язаних та резервістів призваних по мобілізації до військових частин (навчальних центрів) Збройних Сил України. Всі перевезення військовослужбовців здійсненні за рахунок коштів міського бюджету. Регулярно здійснюється оповіщення  та вручення повісток  для військовозобов’язаних які викликаються згідно розпорядження начальника  Першого відділу Шепетівського РТЦК та СП для з’ясування  військово-облікових даних.</w:t>
      </w:r>
    </w:p>
    <w:p w14:paraId="08545234" w14:textId="49AF2E04" w:rsidR="00772436" w:rsidRPr="003051A6" w:rsidRDefault="003051A6" w:rsidP="003051A6">
      <w:pPr>
        <w:jc w:val="both"/>
        <w:rPr>
          <w:sz w:val="28"/>
          <w:szCs w:val="28"/>
        </w:rPr>
      </w:pPr>
      <w:r>
        <w:rPr>
          <w:sz w:val="28"/>
          <w:szCs w:val="28"/>
        </w:rPr>
        <w:t xml:space="preserve">         </w:t>
      </w:r>
      <w:r w:rsidR="00772436" w:rsidRPr="003051A6">
        <w:rPr>
          <w:sz w:val="28"/>
          <w:szCs w:val="28"/>
        </w:rPr>
        <w:t xml:space="preserve">Проведена робота  щодо  уточнення документів і заходів  нормованого забезпечення населення в умовах особливого періоду та внесені зміни в розрахунки документів нормованого забезпечення населення.        Розпорядженням міського голови    № 22  створені міські структурні підрозділи системи нормованого забезпечення населення – карткове та контрольно-облікове бюро виконавчого комітету </w:t>
      </w:r>
      <w:proofErr w:type="spellStart"/>
      <w:r w:rsidR="00772436" w:rsidRPr="003051A6">
        <w:rPr>
          <w:sz w:val="28"/>
          <w:szCs w:val="28"/>
        </w:rPr>
        <w:t>Славутської</w:t>
      </w:r>
      <w:proofErr w:type="spellEnd"/>
      <w:r w:rsidR="00772436" w:rsidRPr="003051A6">
        <w:rPr>
          <w:sz w:val="28"/>
          <w:szCs w:val="28"/>
        </w:rPr>
        <w:t xml:space="preserve"> міської ради на особливий період.  </w:t>
      </w:r>
      <w:r w:rsidR="00772436" w:rsidRPr="003051A6">
        <w:rPr>
          <w:sz w:val="28"/>
          <w:szCs w:val="28"/>
        </w:rPr>
        <w:lastRenderedPageBreak/>
        <w:t xml:space="preserve">Необхідна документація цих бюро розроблена та зберігається в  оборонно, мобілізаційному відділі виконавчого комітету </w:t>
      </w:r>
      <w:proofErr w:type="spellStart"/>
      <w:r w:rsidR="00772436" w:rsidRPr="003051A6">
        <w:rPr>
          <w:sz w:val="28"/>
          <w:szCs w:val="28"/>
        </w:rPr>
        <w:t>Славутської</w:t>
      </w:r>
      <w:proofErr w:type="spellEnd"/>
      <w:r w:rsidR="00772436" w:rsidRPr="003051A6">
        <w:rPr>
          <w:sz w:val="28"/>
          <w:szCs w:val="28"/>
        </w:rPr>
        <w:t xml:space="preserve"> міської ради. </w:t>
      </w:r>
    </w:p>
    <w:p w14:paraId="25E24479" w14:textId="5E9BCAFD" w:rsidR="00772436" w:rsidRPr="00772436" w:rsidRDefault="00772436" w:rsidP="003051A6">
      <w:pPr>
        <w:spacing w:after="120"/>
        <w:ind w:hanging="142"/>
        <w:jc w:val="both"/>
        <w:rPr>
          <w:rFonts w:eastAsia="Calibri"/>
          <w:sz w:val="28"/>
          <w:szCs w:val="28"/>
          <w:lang w:eastAsia="uk-UA"/>
        </w:rPr>
      </w:pPr>
      <w:r w:rsidRPr="00772436">
        <w:rPr>
          <w:rFonts w:eastAsia="Calibri"/>
          <w:sz w:val="28"/>
          <w:szCs w:val="28"/>
          <w:lang w:eastAsia="uk-UA"/>
        </w:rPr>
        <w:tab/>
      </w:r>
      <w:r w:rsidR="003051A6">
        <w:rPr>
          <w:rFonts w:eastAsia="Calibri"/>
          <w:sz w:val="28"/>
          <w:szCs w:val="28"/>
          <w:lang w:eastAsia="uk-UA"/>
        </w:rPr>
        <w:t xml:space="preserve">         </w:t>
      </w:r>
      <w:r w:rsidRPr="00772436">
        <w:rPr>
          <w:rFonts w:eastAsia="Calibri"/>
          <w:sz w:val="28"/>
          <w:szCs w:val="28"/>
          <w:lang w:eastAsia="uk-UA"/>
        </w:rPr>
        <w:t xml:space="preserve">Здійснюється постійний контроль за станом  військового  обліку на території </w:t>
      </w:r>
      <w:proofErr w:type="spellStart"/>
      <w:r w:rsidRPr="00772436">
        <w:rPr>
          <w:rFonts w:eastAsia="Calibri"/>
          <w:sz w:val="28"/>
          <w:szCs w:val="28"/>
          <w:lang w:eastAsia="uk-UA"/>
        </w:rPr>
        <w:t>Славутської</w:t>
      </w:r>
      <w:proofErr w:type="spellEnd"/>
      <w:r w:rsidRPr="00772436">
        <w:rPr>
          <w:rFonts w:eastAsia="Calibri"/>
          <w:sz w:val="28"/>
          <w:szCs w:val="28"/>
          <w:lang w:eastAsia="uk-UA"/>
        </w:rPr>
        <w:t xml:space="preserve"> міської територіальної громади.  Видано розпорядження міського голови від 07.02.2025 р. №27/2025-р/ад  «Про стан  військового обліку в 2024 році  та завдання щодо поліпшення військового обліку у 2025 році. </w:t>
      </w:r>
      <w:r w:rsidRPr="00772436">
        <w:rPr>
          <w:rFonts w:eastAsia="Calibri"/>
          <w:iCs/>
          <w:sz w:val="28"/>
          <w:szCs w:val="28"/>
          <w:lang w:eastAsia="uk-UA"/>
        </w:rPr>
        <w:t>Керівникам підприємств, установ, організацій та навчальних закладів  міста рекомендовано підвищити відповідальність за повне та якісне виконання чинних законодавчих актів щодо  своєчасного ведення військового обліку і бронювання військовозобов’язаних та призовників,  діючи відповідно до своїх повноважень. Основним завданням такого рішення є робота по відновленню військовозобов’язаних на військовому обліку в зв’язку із змінами в законодавстві.  Також розпорядженням міського  голови</w:t>
      </w:r>
      <w:r w:rsidR="00420908">
        <w:rPr>
          <w:rFonts w:eastAsia="Calibri"/>
          <w:iCs/>
          <w:sz w:val="28"/>
          <w:szCs w:val="28"/>
          <w:lang w:eastAsia="uk-UA"/>
        </w:rPr>
        <w:t xml:space="preserve"> від 07.02.2025 року № 29/2025 -</w:t>
      </w:r>
      <w:r w:rsidRPr="00772436">
        <w:rPr>
          <w:rFonts w:eastAsia="Calibri"/>
          <w:iCs/>
          <w:sz w:val="28"/>
          <w:szCs w:val="28"/>
          <w:lang w:eastAsia="uk-UA"/>
        </w:rPr>
        <w:t xml:space="preserve"> р/ад затверджений графік звіряння облікових даних підприємств, установ та організацій з обліковими даними Першого відділу Шепетівського районного територіального центру комплектування та соціальної підтримки на 2025 рік. Розпорядженням міського голови від 07.02.2025 р. №28/2025-р /ад  затверджений план проведення перевірок стану військового обліку підприємств, установ та організацій міста Славути на 2025 рік та затверджений склад комісії для проведення перевірки.</w:t>
      </w:r>
    </w:p>
    <w:p w14:paraId="7469968B" w14:textId="77777777" w:rsidR="00772436" w:rsidRPr="00772436" w:rsidRDefault="00772436" w:rsidP="00772436">
      <w:pPr>
        <w:tabs>
          <w:tab w:val="num" w:pos="0"/>
        </w:tabs>
        <w:ind w:left="-60"/>
        <w:jc w:val="both"/>
        <w:rPr>
          <w:sz w:val="28"/>
          <w:szCs w:val="28"/>
        </w:rPr>
      </w:pPr>
      <w:r w:rsidRPr="00772436">
        <w:rPr>
          <w:b/>
          <w:sz w:val="28"/>
          <w:szCs w:val="28"/>
        </w:rPr>
        <w:t xml:space="preserve">  - </w:t>
      </w:r>
      <w:r w:rsidRPr="00772436">
        <w:rPr>
          <w:sz w:val="28"/>
          <w:szCs w:val="28"/>
        </w:rPr>
        <w:t xml:space="preserve"> видане розпорядження міського голови  №242</w:t>
      </w:r>
      <w:r w:rsidRPr="00772436">
        <w:rPr>
          <w:b/>
          <w:sz w:val="28"/>
          <w:szCs w:val="28"/>
        </w:rPr>
        <w:t xml:space="preserve"> «</w:t>
      </w:r>
      <w:r w:rsidRPr="00772436">
        <w:rPr>
          <w:sz w:val="28"/>
          <w:szCs w:val="28"/>
        </w:rPr>
        <w:t xml:space="preserve">Про створення та функціонування на території </w:t>
      </w:r>
      <w:proofErr w:type="spellStart"/>
      <w:r w:rsidRPr="00772436">
        <w:rPr>
          <w:sz w:val="28"/>
          <w:szCs w:val="28"/>
        </w:rPr>
        <w:t>Славутської</w:t>
      </w:r>
      <w:proofErr w:type="spellEnd"/>
      <w:r w:rsidRPr="00772436">
        <w:rPr>
          <w:sz w:val="28"/>
          <w:szCs w:val="28"/>
        </w:rPr>
        <w:t xml:space="preserve"> міської територіальної громади призовної комісії під час дії військового стану»;</w:t>
      </w:r>
    </w:p>
    <w:p w14:paraId="4B46561F" w14:textId="090028AB" w:rsidR="00772436" w:rsidRPr="003051A6" w:rsidRDefault="00772436" w:rsidP="003051A6">
      <w:pPr>
        <w:tabs>
          <w:tab w:val="num" w:pos="-100"/>
        </w:tabs>
        <w:ind w:left="-100" w:hanging="720"/>
        <w:jc w:val="both"/>
        <w:rPr>
          <w:rFonts w:eastAsia="Calibri"/>
          <w:bCs/>
          <w:sz w:val="28"/>
          <w:szCs w:val="28"/>
          <w:lang w:eastAsia="uk-UA"/>
        </w:rPr>
      </w:pPr>
      <w:r w:rsidRPr="003051A6">
        <w:rPr>
          <w:b/>
          <w:sz w:val="28"/>
          <w:szCs w:val="28"/>
        </w:rPr>
        <w:t xml:space="preserve"> </w:t>
      </w:r>
      <w:r w:rsidRPr="003051A6">
        <w:rPr>
          <w:sz w:val="28"/>
          <w:szCs w:val="28"/>
        </w:rPr>
        <w:t xml:space="preserve">         </w:t>
      </w:r>
      <w:r w:rsidRPr="003051A6">
        <w:rPr>
          <w:rFonts w:eastAsia="Calibri"/>
          <w:sz w:val="28"/>
          <w:szCs w:val="28"/>
          <w:lang w:eastAsia="uk-UA"/>
        </w:rPr>
        <w:t xml:space="preserve">        </w:t>
      </w:r>
      <w:r w:rsidRPr="003051A6">
        <w:rPr>
          <w:rFonts w:eastAsia="Calibri"/>
          <w:bCs/>
          <w:sz w:val="28"/>
          <w:szCs w:val="28"/>
          <w:lang w:eastAsia="uk-UA"/>
        </w:rPr>
        <w:t xml:space="preserve">2. </w:t>
      </w:r>
      <w:proofErr w:type="spellStart"/>
      <w:r w:rsidRPr="003051A6">
        <w:rPr>
          <w:rFonts w:eastAsia="Calibri"/>
          <w:bCs/>
          <w:sz w:val="28"/>
          <w:szCs w:val="28"/>
          <w:lang w:eastAsia="uk-UA"/>
        </w:rPr>
        <w:t>Режимно</w:t>
      </w:r>
      <w:proofErr w:type="spellEnd"/>
      <w:r w:rsidRPr="003051A6">
        <w:rPr>
          <w:rFonts w:eastAsia="Calibri"/>
          <w:bCs/>
          <w:sz w:val="28"/>
          <w:szCs w:val="28"/>
          <w:lang w:eastAsia="uk-UA"/>
        </w:rPr>
        <w:t>-секретна робота</w:t>
      </w:r>
    </w:p>
    <w:p w14:paraId="6462CEC8" w14:textId="77777777" w:rsidR="00772436" w:rsidRPr="003051A6" w:rsidRDefault="00772436" w:rsidP="003051A6">
      <w:pPr>
        <w:spacing w:after="120"/>
        <w:jc w:val="both"/>
        <w:rPr>
          <w:rFonts w:eastAsia="Calibri"/>
          <w:sz w:val="28"/>
          <w:szCs w:val="28"/>
          <w:lang w:eastAsia="uk-UA"/>
        </w:rPr>
      </w:pPr>
      <w:r w:rsidRPr="003051A6">
        <w:rPr>
          <w:rFonts w:eastAsia="Calibri"/>
          <w:sz w:val="28"/>
          <w:szCs w:val="28"/>
          <w:lang w:eastAsia="uk-UA"/>
        </w:rPr>
        <w:t xml:space="preserve">       В 2025 році не встановлені  розголошення відомостей, що становлять   державну таємницю, не було  втрат матеріальних носіїв секретної інформації. Додержані вимоги режиму секретності під час здійснення заходів з мобілізаційної підготовки. Протягом  року забезпечений режим секретності під час прийому іноземних  делегацій, груп та окремих іноземців. </w:t>
      </w:r>
    </w:p>
    <w:p w14:paraId="3DA3C199" w14:textId="77777777" w:rsidR="00772436" w:rsidRPr="003051A6" w:rsidRDefault="00772436" w:rsidP="00772436">
      <w:pPr>
        <w:numPr>
          <w:ilvl w:val="0"/>
          <w:numId w:val="2"/>
        </w:numPr>
        <w:spacing w:after="160" w:line="259" w:lineRule="auto"/>
        <w:jc w:val="both"/>
        <w:rPr>
          <w:rFonts w:eastAsia="Calibri"/>
          <w:bCs/>
          <w:sz w:val="28"/>
          <w:szCs w:val="28"/>
          <w:lang w:eastAsia="uk-UA"/>
        </w:rPr>
      </w:pPr>
      <w:r w:rsidRPr="003051A6">
        <w:rPr>
          <w:rFonts w:eastAsia="Calibri"/>
          <w:bCs/>
          <w:sz w:val="28"/>
          <w:szCs w:val="28"/>
          <w:lang w:eastAsia="uk-UA"/>
        </w:rPr>
        <w:t>Взаємодія з правоохоронними органами</w:t>
      </w:r>
    </w:p>
    <w:p w14:paraId="0E9F2CF7" w14:textId="77777777" w:rsidR="00772436" w:rsidRPr="003051A6" w:rsidRDefault="00772436" w:rsidP="003051A6">
      <w:pPr>
        <w:shd w:val="clear" w:color="auto" w:fill="FFFFFF"/>
        <w:ind w:right="24" w:firstLine="720"/>
        <w:jc w:val="both"/>
        <w:rPr>
          <w:sz w:val="28"/>
          <w:szCs w:val="28"/>
          <w:lang w:val="ru-RU"/>
        </w:rPr>
      </w:pPr>
      <w:r w:rsidRPr="003051A6">
        <w:rPr>
          <w:spacing w:val="-1"/>
          <w:sz w:val="28"/>
          <w:szCs w:val="28"/>
        </w:rPr>
        <w:t xml:space="preserve">Протягом 2025 року здійснювався постійний моніторинг </w:t>
      </w:r>
      <w:r w:rsidRPr="003051A6">
        <w:rPr>
          <w:sz w:val="28"/>
          <w:szCs w:val="28"/>
        </w:rPr>
        <w:t xml:space="preserve">криміногенної ситуації на території </w:t>
      </w:r>
      <w:proofErr w:type="spellStart"/>
      <w:r w:rsidRPr="003051A6">
        <w:rPr>
          <w:sz w:val="28"/>
          <w:szCs w:val="28"/>
        </w:rPr>
        <w:t>Славутської</w:t>
      </w:r>
      <w:proofErr w:type="spellEnd"/>
      <w:r w:rsidRPr="003051A6">
        <w:rPr>
          <w:sz w:val="28"/>
          <w:szCs w:val="28"/>
        </w:rPr>
        <w:t xml:space="preserve"> міської територіальної громади, для чого налагоджено взаємне інформування виконавчого комітету </w:t>
      </w:r>
      <w:proofErr w:type="spellStart"/>
      <w:r w:rsidRPr="003051A6">
        <w:rPr>
          <w:sz w:val="28"/>
          <w:szCs w:val="28"/>
        </w:rPr>
        <w:t>Славутської</w:t>
      </w:r>
      <w:proofErr w:type="spellEnd"/>
      <w:r w:rsidRPr="003051A6">
        <w:rPr>
          <w:sz w:val="28"/>
          <w:szCs w:val="28"/>
        </w:rPr>
        <w:t xml:space="preserve"> міської ради з відділенням поліції №1 Шепетівського районного управління поліції Головного управління Національної поліції в Хмельницькій області. Виконавчий комітет </w:t>
      </w:r>
      <w:proofErr w:type="spellStart"/>
      <w:r w:rsidRPr="003051A6">
        <w:rPr>
          <w:sz w:val="28"/>
          <w:szCs w:val="28"/>
        </w:rPr>
        <w:t>Славутської</w:t>
      </w:r>
      <w:proofErr w:type="spellEnd"/>
      <w:r w:rsidRPr="003051A6">
        <w:rPr>
          <w:sz w:val="28"/>
          <w:szCs w:val="28"/>
        </w:rPr>
        <w:t xml:space="preserve"> міської ради </w:t>
      </w:r>
      <w:r w:rsidRPr="003051A6">
        <w:rPr>
          <w:spacing w:val="-1"/>
          <w:sz w:val="28"/>
          <w:szCs w:val="28"/>
        </w:rPr>
        <w:t xml:space="preserve">отримує щотижнево оперативну інформацію з відділення поліції №1 про </w:t>
      </w:r>
      <w:r w:rsidRPr="003051A6">
        <w:rPr>
          <w:sz w:val="28"/>
          <w:szCs w:val="28"/>
        </w:rPr>
        <w:t>зареєстровані злочини чи правопорушення, а також  піврічні та річні  аналізи діяльності відділення поліції  та інформації на вимогу про криміногенну обстановку  і  стан  роботи  з  питань  профілактики  злочинності.  Це  дає  змогу  вживати оперативні та довготермінові заходи з питань забезпечення правопорядку, охорони конституційних прав і свобод громадян.</w:t>
      </w:r>
    </w:p>
    <w:p w14:paraId="0B8CB203" w14:textId="7F6489FB" w:rsidR="00772436" w:rsidRPr="003051A6" w:rsidRDefault="003051A6" w:rsidP="00772436">
      <w:pPr>
        <w:jc w:val="both"/>
        <w:rPr>
          <w:sz w:val="28"/>
          <w:szCs w:val="28"/>
        </w:rPr>
      </w:pPr>
      <w:r>
        <w:rPr>
          <w:sz w:val="28"/>
          <w:szCs w:val="28"/>
        </w:rPr>
        <w:lastRenderedPageBreak/>
        <w:t xml:space="preserve">         </w:t>
      </w:r>
      <w:r w:rsidR="00772436" w:rsidRPr="003051A6">
        <w:rPr>
          <w:sz w:val="28"/>
          <w:szCs w:val="28"/>
        </w:rPr>
        <w:t>Міський голова приймає участь у  координаційних нарадах керівників правоохоронних органів.  Начальник відділення  поліції №1 Шепетівського РУП ГУНП в Хмельницькій області запрошується щопонеділка на  оперативні наради керівників структурних підрозділів  та керівників  підприємств,   які проводяться міським головою. На нараді розглядаються питання стану криміногенної ситуації, забезпечення законності, правопорядку, додержання прав і свобод громадян міста, визначаються напрями щодо поліпшення ефективності  спільних заходів з профілактики та протидії правопорушенням, обговорюються інші питання щодо співпраці та питання щодо координаційної  роботи    громадського  формування.</w:t>
      </w:r>
    </w:p>
    <w:p w14:paraId="2F95CBFF" w14:textId="00AEBAAB" w:rsidR="00772436" w:rsidRPr="003051A6" w:rsidRDefault="003051A6" w:rsidP="003051A6">
      <w:pPr>
        <w:shd w:val="clear" w:color="auto" w:fill="FFFFFF"/>
        <w:spacing w:line="274" w:lineRule="exact"/>
        <w:ind w:left="5" w:right="34"/>
        <w:jc w:val="both"/>
        <w:rPr>
          <w:sz w:val="28"/>
          <w:szCs w:val="28"/>
        </w:rPr>
      </w:pPr>
      <w:r>
        <w:rPr>
          <w:sz w:val="28"/>
          <w:szCs w:val="28"/>
        </w:rPr>
        <w:t xml:space="preserve">         </w:t>
      </w:r>
      <w:r w:rsidR="00772436" w:rsidRPr="003051A6">
        <w:rPr>
          <w:sz w:val="28"/>
          <w:szCs w:val="28"/>
        </w:rPr>
        <w:t xml:space="preserve">В цілому стан взаємодії виконавчого комітету </w:t>
      </w:r>
      <w:proofErr w:type="spellStart"/>
      <w:r w:rsidR="00772436" w:rsidRPr="003051A6">
        <w:rPr>
          <w:sz w:val="28"/>
          <w:szCs w:val="28"/>
        </w:rPr>
        <w:t>Славутської</w:t>
      </w:r>
      <w:proofErr w:type="spellEnd"/>
      <w:r w:rsidR="00772436" w:rsidRPr="003051A6">
        <w:rPr>
          <w:sz w:val="28"/>
          <w:szCs w:val="28"/>
        </w:rPr>
        <w:t xml:space="preserve"> міської ради з правоохоронними органами забезпечує організацію та проведення в місті роботи з питань дотримання норм Конституції і законів України, охорони правопорядку, захисту прав і свобод громадян.</w:t>
      </w:r>
    </w:p>
    <w:p w14:paraId="20BFC43D" w14:textId="122DB399" w:rsidR="00772436" w:rsidRPr="003051A6" w:rsidRDefault="00772436" w:rsidP="00772436">
      <w:pPr>
        <w:jc w:val="both"/>
        <w:rPr>
          <w:sz w:val="28"/>
          <w:szCs w:val="28"/>
        </w:rPr>
      </w:pPr>
      <w:r w:rsidRPr="003051A6">
        <w:rPr>
          <w:sz w:val="28"/>
          <w:szCs w:val="28"/>
        </w:rPr>
        <w:t xml:space="preserve"> </w:t>
      </w:r>
      <w:r w:rsidR="003051A6">
        <w:rPr>
          <w:sz w:val="28"/>
          <w:szCs w:val="28"/>
        </w:rPr>
        <w:t xml:space="preserve">        </w:t>
      </w:r>
      <w:r w:rsidRPr="003051A6">
        <w:rPr>
          <w:sz w:val="28"/>
          <w:szCs w:val="28"/>
        </w:rPr>
        <w:t xml:space="preserve">01.08.2025 року на сесії міської ради  заслухана інформація  начальника відділення поліції №1 Шепетівського РУП ГУНП в Хмельницькій області  «Про стан дотримання  законності, боротьби із злочинністю, охорони громадського порядку на території </w:t>
      </w:r>
      <w:proofErr w:type="spellStart"/>
      <w:r w:rsidRPr="003051A6">
        <w:rPr>
          <w:sz w:val="28"/>
          <w:szCs w:val="28"/>
        </w:rPr>
        <w:t>Славутської</w:t>
      </w:r>
      <w:proofErr w:type="spellEnd"/>
      <w:r w:rsidRPr="003051A6">
        <w:rPr>
          <w:sz w:val="28"/>
          <w:szCs w:val="28"/>
        </w:rPr>
        <w:t xml:space="preserve"> міської територіальної громади у першому півріччі 2025 року».</w:t>
      </w:r>
    </w:p>
    <w:p w14:paraId="77D82063" w14:textId="3578FF18" w:rsidR="00772436" w:rsidRPr="003051A6" w:rsidRDefault="003051A6" w:rsidP="00772436">
      <w:pPr>
        <w:jc w:val="both"/>
        <w:rPr>
          <w:spacing w:val="-1"/>
          <w:sz w:val="28"/>
          <w:szCs w:val="28"/>
        </w:rPr>
      </w:pPr>
      <w:r>
        <w:rPr>
          <w:spacing w:val="-1"/>
          <w:sz w:val="28"/>
          <w:szCs w:val="28"/>
        </w:rPr>
        <w:t xml:space="preserve">         </w:t>
      </w:r>
      <w:r w:rsidR="00772436" w:rsidRPr="003051A6">
        <w:rPr>
          <w:spacing w:val="-1"/>
          <w:sz w:val="28"/>
          <w:szCs w:val="28"/>
        </w:rPr>
        <w:t xml:space="preserve">Також  01.08.2025 року на сесії міської ради заслухана інформація  керівника Шепетівської окружної прокуратури  «Про стан законності, заходи щодо її зміцнення та результати діяльності  Шепетівської окружної прокуратури  на території </w:t>
      </w:r>
      <w:proofErr w:type="spellStart"/>
      <w:r w:rsidR="00772436" w:rsidRPr="003051A6">
        <w:rPr>
          <w:spacing w:val="-1"/>
          <w:sz w:val="28"/>
          <w:szCs w:val="28"/>
        </w:rPr>
        <w:t>Славутської</w:t>
      </w:r>
      <w:proofErr w:type="spellEnd"/>
      <w:r w:rsidR="00772436" w:rsidRPr="003051A6">
        <w:rPr>
          <w:spacing w:val="-1"/>
          <w:sz w:val="28"/>
          <w:szCs w:val="28"/>
        </w:rPr>
        <w:t xml:space="preserve"> міської територіальної громади у першому півріччі  2025 року».</w:t>
      </w:r>
    </w:p>
    <w:p w14:paraId="395F7A10" w14:textId="63AA6B24" w:rsidR="00772436" w:rsidRPr="003051A6" w:rsidRDefault="00772436" w:rsidP="00772436">
      <w:pPr>
        <w:jc w:val="both"/>
        <w:rPr>
          <w:spacing w:val="-1"/>
          <w:sz w:val="28"/>
          <w:szCs w:val="28"/>
        </w:rPr>
      </w:pPr>
      <w:r w:rsidRPr="003051A6">
        <w:rPr>
          <w:sz w:val="28"/>
          <w:szCs w:val="28"/>
        </w:rPr>
        <w:t xml:space="preserve">   </w:t>
      </w:r>
      <w:r w:rsidR="003051A6">
        <w:rPr>
          <w:spacing w:val="-1"/>
          <w:sz w:val="28"/>
          <w:szCs w:val="28"/>
        </w:rPr>
        <w:t xml:space="preserve">       </w:t>
      </w:r>
      <w:r w:rsidRPr="003051A6">
        <w:rPr>
          <w:spacing w:val="-1"/>
          <w:sz w:val="28"/>
          <w:szCs w:val="28"/>
        </w:rPr>
        <w:t xml:space="preserve">З метою посилення охорони громадського порядку, підвищення оперативності реагування на правопорушення та злочини, які вчиняються на території </w:t>
      </w:r>
      <w:proofErr w:type="spellStart"/>
      <w:r w:rsidRPr="003051A6">
        <w:rPr>
          <w:spacing w:val="-1"/>
          <w:sz w:val="28"/>
          <w:szCs w:val="28"/>
        </w:rPr>
        <w:t>Славутської</w:t>
      </w:r>
      <w:proofErr w:type="spellEnd"/>
      <w:r w:rsidRPr="003051A6">
        <w:rPr>
          <w:spacing w:val="-1"/>
          <w:sz w:val="28"/>
          <w:szCs w:val="28"/>
        </w:rPr>
        <w:t xml:space="preserve"> міської територіальної громади  21.11.2025 року рішенням сесії </w:t>
      </w:r>
      <w:proofErr w:type="spellStart"/>
      <w:r w:rsidRPr="003051A6">
        <w:rPr>
          <w:spacing w:val="-1"/>
          <w:sz w:val="28"/>
          <w:szCs w:val="28"/>
        </w:rPr>
        <w:t>Славутської</w:t>
      </w:r>
      <w:proofErr w:type="spellEnd"/>
      <w:r w:rsidRPr="003051A6">
        <w:rPr>
          <w:spacing w:val="-1"/>
          <w:sz w:val="28"/>
          <w:szCs w:val="28"/>
        </w:rPr>
        <w:t xml:space="preserve"> міської ради №04-53/2025 затверджена Комплексна програма профілактики злочинності на території </w:t>
      </w:r>
      <w:proofErr w:type="spellStart"/>
      <w:r w:rsidRPr="003051A6">
        <w:rPr>
          <w:spacing w:val="-1"/>
          <w:sz w:val="28"/>
          <w:szCs w:val="28"/>
        </w:rPr>
        <w:t>Слав</w:t>
      </w:r>
      <w:r w:rsidR="00C43864" w:rsidRPr="003051A6">
        <w:rPr>
          <w:spacing w:val="-1"/>
          <w:sz w:val="28"/>
          <w:szCs w:val="28"/>
        </w:rPr>
        <w:t>утської</w:t>
      </w:r>
      <w:proofErr w:type="spellEnd"/>
      <w:r w:rsidR="00C43864" w:rsidRPr="003051A6">
        <w:rPr>
          <w:spacing w:val="-1"/>
          <w:sz w:val="28"/>
          <w:szCs w:val="28"/>
        </w:rPr>
        <w:t xml:space="preserve"> міської громади на 2025-</w:t>
      </w:r>
      <w:r w:rsidRPr="003051A6">
        <w:rPr>
          <w:spacing w:val="-1"/>
          <w:sz w:val="28"/>
          <w:szCs w:val="28"/>
        </w:rPr>
        <w:t>2030 роки.</w:t>
      </w:r>
    </w:p>
    <w:p w14:paraId="1EDA9AA5" w14:textId="77777777" w:rsidR="00772436" w:rsidRDefault="00772436" w:rsidP="00772436">
      <w:pPr>
        <w:jc w:val="both"/>
        <w:rPr>
          <w:spacing w:val="-1"/>
          <w:sz w:val="28"/>
          <w:szCs w:val="28"/>
        </w:rPr>
      </w:pPr>
      <w:r w:rsidRPr="00772436">
        <w:rPr>
          <w:spacing w:val="-1"/>
          <w:sz w:val="28"/>
          <w:szCs w:val="28"/>
        </w:rPr>
        <w:t xml:space="preserve">         Виконання програми дозволяє поліпшити діяльність громадського формування «</w:t>
      </w:r>
      <w:proofErr w:type="spellStart"/>
      <w:r w:rsidRPr="00772436">
        <w:rPr>
          <w:spacing w:val="-1"/>
          <w:sz w:val="28"/>
          <w:szCs w:val="28"/>
        </w:rPr>
        <w:t>Славутський</w:t>
      </w:r>
      <w:proofErr w:type="spellEnd"/>
      <w:r w:rsidRPr="00772436">
        <w:rPr>
          <w:spacing w:val="-1"/>
          <w:sz w:val="28"/>
          <w:szCs w:val="28"/>
        </w:rPr>
        <w:t xml:space="preserve"> курінь» та роботу відділення поліції №1 Шепетівського РУП ГУНП в Хмельницькій області щодо забезпечення законності, охорони прав, свобод і законних інтересів  громадян, спрямувати зусилля правоохоронного органу на протидію найбільш небезпечним посяганням на особу, її власність і громадський порядок.</w:t>
      </w:r>
    </w:p>
    <w:p w14:paraId="4733839D" w14:textId="77777777" w:rsidR="003F129F" w:rsidRPr="00772436" w:rsidRDefault="003F129F" w:rsidP="00772436">
      <w:pPr>
        <w:jc w:val="both"/>
        <w:rPr>
          <w:sz w:val="28"/>
          <w:szCs w:val="28"/>
        </w:rPr>
      </w:pPr>
    </w:p>
    <w:p w14:paraId="0D245D52" w14:textId="77777777" w:rsidR="00772436" w:rsidRDefault="00772436" w:rsidP="003D708A">
      <w:pPr>
        <w:jc w:val="both"/>
        <w:rPr>
          <w:bCs/>
          <w:iCs/>
          <w:sz w:val="28"/>
          <w:szCs w:val="28"/>
        </w:rPr>
      </w:pPr>
    </w:p>
    <w:p w14:paraId="37000417" w14:textId="47103A04" w:rsidR="00772436" w:rsidRDefault="00721B07" w:rsidP="001A22C2">
      <w:pPr>
        <w:jc w:val="center"/>
        <w:rPr>
          <w:color w:val="000000"/>
          <w:sz w:val="28"/>
          <w:szCs w:val="28"/>
          <w:lang w:eastAsia="uk-UA"/>
        </w:rPr>
      </w:pPr>
      <w:r w:rsidRPr="00AD6685">
        <w:rPr>
          <w:b/>
          <w:bCs/>
          <w:sz w:val="28"/>
          <w:szCs w:val="28"/>
          <w:lang w:eastAsia="en-US"/>
        </w:rPr>
        <w:t>Відділ внутрішнього аудиту</w:t>
      </w:r>
    </w:p>
    <w:p w14:paraId="16A9B7E1"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За  2025 рік відділом внутрішнього аудиту проведено 123 аудиторських заходи, а саме:</w:t>
      </w:r>
    </w:p>
    <w:p w14:paraId="07FFFE32"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- 19 перевірок актів приймання виконаних будівельних робіт та обмірів;</w:t>
      </w:r>
    </w:p>
    <w:p w14:paraId="02C77446"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- 11 перевірок процедур закупівлі;</w:t>
      </w:r>
    </w:p>
    <w:p w14:paraId="38C44612" w14:textId="77777777" w:rsidR="00A47F8D" w:rsidRDefault="00A47F8D" w:rsidP="00A47F8D">
      <w:pPr>
        <w:pStyle w:val="Standard"/>
        <w:ind w:firstLine="567"/>
        <w:jc w:val="both"/>
        <w:rPr>
          <w:color w:val="000000"/>
          <w:sz w:val="28"/>
          <w:szCs w:val="28"/>
          <w:lang w:val="uk-UA"/>
        </w:rPr>
      </w:pPr>
      <w:r>
        <w:rPr>
          <w:color w:val="000000"/>
          <w:sz w:val="28"/>
          <w:szCs w:val="28"/>
          <w:lang w:val="uk-UA" w:eastAsia="uk-UA"/>
        </w:rPr>
        <w:t xml:space="preserve">- аудит </w:t>
      </w:r>
      <w:r>
        <w:rPr>
          <w:color w:val="000000"/>
          <w:sz w:val="28"/>
          <w:szCs w:val="28"/>
          <w:lang w:val="uk-UA"/>
        </w:rPr>
        <w:t xml:space="preserve">фінансово-господарської діяльності комунального підприємства </w:t>
      </w:r>
      <w:r w:rsidR="008069AE">
        <w:rPr>
          <w:rFonts w:ascii="Times New Roman" w:hAnsi="Times New Roman" w:cs="Times New Roman"/>
          <w:color w:val="000000"/>
          <w:sz w:val="28"/>
          <w:szCs w:val="28"/>
          <w:lang w:val="uk-UA"/>
        </w:rPr>
        <w:t>«СЛАВУТА-СЕРВІС</w:t>
      </w:r>
      <w:r>
        <w:rPr>
          <w:rFonts w:ascii="Times New Roman" w:hAnsi="Times New Roman" w:cs="Times New Roman"/>
          <w:color w:val="000000"/>
          <w:sz w:val="28"/>
          <w:szCs w:val="28"/>
          <w:lang w:val="uk-UA"/>
        </w:rPr>
        <w:t>»  з 01.10.2023 по 31.03.2025 року</w:t>
      </w:r>
      <w:r>
        <w:rPr>
          <w:color w:val="000000"/>
          <w:sz w:val="28"/>
          <w:szCs w:val="28"/>
          <w:lang w:val="uk-UA"/>
        </w:rPr>
        <w:t>;</w:t>
      </w:r>
      <w:r>
        <w:rPr>
          <w:color w:val="000000"/>
          <w:sz w:val="28"/>
          <w:szCs w:val="28"/>
          <w:lang w:val="uk-UA"/>
        </w:rPr>
        <w:tab/>
      </w:r>
    </w:p>
    <w:p w14:paraId="5CC0F38F" w14:textId="77777777" w:rsidR="00A47F8D" w:rsidRDefault="00A47F8D" w:rsidP="00A47F8D">
      <w:pPr>
        <w:suppressAutoHyphens/>
        <w:ind w:firstLine="567"/>
        <w:jc w:val="both"/>
        <w:rPr>
          <w:color w:val="000000"/>
          <w:sz w:val="28"/>
          <w:szCs w:val="28"/>
        </w:rPr>
      </w:pPr>
      <w:r>
        <w:rPr>
          <w:color w:val="000000"/>
          <w:sz w:val="28"/>
          <w:szCs w:val="28"/>
        </w:rPr>
        <w:lastRenderedPageBreak/>
        <w:t>- перевірка стану виконання вимог та пропозицій, які надані за наслідками проведеного аудиту фінансово-господарської діяльності ко</w:t>
      </w:r>
      <w:r w:rsidR="00460DFD">
        <w:rPr>
          <w:color w:val="000000"/>
          <w:sz w:val="28"/>
          <w:szCs w:val="28"/>
        </w:rPr>
        <w:t>мунального підприємства «СЛАВУТА-СЕРВІС</w:t>
      </w:r>
      <w:r>
        <w:rPr>
          <w:color w:val="000000"/>
          <w:sz w:val="28"/>
          <w:szCs w:val="28"/>
        </w:rPr>
        <w:t>»  з 01.10.2023 по 31.03.2025 року;</w:t>
      </w:r>
    </w:p>
    <w:p w14:paraId="714CAFAE" w14:textId="77777777" w:rsidR="00A47F8D" w:rsidRDefault="00A47F8D" w:rsidP="00A47F8D">
      <w:pPr>
        <w:suppressAutoHyphens/>
        <w:ind w:firstLine="567"/>
        <w:jc w:val="both"/>
        <w:rPr>
          <w:color w:val="000000"/>
          <w:sz w:val="28"/>
          <w:szCs w:val="28"/>
          <w:lang w:eastAsia="uk-UA"/>
        </w:rPr>
      </w:pPr>
      <w:r>
        <w:rPr>
          <w:color w:val="000000"/>
          <w:sz w:val="28"/>
          <w:szCs w:val="28"/>
        </w:rPr>
        <w:t xml:space="preserve">- перевірка стану виконання вимог та пропозицій, які надані за наслідками проведеного аудиту фінансово-господарської діяльності </w:t>
      </w:r>
      <w:proofErr w:type="spellStart"/>
      <w:r>
        <w:rPr>
          <w:color w:val="000000"/>
          <w:sz w:val="28"/>
          <w:szCs w:val="28"/>
        </w:rPr>
        <w:t>Славутського</w:t>
      </w:r>
      <w:proofErr w:type="spellEnd"/>
      <w:r>
        <w:rPr>
          <w:color w:val="000000"/>
          <w:sz w:val="28"/>
          <w:szCs w:val="28"/>
        </w:rPr>
        <w:t xml:space="preserve"> управління водопровідно-каналізаційного господарства за період з 01.01.2023 по 30.09.2024 року, а також виконання Плану першочергових заходів по підприємству;</w:t>
      </w:r>
    </w:p>
    <w:p w14:paraId="25FC9448" w14:textId="77777777" w:rsidR="00A47F8D" w:rsidRDefault="00A47F8D" w:rsidP="00A47F8D">
      <w:pPr>
        <w:pStyle w:val="Standard"/>
        <w:ind w:firstLine="567"/>
        <w:jc w:val="both"/>
        <w:rPr>
          <w:color w:val="000000"/>
          <w:sz w:val="28"/>
          <w:szCs w:val="28"/>
          <w:lang w:val="uk-UA"/>
        </w:rPr>
      </w:pPr>
      <w:r>
        <w:rPr>
          <w:color w:val="000000"/>
          <w:sz w:val="28"/>
          <w:szCs w:val="28"/>
          <w:lang w:val="uk-UA" w:eastAsia="uk-UA"/>
        </w:rPr>
        <w:t xml:space="preserve">- аудит </w:t>
      </w:r>
      <w:r>
        <w:rPr>
          <w:color w:val="000000"/>
          <w:sz w:val="28"/>
          <w:szCs w:val="28"/>
          <w:lang w:val="uk-UA"/>
        </w:rPr>
        <w:t xml:space="preserve">фінансово-господарської діяльності </w:t>
      </w:r>
      <w:proofErr w:type="spellStart"/>
      <w:r>
        <w:rPr>
          <w:color w:val="000000"/>
          <w:sz w:val="28"/>
          <w:szCs w:val="28"/>
          <w:lang w:val="uk-UA"/>
        </w:rPr>
        <w:t>Славутського</w:t>
      </w:r>
      <w:proofErr w:type="spellEnd"/>
      <w:r>
        <w:rPr>
          <w:color w:val="000000"/>
          <w:sz w:val="28"/>
          <w:szCs w:val="28"/>
          <w:lang w:val="uk-UA"/>
        </w:rPr>
        <w:t xml:space="preserve"> управління водопровідно-каналізаційного господарства</w:t>
      </w:r>
      <w:r>
        <w:rPr>
          <w:rFonts w:ascii="Times New Roman" w:hAnsi="Times New Roman" w:cs="Times New Roman"/>
          <w:color w:val="000000"/>
          <w:sz w:val="28"/>
          <w:szCs w:val="28"/>
          <w:lang w:val="uk-UA"/>
        </w:rPr>
        <w:t xml:space="preserve">  з 01.10.2024 по 31.03.2025 року</w:t>
      </w:r>
      <w:r>
        <w:rPr>
          <w:color w:val="000000"/>
          <w:sz w:val="28"/>
          <w:szCs w:val="28"/>
          <w:lang w:val="uk-UA"/>
        </w:rPr>
        <w:t>;</w:t>
      </w:r>
    </w:p>
    <w:p w14:paraId="65D1618D" w14:textId="77777777" w:rsidR="00A47F8D" w:rsidRDefault="00A47F8D" w:rsidP="00A47F8D">
      <w:pPr>
        <w:suppressAutoHyphens/>
        <w:ind w:firstLine="567"/>
        <w:jc w:val="both"/>
        <w:rPr>
          <w:color w:val="000000"/>
          <w:sz w:val="28"/>
          <w:szCs w:val="28"/>
        </w:rPr>
      </w:pPr>
      <w:r>
        <w:rPr>
          <w:color w:val="000000"/>
          <w:sz w:val="28"/>
          <w:szCs w:val="28"/>
        </w:rPr>
        <w:t xml:space="preserve">- перевірка стану виконання вимог та пропозицій, які надані за наслідками проведеного аудиту фінансово-господарської діяльності </w:t>
      </w:r>
      <w:proofErr w:type="spellStart"/>
      <w:r>
        <w:rPr>
          <w:color w:val="000000"/>
          <w:sz w:val="28"/>
          <w:szCs w:val="28"/>
        </w:rPr>
        <w:t>Славутського</w:t>
      </w:r>
      <w:proofErr w:type="spellEnd"/>
      <w:r>
        <w:rPr>
          <w:color w:val="000000"/>
          <w:sz w:val="28"/>
          <w:szCs w:val="28"/>
        </w:rPr>
        <w:t xml:space="preserve"> управління водопровідно-каналізаційного господарства  з 01.10.2024 по 31.03.2025 року;</w:t>
      </w:r>
    </w:p>
    <w:p w14:paraId="2C983E6F" w14:textId="77777777" w:rsidR="00A47F8D" w:rsidRPr="00010981" w:rsidRDefault="00A47F8D" w:rsidP="00A47F8D">
      <w:pPr>
        <w:pStyle w:val="Standard"/>
        <w:ind w:firstLine="567"/>
        <w:jc w:val="both"/>
        <w:rPr>
          <w:rFonts w:ascii="Times New Roman" w:hAnsi="Times New Roman" w:cs="Times New Roman"/>
          <w:color w:val="000000"/>
          <w:sz w:val="28"/>
          <w:szCs w:val="28"/>
        </w:rPr>
      </w:pPr>
      <w:r w:rsidRPr="00010981">
        <w:rPr>
          <w:rFonts w:ascii="Times New Roman" w:hAnsi="Times New Roman" w:cs="Times New Roman"/>
          <w:color w:val="000000"/>
          <w:sz w:val="28"/>
          <w:szCs w:val="28"/>
          <w:lang w:val="uk-UA"/>
        </w:rPr>
        <w:t>- перевірка стану виконання вимог та пропозицій, які надані за наслідками проведеного аудиту фінансово-господарської діяльності комунального підприємства «</w:t>
      </w:r>
      <w:proofErr w:type="spellStart"/>
      <w:r w:rsidRPr="00010981">
        <w:rPr>
          <w:rFonts w:ascii="Times New Roman" w:hAnsi="Times New Roman" w:cs="Times New Roman"/>
          <w:color w:val="000000"/>
          <w:sz w:val="28"/>
          <w:szCs w:val="28"/>
          <w:lang w:val="uk-UA"/>
        </w:rPr>
        <w:t>Славутське</w:t>
      </w:r>
      <w:proofErr w:type="spellEnd"/>
      <w:r w:rsidRPr="00010981">
        <w:rPr>
          <w:rFonts w:ascii="Times New Roman" w:hAnsi="Times New Roman" w:cs="Times New Roman"/>
          <w:color w:val="000000"/>
          <w:sz w:val="28"/>
          <w:szCs w:val="28"/>
          <w:lang w:val="uk-UA"/>
        </w:rPr>
        <w:t xml:space="preserve"> житлово-комунальне об’єднання» за період з 01.01.2022 року по 31.12.2024 року;</w:t>
      </w:r>
    </w:p>
    <w:p w14:paraId="679FE47D" w14:textId="77777777" w:rsidR="00A47F8D" w:rsidRDefault="00A47F8D" w:rsidP="00A47F8D">
      <w:pPr>
        <w:suppressAutoHyphens/>
        <w:ind w:firstLine="567"/>
        <w:jc w:val="both"/>
        <w:rPr>
          <w:color w:val="000000"/>
          <w:sz w:val="28"/>
          <w:szCs w:val="28"/>
        </w:rPr>
      </w:pPr>
      <w:r>
        <w:rPr>
          <w:color w:val="000000"/>
          <w:sz w:val="28"/>
          <w:szCs w:val="28"/>
        </w:rPr>
        <w:t>- 9 перевірок</w:t>
      </w:r>
      <w:r>
        <w:rPr>
          <w:bCs/>
          <w:color w:val="000000"/>
          <w:sz w:val="28"/>
          <w:szCs w:val="28"/>
        </w:rPr>
        <w:t xml:space="preserve"> закупівельних цін на продукти харчу</w:t>
      </w:r>
      <w:r w:rsidR="006D6F64">
        <w:rPr>
          <w:bCs/>
          <w:color w:val="000000"/>
          <w:sz w:val="28"/>
          <w:szCs w:val="28"/>
        </w:rPr>
        <w:t>вання закладами освіти (січень -</w:t>
      </w:r>
      <w:r w:rsidR="00F50498">
        <w:rPr>
          <w:bCs/>
          <w:color w:val="000000"/>
          <w:sz w:val="28"/>
          <w:szCs w:val="28"/>
        </w:rPr>
        <w:t xml:space="preserve"> травень, вересень -</w:t>
      </w:r>
      <w:r>
        <w:rPr>
          <w:bCs/>
          <w:color w:val="000000"/>
          <w:sz w:val="28"/>
          <w:szCs w:val="28"/>
        </w:rPr>
        <w:t xml:space="preserve"> грудень 2025 року);</w:t>
      </w:r>
    </w:p>
    <w:p w14:paraId="7C0D8A24" w14:textId="77777777" w:rsidR="00A47F8D" w:rsidRDefault="00A47F8D" w:rsidP="00A47F8D">
      <w:pPr>
        <w:suppressAutoHyphens/>
        <w:ind w:firstLine="567"/>
        <w:jc w:val="both"/>
        <w:rPr>
          <w:color w:val="000000"/>
          <w:sz w:val="28"/>
          <w:szCs w:val="28"/>
        </w:rPr>
      </w:pPr>
      <w:r>
        <w:rPr>
          <w:color w:val="000000"/>
          <w:sz w:val="28"/>
          <w:szCs w:val="28"/>
        </w:rPr>
        <w:t>- 15 перевірок</w:t>
      </w:r>
      <w:r>
        <w:rPr>
          <w:bCs/>
          <w:color w:val="000000"/>
          <w:sz w:val="28"/>
          <w:szCs w:val="28"/>
        </w:rPr>
        <w:t xml:space="preserve"> закупівельних цін на електроенергію підприємствами та установами міста;</w:t>
      </w:r>
    </w:p>
    <w:p w14:paraId="2E797526" w14:textId="77777777" w:rsidR="00A47F8D" w:rsidRDefault="00A47F8D" w:rsidP="00A47F8D">
      <w:pPr>
        <w:suppressAutoHyphens/>
        <w:ind w:firstLine="567"/>
        <w:jc w:val="both"/>
        <w:rPr>
          <w:color w:val="000000"/>
          <w:sz w:val="28"/>
          <w:szCs w:val="28"/>
        </w:rPr>
      </w:pPr>
      <w:r>
        <w:rPr>
          <w:color w:val="000000"/>
          <w:sz w:val="28"/>
          <w:szCs w:val="28"/>
        </w:rPr>
        <w:t>- 3 перевірки</w:t>
      </w:r>
      <w:r>
        <w:rPr>
          <w:bCs/>
          <w:color w:val="000000"/>
          <w:sz w:val="28"/>
          <w:szCs w:val="28"/>
        </w:rPr>
        <w:t xml:space="preserve"> закупівельних цін на паливо підприємствами та установами міста;</w:t>
      </w:r>
    </w:p>
    <w:p w14:paraId="04900634" w14:textId="77777777" w:rsidR="00A47F8D" w:rsidRDefault="00A47F8D" w:rsidP="00A47F8D">
      <w:pPr>
        <w:suppressAutoHyphens/>
        <w:ind w:firstLine="567"/>
        <w:jc w:val="both"/>
        <w:rPr>
          <w:color w:val="000000"/>
          <w:sz w:val="28"/>
          <w:szCs w:val="28"/>
          <w:lang w:eastAsia="uk-UA"/>
        </w:rPr>
      </w:pPr>
      <w:r>
        <w:rPr>
          <w:color w:val="000000"/>
          <w:sz w:val="28"/>
          <w:szCs w:val="28"/>
        </w:rPr>
        <w:t>- 6 перевірок правильності визначення посадових окладів керівників комунальних підприємств;</w:t>
      </w:r>
    </w:p>
    <w:p w14:paraId="244AB2BD"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xml:space="preserve">- інформаційний аудит щодо стану оприлюднення і оновлення відкритих даних відповідальними виконавчими органами </w:t>
      </w:r>
      <w:proofErr w:type="spellStart"/>
      <w:r>
        <w:rPr>
          <w:color w:val="000000"/>
          <w:sz w:val="28"/>
          <w:szCs w:val="28"/>
          <w:lang w:eastAsia="uk-UA"/>
        </w:rPr>
        <w:t>Славутської</w:t>
      </w:r>
      <w:proofErr w:type="spellEnd"/>
      <w:r>
        <w:rPr>
          <w:color w:val="000000"/>
          <w:sz w:val="28"/>
          <w:szCs w:val="28"/>
          <w:lang w:eastAsia="uk-UA"/>
        </w:rPr>
        <w:t xml:space="preserve"> міської ради, комунальними підприємствами та установами за 2024 рік;</w:t>
      </w:r>
    </w:p>
    <w:p w14:paraId="60B7B8D3" w14:textId="77777777" w:rsidR="00A47F8D" w:rsidRDefault="00A47F8D" w:rsidP="00A47F8D">
      <w:pPr>
        <w:shd w:val="clear" w:color="auto" w:fill="FFFFFF"/>
        <w:suppressAutoHyphens/>
        <w:ind w:firstLine="567"/>
        <w:jc w:val="both"/>
        <w:textAlignment w:val="baseline"/>
        <w:rPr>
          <w:color w:val="000000"/>
          <w:sz w:val="28"/>
          <w:szCs w:val="28"/>
          <w:bdr w:val="none" w:sz="0" w:space="0" w:color="000000"/>
          <w:shd w:val="clear" w:color="auto" w:fill="FFFFFF"/>
          <w:lang w:eastAsia="uk-UA"/>
        </w:rPr>
      </w:pPr>
      <w:r>
        <w:rPr>
          <w:color w:val="000000"/>
          <w:sz w:val="28"/>
          <w:szCs w:val="28"/>
          <w:lang w:eastAsia="uk-UA"/>
        </w:rPr>
        <w:t>- 2 перевірки штатних розписів комунальних підприємств;</w:t>
      </w:r>
    </w:p>
    <w:p w14:paraId="033A7164" w14:textId="77777777" w:rsidR="00A47F8D" w:rsidRDefault="00A47F8D" w:rsidP="00A47F8D">
      <w:pPr>
        <w:shd w:val="clear" w:color="auto" w:fill="FFFFFF"/>
        <w:suppressAutoHyphens/>
        <w:ind w:firstLine="567"/>
        <w:jc w:val="both"/>
        <w:textAlignment w:val="baseline"/>
        <w:rPr>
          <w:color w:val="000000"/>
          <w:sz w:val="28"/>
          <w:szCs w:val="28"/>
        </w:rPr>
      </w:pPr>
      <w:r>
        <w:rPr>
          <w:color w:val="000000"/>
          <w:sz w:val="28"/>
          <w:szCs w:val="28"/>
          <w:bdr w:val="none" w:sz="0" w:space="0" w:color="000000"/>
          <w:shd w:val="clear" w:color="auto" w:fill="FFFFFF"/>
          <w:lang w:eastAsia="uk-UA"/>
        </w:rPr>
        <w:t>- 20 перевірок витрат комунальних підприємств;</w:t>
      </w:r>
    </w:p>
    <w:p w14:paraId="741CAAAB"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rPr>
        <w:t>- 2 перевірки техніко-економічного обґрунтування складової тарифів на комунальні послуги (</w:t>
      </w:r>
      <w:proofErr w:type="spellStart"/>
      <w:r>
        <w:rPr>
          <w:color w:val="000000"/>
          <w:sz w:val="28"/>
          <w:szCs w:val="28"/>
        </w:rPr>
        <w:t>Славутське</w:t>
      </w:r>
      <w:proofErr w:type="spellEnd"/>
      <w:r>
        <w:rPr>
          <w:color w:val="000000"/>
          <w:sz w:val="28"/>
          <w:szCs w:val="28"/>
        </w:rPr>
        <w:t xml:space="preserve"> УВКГ, КП «</w:t>
      </w:r>
      <w:proofErr w:type="spellStart"/>
      <w:r>
        <w:rPr>
          <w:color w:val="000000"/>
          <w:sz w:val="28"/>
          <w:szCs w:val="28"/>
        </w:rPr>
        <w:t>Славутське</w:t>
      </w:r>
      <w:proofErr w:type="spellEnd"/>
      <w:r>
        <w:rPr>
          <w:color w:val="000000"/>
          <w:sz w:val="28"/>
          <w:szCs w:val="28"/>
        </w:rPr>
        <w:t xml:space="preserve"> ЖКО»);</w:t>
      </w:r>
    </w:p>
    <w:p w14:paraId="0ACC5BD0"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- 4 перевірки повноти оприлюднення даних про використання публічних коштів на веб-порталі Е-</w:t>
      </w:r>
      <w:r>
        <w:rPr>
          <w:color w:val="000000"/>
          <w:sz w:val="28"/>
          <w:szCs w:val="28"/>
          <w:lang w:val="en-US" w:eastAsia="uk-UA"/>
        </w:rPr>
        <w:t xml:space="preserve">DATA </w:t>
      </w:r>
      <w:r>
        <w:rPr>
          <w:color w:val="000000"/>
          <w:sz w:val="28"/>
          <w:szCs w:val="28"/>
          <w:lang w:eastAsia="uk-UA"/>
        </w:rPr>
        <w:t>по 20-ти комунальних підприємствах та установах;</w:t>
      </w:r>
    </w:p>
    <w:p w14:paraId="5CEADE27"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xml:space="preserve">- 5 перевірок проєктів фінансових планів комунальних підприємств на 2025 рік; </w:t>
      </w:r>
    </w:p>
    <w:p w14:paraId="395962B9"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- 20 перевірок звітів про виконання фінансових планів комунальних підприємств.</w:t>
      </w:r>
    </w:p>
    <w:p w14:paraId="352D23E8" w14:textId="7D75F0E3"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 xml:space="preserve">Крім того, в 2025 році працівники відділу </w:t>
      </w:r>
      <w:r w:rsidR="003F129F">
        <w:rPr>
          <w:color w:val="000000"/>
          <w:sz w:val="28"/>
          <w:szCs w:val="28"/>
          <w:lang w:eastAsia="uk-UA"/>
        </w:rPr>
        <w:t xml:space="preserve">брали </w:t>
      </w:r>
      <w:r>
        <w:rPr>
          <w:color w:val="000000"/>
          <w:sz w:val="28"/>
          <w:szCs w:val="28"/>
          <w:lang w:eastAsia="uk-UA"/>
        </w:rPr>
        <w:t xml:space="preserve">участь: у засіданнях балансових комісій, комісій з обстеження пошкодженого майна, підготовці матеріалів для проведення експертизи пошкодженого майна, розробці бюджетних програм, підготовці проєктів рішень виконавчого комітету та міської </w:t>
      </w:r>
      <w:r>
        <w:rPr>
          <w:color w:val="000000"/>
          <w:sz w:val="28"/>
          <w:szCs w:val="28"/>
          <w:lang w:eastAsia="uk-UA"/>
        </w:rPr>
        <w:lastRenderedPageBreak/>
        <w:t>ради, оскарженні рішень контролюючих органів, підготовці відповіді для Антимонопольного комітету України на скарги учасників торгів, підготовці заперечень на Акти ревізій контролюючих органів (УВКГ, Управління освіти, Виконавчий комітет) та підготовці зауважень до аудиторського звіту бюджету громади, підготовці претензій підрядним організаціям щодо невиконання умов договорів.</w:t>
      </w:r>
    </w:p>
    <w:p w14:paraId="1FC746D0" w14:textId="35F0EBBA"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Також проводилося оповіщення військовозобов</w:t>
      </w:r>
      <w:r w:rsidR="003F129F">
        <w:rPr>
          <w:color w:val="000000"/>
          <w:sz w:val="28"/>
          <w:szCs w:val="28"/>
          <w:lang w:eastAsia="uk-UA"/>
        </w:rPr>
        <w:t>’</w:t>
      </w:r>
      <w:r>
        <w:rPr>
          <w:color w:val="000000"/>
          <w:sz w:val="28"/>
          <w:szCs w:val="28"/>
          <w:lang w:eastAsia="uk-UA"/>
        </w:rPr>
        <w:t>язаних та резервістів</w:t>
      </w:r>
      <w:r>
        <w:rPr>
          <w:bCs/>
          <w:color w:val="000000"/>
          <w:sz w:val="28"/>
          <w:szCs w:val="28"/>
          <w:lang w:eastAsia="uk-UA"/>
        </w:rPr>
        <w:t xml:space="preserve">. </w:t>
      </w:r>
    </w:p>
    <w:p w14:paraId="3AF450A3" w14:textId="77777777" w:rsidR="00A47F8D" w:rsidRDefault="00A47F8D" w:rsidP="00A47F8D">
      <w:pPr>
        <w:shd w:val="clear" w:color="auto" w:fill="FFFFFF"/>
        <w:suppressAutoHyphens/>
        <w:ind w:firstLine="567"/>
        <w:jc w:val="both"/>
        <w:textAlignment w:val="baseline"/>
        <w:rPr>
          <w:color w:val="000000"/>
          <w:sz w:val="28"/>
          <w:szCs w:val="28"/>
          <w:lang w:eastAsia="uk-UA"/>
        </w:rPr>
      </w:pPr>
      <w:r>
        <w:rPr>
          <w:color w:val="000000"/>
          <w:sz w:val="28"/>
          <w:szCs w:val="28"/>
          <w:lang w:eastAsia="uk-UA"/>
        </w:rPr>
        <w:t>В межах своєї компетенції було надано понад 350 консультацій з фінансових питань працівникам комунальних підприємств та установ.</w:t>
      </w:r>
    </w:p>
    <w:p w14:paraId="6EAF9687" w14:textId="77777777" w:rsidR="00772436" w:rsidRDefault="00772436" w:rsidP="003D708A">
      <w:pPr>
        <w:shd w:val="clear" w:color="auto" w:fill="FFFFFF"/>
        <w:suppressAutoHyphens/>
        <w:ind w:right="21" w:firstLine="720"/>
        <w:jc w:val="center"/>
        <w:textAlignment w:val="baseline"/>
        <w:rPr>
          <w:color w:val="000000"/>
          <w:sz w:val="28"/>
          <w:szCs w:val="28"/>
          <w:lang w:eastAsia="uk-UA"/>
        </w:rPr>
      </w:pPr>
    </w:p>
    <w:p w14:paraId="54132AD8" w14:textId="77777777" w:rsidR="00A47F8D" w:rsidRPr="00AD6685" w:rsidRDefault="00A47F8D" w:rsidP="002669BB">
      <w:pPr>
        <w:pStyle w:val="110"/>
        <w:contextualSpacing/>
        <w:jc w:val="both"/>
        <w:rPr>
          <w:rFonts w:ascii="Times New Roman" w:hAnsi="Times New Roman"/>
          <w:sz w:val="28"/>
          <w:szCs w:val="28"/>
        </w:rPr>
      </w:pPr>
    </w:p>
    <w:p w14:paraId="7E5F9581" w14:textId="77777777" w:rsidR="00DC19A4" w:rsidRPr="00AD6685" w:rsidRDefault="00DC19A4" w:rsidP="003D708A">
      <w:pPr>
        <w:pStyle w:val="110"/>
        <w:contextualSpacing/>
        <w:jc w:val="both"/>
        <w:rPr>
          <w:rFonts w:ascii="Times New Roman" w:hAnsi="Times New Roman"/>
          <w:sz w:val="28"/>
          <w:szCs w:val="28"/>
        </w:rPr>
      </w:pPr>
    </w:p>
    <w:p w14:paraId="33F76B6D" w14:textId="77777777" w:rsidR="00581F8C" w:rsidRPr="00066180" w:rsidRDefault="00247A1A" w:rsidP="003D708A">
      <w:pPr>
        <w:shd w:val="clear" w:color="auto" w:fill="FFFFFF"/>
        <w:ind w:right="21"/>
        <w:jc w:val="both"/>
        <w:textAlignment w:val="baseline"/>
        <w:rPr>
          <w:sz w:val="28"/>
          <w:szCs w:val="28"/>
          <w:bdr w:val="none" w:sz="0" w:space="0" w:color="auto" w:frame="1"/>
          <w:lang w:eastAsia="uk-UA"/>
        </w:rPr>
      </w:pPr>
      <w:r w:rsidRPr="00AD6685">
        <w:rPr>
          <w:sz w:val="28"/>
          <w:szCs w:val="28"/>
          <w:bdr w:val="none" w:sz="0" w:space="0" w:color="auto" w:frame="1"/>
          <w:lang w:eastAsia="uk-UA"/>
        </w:rPr>
        <w:t xml:space="preserve">  </w:t>
      </w:r>
      <w:r w:rsidR="00581F8C" w:rsidRPr="00AD6685">
        <w:rPr>
          <w:sz w:val="28"/>
          <w:szCs w:val="28"/>
          <w:bdr w:val="none" w:sz="0" w:space="0" w:color="auto" w:frame="1"/>
          <w:lang w:eastAsia="uk-UA"/>
        </w:rPr>
        <w:t xml:space="preserve">Секретар міської ради                                </w:t>
      </w:r>
      <w:r w:rsidR="00E2782C" w:rsidRPr="00AD6685">
        <w:rPr>
          <w:sz w:val="28"/>
          <w:szCs w:val="28"/>
          <w:bdr w:val="none" w:sz="0" w:space="0" w:color="auto" w:frame="1"/>
          <w:lang w:eastAsia="uk-UA"/>
        </w:rPr>
        <w:t xml:space="preserve"> </w:t>
      </w:r>
      <w:r w:rsidRPr="00AD6685">
        <w:rPr>
          <w:sz w:val="28"/>
          <w:szCs w:val="28"/>
          <w:bdr w:val="none" w:sz="0" w:space="0" w:color="auto" w:frame="1"/>
          <w:lang w:eastAsia="uk-UA"/>
        </w:rPr>
        <w:t xml:space="preserve">                       </w:t>
      </w:r>
      <w:r w:rsidR="00581F8C" w:rsidRPr="00AD6685">
        <w:rPr>
          <w:sz w:val="28"/>
          <w:szCs w:val="28"/>
          <w:bdr w:val="none" w:sz="0" w:space="0" w:color="auto" w:frame="1"/>
          <w:lang w:eastAsia="uk-UA"/>
        </w:rPr>
        <w:t>С</w:t>
      </w:r>
      <w:r w:rsidR="000961B8" w:rsidRPr="00AD6685">
        <w:rPr>
          <w:sz w:val="28"/>
          <w:szCs w:val="28"/>
          <w:bdr w:val="none" w:sz="0" w:space="0" w:color="auto" w:frame="1"/>
          <w:lang w:eastAsia="uk-UA"/>
        </w:rPr>
        <w:t>вітлана ФЕ</w:t>
      </w:r>
      <w:r w:rsidR="000961B8">
        <w:rPr>
          <w:sz w:val="28"/>
          <w:szCs w:val="28"/>
          <w:bdr w:val="none" w:sz="0" w:space="0" w:color="auto" w:frame="1"/>
          <w:lang w:eastAsia="uk-UA"/>
        </w:rPr>
        <w:t>ДОРЧУК</w:t>
      </w:r>
    </w:p>
    <w:sectPr w:rsidR="00581F8C" w:rsidRPr="00066180" w:rsidSect="003051A6">
      <w:footerReference w:type="default" r:id="rId10"/>
      <w:pgSz w:w="11906" w:h="16838"/>
      <w:pgMar w:top="1134" w:right="567"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933C08" w14:textId="77777777" w:rsidR="0094175A" w:rsidRDefault="0094175A" w:rsidP="007A57B0">
      <w:r>
        <w:separator/>
      </w:r>
    </w:p>
  </w:endnote>
  <w:endnote w:type="continuationSeparator" w:id="0">
    <w:p w14:paraId="65560200" w14:textId="77777777" w:rsidR="0094175A" w:rsidRDefault="0094175A" w:rsidP="007A5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ntiqua">
    <w:altName w:val="Calibri"/>
    <w:charset w:val="00"/>
    <w:family w:val="swiss"/>
    <w:pitch w:val="variable"/>
    <w:sig w:usb0="00000001" w:usb1="00000000" w:usb2="00000000" w:usb3="00000000" w:csb0="00000005"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imesNewRomanPS-BoldMT">
    <w:altName w:val="Times New Roman"/>
    <w:charset w:val="CC"/>
    <w:family w:val="auto"/>
    <w:pitch w:val="default"/>
  </w:font>
  <w:font w:name="font358">
    <w:charset w:val="CC"/>
    <w:family w:val="auto"/>
    <w:pitch w:val="variable"/>
  </w:font>
  <w:font w:name="font356">
    <w:charset w:val="CC"/>
    <w:family w:val="auto"/>
    <w:pitch w:val="variable"/>
  </w:font>
  <w:font w:name="HG Mincho Light J;Times New Rom">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Montserrat">
    <w:charset w:val="CC"/>
    <w:family w:val="auto"/>
    <w:pitch w:val="variable"/>
    <w:sig w:usb0="2000020F" w:usb1="00000003" w:usb2="00000000" w:usb3="00000000" w:csb0="00000197"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2510197"/>
      <w:docPartObj>
        <w:docPartGallery w:val="Page Numbers (Bottom of Page)"/>
        <w:docPartUnique/>
      </w:docPartObj>
    </w:sdtPr>
    <w:sdtContent>
      <w:p w14:paraId="38AD486A" w14:textId="77777777" w:rsidR="00772436" w:rsidRDefault="00772436">
        <w:pPr>
          <w:pStyle w:val="afc"/>
          <w:jc w:val="right"/>
        </w:pPr>
        <w:r>
          <w:fldChar w:fldCharType="begin"/>
        </w:r>
        <w:r>
          <w:instrText>PAGE   \* MERGEFORMAT</w:instrText>
        </w:r>
        <w:r>
          <w:fldChar w:fldCharType="separate"/>
        </w:r>
        <w:r w:rsidR="00DE5709">
          <w:rPr>
            <w:noProof/>
          </w:rPr>
          <w:t>4</w:t>
        </w:r>
        <w:r>
          <w:fldChar w:fldCharType="end"/>
        </w:r>
      </w:p>
    </w:sdtContent>
  </w:sdt>
  <w:p w14:paraId="6ABFD4C2" w14:textId="77777777" w:rsidR="00772436" w:rsidRDefault="00772436">
    <w:pPr>
      <w:pStyle w:val="af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B9190" w14:textId="77777777" w:rsidR="0094175A" w:rsidRDefault="0094175A" w:rsidP="007A57B0">
      <w:r>
        <w:separator/>
      </w:r>
    </w:p>
  </w:footnote>
  <w:footnote w:type="continuationSeparator" w:id="0">
    <w:p w14:paraId="502D5EDD" w14:textId="77777777" w:rsidR="0094175A" w:rsidRDefault="0094175A" w:rsidP="007A5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decimal"/>
      <w:lvlText w:val="%1."/>
      <w:lvlJc w:val="left"/>
      <w:pPr>
        <w:tabs>
          <w:tab w:val="num" w:pos="0"/>
        </w:tabs>
        <w:ind w:left="927" w:hanging="360"/>
      </w:pPr>
      <w:rPr>
        <w:rFonts w:hint="default"/>
      </w:rPr>
    </w:lvl>
  </w:abstractNum>
  <w:abstractNum w:abstractNumId="1" w15:restartNumberingAfterBreak="0">
    <w:nsid w:val="00000002"/>
    <w:multiLevelType w:val="singleLevel"/>
    <w:tmpl w:val="00000002"/>
    <w:name w:val="WW8Num1"/>
    <w:lvl w:ilvl="0">
      <w:start w:val="1"/>
      <w:numFmt w:val="decimal"/>
      <w:lvlText w:val="%1."/>
      <w:lvlJc w:val="left"/>
      <w:pPr>
        <w:tabs>
          <w:tab w:val="num" w:pos="0"/>
        </w:tabs>
        <w:ind w:left="1080" w:hanging="360"/>
      </w:pPr>
      <w:rPr>
        <w:rFonts w:hint="default"/>
      </w:rPr>
    </w:lvl>
  </w:abstractNum>
  <w:abstractNum w:abstractNumId="2" w15:restartNumberingAfterBreak="0">
    <w:nsid w:val="00000003"/>
    <w:multiLevelType w:val="singleLevel"/>
    <w:tmpl w:val="00000003"/>
    <w:name w:val="WW8Num9"/>
    <w:lvl w:ilvl="0">
      <w:start w:val="3"/>
      <w:numFmt w:val="bullet"/>
      <w:lvlText w:val="-"/>
      <w:lvlJc w:val="left"/>
      <w:pPr>
        <w:tabs>
          <w:tab w:val="num" w:pos="0"/>
        </w:tabs>
        <w:ind w:left="927" w:hanging="360"/>
      </w:pPr>
      <w:rPr>
        <w:rFonts w:ascii="Times New Roman" w:hAnsi="Times New Roman" w:cs="Times New Roman" w:hint="default"/>
      </w:rPr>
    </w:lvl>
  </w:abstractNum>
  <w:abstractNum w:abstractNumId="3" w15:restartNumberingAfterBreak="0">
    <w:nsid w:val="01E01737"/>
    <w:multiLevelType w:val="multilevel"/>
    <w:tmpl w:val="AF7A672E"/>
    <w:lvl w:ilvl="0">
      <w:start w:val="1"/>
      <w:numFmt w:val="bullet"/>
      <w:lvlText w:val="₋"/>
      <w:lvlJc w:val="left"/>
      <w:pPr>
        <w:tabs>
          <w:tab w:val="num" w:pos="720"/>
        </w:tabs>
        <w:ind w:left="720"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C530525"/>
    <w:multiLevelType w:val="multilevel"/>
    <w:tmpl w:val="F7425564"/>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F0C6741"/>
    <w:multiLevelType w:val="hybridMultilevel"/>
    <w:tmpl w:val="4D8A23CE"/>
    <w:lvl w:ilvl="0" w:tplc="A9A472CA">
      <w:start w:val="1"/>
      <w:numFmt w:val="decimal"/>
      <w:lvlText w:val="%1."/>
      <w:lvlJc w:val="left"/>
      <w:pPr>
        <w:ind w:left="786"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6" w15:restartNumberingAfterBreak="0">
    <w:nsid w:val="100D6F40"/>
    <w:multiLevelType w:val="hybridMultilevel"/>
    <w:tmpl w:val="3A789F0E"/>
    <w:lvl w:ilvl="0" w:tplc="0422000F">
      <w:start w:val="6"/>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102C25B3"/>
    <w:multiLevelType w:val="multilevel"/>
    <w:tmpl w:val="DEA60168"/>
    <w:lvl w:ilvl="0">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11080DF3"/>
    <w:multiLevelType w:val="multilevel"/>
    <w:tmpl w:val="96B2995E"/>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7FA090D"/>
    <w:multiLevelType w:val="multilevel"/>
    <w:tmpl w:val="E5269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D75279"/>
    <w:multiLevelType w:val="multilevel"/>
    <w:tmpl w:val="6AD84484"/>
    <w:lvl w:ilvl="0">
      <w:start w:val="1"/>
      <w:numFmt w:val="bullet"/>
      <w:lvlText w:val="-"/>
      <w:lvlJc w:val="left"/>
      <w:pPr>
        <w:tabs>
          <w:tab w:val="num" w:pos="0"/>
        </w:tabs>
        <w:ind w:left="720" w:hanging="360"/>
      </w:pPr>
      <w:rPr>
        <w:rFonts w:ascii="Times New Roman" w:hAnsi="Times New Roman" w:cs="Times New Roman" w:hint="default"/>
        <w:b/>
        <w:iCs/>
        <w:sz w:val="22"/>
        <w:szCs w:val="22"/>
        <w:lang w:val="en-US"/>
      </w:rPr>
    </w:lvl>
    <w:lvl w:ilvl="1">
      <w:start w:val="1"/>
      <w:numFmt w:val="bullet"/>
      <w:lvlText w:val="o"/>
      <w:lvlJc w:val="left"/>
      <w:pPr>
        <w:tabs>
          <w:tab w:val="num" w:pos="0"/>
        </w:tabs>
        <w:ind w:left="1440" w:hanging="360"/>
      </w:pPr>
      <w:rPr>
        <w:rFonts w:ascii="Courier New" w:hAnsi="Courier New" w:cs="Courier New" w:hint="default"/>
        <w:b/>
        <w:iCs/>
        <w:sz w:val="22"/>
        <w:szCs w:val="22"/>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2B576321"/>
    <w:multiLevelType w:val="multilevel"/>
    <w:tmpl w:val="56EE7E0C"/>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2FED4E6E"/>
    <w:multiLevelType w:val="hybridMultilevel"/>
    <w:tmpl w:val="1048DE8A"/>
    <w:lvl w:ilvl="0" w:tplc="04220001">
      <w:start w:val="1"/>
      <w:numFmt w:val="bullet"/>
      <w:lvlText w:val=""/>
      <w:lvlJc w:val="left"/>
      <w:pPr>
        <w:ind w:left="1350" w:hanging="360"/>
      </w:pPr>
      <w:rPr>
        <w:rFonts w:ascii="Symbol" w:hAnsi="Symbol" w:hint="default"/>
      </w:rPr>
    </w:lvl>
    <w:lvl w:ilvl="1" w:tplc="04220003" w:tentative="1">
      <w:start w:val="1"/>
      <w:numFmt w:val="bullet"/>
      <w:lvlText w:val="o"/>
      <w:lvlJc w:val="left"/>
      <w:pPr>
        <w:ind w:left="2070" w:hanging="360"/>
      </w:pPr>
      <w:rPr>
        <w:rFonts w:ascii="Courier New" w:hAnsi="Courier New" w:cs="Courier New" w:hint="default"/>
      </w:rPr>
    </w:lvl>
    <w:lvl w:ilvl="2" w:tplc="04220005" w:tentative="1">
      <w:start w:val="1"/>
      <w:numFmt w:val="bullet"/>
      <w:lvlText w:val=""/>
      <w:lvlJc w:val="left"/>
      <w:pPr>
        <w:ind w:left="2790" w:hanging="360"/>
      </w:pPr>
      <w:rPr>
        <w:rFonts w:ascii="Wingdings" w:hAnsi="Wingdings" w:hint="default"/>
      </w:rPr>
    </w:lvl>
    <w:lvl w:ilvl="3" w:tplc="04220001" w:tentative="1">
      <w:start w:val="1"/>
      <w:numFmt w:val="bullet"/>
      <w:lvlText w:val=""/>
      <w:lvlJc w:val="left"/>
      <w:pPr>
        <w:ind w:left="3510" w:hanging="360"/>
      </w:pPr>
      <w:rPr>
        <w:rFonts w:ascii="Symbol" w:hAnsi="Symbol" w:hint="default"/>
      </w:rPr>
    </w:lvl>
    <w:lvl w:ilvl="4" w:tplc="04220003" w:tentative="1">
      <w:start w:val="1"/>
      <w:numFmt w:val="bullet"/>
      <w:lvlText w:val="o"/>
      <w:lvlJc w:val="left"/>
      <w:pPr>
        <w:ind w:left="4230" w:hanging="360"/>
      </w:pPr>
      <w:rPr>
        <w:rFonts w:ascii="Courier New" w:hAnsi="Courier New" w:cs="Courier New" w:hint="default"/>
      </w:rPr>
    </w:lvl>
    <w:lvl w:ilvl="5" w:tplc="04220005" w:tentative="1">
      <w:start w:val="1"/>
      <w:numFmt w:val="bullet"/>
      <w:lvlText w:val=""/>
      <w:lvlJc w:val="left"/>
      <w:pPr>
        <w:ind w:left="4950" w:hanging="360"/>
      </w:pPr>
      <w:rPr>
        <w:rFonts w:ascii="Wingdings" w:hAnsi="Wingdings" w:hint="default"/>
      </w:rPr>
    </w:lvl>
    <w:lvl w:ilvl="6" w:tplc="04220001" w:tentative="1">
      <w:start w:val="1"/>
      <w:numFmt w:val="bullet"/>
      <w:lvlText w:val=""/>
      <w:lvlJc w:val="left"/>
      <w:pPr>
        <w:ind w:left="5670" w:hanging="360"/>
      </w:pPr>
      <w:rPr>
        <w:rFonts w:ascii="Symbol" w:hAnsi="Symbol" w:hint="default"/>
      </w:rPr>
    </w:lvl>
    <w:lvl w:ilvl="7" w:tplc="04220003" w:tentative="1">
      <w:start w:val="1"/>
      <w:numFmt w:val="bullet"/>
      <w:lvlText w:val="o"/>
      <w:lvlJc w:val="left"/>
      <w:pPr>
        <w:ind w:left="6390" w:hanging="360"/>
      </w:pPr>
      <w:rPr>
        <w:rFonts w:ascii="Courier New" w:hAnsi="Courier New" w:cs="Courier New" w:hint="default"/>
      </w:rPr>
    </w:lvl>
    <w:lvl w:ilvl="8" w:tplc="04220005" w:tentative="1">
      <w:start w:val="1"/>
      <w:numFmt w:val="bullet"/>
      <w:lvlText w:val=""/>
      <w:lvlJc w:val="left"/>
      <w:pPr>
        <w:ind w:left="7110" w:hanging="360"/>
      </w:pPr>
      <w:rPr>
        <w:rFonts w:ascii="Wingdings" w:hAnsi="Wingdings" w:hint="default"/>
      </w:rPr>
    </w:lvl>
  </w:abstractNum>
  <w:abstractNum w:abstractNumId="13" w15:restartNumberingAfterBreak="0">
    <w:nsid w:val="314D209C"/>
    <w:multiLevelType w:val="hybridMultilevel"/>
    <w:tmpl w:val="700E35E4"/>
    <w:lvl w:ilvl="0" w:tplc="8BF2372E">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4" w15:restartNumberingAfterBreak="0">
    <w:nsid w:val="332C56E5"/>
    <w:multiLevelType w:val="multilevel"/>
    <w:tmpl w:val="905A61B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5" w15:restartNumberingAfterBreak="0">
    <w:nsid w:val="35BE7ABE"/>
    <w:multiLevelType w:val="multilevel"/>
    <w:tmpl w:val="291A4D2E"/>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8FB34E7"/>
    <w:multiLevelType w:val="hybridMultilevel"/>
    <w:tmpl w:val="9CDC1138"/>
    <w:lvl w:ilvl="0" w:tplc="F89654F4">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7" w15:restartNumberingAfterBreak="0">
    <w:nsid w:val="3FB722B6"/>
    <w:multiLevelType w:val="multilevel"/>
    <w:tmpl w:val="6DC6BBAE"/>
    <w:lvl w:ilvl="0">
      <w:start w:val="1"/>
      <w:numFmt w:val="none"/>
      <w:pStyle w:val="1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15:restartNumberingAfterBreak="0">
    <w:nsid w:val="42213B27"/>
    <w:multiLevelType w:val="hybridMultilevel"/>
    <w:tmpl w:val="91201FDE"/>
    <w:lvl w:ilvl="0" w:tplc="EFE496BE">
      <w:start w:val="3"/>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9" w15:restartNumberingAfterBreak="0">
    <w:nsid w:val="42A500C2"/>
    <w:multiLevelType w:val="hybridMultilevel"/>
    <w:tmpl w:val="3E1AB5D6"/>
    <w:lvl w:ilvl="0" w:tplc="A3DCBCB6">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0" w15:restartNumberingAfterBreak="0">
    <w:nsid w:val="42D647BE"/>
    <w:multiLevelType w:val="multilevel"/>
    <w:tmpl w:val="02B4ED56"/>
    <w:lvl w:ilvl="0">
      <w:numFmt w:val="bullet"/>
      <w:lvlText w:val="-"/>
      <w:lvlJc w:val="left"/>
      <w:pPr>
        <w:tabs>
          <w:tab w:val="num" w:pos="0"/>
        </w:tabs>
        <w:ind w:left="927"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21" w15:restartNumberingAfterBreak="0">
    <w:nsid w:val="447C19CF"/>
    <w:multiLevelType w:val="hybridMultilevel"/>
    <w:tmpl w:val="B420BDA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2" w15:restartNumberingAfterBreak="0">
    <w:nsid w:val="4B2B76FC"/>
    <w:multiLevelType w:val="multilevel"/>
    <w:tmpl w:val="E3BE9992"/>
    <w:lvl w:ilvl="0">
      <w:start w:val="1"/>
      <w:numFmt w:val="bullet"/>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23" w15:restartNumberingAfterBreak="0">
    <w:nsid w:val="4F8D2612"/>
    <w:multiLevelType w:val="hybridMultilevel"/>
    <w:tmpl w:val="C3A2C3D8"/>
    <w:lvl w:ilvl="0" w:tplc="326262E0">
      <w:numFmt w:val="bullet"/>
      <w:lvlText w:val="-"/>
      <w:lvlJc w:val="left"/>
      <w:pPr>
        <w:ind w:left="1026" w:hanging="360"/>
      </w:pPr>
      <w:rPr>
        <w:rFonts w:ascii="Times New Roman" w:eastAsia="Times New Roman" w:hAnsi="Times New Roman" w:cs="Times New Roman" w:hint="default"/>
      </w:rPr>
    </w:lvl>
    <w:lvl w:ilvl="1" w:tplc="04220003" w:tentative="1">
      <w:start w:val="1"/>
      <w:numFmt w:val="bullet"/>
      <w:lvlText w:val="o"/>
      <w:lvlJc w:val="left"/>
      <w:pPr>
        <w:ind w:left="1746" w:hanging="360"/>
      </w:pPr>
      <w:rPr>
        <w:rFonts w:ascii="Courier New" w:hAnsi="Courier New" w:cs="Courier New" w:hint="default"/>
      </w:rPr>
    </w:lvl>
    <w:lvl w:ilvl="2" w:tplc="04220005" w:tentative="1">
      <w:start w:val="1"/>
      <w:numFmt w:val="bullet"/>
      <w:lvlText w:val=""/>
      <w:lvlJc w:val="left"/>
      <w:pPr>
        <w:ind w:left="2466" w:hanging="360"/>
      </w:pPr>
      <w:rPr>
        <w:rFonts w:ascii="Wingdings" w:hAnsi="Wingdings" w:hint="default"/>
      </w:rPr>
    </w:lvl>
    <w:lvl w:ilvl="3" w:tplc="04220001" w:tentative="1">
      <w:start w:val="1"/>
      <w:numFmt w:val="bullet"/>
      <w:lvlText w:val=""/>
      <w:lvlJc w:val="left"/>
      <w:pPr>
        <w:ind w:left="3186" w:hanging="360"/>
      </w:pPr>
      <w:rPr>
        <w:rFonts w:ascii="Symbol" w:hAnsi="Symbol" w:hint="default"/>
      </w:rPr>
    </w:lvl>
    <w:lvl w:ilvl="4" w:tplc="04220003" w:tentative="1">
      <w:start w:val="1"/>
      <w:numFmt w:val="bullet"/>
      <w:lvlText w:val="o"/>
      <w:lvlJc w:val="left"/>
      <w:pPr>
        <w:ind w:left="3906" w:hanging="360"/>
      </w:pPr>
      <w:rPr>
        <w:rFonts w:ascii="Courier New" w:hAnsi="Courier New" w:cs="Courier New" w:hint="default"/>
      </w:rPr>
    </w:lvl>
    <w:lvl w:ilvl="5" w:tplc="04220005" w:tentative="1">
      <w:start w:val="1"/>
      <w:numFmt w:val="bullet"/>
      <w:lvlText w:val=""/>
      <w:lvlJc w:val="left"/>
      <w:pPr>
        <w:ind w:left="4626" w:hanging="360"/>
      </w:pPr>
      <w:rPr>
        <w:rFonts w:ascii="Wingdings" w:hAnsi="Wingdings" w:hint="default"/>
      </w:rPr>
    </w:lvl>
    <w:lvl w:ilvl="6" w:tplc="04220001" w:tentative="1">
      <w:start w:val="1"/>
      <w:numFmt w:val="bullet"/>
      <w:lvlText w:val=""/>
      <w:lvlJc w:val="left"/>
      <w:pPr>
        <w:ind w:left="5346" w:hanging="360"/>
      </w:pPr>
      <w:rPr>
        <w:rFonts w:ascii="Symbol" w:hAnsi="Symbol" w:hint="default"/>
      </w:rPr>
    </w:lvl>
    <w:lvl w:ilvl="7" w:tplc="04220003" w:tentative="1">
      <w:start w:val="1"/>
      <w:numFmt w:val="bullet"/>
      <w:lvlText w:val="o"/>
      <w:lvlJc w:val="left"/>
      <w:pPr>
        <w:ind w:left="6066" w:hanging="360"/>
      </w:pPr>
      <w:rPr>
        <w:rFonts w:ascii="Courier New" w:hAnsi="Courier New" w:cs="Courier New" w:hint="default"/>
      </w:rPr>
    </w:lvl>
    <w:lvl w:ilvl="8" w:tplc="04220005" w:tentative="1">
      <w:start w:val="1"/>
      <w:numFmt w:val="bullet"/>
      <w:lvlText w:val=""/>
      <w:lvlJc w:val="left"/>
      <w:pPr>
        <w:ind w:left="6786" w:hanging="360"/>
      </w:pPr>
      <w:rPr>
        <w:rFonts w:ascii="Wingdings" w:hAnsi="Wingdings" w:hint="default"/>
      </w:rPr>
    </w:lvl>
  </w:abstractNum>
  <w:abstractNum w:abstractNumId="24" w15:restartNumberingAfterBreak="0">
    <w:nsid w:val="50DA11CE"/>
    <w:multiLevelType w:val="hybridMultilevel"/>
    <w:tmpl w:val="9E2A539C"/>
    <w:lvl w:ilvl="0" w:tplc="3CC259C0">
      <w:start w:val="47"/>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pStyle w:val="2"/>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5" w15:restartNumberingAfterBreak="0">
    <w:nsid w:val="50F92241"/>
    <w:multiLevelType w:val="multilevel"/>
    <w:tmpl w:val="B554F0A0"/>
    <w:lvl w:ilvl="0">
      <w:numFmt w:val="bullet"/>
      <w:lvlText w:val="-"/>
      <w:lvlJc w:val="left"/>
      <w:pPr>
        <w:tabs>
          <w:tab w:val="num" w:pos="0"/>
        </w:tabs>
        <w:ind w:left="1068" w:hanging="360"/>
      </w:pPr>
      <w:rPr>
        <w:rFonts w:ascii="Times New Roman" w:eastAsia="Calibri" w:hAnsi="Times New Roman" w:cs="Times New Roman" w:hint="default"/>
      </w:rPr>
    </w:lvl>
    <w:lvl w:ilvl="1">
      <w:start w:val="1"/>
      <w:numFmt w:val="bullet"/>
      <w:lvlText w:val="o"/>
      <w:lvlJc w:val="left"/>
      <w:pPr>
        <w:tabs>
          <w:tab w:val="num" w:pos="0"/>
        </w:tabs>
        <w:ind w:left="1788" w:hanging="360"/>
      </w:pPr>
      <w:rPr>
        <w:rFonts w:ascii="Courier New" w:hAnsi="Courier New" w:cs="Courier New"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26" w15:restartNumberingAfterBreak="0">
    <w:nsid w:val="53BD3EE2"/>
    <w:multiLevelType w:val="multilevel"/>
    <w:tmpl w:val="3588ED9A"/>
    <w:lvl w:ilvl="0">
      <w:start w:val="1"/>
      <w:numFmt w:val="decimal"/>
      <w:suff w:val="space"/>
      <w:lvlText w:val="%1."/>
      <w:lvlJc w:val="right"/>
      <w:pPr>
        <w:tabs>
          <w:tab w:val="num" w:pos="0"/>
        </w:tabs>
        <w:ind w:left="283" w:hanging="283"/>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E3D0F6E"/>
    <w:multiLevelType w:val="hybridMultilevel"/>
    <w:tmpl w:val="147094F4"/>
    <w:lvl w:ilvl="0" w:tplc="E0CA5C4A">
      <w:start w:val="408"/>
      <w:numFmt w:val="bullet"/>
      <w:lvlText w:val="-"/>
      <w:lvlJc w:val="left"/>
      <w:pPr>
        <w:ind w:left="1080" w:hanging="360"/>
      </w:pPr>
      <w:rPr>
        <w:rFonts w:ascii="Times New Roman" w:eastAsia="Calibr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647C2F6C"/>
    <w:multiLevelType w:val="hybridMultilevel"/>
    <w:tmpl w:val="1056FFEC"/>
    <w:lvl w:ilvl="0" w:tplc="49FE16B6">
      <w:numFmt w:val="bullet"/>
      <w:lvlText w:val="-"/>
      <w:lvlJc w:val="left"/>
      <w:pPr>
        <w:ind w:left="1571" w:hanging="360"/>
      </w:pPr>
      <w:rPr>
        <w:rFonts w:ascii="Times New Roman" w:eastAsia="Times New Roman"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29" w15:restartNumberingAfterBreak="0">
    <w:nsid w:val="693B4DEB"/>
    <w:multiLevelType w:val="multilevel"/>
    <w:tmpl w:val="D9983B26"/>
    <w:lvl w:ilvl="0">
      <w:start w:val="1"/>
      <w:numFmt w:val="decimal"/>
      <w:suff w:val="space"/>
      <w:lvlText w:val="%1."/>
      <w:lvlJc w:val="right"/>
      <w:pPr>
        <w:tabs>
          <w:tab w:val="num" w:pos="0"/>
        </w:tabs>
        <w:ind w:left="283" w:hanging="17"/>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69A662F8"/>
    <w:multiLevelType w:val="hybridMultilevel"/>
    <w:tmpl w:val="41DC2666"/>
    <w:lvl w:ilvl="0" w:tplc="0419000F">
      <w:start w:val="1"/>
      <w:numFmt w:val="decimal"/>
      <w:lvlText w:val="%1."/>
      <w:lvlJc w:val="left"/>
      <w:pPr>
        <w:tabs>
          <w:tab w:val="num" w:pos="720"/>
        </w:tabs>
        <w:ind w:left="720" w:hanging="360"/>
      </w:pPr>
      <w:rPr>
        <w:rFonts w:hint="default"/>
      </w:rPr>
    </w:lvl>
    <w:lvl w:ilvl="1" w:tplc="8B78E7EA">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6A1A295D"/>
    <w:multiLevelType w:val="hybridMultilevel"/>
    <w:tmpl w:val="4FFA7E1A"/>
    <w:lvl w:ilvl="0" w:tplc="7C5069C6">
      <w:start w:val="3"/>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2" w15:restartNumberingAfterBreak="0">
    <w:nsid w:val="6AF327AA"/>
    <w:multiLevelType w:val="multilevel"/>
    <w:tmpl w:val="C32E55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3" w15:restartNumberingAfterBreak="0">
    <w:nsid w:val="6B5023A2"/>
    <w:multiLevelType w:val="multilevel"/>
    <w:tmpl w:val="552E3730"/>
    <w:lvl w:ilvl="0">
      <w:numFmt w:val="bullet"/>
      <w:lvlText w:val="-"/>
      <w:lvlJc w:val="left"/>
      <w:pPr>
        <w:tabs>
          <w:tab w:val="num" w:pos="0"/>
        </w:tabs>
        <w:ind w:left="927" w:hanging="360"/>
      </w:pPr>
      <w:rPr>
        <w:rFonts w:ascii="Times New Roman" w:hAnsi="Times New Roman" w:cs="Times New Roman" w:hint="default"/>
      </w:rPr>
    </w:lvl>
    <w:lvl w:ilvl="1">
      <w:start w:val="1"/>
      <w:numFmt w:val="bullet"/>
      <w:lvlText w:val="o"/>
      <w:lvlJc w:val="left"/>
      <w:pPr>
        <w:tabs>
          <w:tab w:val="num" w:pos="0"/>
        </w:tabs>
        <w:ind w:left="1647" w:hanging="360"/>
      </w:pPr>
      <w:rPr>
        <w:rFonts w:ascii="Courier New" w:hAnsi="Courier New" w:cs="Courier New" w:hint="default"/>
      </w:rPr>
    </w:lvl>
    <w:lvl w:ilvl="2">
      <w:start w:val="1"/>
      <w:numFmt w:val="bullet"/>
      <w:lvlText w:val=""/>
      <w:lvlJc w:val="left"/>
      <w:pPr>
        <w:tabs>
          <w:tab w:val="num" w:pos="0"/>
        </w:tabs>
        <w:ind w:left="2367" w:hanging="360"/>
      </w:pPr>
      <w:rPr>
        <w:rFonts w:ascii="Wingdings" w:hAnsi="Wingdings" w:cs="Wingdings" w:hint="default"/>
      </w:rPr>
    </w:lvl>
    <w:lvl w:ilvl="3">
      <w:start w:val="1"/>
      <w:numFmt w:val="bullet"/>
      <w:lvlText w:val=""/>
      <w:lvlJc w:val="left"/>
      <w:pPr>
        <w:tabs>
          <w:tab w:val="num" w:pos="0"/>
        </w:tabs>
        <w:ind w:left="3087" w:hanging="360"/>
      </w:pPr>
      <w:rPr>
        <w:rFonts w:ascii="Symbol" w:hAnsi="Symbol" w:cs="Symbol" w:hint="default"/>
      </w:rPr>
    </w:lvl>
    <w:lvl w:ilvl="4">
      <w:start w:val="1"/>
      <w:numFmt w:val="bullet"/>
      <w:lvlText w:val="o"/>
      <w:lvlJc w:val="left"/>
      <w:pPr>
        <w:tabs>
          <w:tab w:val="num" w:pos="0"/>
        </w:tabs>
        <w:ind w:left="3807" w:hanging="360"/>
      </w:pPr>
      <w:rPr>
        <w:rFonts w:ascii="Courier New" w:hAnsi="Courier New" w:cs="Courier New" w:hint="default"/>
      </w:rPr>
    </w:lvl>
    <w:lvl w:ilvl="5">
      <w:start w:val="1"/>
      <w:numFmt w:val="bullet"/>
      <w:lvlText w:val=""/>
      <w:lvlJc w:val="left"/>
      <w:pPr>
        <w:tabs>
          <w:tab w:val="num" w:pos="0"/>
        </w:tabs>
        <w:ind w:left="4527" w:hanging="360"/>
      </w:pPr>
      <w:rPr>
        <w:rFonts w:ascii="Wingdings" w:hAnsi="Wingdings" w:cs="Wingdings" w:hint="default"/>
      </w:rPr>
    </w:lvl>
    <w:lvl w:ilvl="6">
      <w:start w:val="1"/>
      <w:numFmt w:val="bullet"/>
      <w:lvlText w:val=""/>
      <w:lvlJc w:val="left"/>
      <w:pPr>
        <w:tabs>
          <w:tab w:val="num" w:pos="0"/>
        </w:tabs>
        <w:ind w:left="5247" w:hanging="360"/>
      </w:pPr>
      <w:rPr>
        <w:rFonts w:ascii="Symbol" w:hAnsi="Symbol" w:cs="Symbol" w:hint="default"/>
      </w:rPr>
    </w:lvl>
    <w:lvl w:ilvl="7">
      <w:start w:val="1"/>
      <w:numFmt w:val="bullet"/>
      <w:lvlText w:val="o"/>
      <w:lvlJc w:val="left"/>
      <w:pPr>
        <w:tabs>
          <w:tab w:val="num" w:pos="0"/>
        </w:tabs>
        <w:ind w:left="5967" w:hanging="360"/>
      </w:pPr>
      <w:rPr>
        <w:rFonts w:ascii="Courier New" w:hAnsi="Courier New" w:cs="Courier New" w:hint="default"/>
      </w:rPr>
    </w:lvl>
    <w:lvl w:ilvl="8">
      <w:start w:val="1"/>
      <w:numFmt w:val="bullet"/>
      <w:lvlText w:val=""/>
      <w:lvlJc w:val="left"/>
      <w:pPr>
        <w:tabs>
          <w:tab w:val="num" w:pos="0"/>
        </w:tabs>
        <w:ind w:left="6687" w:hanging="360"/>
      </w:pPr>
      <w:rPr>
        <w:rFonts w:ascii="Wingdings" w:hAnsi="Wingdings" w:cs="Wingdings" w:hint="default"/>
      </w:rPr>
    </w:lvl>
  </w:abstractNum>
  <w:abstractNum w:abstractNumId="34" w15:restartNumberingAfterBreak="0">
    <w:nsid w:val="739E3FCB"/>
    <w:multiLevelType w:val="hybridMultilevel"/>
    <w:tmpl w:val="6000730A"/>
    <w:lvl w:ilvl="0" w:tplc="9D400D94">
      <w:start w:val="290"/>
      <w:numFmt w:val="decimal"/>
      <w:lvlText w:val="%1"/>
      <w:lvlJc w:val="left"/>
      <w:pPr>
        <w:ind w:left="1376" w:hanging="450"/>
      </w:pPr>
      <w:rPr>
        <w:rFonts w:hint="default"/>
        <w:color w:val="000000"/>
        <w:sz w:val="28"/>
      </w:rPr>
    </w:lvl>
    <w:lvl w:ilvl="1" w:tplc="04220019" w:tentative="1">
      <w:start w:val="1"/>
      <w:numFmt w:val="lowerLetter"/>
      <w:lvlText w:val="%2."/>
      <w:lvlJc w:val="left"/>
      <w:pPr>
        <w:ind w:left="2006" w:hanging="360"/>
      </w:pPr>
    </w:lvl>
    <w:lvl w:ilvl="2" w:tplc="0422001B" w:tentative="1">
      <w:start w:val="1"/>
      <w:numFmt w:val="lowerRoman"/>
      <w:lvlText w:val="%3."/>
      <w:lvlJc w:val="right"/>
      <w:pPr>
        <w:ind w:left="2726" w:hanging="180"/>
      </w:pPr>
    </w:lvl>
    <w:lvl w:ilvl="3" w:tplc="0422000F" w:tentative="1">
      <w:start w:val="1"/>
      <w:numFmt w:val="decimal"/>
      <w:lvlText w:val="%4."/>
      <w:lvlJc w:val="left"/>
      <w:pPr>
        <w:ind w:left="3446" w:hanging="360"/>
      </w:pPr>
    </w:lvl>
    <w:lvl w:ilvl="4" w:tplc="04220019" w:tentative="1">
      <w:start w:val="1"/>
      <w:numFmt w:val="lowerLetter"/>
      <w:lvlText w:val="%5."/>
      <w:lvlJc w:val="left"/>
      <w:pPr>
        <w:ind w:left="4166" w:hanging="360"/>
      </w:pPr>
    </w:lvl>
    <w:lvl w:ilvl="5" w:tplc="0422001B" w:tentative="1">
      <w:start w:val="1"/>
      <w:numFmt w:val="lowerRoman"/>
      <w:lvlText w:val="%6."/>
      <w:lvlJc w:val="right"/>
      <w:pPr>
        <w:ind w:left="4886" w:hanging="180"/>
      </w:pPr>
    </w:lvl>
    <w:lvl w:ilvl="6" w:tplc="0422000F" w:tentative="1">
      <w:start w:val="1"/>
      <w:numFmt w:val="decimal"/>
      <w:lvlText w:val="%7."/>
      <w:lvlJc w:val="left"/>
      <w:pPr>
        <w:ind w:left="5606" w:hanging="360"/>
      </w:pPr>
    </w:lvl>
    <w:lvl w:ilvl="7" w:tplc="04220019" w:tentative="1">
      <w:start w:val="1"/>
      <w:numFmt w:val="lowerLetter"/>
      <w:lvlText w:val="%8."/>
      <w:lvlJc w:val="left"/>
      <w:pPr>
        <w:ind w:left="6326" w:hanging="360"/>
      </w:pPr>
    </w:lvl>
    <w:lvl w:ilvl="8" w:tplc="0422001B" w:tentative="1">
      <w:start w:val="1"/>
      <w:numFmt w:val="lowerRoman"/>
      <w:lvlText w:val="%9."/>
      <w:lvlJc w:val="right"/>
      <w:pPr>
        <w:ind w:left="7046" w:hanging="180"/>
      </w:pPr>
    </w:lvl>
  </w:abstractNum>
  <w:abstractNum w:abstractNumId="35" w15:restartNumberingAfterBreak="0">
    <w:nsid w:val="75A633A0"/>
    <w:multiLevelType w:val="multilevel"/>
    <w:tmpl w:val="58504AC0"/>
    <w:lvl w:ilvl="0">
      <w:start w:val="1"/>
      <w:numFmt w:val="bullet"/>
      <w:lvlText w:val="₋"/>
      <w:lvlJc w:val="left"/>
      <w:pPr>
        <w:tabs>
          <w:tab w:val="num" w:pos="227"/>
        </w:tabs>
        <w:ind w:left="227" w:hanging="227"/>
      </w:pPr>
      <w:rPr>
        <w:rFonts w:ascii="Times New Roman" w:hAnsi="Times New Roman" w:cs="Times New Roman" w:hint="default"/>
      </w:rPr>
    </w:lvl>
    <w:lvl w:ilvl="1">
      <w:start w:val="1"/>
      <w:numFmt w:val="bullet"/>
      <w:lvlText w:val=""/>
      <w:lvlJc w:val="left"/>
      <w:pPr>
        <w:tabs>
          <w:tab w:val="num" w:pos="454"/>
        </w:tabs>
        <w:ind w:left="454" w:hanging="227"/>
      </w:pPr>
      <w:rPr>
        <w:rFonts w:ascii="Symbol" w:hAnsi="Symbol" w:cs="Symbol" w:hint="default"/>
      </w:rPr>
    </w:lvl>
    <w:lvl w:ilvl="2">
      <w:start w:val="1"/>
      <w:numFmt w:val="bullet"/>
      <w:lvlText w:val=""/>
      <w:lvlJc w:val="left"/>
      <w:pPr>
        <w:tabs>
          <w:tab w:val="num" w:pos="680"/>
        </w:tabs>
        <w:ind w:left="680" w:hanging="227"/>
      </w:pPr>
      <w:rPr>
        <w:rFonts w:ascii="Symbol" w:hAnsi="Symbol" w:cs="Symbol" w:hint="default"/>
      </w:rPr>
    </w:lvl>
    <w:lvl w:ilvl="3">
      <w:start w:val="1"/>
      <w:numFmt w:val="bullet"/>
      <w:lvlText w:val=""/>
      <w:lvlJc w:val="left"/>
      <w:pPr>
        <w:tabs>
          <w:tab w:val="num" w:pos="907"/>
        </w:tabs>
        <w:ind w:left="907" w:hanging="227"/>
      </w:pPr>
      <w:rPr>
        <w:rFonts w:ascii="Symbol" w:hAnsi="Symbol" w:cs="Symbol" w:hint="default"/>
      </w:rPr>
    </w:lvl>
    <w:lvl w:ilvl="4">
      <w:start w:val="1"/>
      <w:numFmt w:val="bullet"/>
      <w:lvlText w:val=""/>
      <w:lvlJc w:val="left"/>
      <w:pPr>
        <w:tabs>
          <w:tab w:val="num" w:pos="1134"/>
        </w:tabs>
        <w:ind w:left="1134" w:hanging="227"/>
      </w:pPr>
      <w:rPr>
        <w:rFonts w:ascii="Symbol" w:hAnsi="Symbol" w:cs="Symbol" w:hint="default"/>
      </w:rPr>
    </w:lvl>
    <w:lvl w:ilvl="5">
      <w:start w:val="1"/>
      <w:numFmt w:val="bullet"/>
      <w:lvlText w:val=""/>
      <w:lvlJc w:val="left"/>
      <w:pPr>
        <w:tabs>
          <w:tab w:val="num" w:pos="1361"/>
        </w:tabs>
        <w:ind w:left="1361" w:hanging="227"/>
      </w:pPr>
      <w:rPr>
        <w:rFonts w:ascii="Symbol" w:hAnsi="Symbol" w:cs="Symbol" w:hint="default"/>
      </w:rPr>
    </w:lvl>
    <w:lvl w:ilvl="6">
      <w:start w:val="1"/>
      <w:numFmt w:val="bullet"/>
      <w:lvlText w:val=""/>
      <w:lvlJc w:val="left"/>
      <w:pPr>
        <w:tabs>
          <w:tab w:val="num" w:pos="1587"/>
        </w:tabs>
        <w:ind w:left="1587" w:hanging="227"/>
      </w:pPr>
      <w:rPr>
        <w:rFonts w:ascii="Symbol" w:hAnsi="Symbol" w:cs="Symbol" w:hint="default"/>
      </w:rPr>
    </w:lvl>
    <w:lvl w:ilvl="7">
      <w:start w:val="1"/>
      <w:numFmt w:val="bullet"/>
      <w:lvlText w:val=""/>
      <w:lvlJc w:val="left"/>
      <w:pPr>
        <w:tabs>
          <w:tab w:val="num" w:pos="1814"/>
        </w:tabs>
        <w:ind w:left="1814" w:hanging="227"/>
      </w:pPr>
      <w:rPr>
        <w:rFonts w:ascii="Symbol" w:hAnsi="Symbol" w:cs="Symbol" w:hint="default"/>
      </w:rPr>
    </w:lvl>
    <w:lvl w:ilvl="8">
      <w:start w:val="1"/>
      <w:numFmt w:val="bullet"/>
      <w:lvlText w:val=""/>
      <w:lvlJc w:val="left"/>
      <w:pPr>
        <w:tabs>
          <w:tab w:val="num" w:pos="2041"/>
        </w:tabs>
        <w:ind w:left="2041" w:hanging="227"/>
      </w:pPr>
      <w:rPr>
        <w:rFonts w:ascii="Symbol" w:hAnsi="Symbol" w:cs="Symbol" w:hint="default"/>
      </w:rPr>
    </w:lvl>
  </w:abstractNum>
  <w:abstractNum w:abstractNumId="36" w15:restartNumberingAfterBreak="0">
    <w:nsid w:val="7B3740E9"/>
    <w:multiLevelType w:val="hybridMultilevel"/>
    <w:tmpl w:val="D8946570"/>
    <w:lvl w:ilvl="0" w:tplc="E0CA5C4A">
      <w:start w:val="408"/>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16cid:durableId="32416897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65796632">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98405176">
    <w:abstractNumId w:val="23"/>
  </w:num>
  <w:num w:numId="4" w16cid:durableId="60447604">
    <w:abstractNumId w:val="1"/>
  </w:num>
  <w:num w:numId="5" w16cid:durableId="1868637743">
    <w:abstractNumId w:val="13"/>
  </w:num>
  <w:num w:numId="6" w16cid:durableId="768894666">
    <w:abstractNumId w:val="5"/>
  </w:num>
  <w:num w:numId="7" w16cid:durableId="1632052399">
    <w:abstractNumId w:val="2"/>
  </w:num>
  <w:num w:numId="8" w16cid:durableId="1934387277">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1652629">
    <w:abstractNumId w:val="33"/>
  </w:num>
  <w:num w:numId="10" w16cid:durableId="335041536">
    <w:abstractNumId w:val="18"/>
  </w:num>
  <w:num w:numId="11" w16cid:durableId="1587693986">
    <w:abstractNumId w:val="6"/>
  </w:num>
  <w:num w:numId="12" w16cid:durableId="2102987877">
    <w:abstractNumId w:val="12"/>
  </w:num>
  <w:num w:numId="13" w16cid:durableId="1242134065">
    <w:abstractNumId w:val="25"/>
  </w:num>
  <w:num w:numId="14" w16cid:durableId="1103916613">
    <w:abstractNumId w:val="27"/>
  </w:num>
  <w:num w:numId="15" w16cid:durableId="1123960265">
    <w:abstractNumId w:val="30"/>
  </w:num>
  <w:num w:numId="16" w16cid:durableId="1867711855">
    <w:abstractNumId w:val="34"/>
  </w:num>
  <w:num w:numId="17" w16cid:durableId="2007006158">
    <w:abstractNumId w:val="20"/>
  </w:num>
  <w:num w:numId="18" w16cid:durableId="829292954">
    <w:abstractNumId w:val="0"/>
  </w:num>
  <w:num w:numId="19" w16cid:durableId="1962032048">
    <w:abstractNumId w:val="22"/>
  </w:num>
  <w:num w:numId="20" w16cid:durableId="63721230">
    <w:abstractNumId w:val="3"/>
  </w:num>
  <w:num w:numId="21" w16cid:durableId="1661230312">
    <w:abstractNumId w:val="36"/>
  </w:num>
  <w:num w:numId="22" w16cid:durableId="2056419397">
    <w:abstractNumId w:val="16"/>
  </w:num>
  <w:num w:numId="23" w16cid:durableId="955716599">
    <w:abstractNumId w:val="32"/>
  </w:num>
  <w:num w:numId="24" w16cid:durableId="376272989">
    <w:abstractNumId w:val="7"/>
  </w:num>
  <w:num w:numId="25" w16cid:durableId="1838617542">
    <w:abstractNumId w:val="17"/>
  </w:num>
  <w:num w:numId="26" w16cid:durableId="1065104359">
    <w:abstractNumId w:val="8"/>
  </w:num>
  <w:num w:numId="27" w16cid:durableId="1992056459">
    <w:abstractNumId w:val="4"/>
  </w:num>
  <w:num w:numId="28" w16cid:durableId="1432701241">
    <w:abstractNumId w:val="15"/>
  </w:num>
  <w:num w:numId="29" w16cid:durableId="2093307852">
    <w:abstractNumId w:val="21"/>
  </w:num>
  <w:num w:numId="30" w16cid:durableId="1800952881">
    <w:abstractNumId w:val="11"/>
  </w:num>
  <w:num w:numId="31" w16cid:durableId="1705666924">
    <w:abstractNumId w:val="14"/>
  </w:num>
  <w:num w:numId="32" w16cid:durableId="1551113126">
    <w:abstractNumId w:val="10"/>
  </w:num>
  <w:num w:numId="33" w16cid:durableId="1345783397">
    <w:abstractNumId w:val="28"/>
  </w:num>
  <w:num w:numId="34" w16cid:durableId="1871214676">
    <w:abstractNumId w:val="19"/>
  </w:num>
  <w:num w:numId="35" w16cid:durableId="160850028">
    <w:abstractNumId w:val="9"/>
  </w:num>
  <w:num w:numId="36" w16cid:durableId="200175188">
    <w:abstractNumId w:val="35"/>
  </w:num>
  <w:num w:numId="37" w16cid:durableId="530458959">
    <w:abstractNumId w:val="26"/>
  </w:num>
  <w:num w:numId="38" w16cid:durableId="2125540857">
    <w:abstractNumId w:val="2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10DC"/>
    <w:rsid w:val="00000A75"/>
    <w:rsid w:val="00002E4D"/>
    <w:rsid w:val="000037E9"/>
    <w:rsid w:val="00005B15"/>
    <w:rsid w:val="00006ADE"/>
    <w:rsid w:val="000079CB"/>
    <w:rsid w:val="00007B34"/>
    <w:rsid w:val="00010981"/>
    <w:rsid w:val="00010B37"/>
    <w:rsid w:val="000146F9"/>
    <w:rsid w:val="000150BE"/>
    <w:rsid w:val="00020AB9"/>
    <w:rsid w:val="00020F8F"/>
    <w:rsid w:val="00021470"/>
    <w:rsid w:val="00022378"/>
    <w:rsid w:val="00022957"/>
    <w:rsid w:val="00023244"/>
    <w:rsid w:val="00023B7F"/>
    <w:rsid w:val="000253CB"/>
    <w:rsid w:val="00025740"/>
    <w:rsid w:val="00025AF5"/>
    <w:rsid w:val="00025BAB"/>
    <w:rsid w:val="000265F4"/>
    <w:rsid w:val="00026B5F"/>
    <w:rsid w:val="000308A9"/>
    <w:rsid w:val="0003147E"/>
    <w:rsid w:val="00031AD0"/>
    <w:rsid w:val="000321AB"/>
    <w:rsid w:val="000329CF"/>
    <w:rsid w:val="00034CCD"/>
    <w:rsid w:val="00034F97"/>
    <w:rsid w:val="000353B5"/>
    <w:rsid w:val="00035FD1"/>
    <w:rsid w:val="0003685C"/>
    <w:rsid w:val="0003708D"/>
    <w:rsid w:val="00037368"/>
    <w:rsid w:val="00041C87"/>
    <w:rsid w:val="00043F55"/>
    <w:rsid w:val="000446C8"/>
    <w:rsid w:val="00045418"/>
    <w:rsid w:val="00045C27"/>
    <w:rsid w:val="00045D21"/>
    <w:rsid w:val="00047914"/>
    <w:rsid w:val="00047FF9"/>
    <w:rsid w:val="00050398"/>
    <w:rsid w:val="0005178D"/>
    <w:rsid w:val="00052190"/>
    <w:rsid w:val="000523AB"/>
    <w:rsid w:val="00052652"/>
    <w:rsid w:val="00054037"/>
    <w:rsid w:val="000546C5"/>
    <w:rsid w:val="0005475A"/>
    <w:rsid w:val="000549B1"/>
    <w:rsid w:val="000561F4"/>
    <w:rsid w:val="000608E5"/>
    <w:rsid w:val="000609B9"/>
    <w:rsid w:val="00061778"/>
    <w:rsid w:val="00061B1D"/>
    <w:rsid w:val="00063EAC"/>
    <w:rsid w:val="00064358"/>
    <w:rsid w:val="000645EB"/>
    <w:rsid w:val="000659DC"/>
    <w:rsid w:val="00066180"/>
    <w:rsid w:val="0006721A"/>
    <w:rsid w:val="00070590"/>
    <w:rsid w:val="000705F6"/>
    <w:rsid w:val="00070F2C"/>
    <w:rsid w:val="000712E5"/>
    <w:rsid w:val="00072BC2"/>
    <w:rsid w:val="00074A10"/>
    <w:rsid w:val="00076105"/>
    <w:rsid w:val="0007625A"/>
    <w:rsid w:val="0007758E"/>
    <w:rsid w:val="00081619"/>
    <w:rsid w:val="00081665"/>
    <w:rsid w:val="00081EA4"/>
    <w:rsid w:val="00082691"/>
    <w:rsid w:val="000831E8"/>
    <w:rsid w:val="000834C1"/>
    <w:rsid w:val="00083F26"/>
    <w:rsid w:val="000848E4"/>
    <w:rsid w:val="00084A91"/>
    <w:rsid w:val="000852C9"/>
    <w:rsid w:val="00085A35"/>
    <w:rsid w:val="00085BD3"/>
    <w:rsid w:val="00086C3A"/>
    <w:rsid w:val="00086C97"/>
    <w:rsid w:val="000900BA"/>
    <w:rsid w:val="000904C5"/>
    <w:rsid w:val="00093DEC"/>
    <w:rsid w:val="00094480"/>
    <w:rsid w:val="00094B63"/>
    <w:rsid w:val="000961B8"/>
    <w:rsid w:val="00096B86"/>
    <w:rsid w:val="000A0371"/>
    <w:rsid w:val="000A0757"/>
    <w:rsid w:val="000A1185"/>
    <w:rsid w:val="000A1CA3"/>
    <w:rsid w:val="000A4661"/>
    <w:rsid w:val="000A5897"/>
    <w:rsid w:val="000A7EF3"/>
    <w:rsid w:val="000B0857"/>
    <w:rsid w:val="000B0B58"/>
    <w:rsid w:val="000B18B9"/>
    <w:rsid w:val="000B1C2A"/>
    <w:rsid w:val="000B2727"/>
    <w:rsid w:val="000B2878"/>
    <w:rsid w:val="000B2880"/>
    <w:rsid w:val="000B31ED"/>
    <w:rsid w:val="000B3D5C"/>
    <w:rsid w:val="000B3D60"/>
    <w:rsid w:val="000B3FA6"/>
    <w:rsid w:val="000B4ABE"/>
    <w:rsid w:val="000B782B"/>
    <w:rsid w:val="000B7F09"/>
    <w:rsid w:val="000C01FA"/>
    <w:rsid w:val="000C0B5B"/>
    <w:rsid w:val="000C1074"/>
    <w:rsid w:val="000C1282"/>
    <w:rsid w:val="000C242B"/>
    <w:rsid w:val="000C293C"/>
    <w:rsid w:val="000C2D48"/>
    <w:rsid w:val="000C398A"/>
    <w:rsid w:val="000C53F5"/>
    <w:rsid w:val="000C57C2"/>
    <w:rsid w:val="000D039D"/>
    <w:rsid w:val="000D0656"/>
    <w:rsid w:val="000D0A90"/>
    <w:rsid w:val="000D144B"/>
    <w:rsid w:val="000D1FE3"/>
    <w:rsid w:val="000D5FFD"/>
    <w:rsid w:val="000E11ED"/>
    <w:rsid w:val="000E232A"/>
    <w:rsid w:val="000E262D"/>
    <w:rsid w:val="000E28C1"/>
    <w:rsid w:val="000E2C7B"/>
    <w:rsid w:val="000E2D11"/>
    <w:rsid w:val="000E3623"/>
    <w:rsid w:val="000E6560"/>
    <w:rsid w:val="000E75BC"/>
    <w:rsid w:val="000F06FF"/>
    <w:rsid w:val="000F0C38"/>
    <w:rsid w:val="000F22F0"/>
    <w:rsid w:val="000F2D80"/>
    <w:rsid w:val="000F3BC0"/>
    <w:rsid w:val="000F44A0"/>
    <w:rsid w:val="000F489E"/>
    <w:rsid w:val="000F4A5F"/>
    <w:rsid w:val="000F529E"/>
    <w:rsid w:val="000F6B0C"/>
    <w:rsid w:val="00100A67"/>
    <w:rsid w:val="00103508"/>
    <w:rsid w:val="0010729C"/>
    <w:rsid w:val="00107B80"/>
    <w:rsid w:val="00107F9B"/>
    <w:rsid w:val="00112E74"/>
    <w:rsid w:val="001137B2"/>
    <w:rsid w:val="00113D3E"/>
    <w:rsid w:val="001167A1"/>
    <w:rsid w:val="00117739"/>
    <w:rsid w:val="00117747"/>
    <w:rsid w:val="00121365"/>
    <w:rsid w:val="001229C6"/>
    <w:rsid w:val="0012352A"/>
    <w:rsid w:val="00123F58"/>
    <w:rsid w:val="00124827"/>
    <w:rsid w:val="00124E59"/>
    <w:rsid w:val="0012530A"/>
    <w:rsid w:val="001265CF"/>
    <w:rsid w:val="00132088"/>
    <w:rsid w:val="001321FD"/>
    <w:rsid w:val="00132AB8"/>
    <w:rsid w:val="00132C7A"/>
    <w:rsid w:val="001342C8"/>
    <w:rsid w:val="001359A5"/>
    <w:rsid w:val="00135A30"/>
    <w:rsid w:val="00137372"/>
    <w:rsid w:val="0013754F"/>
    <w:rsid w:val="00143220"/>
    <w:rsid w:val="00146F86"/>
    <w:rsid w:val="00152636"/>
    <w:rsid w:val="00152BC3"/>
    <w:rsid w:val="00152E0A"/>
    <w:rsid w:val="00153CC9"/>
    <w:rsid w:val="0015482A"/>
    <w:rsid w:val="0015496A"/>
    <w:rsid w:val="00157DBC"/>
    <w:rsid w:val="001609FD"/>
    <w:rsid w:val="0016112F"/>
    <w:rsid w:val="0016174F"/>
    <w:rsid w:val="001625F9"/>
    <w:rsid w:val="00162EB6"/>
    <w:rsid w:val="00163A5D"/>
    <w:rsid w:val="00163B20"/>
    <w:rsid w:val="00163D62"/>
    <w:rsid w:val="00164C9D"/>
    <w:rsid w:val="0016773F"/>
    <w:rsid w:val="00170017"/>
    <w:rsid w:val="00173770"/>
    <w:rsid w:val="00173D1A"/>
    <w:rsid w:val="001754BF"/>
    <w:rsid w:val="00176C6F"/>
    <w:rsid w:val="00177374"/>
    <w:rsid w:val="00177478"/>
    <w:rsid w:val="001777B5"/>
    <w:rsid w:val="00177A18"/>
    <w:rsid w:val="001806A2"/>
    <w:rsid w:val="00180A09"/>
    <w:rsid w:val="001810F4"/>
    <w:rsid w:val="001825CC"/>
    <w:rsid w:val="0018335F"/>
    <w:rsid w:val="00183AEF"/>
    <w:rsid w:val="00183F0B"/>
    <w:rsid w:val="001843CA"/>
    <w:rsid w:val="00184C09"/>
    <w:rsid w:val="00186213"/>
    <w:rsid w:val="00187184"/>
    <w:rsid w:val="0018731E"/>
    <w:rsid w:val="00191298"/>
    <w:rsid w:val="001912BB"/>
    <w:rsid w:val="001916CB"/>
    <w:rsid w:val="00191701"/>
    <w:rsid w:val="0019230E"/>
    <w:rsid w:val="001939AC"/>
    <w:rsid w:val="0019487D"/>
    <w:rsid w:val="00195515"/>
    <w:rsid w:val="0019613E"/>
    <w:rsid w:val="001A09EB"/>
    <w:rsid w:val="001A0A88"/>
    <w:rsid w:val="001A22C2"/>
    <w:rsid w:val="001A3A8E"/>
    <w:rsid w:val="001A43A0"/>
    <w:rsid w:val="001A5191"/>
    <w:rsid w:val="001A781D"/>
    <w:rsid w:val="001B1A6F"/>
    <w:rsid w:val="001B24AA"/>
    <w:rsid w:val="001B282F"/>
    <w:rsid w:val="001B2A4C"/>
    <w:rsid w:val="001B2AC6"/>
    <w:rsid w:val="001B33F2"/>
    <w:rsid w:val="001B3513"/>
    <w:rsid w:val="001B3F5F"/>
    <w:rsid w:val="001B6844"/>
    <w:rsid w:val="001B6BBC"/>
    <w:rsid w:val="001B6FC3"/>
    <w:rsid w:val="001B7C5B"/>
    <w:rsid w:val="001C069B"/>
    <w:rsid w:val="001C06B3"/>
    <w:rsid w:val="001C1DC4"/>
    <w:rsid w:val="001C21BB"/>
    <w:rsid w:val="001C2722"/>
    <w:rsid w:val="001C2763"/>
    <w:rsid w:val="001C3F6D"/>
    <w:rsid w:val="001C479C"/>
    <w:rsid w:val="001C5BB5"/>
    <w:rsid w:val="001C61FA"/>
    <w:rsid w:val="001C6258"/>
    <w:rsid w:val="001C7A80"/>
    <w:rsid w:val="001C7F70"/>
    <w:rsid w:val="001D19E3"/>
    <w:rsid w:val="001D1FD9"/>
    <w:rsid w:val="001D294D"/>
    <w:rsid w:val="001D3131"/>
    <w:rsid w:val="001D34A4"/>
    <w:rsid w:val="001D424D"/>
    <w:rsid w:val="001D4604"/>
    <w:rsid w:val="001D5C14"/>
    <w:rsid w:val="001D61A9"/>
    <w:rsid w:val="001D721F"/>
    <w:rsid w:val="001D7834"/>
    <w:rsid w:val="001E0FFB"/>
    <w:rsid w:val="001E326F"/>
    <w:rsid w:val="001E446C"/>
    <w:rsid w:val="001E5406"/>
    <w:rsid w:val="001E7094"/>
    <w:rsid w:val="001F1F27"/>
    <w:rsid w:val="001F3062"/>
    <w:rsid w:val="001F4DAA"/>
    <w:rsid w:val="001F50A2"/>
    <w:rsid w:val="001F5A9A"/>
    <w:rsid w:val="001F5F7A"/>
    <w:rsid w:val="00200B4F"/>
    <w:rsid w:val="00200DA8"/>
    <w:rsid w:val="00201068"/>
    <w:rsid w:val="00202895"/>
    <w:rsid w:val="002030C5"/>
    <w:rsid w:val="0020326F"/>
    <w:rsid w:val="00203997"/>
    <w:rsid w:val="002053E1"/>
    <w:rsid w:val="00206285"/>
    <w:rsid w:val="00207694"/>
    <w:rsid w:val="002076D0"/>
    <w:rsid w:val="00207E4E"/>
    <w:rsid w:val="002109AE"/>
    <w:rsid w:val="00211A6F"/>
    <w:rsid w:val="00212A26"/>
    <w:rsid w:val="002137DE"/>
    <w:rsid w:val="00215C94"/>
    <w:rsid w:val="0021705C"/>
    <w:rsid w:val="002173E3"/>
    <w:rsid w:val="002175BD"/>
    <w:rsid w:val="00220A5A"/>
    <w:rsid w:val="00222822"/>
    <w:rsid w:val="002249A3"/>
    <w:rsid w:val="00225AAA"/>
    <w:rsid w:val="00226AD4"/>
    <w:rsid w:val="00230D86"/>
    <w:rsid w:val="002318A3"/>
    <w:rsid w:val="00232981"/>
    <w:rsid w:val="00233D93"/>
    <w:rsid w:val="002371AD"/>
    <w:rsid w:val="0023771A"/>
    <w:rsid w:val="0024046F"/>
    <w:rsid w:val="0024048C"/>
    <w:rsid w:val="002413F5"/>
    <w:rsid w:val="00242F48"/>
    <w:rsid w:val="002438B9"/>
    <w:rsid w:val="00245251"/>
    <w:rsid w:val="002458B6"/>
    <w:rsid w:val="00247A1A"/>
    <w:rsid w:val="0025001C"/>
    <w:rsid w:val="00250A4C"/>
    <w:rsid w:val="00251530"/>
    <w:rsid w:val="00251A09"/>
    <w:rsid w:val="002520D3"/>
    <w:rsid w:val="002523C3"/>
    <w:rsid w:val="002524F6"/>
    <w:rsid w:val="002528DA"/>
    <w:rsid w:val="002541D2"/>
    <w:rsid w:val="00254DD6"/>
    <w:rsid w:val="002554FE"/>
    <w:rsid w:val="00255532"/>
    <w:rsid w:val="00257314"/>
    <w:rsid w:val="002602AF"/>
    <w:rsid w:val="002603CB"/>
    <w:rsid w:val="002613B7"/>
    <w:rsid w:val="00261572"/>
    <w:rsid w:val="00261EFE"/>
    <w:rsid w:val="002630B1"/>
    <w:rsid w:val="002636FE"/>
    <w:rsid w:val="00265255"/>
    <w:rsid w:val="002655A8"/>
    <w:rsid w:val="00265652"/>
    <w:rsid w:val="00265DF4"/>
    <w:rsid w:val="002669BB"/>
    <w:rsid w:val="00267598"/>
    <w:rsid w:val="002677F1"/>
    <w:rsid w:val="0027274D"/>
    <w:rsid w:val="00273481"/>
    <w:rsid w:val="00275559"/>
    <w:rsid w:val="0027772F"/>
    <w:rsid w:val="002804D8"/>
    <w:rsid w:val="00280733"/>
    <w:rsid w:val="002823FE"/>
    <w:rsid w:val="00282E88"/>
    <w:rsid w:val="00284D10"/>
    <w:rsid w:val="00284DBB"/>
    <w:rsid w:val="00285573"/>
    <w:rsid w:val="00286EB4"/>
    <w:rsid w:val="00286FAB"/>
    <w:rsid w:val="0029145D"/>
    <w:rsid w:val="00293458"/>
    <w:rsid w:val="00294272"/>
    <w:rsid w:val="002948AA"/>
    <w:rsid w:val="00295DFD"/>
    <w:rsid w:val="002978AB"/>
    <w:rsid w:val="00297FA2"/>
    <w:rsid w:val="002A0603"/>
    <w:rsid w:val="002A276A"/>
    <w:rsid w:val="002A54B2"/>
    <w:rsid w:val="002A5FDE"/>
    <w:rsid w:val="002A6D47"/>
    <w:rsid w:val="002B00E5"/>
    <w:rsid w:val="002B40E3"/>
    <w:rsid w:val="002B419C"/>
    <w:rsid w:val="002B48BC"/>
    <w:rsid w:val="002B6205"/>
    <w:rsid w:val="002B6364"/>
    <w:rsid w:val="002B6FB0"/>
    <w:rsid w:val="002B77D9"/>
    <w:rsid w:val="002B7A7C"/>
    <w:rsid w:val="002B7D79"/>
    <w:rsid w:val="002C0044"/>
    <w:rsid w:val="002C1DA9"/>
    <w:rsid w:val="002C478E"/>
    <w:rsid w:val="002C55EC"/>
    <w:rsid w:val="002C5986"/>
    <w:rsid w:val="002C5ED9"/>
    <w:rsid w:val="002C7777"/>
    <w:rsid w:val="002C7A4D"/>
    <w:rsid w:val="002D0004"/>
    <w:rsid w:val="002D2C4D"/>
    <w:rsid w:val="002D43C2"/>
    <w:rsid w:val="002D5831"/>
    <w:rsid w:val="002D58E2"/>
    <w:rsid w:val="002D6019"/>
    <w:rsid w:val="002D62E7"/>
    <w:rsid w:val="002D6553"/>
    <w:rsid w:val="002D691E"/>
    <w:rsid w:val="002D6D77"/>
    <w:rsid w:val="002D750F"/>
    <w:rsid w:val="002D774B"/>
    <w:rsid w:val="002E18F8"/>
    <w:rsid w:val="002E23B9"/>
    <w:rsid w:val="002E2D60"/>
    <w:rsid w:val="002E43EE"/>
    <w:rsid w:val="002E4932"/>
    <w:rsid w:val="002E55CE"/>
    <w:rsid w:val="002E6D65"/>
    <w:rsid w:val="002E703C"/>
    <w:rsid w:val="002E783A"/>
    <w:rsid w:val="002F13DF"/>
    <w:rsid w:val="002F25A0"/>
    <w:rsid w:val="002F3D10"/>
    <w:rsid w:val="002F4B9C"/>
    <w:rsid w:val="002F5395"/>
    <w:rsid w:val="002F73F2"/>
    <w:rsid w:val="00300FDD"/>
    <w:rsid w:val="003013F0"/>
    <w:rsid w:val="00301C0F"/>
    <w:rsid w:val="00301E06"/>
    <w:rsid w:val="003033FE"/>
    <w:rsid w:val="003051A6"/>
    <w:rsid w:val="0030521F"/>
    <w:rsid w:val="0030599E"/>
    <w:rsid w:val="00305A92"/>
    <w:rsid w:val="0031043B"/>
    <w:rsid w:val="00311847"/>
    <w:rsid w:val="0031214A"/>
    <w:rsid w:val="00312672"/>
    <w:rsid w:val="0031423C"/>
    <w:rsid w:val="003154E2"/>
    <w:rsid w:val="00315E58"/>
    <w:rsid w:val="0031647F"/>
    <w:rsid w:val="00316892"/>
    <w:rsid w:val="00316BF4"/>
    <w:rsid w:val="00321677"/>
    <w:rsid w:val="00323167"/>
    <w:rsid w:val="003243A3"/>
    <w:rsid w:val="00324B86"/>
    <w:rsid w:val="0032601B"/>
    <w:rsid w:val="00326318"/>
    <w:rsid w:val="003268E4"/>
    <w:rsid w:val="003276B8"/>
    <w:rsid w:val="003278F3"/>
    <w:rsid w:val="00327905"/>
    <w:rsid w:val="0033207B"/>
    <w:rsid w:val="00332567"/>
    <w:rsid w:val="00332D28"/>
    <w:rsid w:val="00332D83"/>
    <w:rsid w:val="00332DC7"/>
    <w:rsid w:val="003332AC"/>
    <w:rsid w:val="003340BE"/>
    <w:rsid w:val="00334BA4"/>
    <w:rsid w:val="00335D98"/>
    <w:rsid w:val="003370AA"/>
    <w:rsid w:val="003410D8"/>
    <w:rsid w:val="0034258F"/>
    <w:rsid w:val="00344A9F"/>
    <w:rsid w:val="003451B8"/>
    <w:rsid w:val="00345A11"/>
    <w:rsid w:val="00345A3E"/>
    <w:rsid w:val="00345E85"/>
    <w:rsid w:val="00347388"/>
    <w:rsid w:val="00347784"/>
    <w:rsid w:val="003478F8"/>
    <w:rsid w:val="003529C3"/>
    <w:rsid w:val="00355142"/>
    <w:rsid w:val="003557AF"/>
    <w:rsid w:val="00355EAB"/>
    <w:rsid w:val="00356BED"/>
    <w:rsid w:val="00357295"/>
    <w:rsid w:val="00357F12"/>
    <w:rsid w:val="00360CC8"/>
    <w:rsid w:val="00361A00"/>
    <w:rsid w:val="00361A12"/>
    <w:rsid w:val="00362900"/>
    <w:rsid w:val="003648AD"/>
    <w:rsid w:val="00364B2B"/>
    <w:rsid w:val="003663F8"/>
    <w:rsid w:val="0036653C"/>
    <w:rsid w:val="003703C1"/>
    <w:rsid w:val="00370CAB"/>
    <w:rsid w:val="00371356"/>
    <w:rsid w:val="00371ABA"/>
    <w:rsid w:val="0037452D"/>
    <w:rsid w:val="00375632"/>
    <w:rsid w:val="0037617E"/>
    <w:rsid w:val="00380A66"/>
    <w:rsid w:val="00382A11"/>
    <w:rsid w:val="00382B64"/>
    <w:rsid w:val="00383E7C"/>
    <w:rsid w:val="003845BF"/>
    <w:rsid w:val="00384750"/>
    <w:rsid w:val="00385DFF"/>
    <w:rsid w:val="00386867"/>
    <w:rsid w:val="00386D46"/>
    <w:rsid w:val="003903D7"/>
    <w:rsid w:val="00391207"/>
    <w:rsid w:val="00391493"/>
    <w:rsid w:val="00391D1C"/>
    <w:rsid w:val="00392099"/>
    <w:rsid w:val="0039266A"/>
    <w:rsid w:val="00392D85"/>
    <w:rsid w:val="003937FB"/>
    <w:rsid w:val="00397C65"/>
    <w:rsid w:val="003A285F"/>
    <w:rsid w:val="003A3F45"/>
    <w:rsid w:val="003A4CDC"/>
    <w:rsid w:val="003A56E8"/>
    <w:rsid w:val="003A57CB"/>
    <w:rsid w:val="003B045D"/>
    <w:rsid w:val="003B2997"/>
    <w:rsid w:val="003B4878"/>
    <w:rsid w:val="003B53DD"/>
    <w:rsid w:val="003B57D7"/>
    <w:rsid w:val="003C1783"/>
    <w:rsid w:val="003C3DE4"/>
    <w:rsid w:val="003C3F84"/>
    <w:rsid w:val="003C42B3"/>
    <w:rsid w:val="003C4E38"/>
    <w:rsid w:val="003C544F"/>
    <w:rsid w:val="003C7616"/>
    <w:rsid w:val="003C7F4E"/>
    <w:rsid w:val="003D0184"/>
    <w:rsid w:val="003D0C98"/>
    <w:rsid w:val="003D348F"/>
    <w:rsid w:val="003D3D32"/>
    <w:rsid w:val="003D594F"/>
    <w:rsid w:val="003D62BC"/>
    <w:rsid w:val="003D6DC3"/>
    <w:rsid w:val="003D708A"/>
    <w:rsid w:val="003D72A8"/>
    <w:rsid w:val="003E087E"/>
    <w:rsid w:val="003E1274"/>
    <w:rsid w:val="003E2277"/>
    <w:rsid w:val="003E329A"/>
    <w:rsid w:val="003E3867"/>
    <w:rsid w:val="003E47E1"/>
    <w:rsid w:val="003E4C33"/>
    <w:rsid w:val="003E5F78"/>
    <w:rsid w:val="003E6284"/>
    <w:rsid w:val="003E62BF"/>
    <w:rsid w:val="003E6F72"/>
    <w:rsid w:val="003E7737"/>
    <w:rsid w:val="003F054A"/>
    <w:rsid w:val="003F102D"/>
    <w:rsid w:val="003F129F"/>
    <w:rsid w:val="003F17FE"/>
    <w:rsid w:val="003F18E9"/>
    <w:rsid w:val="003F1AA8"/>
    <w:rsid w:val="003F2707"/>
    <w:rsid w:val="003F2EF7"/>
    <w:rsid w:val="003F3857"/>
    <w:rsid w:val="003F3B3B"/>
    <w:rsid w:val="003F3C6E"/>
    <w:rsid w:val="003F468A"/>
    <w:rsid w:val="003F4E56"/>
    <w:rsid w:val="003F5574"/>
    <w:rsid w:val="003F680E"/>
    <w:rsid w:val="003F6DAA"/>
    <w:rsid w:val="003F736D"/>
    <w:rsid w:val="003F7555"/>
    <w:rsid w:val="003F7645"/>
    <w:rsid w:val="003F779B"/>
    <w:rsid w:val="00400F9B"/>
    <w:rsid w:val="00401833"/>
    <w:rsid w:val="00401BCD"/>
    <w:rsid w:val="00401E10"/>
    <w:rsid w:val="004020A1"/>
    <w:rsid w:val="0040229A"/>
    <w:rsid w:val="004037FF"/>
    <w:rsid w:val="004049F2"/>
    <w:rsid w:val="00406D03"/>
    <w:rsid w:val="00407E00"/>
    <w:rsid w:val="00407F29"/>
    <w:rsid w:val="0041156F"/>
    <w:rsid w:val="0041300E"/>
    <w:rsid w:val="004134CA"/>
    <w:rsid w:val="00414C92"/>
    <w:rsid w:val="004150B6"/>
    <w:rsid w:val="00416657"/>
    <w:rsid w:val="00416F1F"/>
    <w:rsid w:val="004175B3"/>
    <w:rsid w:val="00420908"/>
    <w:rsid w:val="00421670"/>
    <w:rsid w:val="00422460"/>
    <w:rsid w:val="004234AF"/>
    <w:rsid w:val="00423A86"/>
    <w:rsid w:val="0042451F"/>
    <w:rsid w:val="004262E7"/>
    <w:rsid w:val="00427DF8"/>
    <w:rsid w:val="00430C1E"/>
    <w:rsid w:val="00431C47"/>
    <w:rsid w:val="00432531"/>
    <w:rsid w:val="004327E7"/>
    <w:rsid w:val="0043646E"/>
    <w:rsid w:val="00440C6D"/>
    <w:rsid w:val="004416C3"/>
    <w:rsid w:val="00442F2F"/>
    <w:rsid w:val="00443987"/>
    <w:rsid w:val="004442A0"/>
    <w:rsid w:val="004442BC"/>
    <w:rsid w:val="00447C96"/>
    <w:rsid w:val="00450955"/>
    <w:rsid w:val="00451927"/>
    <w:rsid w:val="004525C7"/>
    <w:rsid w:val="004531D4"/>
    <w:rsid w:val="0045381C"/>
    <w:rsid w:val="00453CBD"/>
    <w:rsid w:val="00454C73"/>
    <w:rsid w:val="00456C19"/>
    <w:rsid w:val="00460DFD"/>
    <w:rsid w:val="00460ECD"/>
    <w:rsid w:val="00460F54"/>
    <w:rsid w:val="00461225"/>
    <w:rsid w:val="00461949"/>
    <w:rsid w:val="00462AC0"/>
    <w:rsid w:val="0046343D"/>
    <w:rsid w:val="00463C3E"/>
    <w:rsid w:val="00464257"/>
    <w:rsid w:val="00465341"/>
    <w:rsid w:val="00466490"/>
    <w:rsid w:val="00466583"/>
    <w:rsid w:val="00466920"/>
    <w:rsid w:val="00466B6D"/>
    <w:rsid w:val="004678B0"/>
    <w:rsid w:val="004710DC"/>
    <w:rsid w:val="00471D2C"/>
    <w:rsid w:val="00472B7E"/>
    <w:rsid w:val="004742A2"/>
    <w:rsid w:val="00475124"/>
    <w:rsid w:val="00475B6F"/>
    <w:rsid w:val="00476961"/>
    <w:rsid w:val="00477F1B"/>
    <w:rsid w:val="00481058"/>
    <w:rsid w:val="00483AB2"/>
    <w:rsid w:val="00484E26"/>
    <w:rsid w:val="004853D7"/>
    <w:rsid w:val="00485434"/>
    <w:rsid w:val="00485959"/>
    <w:rsid w:val="00485D62"/>
    <w:rsid w:val="004871B2"/>
    <w:rsid w:val="004871EB"/>
    <w:rsid w:val="004908C0"/>
    <w:rsid w:val="00491667"/>
    <w:rsid w:val="0049167C"/>
    <w:rsid w:val="00491A58"/>
    <w:rsid w:val="00491BD6"/>
    <w:rsid w:val="00491FCD"/>
    <w:rsid w:val="004928F3"/>
    <w:rsid w:val="004A0872"/>
    <w:rsid w:val="004A0D96"/>
    <w:rsid w:val="004A0DFB"/>
    <w:rsid w:val="004A42F7"/>
    <w:rsid w:val="004A673E"/>
    <w:rsid w:val="004B0936"/>
    <w:rsid w:val="004B11C3"/>
    <w:rsid w:val="004B15BC"/>
    <w:rsid w:val="004B1BD7"/>
    <w:rsid w:val="004B2FEE"/>
    <w:rsid w:val="004B3809"/>
    <w:rsid w:val="004B4763"/>
    <w:rsid w:val="004B6BFE"/>
    <w:rsid w:val="004B6CF7"/>
    <w:rsid w:val="004B7245"/>
    <w:rsid w:val="004C2079"/>
    <w:rsid w:val="004C2813"/>
    <w:rsid w:val="004C4FAC"/>
    <w:rsid w:val="004C51B0"/>
    <w:rsid w:val="004C612A"/>
    <w:rsid w:val="004C6C94"/>
    <w:rsid w:val="004D126F"/>
    <w:rsid w:val="004D12CB"/>
    <w:rsid w:val="004D1DCB"/>
    <w:rsid w:val="004D2DD1"/>
    <w:rsid w:val="004D3F4D"/>
    <w:rsid w:val="004D4C44"/>
    <w:rsid w:val="004D58A1"/>
    <w:rsid w:val="004D58D9"/>
    <w:rsid w:val="004D5DAA"/>
    <w:rsid w:val="004D6104"/>
    <w:rsid w:val="004D64C0"/>
    <w:rsid w:val="004D6ED1"/>
    <w:rsid w:val="004D70A1"/>
    <w:rsid w:val="004E0016"/>
    <w:rsid w:val="004E0B29"/>
    <w:rsid w:val="004E1153"/>
    <w:rsid w:val="004E2A46"/>
    <w:rsid w:val="004E47C2"/>
    <w:rsid w:val="004E4C64"/>
    <w:rsid w:val="004E66D8"/>
    <w:rsid w:val="004F0713"/>
    <w:rsid w:val="004F2193"/>
    <w:rsid w:val="004F246B"/>
    <w:rsid w:val="004F2556"/>
    <w:rsid w:val="004F2988"/>
    <w:rsid w:val="004F32B3"/>
    <w:rsid w:val="004F5DE3"/>
    <w:rsid w:val="004F686C"/>
    <w:rsid w:val="004F6A93"/>
    <w:rsid w:val="004F7470"/>
    <w:rsid w:val="004F75FB"/>
    <w:rsid w:val="004F78FC"/>
    <w:rsid w:val="00500309"/>
    <w:rsid w:val="005012D0"/>
    <w:rsid w:val="005026E6"/>
    <w:rsid w:val="00504987"/>
    <w:rsid w:val="00505058"/>
    <w:rsid w:val="005068D2"/>
    <w:rsid w:val="00507175"/>
    <w:rsid w:val="00510503"/>
    <w:rsid w:val="00511228"/>
    <w:rsid w:val="0051125A"/>
    <w:rsid w:val="00511BCD"/>
    <w:rsid w:val="005124C1"/>
    <w:rsid w:val="00512700"/>
    <w:rsid w:val="0051278F"/>
    <w:rsid w:val="005127C9"/>
    <w:rsid w:val="00513DC5"/>
    <w:rsid w:val="00514EFD"/>
    <w:rsid w:val="00515AE5"/>
    <w:rsid w:val="005161D6"/>
    <w:rsid w:val="00517AF4"/>
    <w:rsid w:val="00521459"/>
    <w:rsid w:val="00521624"/>
    <w:rsid w:val="00521E49"/>
    <w:rsid w:val="00523059"/>
    <w:rsid w:val="0052411D"/>
    <w:rsid w:val="00524CA2"/>
    <w:rsid w:val="00525BB1"/>
    <w:rsid w:val="00526FDB"/>
    <w:rsid w:val="00527BF6"/>
    <w:rsid w:val="0053060A"/>
    <w:rsid w:val="00530CA5"/>
    <w:rsid w:val="005311E5"/>
    <w:rsid w:val="0053133F"/>
    <w:rsid w:val="0053139E"/>
    <w:rsid w:val="00532BF7"/>
    <w:rsid w:val="0053301E"/>
    <w:rsid w:val="00533564"/>
    <w:rsid w:val="0053601C"/>
    <w:rsid w:val="005364BA"/>
    <w:rsid w:val="005365D7"/>
    <w:rsid w:val="005405E5"/>
    <w:rsid w:val="00545EBA"/>
    <w:rsid w:val="0054600A"/>
    <w:rsid w:val="00546156"/>
    <w:rsid w:val="005467D7"/>
    <w:rsid w:val="00546E4E"/>
    <w:rsid w:val="00547A59"/>
    <w:rsid w:val="00551391"/>
    <w:rsid w:val="00552953"/>
    <w:rsid w:val="00552A6B"/>
    <w:rsid w:val="005543B0"/>
    <w:rsid w:val="005545DA"/>
    <w:rsid w:val="00555308"/>
    <w:rsid w:val="0055590E"/>
    <w:rsid w:val="00556977"/>
    <w:rsid w:val="00557362"/>
    <w:rsid w:val="00560A7B"/>
    <w:rsid w:val="00560DE9"/>
    <w:rsid w:val="005620CB"/>
    <w:rsid w:val="00562A3C"/>
    <w:rsid w:val="00563722"/>
    <w:rsid w:val="00563E38"/>
    <w:rsid w:val="00564CF1"/>
    <w:rsid w:val="00564EC1"/>
    <w:rsid w:val="0056593A"/>
    <w:rsid w:val="005665C2"/>
    <w:rsid w:val="005668B8"/>
    <w:rsid w:val="005675AB"/>
    <w:rsid w:val="0057286B"/>
    <w:rsid w:val="005728B5"/>
    <w:rsid w:val="005729F8"/>
    <w:rsid w:val="005731E0"/>
    <w:rsid w:val="005732EA"/>
    <w:rsid w:val="0057378B"/>
    <w:rsid w:val="005737C8"/>
    <w:rsid w:val="0057569F"/>
    <w:rsid w:val="00576185"/>
    <w:rsid w:val="00576A1A"/>
    <w:rsid w:val="0057780D"/>
    <w:rsid w:val="00577C36"/>
    <w:rsid w:val="00580452"/>
    <w:rsid w:val="0058199C"/>
    <w:rsid w:val="005819B3"/>
    <w:rsid w:val="00581F8C"/>
    <w:rsid w:val="00582DEA"/>
    <w:rsid w:val="005830F6"/>
    <w:rsid w:val="00583FA6"/>
    <w:rsid w:val="00584D71"/>
    <w:rsid w:val="00585AFD"/>
    <w:rsid w:val="00586E6B"/>
    <w:rsid w:val="00587545"/>
    <w:rsid w:val="005876E4"/>
    <w:rsid w:val="00591320"/>
    <w:rsid w:val="00592DEE"/>
    <w:rsid w:val="00594517"/>
    <w:rsid w:val="005945E5"/>
    <w:rsid w:val="005948AA"/>
    <w:rsid w:val="00596CE8"/>
    <w:rsid w:val="005971AA"/>
    <w:rsid w:val="005A04D9"/>
    <w:rsid w:val="005A0D7A"/>
    <w:rsid w:val="005A2D5D"/>
    <w:rsid w:val="005A2F4F"/>
    <w:rsid w:val="005A313D"/>
    <w:rsid w:val="005A7FB1"/>
    <w:rsid w:val="005B0191"/>
    <w:rsid w:val="005B1575"/>
    <w:rsid w:val="005B1CA6"/>
    <w:rsid w:val="005B1FCF"/>
    <w:rsid w:val="005B28E4"/>
    <w:rsid w:val="005B2D9D"/>
    <w:rsid w:val="005B3831"/>
    <w:rsid w:val="005B4174"/>
    <w:rsid w:val="005B4195"/>
    <w:rsid w:val="005B5401"/>
    <w:rsid w:val="005B6153"/>
    <w:rsid w:val="005B7087"/>
    <w:rsid w:val="005C0CF6"/>
    <w:rsid w:val="005C5C77"/>
    <w:rsid w:val="005C5EA5"/>
    <w:rsid w:val="005C6F39"/>
    <w:rsid w:val="005D0A20"/>
    <w:rsid w:val="005D12ED"/>
    <w:rsid w:val="005D2886"/>
    <w:rsid w:val="005D2A69"/>
    <w:rsid w:val="005D4888"/>
    <w:rsid w:val="005D588A"/>
    <w:rsid w:val="005D5EF4"/>
    <w:rsid w:val="005D6AC5"/>
    <w:rsid w:val="005D7B11"/>
    <w:rsid w:val="005E02AE"/>
    <w:rsid w:val="005E1B34"/>
    <w:rsid w:val="005E2138"/>
    <w:rsid w:val="005E2A07"/>
    <w:rsid w:val="005E2C23"/>
    <w:rsid w:val="005E40A5"/>
    <w:rsid w:val="005E470F"/>
    <w:rsid w:val="005E663C"/>
    <w:rsid w:val="005E6D85"/>
    <w:rsid w:val="005E74A6"/>
    <w:rsid w:val="005E7C93"/>
    <w:rsid w:val="005E7FF9"/>
    <w:rsid w:val="005F0AAE"/>
    <w:rsid w:val="005F133F"/>
    <w:rsid w:val="005F1B2A"/>
    <w:rsid w:val="005F2128"/>
    <w:rsid w:val="005F315A"/>
    <w:rsid w:val="005F3C9D"/>
    <w:rsid w:val="005F3D11"/>
    <w:rsid w:val="005F4126"/>
    <w:rsid w:val="005F4A43"/>
    <w:rsid w:val="005F4FC8"/>
    <w:rsid w:val="005F597B"/>
    <w:rsid w:val="005F6116"/>
    <w:rsid w:val="005F6EBB"/>
    <w:rsid w:val="005F7DB2"/>
    <w:rsid w:val="005F7E13"/>
    <w:rsid w:val="006000B8"/>
    <w:rsid w:val="00600EDF"/>
    <w:rsid w:val="00601F1E"/>
    <w:rsid w:val="00606C9C"/>
    <w:rsid w:val="00606EA1"/>
    <w:rsid w:val="006075ED"/>
    <w:rsid w:val="006121DC"/>
    <w:rsid w:val="00616486"/>
    <w:rsid w:val="00617348"/>
    <w:rsid w:val="00620F9A"/>
    <w:rsid w:val="00621FE4"/>
    <w:rsid w:val="00624236"/>
    <w:rsid w:val="006244BC"/>
    <w:rsid w:val="00624D01"/>
    <w:rsid w:val="00624EA0"/>
    <w:rsid w:val="00626AEE"/>
    <w:rsid w:val="00630236"/>
    <w:rsid w:val="006306A1"/>
    <w:rsid w:val="00630D3D"/>
    <w:rsid w:val="00633A5B"/>
    <w:rsid w:val="00633FD6"/>
    <w:rsid w:val="0063540B"/>
    <w:rsid w:val="00635A51"/>
    <w:rsid w:val="00635C74"/>
    <w:rsid w:val="006367E4"/>
    <w:rsid w:val="00640B8E"/>
    <w:rsid w:val="00640DD8"/>
    <w:rsid w:val="00641754"/>
    <w:rsid w:val="0064269D"/>
    <w:rsid w:val="00643BD2"/>
    <w:rsid w:val="006451C0"/>
    <w:rsid w:val="00645583"/>
    <w:rsid w:val="00645705"/>
    <w:rsid w:val="006465B9"/>
    <w:rsid w:val="00650431"/>
    <w:rsid w:val="006514DD"/>
    <w:rsid w:val="0065187C"/>
    <w:rsid w:val="0065236D"/>
    <w:rsid w:val="00657AF2"/>
    <w:rsid w:val="00660675"/>
    <w:rsid w:val="00661089"/>
    <w:rsid w:val="00661DBE"/>
    <w:rsid w:val="00663FA7"/>
    <w:rsid w:val="0066423B"/>
    <w:rsid w:val="00665CFE"/>
    <w:rsid w:val="00665E77"/>
    <w:rsid w:val="006666BA"/>
    <w:rsid w:val="00666E38"/>
    <w:rsid w:val="00672083"/>
    <w:rsid w:val="00672468"/>
    <w:rsid w:val="006724FA"/>
    <w:rsid w:val="00672CF8"/>
    <w:rsid w:val="00673AA2"/>
    <w:rsid w:val="00674BEA"/>
    <w:rsid w:val="006757E5"/>
    <w:rsid w:val="00676EF6"/>
    <w:rsid w:val="00676F6D"/>
    <w:rsid w:val="00681891"/>
    <w:rsid w:val="0068391E"/>
    <w:rsid w:val="00683D81"/>
    <w:rsid w:val="00685479"/>
    <w:rsid w:val="0068646B"/>
    <w:rsid w:val="00687D09"/>
    <w:rsid w:val="00687F02"/>
    <w:rsid w:val="00690C4D"/>
    <w:rsid w:val="00690CFD"/>
    <w:rsid w:val="00690E36"/>
    <w:rsid w:val="006912C4"/>
    <w:rsid w:val="00691D53"/>
    <w:rsid w:val="006923E5"/>
    <w:rsid w:val="00692739"/>
    <w:rsid w:val="00692805"/>
    <w:rsid w:val="006929C6"/>
    <w:rsid w:val="00692E11"/>
    <w:rsid w:val="00695465"/>
    <w:rsid w:val="006962B2"/>
    <w:rsid w:val="006973B8"/>
    <w:rsid w:val="0069789B"/>
    <w:rsid w:val="006A168F"/>
    <w:rsid w:val="006A6780"/>
    <w:rsid w:val="006A7EC4"/>
    <w:rsid w:val="006B247B"/>
    <w:rsid w:val="006B2891"/>
    <w:rsid w:val="006B2F03"/>
    <w:rsid w:val="006B32F0"/>
    <w:rsid w:val="006B3D6B"/>
    <w:rsid w:val="006B3F6A"/>
    <w:rsid w:val="006B438C"/>
    <w:rsid w:val="006B50FA"/>
    <w:rsid w:val="006B6805"/>
    <w:rsid w:val="006B68F1"/>
    <w:rsid w:val="006C0B0E"/>
    <w:rsid w:val="006C11D6"/>
    <w:rsid w:val="006C2217"/>
    <w:rsid w:val="006C25E5"/>
    <w:rsid w:val="006C26F1"/>
    <w:rsid w:val="006C3389"/>
    <w:rsid w:val="006C3B58"/>
    <w:rsid w:val="006C467F"/>
    <w:rsid w:val="006C49C7"/>
    <w:rsid w:val="006C5590"/>
    <w:rsid w:val="006C6D58"/>
    <w:rsid w:val="006D09CC"/>
    <w:rsid w:val="006D254C"/>
    <w:rsid w:val="006D262A"/>
    <w:rsid w:val="006D3644"/>
    <w:rsid w:val="006D36DF"/>
    <w:rsid w:val="006D469C"/>
    <w:rsid w:val="006D5047"/>
    <w:rsid w:val="006D60DB"/>
    <w:rsid w:val="006D6986"/>
    <w:rsid w:val="006D6F64"/>
    <w:rsid w:val="006D7E6E"/>
    <w:rsid w:val="006E0675"/>
    <w:rsid w:val="006E07B1"/>
    <w:rsid w:val="006E07CE"/>
    <w:rsid w:val="006E12D5"/>
    <w:rsid w:val="006E1ACD"/>
    <w:rsid w:val="006E2ACB"/>
    <w:rsid w:val="006E33F4"/>
    <w:rsid w:val="006E3D0B"/>
    <w:rsid w:val="006E445F"/>
    <w:rsid w:val="006E4F5F"/>
    <w:rsid w:val="006E5B17"/>
    <w:rsid w:val="006E6C07"/>
    <w:rsid w:val="006E6D8B"/>
    <w:rsid w:val="006E7436"/>
    <w:rsid w:val="006F025C"/>
    <w:rsid w:val="006F178E"/>
    <w:rsid w:val="006F1E3F"/>
    <w:rsid w:val="006F28D3"/>
    <w:rsid w:val="006F2A24"/>
    <w:rsid w:val="006F324C"/>
    <w:rsid w:val="006F3948"/>
    <w:rsid w:val="006F3C1B"/>
    <w:rsid w:val="006F3E99"/>
    <w:rsid w:val="006F4A29"/>
    <w:rsid w:val="006F5470"/>
    <w:rsid w:val="006F744F"/>
    <w:rsid w:val="007004F7"/>
    <w:rsid w:val="00701115"/>
    <w:rsid w:val="00701BA8"/>
    <w:rsid w:val="0070298B"/>
    <w:rsid w:val="00702C6D"/>
    <w:rsid w:val="007043CF"/>
    <w:rsid w:val="00704713"/>
    <w:rsid w:val="0070677B"/>
    <w:rsid w:val="00706CFF"/>
    <w:rsid w:val="00710527"/>
    <w:rsid w:val="007108E9"/>
    <w:rsid w:val="0071207D"/>
    <w:rsid w:val="0071279A"/>
    <w:rsid w:val="0071295D"/>
    <w:rsid w:val="007138BC"/>
    <w:rsid w:val="00713DBB"/>
    <w:rsid w:val="0071446C"/>
    <w:rsid w:val="00715468"/>
    <w:rsid w:val="007175F1"/>
    <w:rsid w:val="00720534"/>
    <w:rsid w:val="00720CDE"/>
    <w:rsid w:val="00720FCF"/>
    <w:rsid w:val="00721078"/>
    <w:rsid w:val="00721993"/>
    <w:rsid w:val="00721B07"/>
    <w:rsid w:val="00721F58"/>
    <w:rsid w:val="00724471"/>
    <w:rsid w:val="0072478B"/>
    <w:rsid w:val="0072491E"/>
    <w:rsid w:val="00727766"/>
    <w:rsid w:val="00730245"/>
    <w:rsid w:val="00730516"/>
    <w:rsid w:val="0073088D"/>
    <w:rsid w:val="00730A5F"/>
    <w:rsid w:val="00730EFE"/>
    <w:rsid w:val="0073290D"/>
    <w:rsid w:val="00734346"/>
    <w:rsid w:val="00734CFC"/>
    <w:rsid w:val="00735731"/>
    <w:rsid w:val="007358AD"/>
    <w:rsid w:val="00735E7F"/>
    <w:rsid w:val="00736497"/>
    <w:rsid w:val="00736F9C"/>
    <w:rsid w:val="00737A71"/>
    <w:rsid w:val="007400FD"/>
    <w:rsid w:val="00740A2E"/>
    <w:rsid w:val="00741565"/>
    <w:rsid w:val="00741836"/>
    <w:rsid w:val="0074244B"/>
    <w:rsid w:val="007428AE"/>
    <w:rsid w:val="00742B14"/>
    <w:rsid w:val="0074469E"/>
    <w:rsid w:val="00747185"/>
    <w:rsid w:val="00747458"/>
    <w:rsid w:val="00747C50"/>
    <w:rsid w:val="00750323"/>
    <w:rsid w:val="00751401"/>
    <w:rsid w:val="0075337F"/>
    <w:rsid w:val="00753855"/>
    <w:rsid w:val="00753970"/>
    <w:rsid w:val="00754830"/>
    <w:rsid w:val="0075617C"/>
    <w:rsid w:val="0075647D"/>
    <w:rsid w:val="0076053D"/>
    <w:rsid w:val="007611EB"/>
    <w:rsid w:val="00761450"/>
    <w:rsid w:val="00761F1C"/>
    <w:rsid w:val="00763642"/>
    <w:rsid w:val="00764FC5"/>
    <w:rsid w:val="007652B2"/>
    <w:rsid w:val="00765AF5"/>
    <w:rsid w:val="0077006F"/>
    <w:rsid w:val="007704F4"/>
    <w:rsid w:val="00771F8D"/>
    <w:rsid w:val="00772436"/>
    <w:rsid w:val="00774B43"/>
    <w:rsid w:val="00775D3E"/>
    <w:rsid w:val="007769C6"/>
    <w:rsid w:val="00777058"/>
    <w:rsid w:val="0077725A"/>
    <w:rsid w:val="00777611"/>
    <w:rsid w:val="007779BB"/>
    <w:rsid w:val="00781D07"/>
    <w:rsid w:val="00782004"/>
    <w:rsid w:val="0078232B"/>
    <w:rsid w:val="0078236A"/>
    <w:rsid w:val="007844CF"/>
    <w:rsid w:val="007849C3"/>
    <w:rsid w:val="007854DD"/>
    <w:rsid w:val="00787C21"/>
    <w:rsid w:val="00790819"/>
    <w:rsid w:val="007912BC"/>
    <w:rsid w:val="007936BF"/>
    <w:rsid w:val="00794002"/>
    <w:rsid w:val="00794BAA"/>
    <w:rsid w:val="00794C1D"/>
    <w:rsid w:val="0079592D"/>
    <w:rsid w:val="00796BA9"/>
    <w:rsid w:val="007971C0"/>
    <w:rsid w:val="007975CE"/>
    <w:rsid w:val="007A104D"/>
    <w:rsid w:val="007A2BA2"/>
    <w:rsid w:val="007A3900"/>
    <w:rsid w:val="007A3977"/>
    <w:rsid w:val="007A4554"/>
    <w:rsid w:val="007A4BB5"/>
    <w:rsid w:val="007A57B0"/>
    <w:rsid w:val="007A5930"/>
    <w:rsid w:val="007A7314"/>
    <w:rsid w:val="007A7C31"/>
    <w:rsid w:val="007A7C5A"/>
    <w:rsid w:val="007A7E90"/>
    <w:rsid w:val="007B122B"/>
    <w:rsid w:val="007B136B"/>
    <w:rsid w:val="007B17BB"/>
    <w:rsid w:val="007B4FCA"/>
    <w:rsid w:val="007B519F"/>
    <w:rsid w:val="007B66CB"/>
    <w:rsid w:val="007B6B59"/>
    <w:rsid w:val="007B74C8"/>
    <w:rsid w:val="007C10BF"/>
    <w:rsid w:val="007C130C"/>
    <w:rsid w:val="007C3179"/>
    <w:rsid w:val="007C447D"/>
    <w:rsid w:val="007C4880"/>
    <w:rsid w:val="007D032A"/>
    <w:rsid w:val="007D2509"/>
    <w:rsid w:val="007D2974"/>
    <w:rsid w:val="007D32FB"/>
    <w:rsid w:val="007D42ED"/>
    <w:rsid w:val="007D4A8C"/>
    <w:rsid w:val="007D4CC5"/>
    <w:rsid w:val="007D584B"/>
    <w:rsid w:val="007D663F"/>
    <w:rsid w:val="007E21D4"/>
    <w:rsid w:val="007E2A15"/>
    <w:rsid w:val="007E39A6"/>
    <w:rsid w:val="007E3D19"/>
    <w:rsid w:val="007E5C25"/>
    <w:rsid w:val="007E5C96"/>
    <w:rsid w:val="007E7448"/>
    <w:rsid w:val="007F0976"/>
    <w:rsid w:val="007F152B"/>
    <w:rsid w:val="007F1F32"/>
    <w:rsid w:val="007F260A"/>
    <w:rsid w:val="007F279D"/>
    <w:rsid w:val="007F46EB"/>
    <w:rsid w:val="007F5462"/>
    <w:rsid w:val="007F5774"/>
    <w:rsid w:val="007F5C94"/>
    <w:rsid w:val="007F6EB7"/>
    <w:rsid w:val="007F7462"/>
    <w:rsid w:val="007F7A1E"/>
    <w:rsid w:val="00800BC3"/>
    <w:rsid w:val="008017FA"/>
    <w:rsid w:val="00801A2D"/>
    <w:rsid w:val="00802FE2"/>
    <w:rsid w:val="00803B70"/>
    <w:rsid w:val="00804842"/>
    <w:rsid w:val="00804A8F"/>
    <w:rsid w:val="00804C8E"/>
    <w:rsid w:val="00805BCE"/>
    <w:rsid w:val="008069AE"/>
    <w:rsid w:val="00806D8B"/>
    <w:rsid w:val="00810B06"/>
    <w:rsid w:val="0081223E"/>
    <w:rsid w:val="00812365"/>
    <w:rsid w:val="008137FB"/>
    <w:rsid w:val="00814A44"/>
    <w:rsid w:val="00814D4F"/>
    <w:rsid w:val="008164C7"/>
    <w:rsid w:val="00820767"/>
    <w:rsid w:val="008223A7"/>
    <w:rsid w:val="0082346E"/>
    <w:rsid w:val="008236DA"/>
    <w:rsid w:val="00825180"/>
    <w:rsid w:val="00825809"/>
    <w:rsid w:val="0082663B"/>
    <w:rsid w:val="00826B2F"/>
    <w:rsid w:val="00826B99"/>
    <w:rsid w:val="008273EC"/>
    <w:rsid w:val="00831722"/>
    <w:rsid w:val="008325AC"/>
    <w:rsid w:val="00834284"/>
    <w:rsid w:val="00835B1A"/>
    <w:rsid w:val="00836BB3"/>
    <w:rsid w:val="0083732F"/>
    <w:rsid w:val="00840BA4"/>
    <w:rsid w:val="0084229B"/>
    <w:rsid w:val="008423AF"/>
    <w:rsid w:val="00844097"/>
    <w:rsid w:val="00844495"/>
    <w:rsid w:val="00845993"/>
    <w:rsid w:val="00845B3C"/>
    <w:rsid w:val="00847096"/>
    <w:rsid w:val="00847CFA"/>
    <w:rsid w:val="0085110B"/>
    <w:rsid w:val="008512E6"/>
    <w:rsid w:val="00851C5E"/>
    <w:rsid w:val="008531D6"/>
    <w:rsid w:val="00853264"/>
    <w:rsid w:val="008539B9"/>
    <w:rsid w:val="00854766"/>
    <w:rsid w:val="00854EF0"/>
    <w:rsid w:val="00856971"/>
    <w:rsid w:val="00856C9F"/>
    <w:rsid w:val="00860518"/>
    <w:rsid w:val="00860556"/>
    <w:rsid w:val="00862CFF"/>
    <w:rsid w:val="0086530C"/>
    <w:rsid w:val="008679D1"/>
    <w:rsid w:val="00871357"/>
    <w:rsid w:val="00871D14"/>
    <w:rsid w:val="008725EE"/>
    <w:rsid w:val="00872943"/>
    <w:rsid w:val="008729C9"/>
    <w:rsid w:val="00873700"/>
    <w:rsid w:val="00873F95"/>
    <w:rsid w:val="008749CC"/>
    <w:rsid w:val="00874CA3"/>
    <w:rsid w:val="00875B06"/>
    <w:rsid w:val="008770DF"/>
    <w:rsid w:val="008812B2"/>
    <w:rsid w:val="00881320"/>
    <w:rsid w:val="00881F86"/>
    <w:rsid w:val="008835EB"/>
    <w:rsid w:val="00883DB8"/>
    <w:rsid w:val="00886515"/>
    <w:rsid w:val="00890204"/>
    <w:rsid w:val="00890C91"/>
    <w:rsid w:val="00890FCA"/>
    <w:rsid w:val="008911E8"/>
    <w:rsid w:val="0089213A"/>
    <w:rsid w:val="00892D58"/>
    <w:rsid w:val="00893DAC"/>
    <w:rsid w:val="00894659"/>
    <w:rsid w:val="00894FAD"/>
    <w:rsid w:val="00897C50"/>
    <w:rsid w:val="008A0E9F"/>
    <w:rsid w:val="008A2B7D"/>
    <w:rsid w:val="008A3FDE"/>
    <w:rsid w:val="008A506F"/>
    <w:rsid w:val="008A5FF8"/>
    <w:rsid w:val="008A637E"/>
    <w:rsid w:val="008B02B6"/>
    <w:rsid w:val="008B08E0"/>
    <w:rsid w:val="008B2AB0"/>
    <w:rsid w:val="008B2E1D"/>
    <w:rsid w:val="008B3180"/>
    <w:rsid w:val="008B3189"/>
    <w:rsid w:val="008B33D3"/>
    <w:rsid w:val="008B3E43"/>
    <w:rsid w:val="008B50A7"/>
    <w:rsid w:val="008B622B"/>
    <w:rsid w:val="008C14AC"/>
    <w:rsid w:val="008C17DA"/>
    <w:rsid w:val="008C182A"/>
    <w:rsid w:val="008C1C66"/>
    <w:rsid w:val="008C2B23"/>
    <w:rsid w:val="008C3E86"/>
    <w:rsid w:val="008C3F65"/>
    <w:rsid w:val="008C4587"/>
    <w:rsid w:val="008C4A61"/>
    <w:rsid w:val="008C51ED"/>
    <w:rsid w:val="008C5997"/>
    <w:rsid w:val="008C70CE"/>
    <w:rsid w:val="008C754D"/>
    <w:rsid w:val="008C7E1E"/>
    <w:rsid w:val="008D03D9"/>
    <w:rsid w:val="008D1444"/>
    <w:rsid w:val="008D2668"/>
    <w:rsid w:val="008D3297"/>
    <w:rsid w:val="008D3899"/>
    <w:rsid w:val="008D473B"/>
    <w:rsid w:val="008D7343"/>
    <w:rsid w:val="008D7843"/>
    <w:rsid w:val="008E1A06"/>
    <w:rsid w:val="008E37E1"/>
    <w:rsid w:val="008E3F6C"/>
    <w:rsid w:val="008E572B"/>
    <w:rsid w:val="008E5942"/>
    <w:rsid w:val="008E733D"/>
    <w:rsid w:val="008F05A2"/>
    <w:rsid w:val="008F06CE"/>
    <w:rsid w:val="008F0760"/>
    <w:rsid w:val="008F153C"/>
    <w:rsid w:val="008F1AB5"/>
    <w:rsid w:val="008F212D"/>
    <w:rsid w:val="008F3ABC"/>
    <w:rsid w:val="008F5492"/>
    <w:rsid w:val="008F6D72"/>
    <w:rsid w:val="008F6F0F"/>
    <w:rsid w:val="008F7BA4"/>
    <w:rsid w:val="008F7FF5"/>
    <w:rsid w:val="009001C6"/>
    <w:rsid w:val="009010F0"/>
    <w:rsid w:val="00901878"/>
    <w:rsid w:val="00902232"/>
    <w:rsid w:val="00902D95"/>
    <w:rsid w:val="00903230"/>
    <w:rsid w:val="00906307"/>
    <w:rsid w:val="0090645E"/>
    <w:rsid w:val="0091013B"/>
    <w:rsid w:val="009109EE"/>
    <w:rsid w:val="00912DA2"/>
    <w:rsid w:val="00912EF1"/>
    <w:rsid w:val="009131D1"/>
    <w:rsid w:val="00913D1F"/>
    <w:rsid w:val="0091669A"/>
    <w:rsid w:val="009167AE"/>
    <w:rsid w:val="00917C05"/>
    <w:rsid w:val="00920108"/>
    <w:rsid w:val="009204C8"/>
    <w:rsid w:val="00921547"/>
    <w:rsid w:val="009218F0"/>
    <w:rsid w:val="00921F32"/>
    <w:rsid w:val="009223FF"/>
    <w:rsid w:val="0092591E"/>
    <w:rsid w:val="00925B82"/>
    <w:rsid w:val="009269E6"/>
    <w:rsid w:val="00927FAD"/>
    <w:rsid w:val="0093114B"/>
    <w:rsid w:val="009317C4"/>
    <w:rsid w:val="00932266"/>
    <w:rsid w:val="00933443"/>
    <w:rsid w:val="0093651F"/>
    <w:rsid w:val="00936E45"/>
    <w:rsid w:val="00937408"/>
    <w:rsid w:val="0094175A"/>
    <w:rsid w:val="00942A70"/>
    <w:rsid w:val="0094356B"/>
    <w:rsid w:val="00943666"/>
    <w:rsid w:val="00944219"/>
    <w:rsid w:val="00944B12"/>
    <w:rsid w:val="0094599C"/>
    <w:rsid w:val="00945CA5"/>
    <w:rsid w:val="0095107C"/>
    <w:rsid w:val="009545BD"/>
    <w:rsid w:val="009575C3"/>
    <w:rsid w:val="00957EB9"/>
    <w:rsid w:val="009600A5"/>
    <w:rsid w:val="0096052C"/>
    <w:rsid w:val="00960658"/>
    <w:rsid w:val="00960C28"/>
    <w:rsid w:val="00960D8E"/>
    <w:rsid w:val="009610B7"/>
    <w:rsid w:val="00963494"/>
    <w:rsid w:val="00963807"/>
    <w:rsid w:val="00964542"/>
    <w:rsid w:val="009652E8"/>
    <w:rsid w:val="00965A07"/>
    <w:rsid w:val="00966691"/>
    <w:rsid w:val="009671BC"/>
    <w:rsid w:val="009700F3"/>
    <w:rsid w:val="00970549"/>
    <w:rsid w:val="00970C47"/>
    <w:rsid w:val="0097186A"/>
    <w:rsid w:val="0097191A"/>
    <w:rsid w:val="00971BC1"/>
    <w:rsid w:val="00972935"/>
    <w:rsid w:val="00972F72"/>
    <w:rsid w:val="00973220"/>
    <w:rsid w:val="0097380E"/>
    <w:rsid w:val="00974072"/>
    <w:rsid w:val="00975B15"/>
    <w:rsid w:val="00976A4D"/>
    <w:rsid w:val="0098182A"/>
    <w:rsid w:val="00981A81"/>
    <w:rsid w:val="00983137"/>
    <w:rsid w:val="00984AE2"/>
    <w:rsid w:val="009854CF"/>
    <w:rsid w:val="00986BF9"/>
    <w:rsid w:val="00990A48"/>
    <w:rsid w:val="00990DE5"/>
    <w:rsid w:val="0099143D"/>
    <w:rsid w:val="00991887"/>
    <w:rsid w:val="0099191F"/>
    <w:rsid w:val="0099215D"/>
    <w:rsid w:val="00993304"/>
    <w:rsid w:val="00994473"/>
    <w:rsid w:val="0099451E"/>
    <w:rsid w:val="0099486B"/>
    <w:rsid w:val="009948EC"/>
    <w:rsid w:val="00995144"/>
    <w:rsid w:val="00995698"/>
    <w:rsid w:val="009968BB"/>
    <w:rsid w:val="009975CC"/>
    <w:rsid w:val="009A1504"/>
    <w:rsid w:val="009A1549"/>
    <w:rsid w:val="009A22CE"/>
    <w:rsid w:val="009A241C"/>
    <w:rsid w:val="009A2614"/>
    <w:rsid w:val="009A3495"/>
    <w:rsid w:val="009A35C7"/>
    <w:rsid w:val="009A3747"/>
    <w:rsid w:val="009A41A6"/>
    <w:rsid w:val="009A4268"/>
    <w:rsid w:val="009A4CCF"/>
    <w:rsid w:val="009A5087"/>
    <w:rsid w:val="009A510E"/>
    <w:rsid w:val="009A7544"/>
    <w:rsid w:val="009A7CFA"/>
    <w:rsid w:val="009B13B4"/>
    <w:rsid w:val="009B2669"/>
    <w:rsid w:val="009B5230"/>
    <w:rsid w:val="009B5D04"/>
    <w:rsid w:val="009B6461"/>
    <w:rsid w:val="009C02B6"/>
    <w:rsid w:val="009C0CD1"/>
    <w:rsid w:val="009C1496"/>
    <w:rsid w:val="009C15C1"/>
    <w:rsid w:val="009C24BD"/>
    <w:rsid w:val="009C5139"/>
    <w:rsid w:val="009C5428"/>
    <w:rsid w:val="009C551D"/>
    <w:rsid w:val="009C5B39"/>
    <w:rsid w:val="009C6F77"/>
    <w:rsid w:val="009C7394"/>
    <w:rsid w:val="009C7A89"/>
    <w:rsid w:val="009D0236"/>
    <w:rsid w:val="009D0CBA"/>
    <w:rsid w:val="009D1124"/>
    <w:rsid w:val="009D2BFB"/>
    <w:rsid w:val="009D6F1B"/>
    <w:rsid w:val="009E0657"/>
    <w:rsid w:val="009E25F7"/>
    <w:rsid w:val="009E3B4A"/>
    <w:rsid w:val="009E4C1E"/>
    <w:rsid w:val="009E511C"/>
    <w:rsid w:val="009E55A6"/>
    <w:rsid w:val="009E5D62"/>
    <w:rsid w:val="009E60C6"/>
    <w:rsid w:val="009E7406"/>
    <w:rsid w:val="009E7D1A"/>
    <w:rsid w:val="009E7FA5"/>
    <w:rsid w:val="009F0681"/>
    <w:rsid w:val="009F0B66"/>
    <w:rsid w:val="009F17C3"/>
    <w:rsid w:val="009F2492"/>
    <w:rsid w:val="009F24C6"/>
    <w:rsid w:val="009F2F38"/>
    <w:rsid w:val="009F37E4"/>
    <w:rsid w:val="009F3DAF"/>
    <w:rsid w:val="009F5D46"/>
    <w:rsid w:val="009F60AE"/>
    <w:rsid w:val="009F6CAF"/>
    <w:rsid w:val="009F7679"/>
    <w:rsid w:val="009F7982"/>
    <w:rsid w:val="00A01E90"/>
    <w:rsid w:val="00A0271F"/>
    <w:rsid w:val="00A03B6B"/>
    <w:rsid w:val="00A044DB"/>
    <w:rsid w:val="00A069EB"/>
    <w:rsid w:val="00A06D23"/>
    <w:rsid w:val="00A10E4F"/>
    <w:rsid w:val="00A11EF6"/>
    <w:rsid w:val="00A124EE"/>
    <w:rsid w:val="00A13B44"/>
    <w:rsid w:val="00A13EA4"/>
    <w:rsid w:val="00A166C4"/>
    <w:rsid w:val="00A16A71"/>
    <w:rsid w:val="00A16BB3"/>
    <w:rsid w:val="00A209A5"/>
    <w:rsid w:val="00A21B39"/>
    <w:rsid w:val="00A248C8"/>
    <w:rsid w:val="00A26C33"/>
    <w:rsid w:val="00A272F8"/>
    <w:rsid w:val="00A27336"/>
    <w:rsid w:val="00A27A25"/>
    <w:rsid w:val="00A30700"/>
    <w:rsid w:val="00A31A39"/>
    <w:rsid w:val="00A3278B"/>
    <w:rsid w:val="00A33938"/>
    <w:rsid w:val="00A35229"/>
    <w:rsid w:val="00A3546F"/>
    <w:rsid w:val="00A35596"/>
    <w:rsid w:val="00A35960"/>
    <w:rsid w:val="00A36E1E"/>
    <w:rsid w:val="00A37A51"/>
    <w:rsid w:val="00A37DAB"/>
    <w:rsid w:val="00A40F36"/>
    <w:rsid w:val="00A41B83"/>
    <w:rsid w:val="00A41DC1"/>
    <w:rsid w:val="00A420AA"/>
    <w:rsid w:val="00A44A14"/>
    <w:rsid w:val="00A454C0"/>
    <w:rsid w:val="00A45B74"/>
    <w:rsid w:val="00A46750"/>
    <w:rsid w:val="00A46BE3"/>
    <w:rsid w:val="00A47343"/>
    <w:rsid w:val="00A47F8D"/>
    <w:rsid w:val="00A50936"/>
    <w:rsid w:val="00A50AF6"/>
    <w:rsid w:val="00A512FB"/>
    <w:rsid w:val="00A55DBB"/>
    <w:rsid w:val="00A56632"/>
    <w:rsid w:val="00A6205F"/>
    <w:rsid w:val="00A64155"/>
    <w:rsid w:val="00A6423A"/>
    <w:rsid w:val="00A645C1"/>
    <w:rsid w:val="00A64E40"/>
    <w:rsid w:val="00A65EE2"/>
    <w:rsid w:val="00A662F1"/>
    <w:rsid w:val="00A67034"/>
    <w:rsid w:val="00A673E6"/>
    <w:rsid w:val="00A70C19"/>
    <w:rsid w:val="00A712F5"/>
    <w:rsid w:val="00A715CD"/>
    <w:rsid w:val="00A73430"/>
    <w:rsid w:val="00A77526"/>
    <w:rsid w:val="00A77722"/>
    <w:rsid w:val="00A77D80"/>
    <w:rsid w:val="00A80DB8"/>
    <w:rsid w:val="00A80F35"/>
    <w:rsid w:val="00A816D0"/>
    <w:rsid w:val="00A82143"/>
    <w:rsid w:val="00A82895"/>
    <w:rsid w:val="00A82C61"/>
    <w:rsid w:val="00A82E5C"/>
    <w:rsid w:val="00A83339"/>
    <w:rsid w:val="00A83E99"/>
    <w:rsid w:val="00A84016"/>
    <w:rsid w:val="00A84269"/>
    <w:rsid w:val="00A84958"/>
    <w:rsid w:val="00A8563C"/>
    <w:rsid w:val="00A863A3"/>
    <w:rsid w:val="00A8642B"/>
    <w:rsid w:val="00A87449"/>
    <w:rsid w:val="00A87BF9"/>
    <w:rsid w:val="00A87F0A"/>
    <w:rsid w:val="00A902EC"/>
    <w:rsid w:val="00A913FF"/>
    <w:rsid w:val="00A9400E"/>
    <w:rsid w:val="00A95684"/>
    <w:rsid w:val="00A96770"/>
    <w:rsid w:val="00AA067B"/>
    <w:rsid w:val="00AA116A"/>
    <w:rsid w:val="00AA1CFD"/>
    <w:rsid w:val="00AA5CFA"/>
    <w:rsid w:val="00AA6353"/>
    <w:rsid w:val="00AA64E4"/>
    <w:rsid w:val="00AA7E7A"/>
    <w:rsid w:val="00AA7EEA"/>
    <w:rsid w:val="00AB1C8C"/>
    <w:rsid w:val="00AB3E72"/>
    <w:rsid w:val="00AB42D5"/>
    <w:rsid w:val="00AB4BA2"/>
    <w:rsid w:val="00AB4EF1"/>
    <w:rsid w:val="00AB6D35"/>
    <w:rsid w:val="00AB76CD"/>
    <w:rsid w:val="00AC05BE"/>
    <w:rsid w:val="00AC0F74"/>
    <w:rsid w:val="00AC13DE"/>
    <w:rsid w:val="00AC174B"/>
    <w:rsid w:val="00AC49E3"/>
    <w:rsid w:val="00AC4AF4"/>
    <w:rsid w:val="00AC4B36"/>
    <w:rsid w:val="00AC4D2F"/>
    <w:rsid w:val="00AC50E7"/>
    <w:rsid w:val="00AC6472"/>
    <w:rsid w:val="00AC7A79"/>
    <w:rsid w:val="00AD0384"/>
    <w:rsid w:val="00AD0537"/>
    <w:rsid w:val="00AD1C76"/>
    <w:rsid w:val="00AD209B"/>
    <w:rsid w:val="00AD28A0"/>
    <w:rsid w:val="00AD2925"/>
    <w:rsid w:val="00AD3EDE"/>
    <w:rsid w:val="00AD4CF9"/>
    <w:rsid w:val="00AD55A2"/>
    <w:rsid w:val="00AD5CFD"/>
    <w:rsid w:val="00AD6685"/>
    <w:rsid w:val="00AD6C20"/>
    <w:rsid w:val="00AD7013"/>
    <w:rsid w:val="00AD70F1"/>
    <w:rsid w:val="00AD71C0"/>
    <w:rsid w:val="00AD7A12"/>
    <w:rsid w:val="00AE0EEA"/>
    <w:rsid w:val="00AE174C"/>
    <w:rsid w:val="00AE2229"/>
    <w:rsid w:val="00AE2B73"/>
    <w:rsid w:val="00AE47FD"/>
    <w:rsid w:val="00AE482A"/>
    <w:rsid w:val="00AE4D6B"/>
    <w:rsid w:val="00AF00A0"/>
    <w:rsid w:val="00AF023C"/>
    <w:rsid w:val="00AF1D94"/>
    <w:rsid w:val="00AF1F46"/>
    <w:rsid w:val="00AF2049"/>
    <w:rsid w:val="00AF30CA"/>
    <w:rsid w:val="00AF36FD"/>
    <w:rsid w:val="00AF3BEF"/>
    <w:rsid w:val="00AF4CB8"/>
    <w:rsid w:val="00AF51D1"/>
    <w:rsid w:val="00AF554E"/>
    <w:rsid w:val="00AF56F4"/>
    <w:rsid w:val="00AF65DF"/>
    <w:rsid w:val="00AF6643"/>
    <w:rsid w:val="00AF67BD"/>
    <w:rsid w:val="00B00B8A"/>
    <w:rsid w:val="00B014F7"/>
    <w:rsid w:val="00B0327D"/>
    <w:rsid w:val="00B03C11"/>
    <w:rsid w:val="00B049EE"/>
    <w:rsid w:val="00B069F2"/>
    <w:rsid w:val="00B06D4F"/>
    <w:rsid w:val="00B137FC"/>
    <w:rsid w:val="00B1415B"/>
    <w:rsid w:val="00B16087"/>
    <w:rsid w:val="00B16106"/>
    <w:rsid w:val="00B1713C"/>
    <w:rsid w:val="00B2131D"/>
    <w:rsid w:val="00B22291"/>
    <w:rsid w:val="00B2263A"/>
    <w:rsid w:val="00B235B5"/>
    <w:rsid w:val="00B242C9"/>
    <w:rsid w:val="00B2587A"/>
    <w:rsid w:val="00B25CF2"/>
    <w:rsid w:val="00B25DD9"/>
    <w:rsid w:val="00B25FDD"/>
    <w:rsid w:val="00B26A7F"/>
    <w:rsid w:val="00B26A94"/>
    <w:rsid w:val="00B26F57"/>
    <w:rsid w:val="00B315C6"/>
    <w:rsid w:val="00B32A5B"/>
    <w:rsid w:val="00B332E7"/>
    <w:rsid w:val="00B3536C"/>
    <w:rsid w:val="00B359EB"/>
    <w:rsid w:val="00B35D41"/>
    <w:rsid w:val="00B367A0"/>
    <w:rsid w:val="00B37D86"/>
    <w:rsid w:val="00B4019C"/>
    <w:rsid w:val="00B4039C"/>
    <w:rsid w:val="00B415FC"/>
    <w:rsid w:val="00B41FE4"/>
    <w:rsid w:val="00B4441F"/>
    <w:rsid w:val="00B45BFB"/>
    <w:rsid w:val="00B46AF7"/>
    <w:rsid w:val="00B479CC"/>
    <w:rsid w:val="00B50AFC"/>
    <w:rsid w:val="00B518B2"/>
    <w:rsid w:val="00B51E2F"/>
    <w:rsid w:val="00B52542"/>
    <w:rsid w:val="00B5266A"/>
    <w:rsid w:val="00B52AA3"/>
    <w:rsid w:val="00B532EB"/>
    <w:rsid w:val="00B533E4"/>
    <w:rsid w:val="00B536A1"/>
    <w:rsid w:val="00B53D24"/>
    <w:rsid w:val="00B563DC"/>
    <w:rsid w:val="00B566D3"/>
    <w:rsid w:val="00B57CA5"/>
    <w:rsid w:val="00B60007"/>
    <w:rsid w:val="00B60676"/>
    <w:rsid w:val="00B62D49"/>
    <w:rsid w:val="00B63490"/>
    <w:rsid w:val="00B64B94"/>
    <w:rsid w:val="00B64BA3"/>
    <w:rsid w:val="00B6557C"/>
    <w:rsid w:val="00B6644A"/>
    <w:rsid w:val="00B6645E"/>
    <w:rsid w:val="00B6672A"/>
    <w:rsid w:val="00B6714A"/>
    <w:rsid w:val="00B67A16"/>
    <w:rsid w:val="00B70731"/>
    <w:rsid w:val="00B7233C"/>
    <w:rsid w:val="00B741BB"/>
    <w:rsid w:val="00B770E3"/>
    <w:rsid w:val="00B8017A"/>
    <w:rsid w:val="00B80291"/>
    <w:rsid w:val="00B80496"/>
    <w:rsid w:val="00B814E9"/>
    <w:rsid w:val="00B8190F"/>
    <w:rsid w:val="00B81C13"/>
    <w:rsid w:val="00B83570"/>
    <w:rsid w:val="00B83A9F"/>
    <w:rsid w:val="00B8566F"/>
    <w:rsid w:val="00B8658F"/>
    <w:rsid w:val="00B9267A"/>
    <w:rsid w:val="00B928DA"/>
    <w:rsid w:val="00B94319"/>
    <w:rsid w:val="00B95084"/>
    <w:rsid w:val="00B957C6"/>
    <w:rsid w:val="00B958F2"/>
    <w:rsid w:val="00B95D71"/>
    <w:rsid w:val="00B975FC"/>
    <w:rsid w:val="00B97BBD"/>
    <w:rsid w:val="00B97F46"/>
    <w:rsid w:val="00BA015C"/>
    <w:rsid w:val="00BA08F8"/>
    <w:rsid w:val="00BA0F2C"/>
    <w:rsid w:val="00BA101A"/>
    <w:rsid w:val="00BA258D"/>
    <w:rsid w:val="00BA36DC"/>
    <w:rsid w:val="00BA38DE"/>
    <w:rsid w:val="00BA4F25"/>
    <w:rsid w:val="00BB2C5A"/>
    <w:rsid w:val="00BB385B"/>
    <w:rsid w:val="00BB6FBE"/>
    <w:rsid w:val="00BB7717"/>
    <w:rsid w:val="00BB7865"/>
    <w:rsid w:val="00BB7FF3"/>
    <w:rsid w:val="00BC0581"/>
    <w:rsid w:val="00BC0856"/>
    <w:rsid w:val="00BC1708"/>
    <w:rsid w:val="00BC1E11"/>
    <w:rsid w:val="00BC21EF"/>
    <w:rsid w:val="00BC2439"/>
    <w:rsid w:val="00BC31DE"/>
    <w:rsid w:val="00BC3323"/>
    <w:rsid w:val="00BC4B29"/>
    <w:rsid w:val="00BC4B48"/>
    <w:rsid w:val="00BC6C17"/>
    <w:rsid w:val="00BC742E"/>
    <w:rsid w:val="00BC7F11"/>
    <w:rsid w:val="00BD0E14"/>
    <w:rsid w:val="00BD30A9"/>
    <w:rsid w:val="00BD3191"/>
    <w:rsid w:val="00BD48B3"/>
    <w:rsid w:val="00BD4F58"/>
    <w:rsid w:val="00BD51B8"/>
    <w:rsid w:val="00BD5879"/>
    <w:rsid w:val="00BE024C"/>
    <w:rsid w:val="00BE197C"/>
    <w:rsid w:val="00BE1ABB"/>
    <w:rsid w:val="00BE2449"/>
    <w:rsid w:val="00BE369F"/>
    <w:rsid w:val="00BE3B06"/>
    <w:rsid w:val="00BE3CD4"/>
    <w:rsid w:val="00BF0BFA"/>
    <w:rsid w:val="00BF4D81"/>
    <w:rsid w:val="00BF503D"/>
    <w:rsid w:val="00BF5671"/>
    <w:rsid w:val="00BF5742"/>
    <w:rsid w:val="00BF5B37"/>
    <w:rsid w:val="00BF5CC1"/>
    <w:rsid w:val="00C01AA0"/>
    <w:rsid w:val="00C02713"/>
    <w:rsid w:val="00C027CE"/>
    <w:rsid w:val="00C02A51"/>
    <w:rsid w:val="00C02B68"/>
    <w:rsid w:val="00C0441F"/>
    <w:rsid w:val="00C04C67"/>
    <w:rsid w:val="00C06B6B"/>
    <w:rsid w:val="00C105F4"/>
    <w:rsid w:val="00C106C9"/>
    <w:rsid w:val="00C121B0"/>
    <w:rsid w:val="00C13895"/>
    <w:rsid w:val="00C13E54"/>
    <w:rsid w:val="00C148A7"/>
    <w:rsid w:val="00C150C1"/>
    <w:rsid w:val="00C16156"/>
    <w:rsid w:val="00C164D3"/>
    <w:rsid w:val="00C20DA0"/>
    <w:rsid w:val="00C2202D"/>
    <w:rsid w:val="00C2302F"/>
    <w:rsid w:val="00C247C6"/>
    <w:rsid w:val="00C24CDC"/>
    <w:rsid w:val="00C25206"/>
    <w:rsid w:val="00C27566"/>
    <w:rsid w:val="00C35DE8"/>
    <w:rsid w:val="00C37564"/>
    <w:rsid w:val="00C37876"/>
    <w:rsid w:val="00C37B86"/>
    <w:rsid w:val="00C405F2"/>
    <w:rsid w:val="00C41F82"/>
    <w:rsid w:val="00C42447"/>
    <w:rsid w:val="00C42A11"/>
    <w:rsid w:val="00C42F1C"/>
    <w:rsid w:val="00C43085"/>
    <w:rsid w:val="00C43864"/>
    <w:rsid w:val="00C439C3"/>
    <w:rsid w:val="00C45137"/>
    <w:rsid w:val="00C467D5"/>
    <w:rsid w:val="00C5348E"/>
    <w:rsid w:val="00C54555"/>
    <w:rsid w:val="00C55F6B"/>
    <w:rsid w:val="00C5604E"/>
    <w:rsid w:val="00C56342"/>
    <w:rsid w:val="00C5746D"/>
    <w:rsid w:val="00C5784B"/>
    <w:rsid w:val="00C6204B"/>
    <w:rsid w:val="00C62A4F"/>
    <w:rsid w:val="00C64F77"/>
    <w:rsid w:val="00C662A9"/>
    <w:rsid w:val="00C66F1F"/>
    <w:rsid w:val="00C70451"/>
    <w:rsid w:val="00C70EFB"/>
    <w:rsid w:val="00C714C7"/>
    <w:rsid w:val="00C72247"/>
    <w:rsid w:val="00C72409"/>
    <w:rsid w:val="00C72C10"/>
    <w:rsid w:val="00C7349C"/>
    <w:rsid w:val="00C75A3A"/>
    <w:rsid w:val="00C76C70"/>
    <w:rsid w:val="00C76F7A"/>
    <w:rsid w:val="00C76FA0"/>
    <w:rsid w:val="00C77E75"/>
    <w:rsid w:val="00C8089D"/>
    <w:rsid w:val="00C80EAE"/>
    <w:rsid w:val="00C812AD"/>
    <w:rsid w:val="00C815CD"/>
    <w:rsid w:val="00C81A8C"/>
    <w:rsid w:val="00C81D5A"/>
    <w:rsid w:val="00C82228"/>
    <w:rsid w:val="00C844AF"/>
    <w:rsid w:val="00C85834"/>
    <w:rsid w:val="00C8725B"/>
    <w:rsid w:val="00C9074F"/>
    <w:rsid w:val="00C90DED"/>
    <w:rsid w:val="00C91552"/>
    <w:rsid w:val="00C9190B"/>
    <w:rsid w:val="00C92654"/>
    <w:rsid w:val="00C93291"/>
    <w:rsid w:val="00C949D3"/>
    <w:rsid w:val="00C97ACC"/>
    <w:rsid w:val="00CA0C8A"/>
    <w:rsid w:val="00CA4BFB"/>
    <w:rsid w:val="00CA4F5C"/>
    <w:rsid w:val="00CB0623"/>
    <w:rsid w:val="00CB127A"/>
    <w:rsid w:val="00CB200C"/>
    <w:rsid w:val="00CB2444"/>
    <w:rsid w:val="00CB4FB8"/>
    <w:rsid w:val="00CB53BA"/>
    <w:rsid w:val="00CB5544"/>
    <w:rsid w:val="00CB57D5"/>
    <w:rsid w:val="00CC0233"/>
    <w:rsid w:val="00CC0462"/>
    <w:rsid w:val="00CC1924"/>
    <w:rsid w:val="00CC1AB7"/>
    <w:rsid w:val="00CC28CF"/>
    <w:rsid w:val="00CC38A2"/>
    <w:rsid w:val="00CC3DA2"/>
    <w:rsid w:val="00CC46EA"/>
    <w:rsid w:val="00CC5416"/>
    <w:rsid w:val="00CC60F6"/>
    <w:rsid w:val="00CC6184"/>
    <w:rsid w:val="00CC6D49"/>
    <w:rsid w:val="00CD1837"/>
    <w:rsid w:val="00CD3F8A"/>
    <w:rsid w:val="00CD6310"/>
    <w:rsid w:val="00CD6F92"/>
    <w:rsid w:val="00CD7445"/>
    <w:rsid w:val="00CD7DCE"/>
    <w:rsid w:val="00CE02D5"/>
    <w:rsid w:val="00CE1581"/>
    <w:rsid w:val="00CE2146"/>
    <w:rsid w:val="00CE2832"/>
    <w:rsid w:val="00CE5201"/>
    <w:rsid w:val="00CE53C8"/>
    <w:rsid w:val="00CE6510"/>
    <w:rsid w:val="00CE7C3B"/>
    <w:rsid w:val="00CF0EDC"/>
    <w:rsid w:val="00CF0F0C"/>
    <w:rsid w:val="00CF236B"/>
    <w:rsid w:val="00CF31D2"/>
    <w:rsid w:val="00CF412C"/>
    <w:rsid w:val="00CF448A"/>
    <w:rsid w:val="00CF4F5B"/>
    <w:rsid w:val="00CF68B8"/>
    <w:rsid w:val="00CF6E29"/>
    <w:rsid w:val="00CF7923"/>
    <w:rsid w:val="00D009D0"/>
    <w:rsid w:val="00D016BC"/>
    <w:rsid w:val="00D0217F"/>
    <w:rsid w:val="00D02E5E"/>
    <w:rsid w:val="00D03713"/>
    <w:rsid w:val="00D054A7"/>
    <w:rsid w:val="00D079E7"/>
    <w:rsid w:val="00D10172"/>
    <w:rsid w:val="00D10279"/>
    <w:rsid w:val="00D10593"/>
    <w:rsid w:val="00D10C77"/>
    <w:rsid w:val="00D11E7D"/>
    <w:rsid w:val="00D11F06"/>
    <w:rsid w:val="00D11F8E"/>
    <w:rsid w:val="00D123D0"/>
    <w:rsid w:val="00D160E8"/>
    <w:rsid w:val="00D16CEA"/>
    <w:rsid w:val="00D171E1"/>
    <w:rsid w:val="00D1791C"/>
    <w:rsid w:val="00D20604"/>
    <w:rsid w:val="00D21E60"/>
    <w:rsid w:val="00D222DE"/>
    <w:rsid w:val="00D23071"/>
    <w:rsid w:val="00D23823"/>
    <w:rsid w:val="00D24BF6"/>
    <w:rsid w:val="00D264C5"/>
    <w:rsid w:val="00D26A23"/>
    <w:rsid w:val="00D30F00"/>
    <w:rsid w:val="00D313AD"/>
    <w:rsid w:val="00D325DF"/>
    <w:rsid w:val="00D33AFD"/>
    <w:rsid w:val="00D3494E"/>
    <w:rsid w:val="00D35C6E"/>
    <w:rsid w:val="00D36FDD"/>
    <w:rsid w:val="00D4085E"/>
    <w:rsid w:val="00D42B36"/>
    <w:rsid w:val="00D44A15"/>
    <w:rsid w:val="00D44D90"/>
    <w:rsid w:val="00D45322"/>
    <w:rsid w:val="00D45ABA"/>
    <w:rsid w:val="00D50476"/>
    <w:rsid w:val="00D5096D"/>
    <w:rsid w:val="00D51373"/>
    <w:rsid w:val="00D51E8F"/>
    <w:rsid w:val="00D54BE1"/>
    <w:rsid w:val="00D560C8"/>
    <w:rsid w:val="00D56252"/>
    <w:rsid w:val="00D57044"/>
    <w:rsid w:val="00D57092"/>
    <w:rsid w:val="00D575E5"/>
    <w:rsid w:val="00D57D22"/>
    <w:rsid w:val="00D6083E"/>
    <w:rsid w:val="00D622E2"/>
    <w:rsid w:val="00D6241F"/>
    <w:rsid w:val="00D62564"/>
    <w:rsid w:val="00D635EA"/>
    <w:rsid w:val="00D6399A"/>
    <w:rsid w:val="00D63F96"/>
    <w:rsid w:val="00D668A5"/>
    <w:rsid w:val="00D67B7A"/>
    <w:rsid w:val="00D7045F"/>
    <w:rsid w:val="00D72265"/>
    <w:rsid w:val="00D72991"/>
    <w:rsid w:val="00D7350F"/>
    <w:rsid w:val="00D7373A"/>
    <w:rsid w:val="00D76C0A"/>
    <w:rsid w:val="00D7718A"/>
    <w:rsid w:val="00D772B3"/>
    <w:rsid w:val="00D7794D"/>
    <w:rsid w:val="00D779B8"/>
    <w:rsid w:val="00D77C95"/>
    <w:rsid w:val="00D82578"/>
    <w:rsid w:val="00D829FA"/>
    <w:rsid w:val="00D844E9"/>
    <w:rsid w:val="00D8542E"/>
    <w:rsid w:val="00D8574A"/>
    <w:rsid w:val="00D85A1A"/>
    <w:rsid w:val="00D8602C"/>
    <w:rsid w:val="00D86504"/>
    <w:rsid w:val="00D869F6"/>
    <w:rsid w:val="00D86F2F"/>
    <w:rsid w:val="00D876BA"/>
    <w:rsid w:val="00D90580"/>
    <w:rsid w:val="00D90747"/>
    <w:rsid w:val="00D908F2"/>
    <w:rsid w:val="00D91BE5"/>
    <w:rsid w:val="00D93245"/>
    <w:rsid w:val="00D939B3"/>
    <w:rsid w:val="00D96E9F"/>
    <w:rsid w:val="00D97192"/>
    <w:rsid w:val="00DA0DB9"/>
    <w:rsid w:val="00DA0E0E"/>
    <w:rsid w:val="00DA10A5"/>
    <w:rsid w:val="00DA1BD6"/>
    <w:rsid w:val="00DA2B64"/>
    <w:rsid w:val="00DA383E"/>
    <w:rsid w:val="00DA40B5"/>
    <w:rsid w:val="00DA5941"/>
    <w:rsid w:val="00DB0B22"/>
    <w:rsid w:val="00DB1A98"/>
    <w:rsid w:val="00DB1D8E"/>
    <w:rsid w:val="00DB207D"/>
    <w:rsid w:val="00DB2ABB"/>
    <w:rsid w:val="00DB3041"/>
    <w:rsid w:val="00DB321F"/>
    <w:rsid w:val="00DB4920"/>
    <w:rsid w:val="00DB4C97"/>
    <w:rsid w:val="00DB5C9E"/>
    <w:rsid w:val="00DB6C99"/>
    <w:rsid w:val="00DB7779"/>
    <w:rsid w:val="00DC01A2"/>
    <w:rsid w:val="00DC0416"/>
    <w:rsid w:val="00DC19A4"/>
    <w:rsid w:val="00DC3050"/>
    <w:rsid w:val="00DC3CC6"/>
    <w:rsid w:val="00DC45D4"/>
    <w:rsid w:val="00DC6BB0"/>
    <w:rsid w:val="00DC6D55"/>
    <w:rsid w:val="00DC7866"/>
    <w:rsid w:val="00DD1C4C"/>
    <w:rsid w:val="00DD223E"/>
    <w:rsid w:val="00DD2594"/>
    <w:rsid w:val="00DD29BC"/>
    <w:rsid w:val="00DD30C8"/>
    <w:rsid w:val="00DD3DB3"/>
    <w:rsid w:val="00DD4DBE"/>
    <w:rsid w:val="00DD4FF6"/>
    <w:rsid w:val="00DD5812"/>
    <w:rsid w:val="00DD6FB8"/>
    <w:rsid w:val="00DD70AD"/>
    <w:rsid w:val="00DD74BE"/>
    <w:rsid w:val="00DE2112"/>
    <w:rsid w:val="00DE30C7"/>
    <w:rsid w:val="00DE4726"/>
    <w:rsid w:val="00DE5709"/>
    <w:rsid w:val="00DE5CC4"/>
    <w:rsid w:val="00DF0D41"/>
    <w:rsid w:val="00DF171C"/>
    <w:rsid w:val="00DF34AC"/>
    <w:rsid w:val="00DF36D8"/>
    <w:rsid w:val="00DF4CB3"/>
    <w:rsid w:val="00DF6087"/>
    <w:rsid w:val="00DF61CF"/>
    <w:rsid w:val="00DF76BF"/>
    <w:rsid w:val="00DF7BA9"/>
    <w:rsid w:val="00E009AF"/>
    <w:rsid w:val="00E01778"/>
    <w:rsid w:val="00E038AA"/>
    <w:rsid w:val="00E03D91"/>
    <w:rsid w:val="00E052DA"/>
    <w:rsid w:val="00E067CF"/>
    <w:rsid w:val="00E0732B"/>
    <w:rsid w:val="00E102D6"/>
    <w:rsid w:val="00E11D18"/>
    <w:rsid w:val="00E12ECF"/>
    <w:rsid w:val="00E13981"/>
    <w:rsid w:val="00E15534"/>
    <w:rsid w:val="00E15DA3"/>
    <w:rsid w:val="00E16BD9"/>
    <w:rsid w:val="00E2020F"/>
    <w:rsid w:val="00E210F0"/>
    <w:rsid w:val="00E21514"/>
    <w:rsid w:val="00E21886"/>
    <w:rsid w:val="00E21DB0"/>
    <w:rsid w:val="00E238F4"/>
    <w:rsid w:val="00E24818"/>
    <w:rsid w:val="00E24F47"/>
    <w:rsid w:val="00E25C89"/>
    <w:rsid w:val="00E261AE"/>
    <w:rsid w:val="00E2745D"/>
    <w:rsid w:val="00E2782C"/>
    <w:rsid w:val="00E27C03"/>
    <w:rsid w:val="00E3276B"/>
    <w:rsid w:val="00E32A66"/>
    <w:rsid w:val="00E32CEB"/>
    <w:rsid w:val="00E334D3"/>
    <w:rsid w:val="00E337BD"/>
    <w:rsid w:val="00E33E8D"/>
    <w:rsid w:val="00E37927"/>
    <w:rsid w:val="00E40570"/>
    <w:rsid w:val="00E41BD3"/>
    <w:rsid w:val="00E445B6"/>
    <w:rsid w:val="00E4572E"/>
    <w:rsid w:val="00E4680D"/>
    <w:rsid w:val="00E47078"/>
    <w:rsid w:val="00E472D1"/>
    <w:rsid w:val="00E51935"/>
    <w:rsid w:val="00E52054"/>
    <w:rsid w:val="00E52FB8"/>
    <w:rsid w:val="00E54ACE"/>
    <w:rsid w:val="00E5550A"/>
    <w:rsid w:val="00E56166"/>
    <w:rsid w:val="00E56DF1"/>
    <w:rsid w:val="00E56F0B"/>
    <w:rsid w:val="00E57417"/>
    <w:rsid w:val="00E6283B"/>
    <w:rsid w:val="00E63C81"/>
    <w:rsid w:val="00E658B6"/>
    <w:rsid w:val="00E664D8"/>
    <w:rsid w:val="00E66A97"/>
    <w:rsid w:val="00E673B7"/>
    <w:rsid w:val="00E67BA5"/>
    <w:rsid w:val="00E70180"/>
    <w:rsid w:val="00E70B1E"/>
    <w:rsid w:val="00E714D6"/>
    <w:rsid w:val="00E71F36"/>
    <w:rsid w:val="00E7280F"/>
    <w:rsid w:val="00E72EA1"/>
    <w:rsid w:val="00E7429E"/>
    <w:rsid w:val="00E74419"/>
    <w:rsid w:val="00E757C2"/>
    <w:rsid w:val="00E769EE"/>
    <w:rsid w:val="00E7735A"/>
    <w:rsid w:val="00E775C1"/>
    <w:rsid w:val="00E80AC1"/>
    <w:rsid w:val="00E830DD"/>
    <w:rsid w:val="00E8407E"/>
    <w:rsid w:val="00E84925"/>
    <w:rsid w:val="00E84A3B"/>
    <w:rsid w:val="00E84BB8"/>
    <w:rsid w:val="00E84C7E"/>
    <w:rsid w:val="00E8504B"/>
    <w:rsid w:val="00E861E4"/>
    <w:rsid w:val="00E9055D"/>
    <w:rsid w:val="00E923FB"/>
    <w:rsid w:val="00E92E14"/>
    <w:rsid w:val="00E931F7"/>
    <w:rsid w:val="00E93699"/>
    <w:rsid w:val="00E94B6A"/>
    <w:rsid w:val="00E94CD6"/>
    <w:rsid w:val="00E95757"/>
    <w:rsid w:val="00E958DD"/>
    <w:rsid w:val="00E95BAA"/>
    <w:rsid w:val="00EA004E"/>
    <w:rsid w:val="00EA0088"/>
    <w:rsid w:val="00EA1443"/>
    <w:rsid w:val="00EA1F16"/>
    <w:rsid w:val="00EA2EA0"/>
    <w:rsid w:val="00EA2F78"/>
    <w:rsid w:val="00EA3CC9"/>
    <w:rsid w:val="00EA47E8"/>
    <w:rsid w:val="00EA5EFB"/>
    <w:rsid w:val="00EA78CE"/>
    <w:rsid w:val="00EB01E1"/>
    <w:rsid w:val="00EB0CEC"/>
    <w:rsid w:val="00EB1160"/>
    <w:rsid w:val="00EB1BCC"/>
    <w:rsid w:val="00EB20E5"/>
    <w:rsid w:val="00EB2FE9"/>
    <w:rsid w:val="00EB486A"/>
    <w:rsid w:val="00EB4B36"/>
    <w:rsid w:val="00EB50EC"/>
    <w:rsid w:val="00EB59CD"/>
    <w:rsid w:val="00EB644C"/>
    <w:rsid w:val="00EB651C"/>
    <w:rsid w:val="00EB710F"/>
    <w:rsid w:val="00EC31D2"/>
    <w:rsid w:val="00EC3D2F"/>
    <w:rsid w:val="00EC3D30"/>
    <w:rsid w:val="00EC3E9B"/>
    <w:rsid w:val="00EC4E77"/>
    <w:rsid w:val="00EC638B"/>
    <w:rsid w:val="00EC64A3"/>
    <w:rsid w:val="00EC70C3"/>
    <w:rsid w:val="00EC7438"/>
    <w:rsid w:val="00EC74F6"/>
    <w:rsid w:val="00ED2D28"/>
    <w:rsid w:val="00ED3583"/>
    <w:rsid w:val="00ED3E75"/>
    <w:rsid w:val="00ED4574"/>
    <w:rsid w:val="00ED45FE"/>
    <w:rsid w:val="00ED4CE4"/>
    <w:rsid w:val="00ED78D3"/>
    <w:rsid w:val="00ED7B59"/>
    <w:rsid w:val="00EE026F"/>
    <w:rsid w:val="00EE0D91"/>
    <w:rsid w:val="00EE4F52"/>
    <w:rsid w:val="00EE53B3"/>
    <w:rsid w:val="00EE5921"/>
    <w:rsid w:val="00EE65E9"/>
    <w:rsid w:val="00EE6E2A"/>
    <w:rsid w:val="00EE6E3D"/>
    <w:rsid w:val="00EE7872"/>
    <w:rsid w:val="00EF13A8"/>
    <w:rsid w:val="00EF243A"/>
    <w:rsid w:val="00EF2A1F"/>
    <w:rsid w:val="00EF4ADB"/>
    <w:rsid w:val="00EF5430"/>
    <w:rsid w:val="00EF6129"/>
    <w:rsid w:val="00EF7878"/>
    <w:rsid w:val="00F000DF"/>
    <w:rsid w:val="00F03BE5"/>
    <w:rsid w:val="00F03EE7"/>
    <w:rsid w:val="00F041B6"/>
    <w:rsid w:val="00F06F2B"/>
    <w:rsid w:val="00F07598"/>
    <w:rsid w:val="00F13B0B"/>
    <w:rsid w:val="00F140E2"/>
    <w:rsid w:val="00F145DA"/>
    <w:rsid w:val="00F14C8F"/>
    <w:rsid w:val="00F1584B"/>
    <w:rsid w:val="00F159AA"/>
    <w:rsid w:val="00F15DF1"/>
    <w:rsid w:val="00F16EC4"/>
    <w:rsid w:val="00F173BF"/>
    <w:rsid w:val="00F223EC"/>
    <w:rsid w:val="00F23275"/>
    <w:rsid w:val="00F23365"/>
    <w:rsid w:val="00F23A80"/>
    <w:rsid w:val="00F2631B"/>
    <w:rsid w:val="00F27479"/>
    <w:rsid w:val="00F27F2C"/>
    <w:rsid w:val="00F3052A"/>
    <w:rsid w:val="00F30B46"/>
    <w:rsid w:val="00F3177A"/>
    <w:rsid w:val="00F31DC4"/>
    <w:rsid w:val="00F31DC8"/>
    <w:rsid w:val="00F336A7"/>
    <w:rsid w:val="00F341CC"/>
    <w:rsid w:val="00F34240"/>
    <w:rsid w:val="00F36D4C"/>
    <w:rsid w:val="00F37E76"/>
    <w:rsid w:val="00F40C1E"/>
    <w:rsid w:val="00F41245"/>
    <w:rsid w:val="00F41570"/>
    <w:rsid w:val="00F418EE"/>
    <w:rsid w:val="00F43DE4"/>
    <w:rsid w:val="00F43F4D"/>
    <w:rsid w:val="00F4480B"/>
    <w:rsid w:val="00F448BE"/>
    <w:rsid w:val="00F4647E"/>
    <w:rsid w:val="00F46A52"/>
    <w:rsid w:val="00F46F06"/>
    <w:rsid w:val="00F475C1"/>
    <w:rsid w:val="00F50498"/>
    <w:rsid w:val="00F54132"/>
    <w:rsid w:val="00F54DA3"/>
    <w:rsid w:val="00F55DCD"/>
    <w:rsid w:val="00F56791"/>
    <w:rsid w:val="00F57AA8"/>
    <w:rsid w:val="00F60D24"/>
    <w:rsid w:val="00F617B7"/>
    <w:rsid w:val="00F62750"/>
    <w:rsid w:val="00F629D8"/>
    <w:rsid w:val="00F629FC"/>
    <w:rsid w:val="00F62A58"/>
    <w:rsid w:val="00F62AAF"/>
    <w:rsid w:val="00F630C5"/>
    <w:rsid w:val="00F6321F"/>
    <w:rsid w:val="00F65106"/>
    <w:rsid w:val="00F65D35"/>
    <w:rsid w:val="00F6774F"/>
    <w:rsid w:val="00F7017C"/>
    <w:rsid w:val="00F71816"/>
    <w:rsid w:val="00F71A6A"/>
    <w:rsid w:val="00F72F79"/>
    <w:rsid w:val="00F7663A"/>
    <w:rsid w:val="00F77710"/>
    <w:rsid w:val="00F77C00"/>
    <w:rsid w:val="00F77F2E"/>
    <w:rsid w:val="00F77FC9"/>
    <w:rsid w:val="00F80C12"/>
    <w:rsid w:val="00F820C8"/>
    <w:rsid w:val="00F847AF"/>
    <w:rsid w:val="00F84A37"/>
    <w:rsid w:val="00F86514"/>
    <w:rsid w:val="00F86F71"/>
    <w:rsid w:val="00F90814"/>
    <w:rsid w:val="00F90F19"/>
    <w:rsid w:val="00F9149A"/>
    <w:rsid w:val="00F9222C"/>
    <w:rsid w:val="00F92C65"/>
    <w:rsid w:val="00F92E0E"/>
    <w:rsid w:val="00F9558E"/>
    <w:rsid w:val="00F9679A"/>
    <w:rsid w:val="00F969BF"/>
    <w:rsid w:val="00FA1DF4"/>
    <w:rsid w:val="00FA4F6D"/>
    <w:rsid w:val="00FA5170"/>
    <w:rsid w:val="00FA5A5A"/>
    <w:rsid w:val="00FA6381"/>
    <w:rsid w:val="00FA658B"/>
    <w:rsid w:val="00FB0977"/>
    <w:rsid w:val="00FB173F"/>
    <w:rsid w:val="00FB27F8"/>
    <w:rsid w:val="00FB3337"/>
    <w:rsid w:val="00FB5E66"/>
    <w:rsid w:val="00FB5F80"/>
    <w:rsid w:val="00FB608F"/>
    <w:rsid w:val="00FB7A35"/>
    <w:rsid w:val="00FC1471"/>
    <w:rsid w:val="00FC1565"/>
    <w:rsid w:val="00FC538E"/>
    <w:rsid w:val="00FC6D5F"/>
    <w:rsid w:val="00FC769A"/>
    <w:rsid w:val="00FD1D6D"/>
    <w:rsid w:val="00FD35FF"/>
    <w:rsid w:val="00FD53F1"/>
    <w:rsid w:val="00FD55AC"/>
    <w:rsid w:val="00FD685E"/>
    <w:rsid w:val="00FD71E1"/>
    <w:rsid w:val="00FD756B"/>
    <w:rsid w:val="00FD77D5"/>
    <w:rsid w:val="00FD7CE5"/>
    <w:rsid w:val="00FE0885"/>
    <w:rsid w:val="00FE16B2"/>
    <w:rsid w:val="00FE1D3B"/>
    <w:rsid w:val="00FE3700"/>
    <w:rsid w:val="00FE44B9"/>
    <w:rsid w:val="00FE536E"/>
    <w:rsid w:val="00FE57D3"/>
    <w:rsid w:val="00FE5EC4"/>
    <w:rsid w:val="00FE6CB4"/>
    <w:rsid w:val="00FE72A6"/>
    <w:rsid w:val="00FF1274"/>
    <w:rsid w:val="00FF28AC"/>
    <w:rsid w:val="00FF4106"/>
    <w:rsid w:val="00FF4EF6"/>
    <w:rsid w:val="00FF53F7"/>
    <w:rsid w:val="00FF541B"/>
    <w:rsid w:val="00FF69E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E8D9C"/>
  <w15:docId w15:val="{025BE596-4150-4E7E-9C3A-3EB394228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99" w:qFormat="1"/>
    <w:lsdException w:name="Subtitle" w:qFormat="1"/>
    <w:lsdException w:name="Strong" w:uiPriority="22" w:qFormat="1"/>
    <w:lsdException w:name="Emphasis" w:uiPriority="20" w:qFormat="1"/>
    <w:lsdException w:name="Normal (Web)" w:qFormat="1"/>
    <w:lsdException w:name="HTML Preformatted"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A3F45"/>
    <w:rPr>
      <w:sz w:val="24"/>
      <w:szCs w:val="24"/>
      <w:lang w:eastAsia="ru-RU"/>
    </w:rPr>
  </w:style>
  <w:style w:type="paragraph" w:styleId="1">
    <w:name w:val="heading 1"/>
    <w:basedOn w:val="a"/>
    <w:next w:val="a"/>
    <w:qFormat/>
    <w:rsid w:val="004710DC"/>
    <w:pPr>
      <w:keepNext/>
      <w:spacing w:before="240" w:after="60"/>
      <w:outlineLvl w:val="0"/>
    </w:pPr>
    <w:rPr>
      <w:rFonts w:ascii="Arial" w:hAnsi="Arial" w:cs="Arial"/>
      <w:b/>
      <w:bCs/>
      <w:kern w:val="32"/>
      <w:sz w:val="32"/>
      <w:szCs w:val="32"/>
    </w:rPr>
  </w:style>
  <w:style w:type="paragraph" w:styleId="2">
    <w:name w:val="heading 2"/>
    <w:basedOn w:val="a"/>
    <w:next w:val="a"/>
    <w:qFormat/>
    <w:rsid w:val="00BB7FF3"/>
    <w:pPr>
      <w:keepNext/>
      <w:numPr>
        <w:ilvl w:val="1"/>
        <w:numId w:val="1"/>
      </w:numPr>
      <w:suppressAutoHyphens/>
      <w:spacing w:before="240" w:after="60"/>
      <w:outlineLvl w:val="1"/>
    </w:pPr>
    <w:rPr>
      <w:rFonts w:ascii="Arial" w:hAnsi="Arial" w:cs="Arial"/>
      <w:b/>
      <w:bCs/>
      <w:i/>
      <w:iCs/>
      <w:sz w:val="28"/>
      <w:szCs w:val="28"/>
      <w:lang w:val="ru-RU"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Шрифт абзацу за замовчуванням1"/>
    <w:aliases w:val="Default Paragraph Font"/>
    <w:link w:val="3"/>
    <w:semiHidden/>
  </w:style>
  <w:style w:type="paragraph" w:customStyle="1" w:styleId="a3">
    <w:name w:val="Заголовок оглавления"/>
    <w:basedOn w:val="1"/>
    <w:next w:val="a"/>
    <w:unhideWhenUsed/>
    <w:qFormat/>
    <w:rsid w:val="004710DC"/>
    <w:pPr>
      <w:keepLines/>
      <w:spacing w:before="480" w:after="0" w:line="276" w:lineRule="auto"/>
      <w:outlineLvl w:val="9"/>
    </w:pPr>
    <w:rPr>
      <w:rFonts w:ascii="Cambria" w:hAnsi="Cambria" w:cs="Times New Roman"/>
      <w:color w:val="365F91"/>
      <w:kern w:val="0"/>
      <w:sz w:val="28"/>
      <w:szCs w:val="28"/>
      <w:lang w:val="ru-RU" w:eastAsia="en-US"/>
    </w:rPr>
  </w:style>
  <w:style w:type="paragraph" w:styleId="HTML">
    <w:name w:val="HTML Preformatted"/>
    <w:basedOn w:val="a"/>
    <w:link w:val="HTML0"/>
    <w:qFormat/>
    <w:rsid w:val="004710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ий HTML Знак"/>
    <w:link w:val="HTML"/>
    <w:qFormat/>
    <w:rsid w:val="004710DC"/>
    <w:rPr>
      <w:rFonts w:ascii="Courier New" w:hAnsi="Courier New" w:cs="Courier New"/>
      <w:lang w:val="ru-RU" w:eastAsia="ru-RU" w:bidi="ar-SA"/>
    </w:rPr>
  </w:style>
  <w:style w:type="paragraph" w:customStyle="1" w:styleId="31">
    <w:name w:val="Основний текст 31"/>
    <w:basedOn w:val="a"/>
    <w:rsid w:val="004710DC"/>
    <w:pPr>
      <w:overflowPunct w:val="0"/>
      <w:autoSpaceDE w:val="0"/>
      <w:autoSpaceDN w:val="0"/>
      <w:adjustRightInd w:val="0"/>
    </w:pPr>
    <w:rPr>
      <w:szCs w:val="20"/>
    </w:rPr>
  </w:style>
  <w:style w:type="paragraph" w:styleId="a4">
    <w:name w:val="Normal (Web)"/>
    <w:basedOn w:val="a"/>
    <w:qFormat/>
    <w:rsid w:val="004710DC"/>
    <w:pPr>
      <w:spacing w:before="100" w:beforeAutospacing="1" w:after="100" w:afterAutospacing="1"/>
    </w:pPr>
    <w:rPr>
      <w:lang w:val="ru-RU"/>
    </w:rPr>
  </w:style>
  <w:style w:type="paragraph" w:styleId="a5">
    <w:name w:val="Body Text"/>
    <w:basedOn w:val="a"/>
    <w:link w:val="a6"/>
    <w:rsid w:val="004710DC"/>
    <w:pPr>
      <w:jc w:val="both"/>
    </w:pPr>
    <w:rPr>
      <w:sz w:val="28"/>
    </w:rPr>
  </w:style>
  <w:style w:type="character" w:customStyle="1" w:styleId="a6">
    <w:name w:val="Основний текст Знак"/>
    <w:link w:val="a5"/>
    <w:rsid w:val="004710DC"/>
    <w:rPr>
      <w:sz w:val="28"/>
      <w:szCs w:val="24"/>
      <w:lang w:val="uk-UA" w:eastAsia="ru-RU" w:bidi="ar-SA"/>
    </w:rPr>
  </w:style>
  <w:style w:type="paragraph" w:customStyle="1" w:styleId="12">
    <w:name w:val="Без інтервалів1"/>
    <w:rsid w:val="00DA40B5"/>
    <w:rPr>
      <w:rFonts w:ascii="Calibri" w:hAnsi="Calibri"/>
      <w:sz w:val="22"/>
      <w:szCs w:val="22"/>
      <w:lang w:eastAsia="en-US"/>
    </w:rPr>
  </w:style>
  <w:style w:type="paragraph" w:customStyle="1" w:styleId="13">
    <w:name w:val="Абзац списку1"/>
    <w:basedOn w:val="a"/>
    <w:rsid w:val="00DA40B5"/>
    <w:pPr>
      <w:spacing w:after="160" w:line="259" w:lineRule="auto"/>
      <w:ind w:left="720"/>
    </w:pPr>
    <w:rPr>
      <w:rFonts w:ascii="Calibri" w:hAnsi="Calibri"/>
      <w:sz w:val="22"/>
      <w:szCs w:val="22"/>
      <w:lang w:eastAsia="en-US"/>
    </w:rPr>
  </w:style>
  <w:style w:type="paragraph" w:customStyle="1" w:styleId="a7">
    <w:name w:val="Абзац списка"/>
    <w:basedOn w:val="a"/>
    <w:qFormat/>
    <w:rsid w:val="000D039D"/>
    <w:pPr>
      <w:spacing w:after="200" w:line="276" w:lineRule="auto"/>
      <w:ind w:left="720"/>
      <w:contextualSpacing/>
    </w:pPr>
    <w:rPr>
      <w:rFonts w:ascii="Calibri" w:eastAsia="Calibri" w:hAnsi="Calibri"/>
      <w:sz w:val="22"/>
      <w:szCs w:val="22"/>
      <w:lang w:val="ru-RU" w:eastAsia="en-US"/>
    </w:rPr>
  </w:style>
  <w:style w:type="character" w:styleId="a8">
    <w:name w:val="Hyperlink"/>
    <w:rsid w:val="00BB7FF3"/>
    <w:rPr>
      <w:color w:val="0000FF"/>
      <w:u w:val="single"/>
    </w:rPr>
  </w:style>
  <w:style w:type="paragraph" w:customStyle="1" w:styleId="21">
    <w:name w:val="Список 21"/>
    <w:basedOn w:val="a"/>
    <w:rsid w:val="00BB7FF3"/>
    <w:pPr>
      <w:suppressAutoHyphens/>
      <w:ind w:left="566" w:hanging="283"/>
    </w:pPr>
    <w:rPr>
      <w:lang w:val="ru-RU" w:eastAsia="ar-SA"/>
    </w:rPr>
  </w:style>
  <w:style w:type="paragraph" w:styleId="a9">
    <w:name w:val="Subtitle"/>
    <w:basedOn w:val="a"/>
    <w:next w:val="a5"/>
    <w:qFormat/>
    <w:rsid w:val="00BB7FF3"/>
    <w:pPr>
      <w:suppressAutoHyphens/>
      <w:spacing w:after="60"/>
      <w:jc w:val="center"/>
    </w:pPr>
    <w:rPr>
      <w:rFonts w:ascii="Arial" w:hAnsi="Arial" w:cs="Arial"/>
      <w:lang w:val="ru-RU" w:eastAsia="ar-SA"/>
    </w:rPr>
  </w:style>
  <w:style w:type="paragraph" w:styleId="aa">
    <w:name w:val="Body Text Indent"/>
    <w:basedOn w:val="a"/>
    <w:link w:val="ab"/>
    <w:rsid w:val="00BB7FF3"/>
    <w:pPr>
      <w:suppressAutoHyphens/>
      <w:spacing w:after="120"/>
      <w:ind w:left="283"/>
    </w:pPr>
    <w:rPr>
      <w:lang w:val="ru-RU" w:eastAsia="ar-SA"/>
    </w:rPr>
  </w:style>
  <w:style w:type="paragraph" w:customStyle="1" w:styleId="14">
    <w:name w:val="Обычный отступ1"/>
    <w:basedOn w:val="a"/>
    <w:rsid w:val="00BB7FF3"/>
    <w:pPr>
      <w:suppressAutoHyphens/>
      <w:ind w:left="708"/>
    </w:pPr>
    <w:rPr>
      <w:lang w:val="ru-RU" w:eastAsia="ar-SA"/>
    </w:rPr>
  </w:style>
  <w:style w:type="paragraph" w:customStyle="1" w:styleId="15">
    <w:name w:val="Красная строка1"/>
    <w:basedOn w:val="a5"/>
    <w:rsid w:val="00BB7FF3"/>
    <w:pPr>
      <w:suppressAutoHyphens/>
      <w:spacing w:after="120"/>
      <w:ind w:firstLine="210"/>
      <w:jc w:val="left"/>
    </w:pPr>
    <w:rPr>
      <w:sz w:val="24"/>
      <w:lang w:val="ru-RU" w:eastAsia="ar-SA"/>
    </w:rPr>
  </w:style>
  <w:style w:type="table" w:styleId="ac">
    <w:name w:val="Table Grid"/>
    <w:basedOn w:val="a1"/>
    <w:uiPriority w:val="39"/>
    <w:rsid w:val="002062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Strong"/>
    <w:uiPriority w:val="22"/>
    <w:qFormat/>
    <w:rsid w:val="00206285"/>
    <w:rPr>
      <w:b/>
      <w:bCs/>
    </w:rPr>
  </w:style>
  <w:style w:type="paragraph" w:styleId="ae">
    <w:name w:val="TOC Heading"/>
    <w:basedOn w:val="1"/>
    <w:next w:val="a"/>
    <w:qFormat/>
    <w:rsid w:val="009C0CD1"/>
    <w:pPr>
      <w:keepLines/>
      <w:spacing w:before="480" w:after="0" w:line="276" w:lineRule="auto"/>
      <w:outlineLvl w:val="9"/>
    </w:pPr>
    <w:rPr>
      <w:rFonts w:ascii="Cambria" w:hAnsi="Cambria" w:cs="Times New Roman"/>
      <w:color w:val="365F91"/>
      <w:kern w:val="0"/>
      <w:sz w:val="28"/>
      <w:szCs w:val="28"/>
      <w:lang w:val="ru-RU" w:eastAsia="en-US"/>
    </w:rPr>
  </w:style>
  <w:style w:type="paragraph" w:customStyle="1" w:styleId="af">
    <w:name w:val="Знак"/>
    <w:basedOn w:val="a"/>
    <w:rsid w:val="009C0CD1"/>
    <w:rPr>
      <w:rFonts w:ascii="Verdana" w:hAnsi="Verdana" w:cs="Verdana"/>
      <w:sz w:val="20"/>
      <w:szCs w:val="20"/>
      <w:lang w:val="en-US" w:eastAsia="en-US"/>
    </w:rPr>
  </w:style>
  <w:style w:type="paragraph" w:customStyle="1" w:styleId="af0">
    <w:name w:val="Знак Знак Знак Знак"/>
    <w:basedOn w:val="a"/>
    <w:rsid w:val="008F06CE"/>
    <w:rPr>
      <w:rFonts w:ascii="Verdana" w:hAnsi="Verdana" w:cs="Verdana"/>
      <w:sz w:val="20"/>
      <w:szCs w:val="20"/>
      <w:lang w:val="en-US" w:eastAsia="en-US"/>
    </w:rPr>
  </w:style>
  <w:style w:type="paragraph" w:customStyle="1" w:styleId="af1">
    <w:name w:val="Без интервала"/>
    <w:qFormat/>
    <w:rsid w:val="008F06CE"/>
    <w:rPr>
      <w:rFonts w:ascii="Calibri" w:hAnsi="Calibri"/>
      <w:sz w:val="22"/>
      <w:szCs w:val="22"/>
    </w:rPr>
  </w:style>
  <w:style w:type="character" w:customStyle="1" w:styleId="news">
    <w:name w:val="news"/>
    <w:basedOn w:val="10"/>
    <w:rsid w:val="008F06CE"/>
  </w:style>
  <w:style w:type="paragraph" w:customStyle="1" w:styleId="16">
    <w:name w:val="Заголовок змісту1"/>
    <w:basedOn w:val="1"/>
    <w:next w:val="a"/>
    <w:rsid w:val="00EE0D91"/>
    <w:pPr>
      <w:keepLines/>
      <w:spacing w:before="480" w:after="0" w:line="276" w:lineRule="auto"/>
      <w:outlineLvl w:val="9"/>
    </w:pPr>
    <w:rPr>
      <w:rFonts w:ascii="Cambria" w:eastAsia="Calibri" w:hAnsi="Cambria" w:cs="Times New Roman"/>
      <w:color w:val="365F91"/>
      <w:kern w:val="0"/>
      <w:sz w:val="28"/>
      <w:szCs w:val="28"/>
      <w:lang w:val="ru-RU" w:eastAsia="en-US"/>
    </w:rPr>
  </w:style>
  <w:style w:type="paragraph" w:customStyle="1" w:styleId="17">
    <w:name w:val="Знак Знак1 Знак Знак"/>
    <w:basedOn w:val="a"/>
    <w:rsid w:val="002B7D79"/>
    <w:rPr>
      <w:rFonts w:ascii="Verdana" w:hAnsi="Verdana" w:cs="Verdana"/>
      <w:sz w:val="20"/>
      <w:szCs w:val="20"/>
      <w:lang w:val="en-US" w:eastAsia="en-US"/>
    </w:rPr>
  </w:style>
  <w:style w:type="paragraph" w:styleId="af2">
    <w:name w:val="Title"/>
    <w:basedOn w:val="a"/>
    <w:link w:val="af3"/>
    <w:uiPriority w:val="99"/>
    <w:qFormat/>
    <w:rsid w:val="00EA5EFB"/>
    <w:pPr>
      <w:ind w:left="540" w:right="-5"/>
      <w:jc w:val="center"/>
    </w:pPr>
    <w:rPr>
      <w:b/>
      <w:sz w:val="28"/>
      <w:szCs w:val="28"/>
    </w:rPr>
  </w:style>
  <w:style w:type="character" w:customStyle="1" w:styleId="af3">
    <w:name w:val="Назва Знак"/>
    <w:link w:val="af2"/>
    <w:uiPriority w:val="99"/>
    <w:rsid w:val="00EA5EFB"/>
    <w:rPr>
      <w:b/>
      <w:sz w:val="28"/>
      <w:szCs w:val="28"/>
      <w:lang w:val="uk-UA" w:eastAsia="ru-RU" w:bidi="ar-SA"/>
    </w:rPr>
  </w:style>
  <w:style w:type="character" w:customStyle="1" w:styleId="af4">
    <w:name w:val="Основний текст_"/>
    <w:link w:val="18"/>
    <w:rsid w:val="00EA5EFB"/>
    <w:rPr>
      <w:spacing w:val="2"/>
      <w:sz w:val="26"/>
      <w:szCs w:val="26"/>
      <w:shd w:val="clear" w:color="auto" w:fill="FFFFFF"/>
      <w:lang w:bidi="ar-SA"/>
    </w:rPr>
  </w:style>
  <w:style w:type="paragraph" w:customStyle="1" w:styleId="18">
    <w:name w:val="Основний текст1"/>
    <w:basedOn w:val="a"/>
    <w:link w:val="af4"/>
    <w:rsid w:val="00EA5EFB"/>
    <w:pPr>
      <w:widowControl w:val="0"/>
      <w:shd w:val="clear" w:color="auto" w:fill="FFFFFF"/>
      <w:spacing w:before="2820" w:after="60" w:line="0" w:lineRule="atLeast"/>
    </w:pPr>
    <w:rPr>
      <w:spacing w:val="2"/>
      <w:sz w:val="26"/>
      <w:szCs w:val="26"/>
      <w:shd w:val="clear" w:color="auto" w:fill="FFFFFF"/>
      <w:lang w:eastAsia="uk-UA"/>
    </w:rPr>
  </w:style>
  <w:style w:type="paragraph" w:styleId="af5">
    <w:name w:val="Plain Text"/>
    <w:basedOn w:val="a"/>
    <w:link w:val="af6"/>
    <w:rsid w:val="00EA5EFB"/>
    <w:rPr>
      <w:rFonts w:ascii="Courier New" w:hAnsi="Courier New" w:cs="Courier New"/>
      <w:sz w:val="20"/>
      <w:szCs w:val="20"/>
    </w:rPr>
  </w:style>
  <w:style w:type="paragraph" w:styleId="af7">
    <w:name w:val="List Paragraph"/>
    <w:basedOn w:val="a"/>
    <w:uiPriority w:val="34"/>
    <w:qFormat/>
    <w:rsid w:val="00E673B7"/>
    <w:pPr>
      <w:spacing w:after="200" w:line="276" w:lineRule="auto"/>
      <w:ind w:left="720"/>
      <w:contextualSpacing/>
    </w:pPr>
    <w:rPr>
      <w:rFonts w:ascii="Calibri" w:eastAsia="Calibri" w:hAnsi="Calibri"/>
      <w:sz w:val="22"/>
      <w:szCs w:val="22"/>
      <w:lang w:val="ru-RU" w:eastAsia="en-US"/>
    </w:rPr>
  </w:style>
  <w:style w:type="paragraph" w:customStyle="1" w:styleId="af8">
    <w:name w:val="Содержимое таблицы"/>
    <w:basedOn w:val="a"/>
    <w:rsid w:val="00E673B7"/>
    <w:pPr>
      <w:widowControl w:val="0"/>
      <w:suppressLineNumbers/>
      <w:suppressAutoHyphens/>
    </w:pPr>
    <w:rPr>
      <w:rFonts w:ascii="Arial" w:eastAsia="Lucida Sans Unicode" w:hAnsi="Arial" w:cs="Mangal"/>
      <w:kern w:val="1"/>
      <w:sz w:val="20"/>
      <w:lang w:val="ru-RU" w:eastAsia="zh-CN" w:bidi="hi-IN"/>
    </w:rPr>
  </w:style>
  <w:style w:type="paragraph" w:customStyle="1" w:styleId="NoSpacing1">
    <w:name w:val="No Spacing1"/>
    <w:rsid w:val="00E673B7"/>
    <w:rPr>
      <w:rFonts w:ascii="Calibri" w:eastAsia="Calibri" w:hAnsi="Calibri" w:cs="Calibri"/>
      <w:sz w:val="22"/>
      <w:szCs w:val="22"/>
      <w:lang w:eastAsia="en-US"/>
    </w:rPr>
  </w:style>
  <w:style w:type="paragraph" w:customStyle="1" w:styleId="acxspmiddle">
    <w:name w:val="acxspmiddle"/>
    <w:basedOn w:val="a"/>
    <w:qFormat/>
    <w:rsid w:val="00FB608F"/>
    <w:pPr>
      <w:suppressAutoHyphens/>
      <w:spacing w:before="280" w:after="280"/>
    </w:pPr>
    <w:rPr>
      <w:lang w:val="ru-RU" w:eastAsia="zh-CN"/>
    </w:rPr>
  </w:style>
  <w:style w:type="paragraph" w:customStyle="1" w:styleId="19">
    <w:name w:val="Знак1"/>
    <w:basedOn w:val="a"/>
    <w:rsid w:val="00FB7A35"/>
    <w:rPr>
      <w:rFonts w:ascii="Verdana" w:hAnsi="Verdana" w:cs="Verdana"/>
      <w:sz w:val="20"/>
      <w:szCs w:val="20"/>
      <w:lang w:val="en-US" w:eastAsia="en-US"/>
    </w:rPr>
  </w:style>
  <w:style w:type="paragraph" w:styleId="af9">
    <w:name w:val="Body Text First Indent"/>
    <w:basedOn w:val="a5"/>
    <w:rsid w:val="00FB7A35"/>
    <w:pPr>
      <w:spacing w:after="120"/>
      <w:ind w:firstLine="210"/>
      <w:jc w:val="left"/>
    </w:pPr>
    <w:rPr>
      <w:sz w:val="24"/>
      <w:lang w:val="ru-RU"/>
    </w:rPr>
  </w:style>
  <w:style w:type="paragraph" w:customStyle="1" w:styleId="Default">
    <w:name w:val="Default"/>
    <w:rsid w:val="00EB20E5"/>
    <w:pPr>
      <w:autoSpaceDE w:val="0"/>
      <w:autoSpaceDN w:val="0"/>
      <w:adjustRightInd w:val="0"/>
    </w:pPr>
    <w:rPr>
      <w:color w:val="000000"/>
      <w:sz w:val="24"/>
      <w:szCs w:val="24"/>
      <w:lang w:val="ru-RU" w:eastAsia="ru-RU"/>
    </w:rPr>
  </w:style>
  <w:style w:type="character" w:customStyle="1" w:styleId="rvts44">
    <w:name w:val="rvts44"/>
    <w:rsid w:val="002A6D47"/>
  </w:style>
  <w:style w:type="paragraph" w:customStyle="1" w:styleId="110">
    <w:name w:val="Без інтервалів11"/>
    <w:rsid w:val="006514DD"/>
    <w:rPr>
      <w:rFonts w:ascii="Calibri" w:hAnsi="Calibri"/>
      <w:sz w:val="22"/>
      <w:szCs w:val="22"/>
      <w:lang w:eastAsia="en-US"/>
    </w:rPr>
  </w:style>
  <w:style w:type="paragraph" w:styleId="afa">
    <w:name w:val="header"/>
    <w:basedOn w:val="a"/>
    <w:link w:val="afb"/>
    <w:rsid w:val="007A57B0"/>
    <w:pPr>
      <w:tabs>
        <w:tab w:val="center" w:pos="4677"/>
        <w:tab w:val="right" w:pos="9355"/>
      </w:tabs>
    </w:pPr>
  </w:style>
  <w:style w:type="character" w:customStyle="1" w:styleId="afb">
    <w:name w:val="Верхній колонтитул Знак"/>
    <w:link w:val="afa"/>
    <w:rsid w:val="007A57B0"/>
    <w:rPr>
      <w:sz w:val="24"/>
      <w:szCs w:val="24"/>
      <w:lang w:val="uk-UA"/>
    </w:rPr>
  </w:style>
  <w:style w:type="paragraph" w:styleId="afc">
    <w:name w:val="footer"/>
    <w:basedOn w:val="a"/>
    <w:link w:val="afd"/>
    <w:uiPriority w:val="99"/>
    <w:rsid w:val="007A57B0"/>
    <w:pPr>
      <w:tabs>
        <w:tab w:val="center" w:pos="4677"/>
        <w:tab w:val="right" w:pos="9355"/>
      </w:tabs>
    </w:pPr>
  </w:style>
  <w:style w:type="character" w:customStyle="1" w:styleId="afd">
    <w:name w:val="Нижній колонтитул Знак"/>
    <w:link w:val="afc"/>
    <w:uiPriority w:val="99"/>
    <w:rsid w:val="007A57B0"/>
    <w:rPr>
      <w:sz w:val="24"/>
      <w:szCs w:val="24"/>
      <w:lang w:val="uk-UA"/>
    </w:rPr>
  </w:style>
  <w:style w:type="paragraph" w:styleId="afe">
    <w:name w:val="Balloon Text"/>
    <w:basedOn w:val="a"/>
    <w:link w:val="aff"/>
    <w:rsid w:val="007A57B0"/>
    <w:rPr>
      <w:rFonts w:ascii="Tahoma" w:hAnsi="Tahoma" w:cs="Tahoma"/>
      <w:sz w:val="16"/>
      <w:szCs w:val="16"/>
    </w:rPr>
  </w:style>
  <w:style w:type="character" w:customStyle="1" w:styleId="aff">
    <w:name w:val="Текст у виносці Знак"/>
    <w:link w:val="afe"/>
    <w:rsid w:val="007A57B0"/>
    <w:rPr>
      <w:rFonts w:ascii="Tahoma" w:hAnsi="Tahoma" w:cs="Tahoma"/>
      <w:sz w:val="16"/>
      <w:szCs w:val="16"/>
      <w:lang w:val="uk-UA"/>
    </w:rPr>
  </w:style>
  <w:style w:type="paragraph" w:customStyle="1" w:styleId="111">
    <w:name w:val="Абзац списку11"/>
    <w:basedOn w:val="a"/>
    <w:rsid w:val="00D668A5"/>
    <w:pPr>
      <w:ind w:left="720"/>
    </w:pPr>
    <w:rPr>
      <w:lang w:val="ru-RU"/>
    </w:rPr>
  </w:style>
  <w:style w:type="paragraph" w:styleId="aff0">
    <w:name w:val="No Spacing"/>
    <w:uiPriority w:val="99"/>
    <w:qFormat/>
    <w:rsid w:val="005C6F39"/>
    <w:rPr>
      <w:rFonts w:ascii="Calibri" w:eastAsia="Calibri" w:hAnsi="Calibri"/>
      <w:sz w:val="22"/>
      <w:szCs w:val="22"/>
      <w:lang w:val="ru-RU" w:eastAsia="en-US"/>
    </w:rPr>
  </w:style>
  <w:style w:type="paragraph" w:styleId="30">
    <w:name w:val="Body Text 3"/>
    <w:basedOn w:val="a"/>
    <w:link w:val="32"/>
    <w:rsid w:val="0074469E"/>
    <w:pPr>
      <w:spacing w:after="120"/>
    </w:pPr>
    <w:rPr>
      <w:sz w:val="16"/>
      <w:szCs w:val="16"/>
    </w:rPr>
  </w:style>
  <w:style w:type="character" w:customStyle="1" w:styleId="32">
    <w:name w:val="Основний текст 3 Знак"/>
    <w:link w:val="30"/>
    <w:rsid w:val="0074469E"/>
    <w:rPr>
      <w:sz w:val="16"/>
      <w:szCs w:val="16"/>
      <w:lang w:val="uk-UA"/>
    </w:rPr>
  </w:style>
  <w:style w:type="character" w:customStyle="1" w:styleId="af6">
    <w:name w:val="Текст Знак"/>
    <w:link w:val="af5"/>
    <w:rsid w:val="0074469E"/>
    <w:rPr>
      <w:rFonts w:ascii="Courier New" w:hAnsi="Courier New" w:cs="Courier New"/>
      <w:lang w:val="uk-UA"/>
    </w:rPr>
  </w:style>
  <w:style w:type="character" w:customStyle="1" w:styleId="ab">
    <w:name w:val="Основний текст з відступом Знак"/>
    <w:link w:val="aa"/>
    <w:rsid w:val="00645705"/>
    <w:rPr>
      <w:sz w:val="24"/>
      <w:szCs w:val="24"/>
      <w:lang w:eastAsia="ar-SA"/>
    </w:rPr>
  </w:style>
  <w:style w:type="paragraph" w:customStyle="1" w:styleId="aff1">
    <w:name w:val="Обычный отступ"/>
    <w:basedOn w:val="a"/>
    <w:rsid w:val="00645705"/>
    <w:pPr>
      <w:suppressAutoHyphens/>
      <w:ind w:left="708"/>
    </w:pPr>
    <w:rPr>
      <w:lang w:val="ru-RU" w:eastAsia="zh-CN"/>
    </w:rPr>
  </w:style>
  <w:style w:type="paragraph" w:customStyle="1" w:styleId="aff2">
    <w:name w:val="Красная строка"/>
    <w:basedOn w:val="a5"/>
    <w:rsid w:val="00645705"/>
    <w:pPr>
      <w:suppressAutoHyphens/>
      <w:spacing w:after="120"/>
      <w:ind w:firstLine="210"/>
      <w:jc w:val="left"/>
    </w:pPr>
    <w:rPr>
      <w:sz w:val="24"/>
      <w:lang w:val="ru-RU" w:eastAsia="zh-CN"/>
    </w:rPr>
  </w:style>
  <w:style w:type="character" w:styleId="aff3">
    <w:name w:val="Emphasis"/>
    <w:uiPriority w:val="20"/>
    <w:qFormat/>
    <w:rsid w:val="008C14AC"/>
    <w:rPr>
      <w:i/>
      <w:iCs/>
    </w:rPr>
  </w:style>
  <w:style w:type="character" w:customStyle="1" w:styleId="textexposedshow">
    <w:name w:val="text_exposed_show"/>
    <w:rsid w:val="006451C0"/>
  </w:style>
  <w:style w:type="paragraph" w:customStyle="1" w:styleId="3">
    <w:name w:val="Знак Знак3"/>
    <w:basedOn w:val="a"/>
    <w:link w:val="10"/>
    <w:rsid w:val="00345E85"/>
    <w:rPr>
      <w:rFonts w:ascii="Verdana" w:hAnsi="Verdana" w:cs="Verdana"/>
      <w:sz w:val="20"/>
      <w:szCs w:val="20"/>
      <w:lang w:val="en-US" w:eastAsia="en-US"/>
    </w:rPr>
  </w:style>
  <w:style w:type="paragraph" w:customStyle="1" w:styleId="aff4">
    <w:name w:val="Знак Знак"/>
    <w:basedOn w:val="a"/>
    <w:rsid w:val="00971BC1"/>
    <w:rPr>
      <w:rFonts w:ascii="Verdana" w:hAnsi="Verdana" w:cs="Verdana"/>
      <w:sz w:val="20"/>
      <w:szCs w:val="20"/>
      <w:lang w:val="en-US" w:eastAsia="en-US"/>
    </w:rPr>
  </w:style>
  <w:style w:type="paragraph" w:customStyle="1" w:styleId="20">
    <w:name w:val="Основний текст2"/>
    <w:basedOn w:val="a"/>
    <w:rsid w:val="0095107C"/>
    <w:pPr>
      <w:widowControl w:val="0"/>
      <w:shd w:val="clear" w:color="auto" w:fill="FFFFFF"/>
      <w:spacing w:before="2820" w:after="60" w:line="0" w:lineRule="atLeast"/>
    </w:pPr>
    <w:rPr>
      <w:spacing w:val="2"/>
      <w:sz w:val="26"/>
      <w:szCs w:val="26"/>
      <w:shd w:val="clear" w:color="auto" w:fill="FFFFFF"/>
      <w:lang w:val="x-none" w:eastAsia="x-none"/>
    </w:rPr>
  </w:style>
  <w:style w:type="paragraph" w:customStyle="1" w:styleId="Standard">
    <w:name w:val="Standard"/>
    <w:qFormat/>
    <w:rsid w:val="00163A5D"/>
    <w:pPr>
      <w:suppressAutoHyphens/>
      <w:textAlignment w:val="baseline"/>
    </w:pPr>
    <w:rPr>
      <w:rFonts w:ascii="Liberation Serif" w:eastAsia="NSimSun" w:hAnsi="Liberation Serif" w:cs="Lucida Sans"/>
      <w:kern w:val="2"/>
      <w:sz w:val="24"/>
      <w:szCs w:val="24"/>
      <w:lang w:val="ru-RU" w:eastAsia="zh-CN" w:bidi="hi-IN"/>
    </w:rPr>
  </w:style>
  <w:style w:type="paragraph" w:customStyle="1" w:styleId="docdata">
    <w:name w:val="docdata"/>
    <w:aliases w:val="docy,v5,4081,baiaagaaboqcaaadbawaaausdaaaaaaaaaaaaaaaaaaaaaaaaaaaaaaaaaaaaaaaaaaaaaaaaaaaaaaaaaaaaaaaaaaaaaaaaaaaaaaaaaaaaaaaaaaaaaaaaaaaaaaaaaaaaaaaaaaaaaaaaaaaaaaaaaaaaaaaaaaaaaaaaaaaaaaaaaaaaaaaaaaaaaaaaaaaaaaaaaaaaaaaaaaaaaaaaaaaaaaaaaaaaaaa"/>
    <w:basedOn w:val="a"/>
    <w:qFormat/>
    <w:rsid w:val="00450955"/>
    <w:pPr>
      <w:spacing w:before="100" w:beforeAutospacing="1" w:after="100" w:afterAutospacing="1"/>
    </w:pPr>
    <w:rPr>
      <w:lang w:val="ru-RU"/>
    </w:rPr>
  </w:style>
  <w:style w:type="character" w:customStyle="1" w:styleId="aff5">
    <w:name w:val="Выделение жирным"/>
    <w:qFormat/>
    <w:rsid w:val="00BE1ABB"/>
    <w:rPr>
      <w:b/>
      <w:bCs/>
    </w:rPr>
  </w:style>
  <w:style w:type="character" w:customStyle="1" w:styleId="StrongEmphasis">
    <w:name w:val="Strong Emphasis"/>
    <w:rsid w:val="00BE1ABB"/>
    <w:rPr>
      <w:b/>
      <w:bCs/>
    </w:rPr>
  </w:style>
  <w:style w:type="character" w:customStyle="1" w:styleId="aff6">
    <w:name w:val="Без интервала Знак"/>
    <w:link w:val="1a"/>
    <w:uiPriority w:val="99"/>
    <w:locked/>
    <w:rsid w:val="00BE1ABB"/>
    <w:rPr>
      <w:sz w:val="22"/>
      <w:lang w:val="ru-RU" w:eastAsia="en-US"/>
    </w:rPr>
  </w:style>
  <w:style w:type="paragraph" w:customStyle="1" w:styleId="1a">
    <w:name w:val="Без интервала1"/>
    <w:link w:val="aff6"/>
    <w:uiPriority w:val="99"/>
    <w:rsid w:val="00BE1ABB"/>
    <w:rPr>
      <w:sz w:val="22"/>
      <w:lang w:val="ru-RU" w:eastAsia="en-US"/>
    </w:rPr>
  </w:style>
  <w:style w:type="paragraph" w:customStyle="1" w:styleId="aff7">
    <w:name w:val="Нормальний текст"/>
    <w:basedOn w:val="a"/>
    <w:qFormat/>
    <w:rsid w:val="002B6FB0"/>
    <w:pPr>
      <w:suppressAutoHyphens/>
      <w:spacing w:before="120"/>
      <w:ind w:firstLine="567"/>
    </w:pPr>
    <w:rPr>
      <w:rFonts w:ascii="Antiqua" w:hAnsi="Antiqua"/>
      <w:sz w:val="26"/>
      <w:szCs w:val="20"/>
    </w:rPr>
  </w:style>
  <w:style w:type="paragraph" w:customStyle="1" w:styleId="western">
    <w:name w:val="western"/>
    <w:basedOn w:val="a"/>
    <w:qFormat/>
    <w:rsid w:val="00BB7717"/>
    <w:pPr>
      <w:suppressAutoHyphens/>
      <w:spacing w:beforeAutospacing="1" w:after="142" w:line="276" w:lineRule="auto"/>
    </w:pPr>
    <w:rPr>
      <w:color w:val="000000"/>
      <w:lang w:eastAsia="uk-UA"/>
    </w:rPr>
  </w:style>
  <w:style w:type="character" w:customStyle="1" w:styleId="1548">
    <w:name w:val="1548"/>
    <w:aliases w:val="baiaagaaboqcaaadqgqaaavqbaaaaaaaaaaaaaaaaaaaaaaaaaaaaaaaaaaaaaaaaaaaaaaaaaaaaaaaaaaaaaaaaaaaaaaaaaaaaaaaaaaaaaaaaaaaaaaaaaaaaaaaaaaaaaaaaaaaaaaaaaaaaaaaaaaaaaaaaaaaaaaaaaaaaaaaaaaaaaaaaaaaaaaaaaaaaaaaaaaaaaaaaaaaaaaaaaaaaaaaaaaaaaaa"/>
    <w:rsid w:val="00334BA4"/>
  </w:style>
  <w:style w:type="character" w:customStyle="1" w:styleId="1288">
    <w:name w:val="1288"/>
    <w:aliases w:val="baiaagaaboqcaaadlgmaaau8awaaaaaaaaaaaaaaaaaaaaaaaaaaaaaaaaaaaaaaaaaaaaaaaaaaaaaaaaaaaaaaaaaaaaaaaaaaaaaaaaaaaaaaaaaaaaaaaaaaaaaaaaaaaaaaaaaaaaaaaaaaaaaaaaaaaaaaaaaaaaaaaaaaaaaaaaaaaaaaaaaaaaaaaaaaaaaaaaaaaaaaaaaaaaaaaaaaaaaaaaaaaaaa"/>
    <w:rsid w:val="00334BA4"/>
  </w:style>
  <w:style w:type="character" w:customStyle="1" w:styleId="1363">
    <w:name w:val="1363"/>
    <w:aliases w:val="baiaagaaboqcaaadeqmaaawhawaaaaaaaaaaaaaaaaaaaaaaaaaaaaaaaaaaaaaaaaaaaaaaaaaaaaaaaaaaaaaaaaaaaaaaaaaaaaaaaaaaaaaaaaaaaaaaaaaaaaaaaaaaaaaaaaaaaaaaaaaaaaaaaaaaaaaaaaaaaaaaaaaaaaaaaaaaaaaaaaaaaaaaaaaaaaaaaaaaaaaaaaaaaaaaaaaaaaaaaaaaaaaa"/>
    <w:rsid w:val="00334BA4"/>
  </w:style>
  <w:style w:type="paragraph" w:customStyle="1" w:styleId="11">
    <w:name w:val="Заголовок 11"/>
    <w:basedOn w:val="a"/>
    <w:next w:val="a5"/>
    <w:qFormat/>
    <w:rsid w:val="00BD5879"/>
    <w:pPr>
      <w:keepNext/>
      <w:numPr>
        <w:numId w:val="25"/>
      </w:numPr>
      <w:suppressAutoHyphens/>
      <w:spacing w:before="240" w:after="120" w:line="276" w:lineRule="auto"/>
      <w:outlineLvl w:val="0"/>
    </w:pPr>
    <w:rPr>
      <w:rFonts w:ascii="Liberation Sans" w:eastAsia="Microsoft YaHei" w:hAnsi="Liberation Sans" w:cs="Arial"/>
      <w:b/>
      <w:bCs/>
      <w:sz w:val="36"/>
      <w:szCs w:val="36"/>
      <w:lang w:val="ru-RU" w:eastAsia="en-US"/>
    </w:rPr>
  </w:style>
  <w:style w:type="character" w:customStyle="1" w:styleId="22">
    <w:name w:val="Основний текст (2)_"/>
    <w:link w:val="23"/>
    <w:uiPriority w:val="99"/>
    <w:locked/>
    <w:rsid w:val="00DC19A4"/>
    <w:rPr>
      <w:spacing w:val="-5"/>
      <w:sz w:val="27"/>
      <w:szCs w:val="27"/>
      <w:shd w:val="clear" w:color="auto" w:fill="FFFFFF"/>
    </w:rPr>
  </w:style>
  <w:style w:type="paragraph" w:customStyle="1" w:styleId="23">
    <w:name w:val="Основний текст (2)"/>
    <w:basedOn w:val="a"/>
    <w:link w:val="22"/>
    <w:uiPriority w:val="99"/>
    <w:rsid w:val="00DC19A4"/>
    <w:pPr>
      <w:widowControl w:val="0"/>
      <w:shd w:val="clear" w:color="auto" w:fill="FFFFFF"/>
      <w:spacing w:before="60" w:after="60" w:line="288" w:lineRule="exact"/>
      <w:jc w:val="center"/>
    </w:pPr>
    <w:rPr>
      <w:spacing w:val="-5"/>
      <w:sz w:val="27"/>
      <w:szCs w:val="27"/>
      <w:lang w:eastAsia="uk-UA"/>
    </w:rPr>
  </w:style>
  <w:style w:type="paragraph" w:customStyle="1" w:styleId="210">
    <w:name w:val="Основний текст (2)1"/>
    <w:basedOn w:val="a"/>
    <w:uiPriority w:val="99"/>
    <w:rsid w:val="00DC19A4"/>
    <w:pPr>
      <w:widowControl w:val="0"/>
      <w:shd w:val="clear" w:color="auto" w:fill="FFFFFF"/>
      <w:spacing w:line="320" w:lineRule="exact"/>
    </w:pPr>
    <w:rPr>
      <w:sz w:val="26"/>
      <w:szCs w:val="26"/>
      <w:lang w:eastAsia="uk-UA"/>
    </w:rPr>
  </w:style>
  <w:style w:type="paragraph" w:customStyle="1" w:styleId="1b">
    <w:name w:val="Абзац списка1"/>
    <w:basedOn w:val="a"/>
    <w:qFormat/>
    <w:rsid w:val="007B6B59"/>
    <w:pPr>
      <w:spacing w:after="200" w:line="276" w:lineRule="auto"/>
      <w:ind w:left="720"/>
      <w:contextualSpacing/>
      <w:jc w:val="both"/>
    </w:pPr>
    <w:rPr>
      <w:rFonts w:ascii="Calibri" w:eastAsiaTheme="minorHAnsi" w:hAnsi="Calibri"/>
      <w:sz w:val="22"/>
      <w:szCs w:val="22"/>
      <w:lang w:val="ru-RU" w:eastAsia="en-US"/>
    </w:rPr>
  </w:style>
  <w:style w:type="character" w:styleId="aff8">
    <w:name w:val="line number"/>
    <w:basedOn w:val="a0"/>
    <w:rsid w:val="00FE16B2"/>
  </w:style>
  <w:style w:type="character" w:customStyle="1" w:styleId="1c">
    <w:name w:val="Шрифт абзацу за замовчуванням1"/>
    <w:rsid w:val="002C5986"/>
  </w:style>
  <w:style w:type="paragraph" w:customStyle="1" w:styleId="24">
    <w:name w:val="Без интервала2"/>
    <w:link w:val="NoSpacingChar1"/>
    <w:qFormat/>
    <w:rsid w:val="00673AA2"/>
    <w:rPr>
      <w:rFonts w:ascii="Calibri" w:hAnsi="Calibri"/>
      <w:sz w:val="22"/>
      <w:szCs w:val="22"/>
    </w:rPr>
  </w:style>
  <w:style w:type="character" w:customStyle="1" w:styleId="NoSpacingChar1">
    <w:name w:val="No Spacing Char1"/>
    <w:link w:val="24"/>
    <w:locked/>
    <w:rsid w:val="00673AA2"/>
    <w:rPr>
      <w:rFonts w:ascii="Calibri" w:hAnsi="Calibri"/>
      <w:sz w:val="22"/>
      <w:szCs w:val="22"/>
    </w:rPr>
  </w:style>
  <w:style w:type="paragraph" w:customStyle="1" w:styleId="25">
    <w:name w:val="Без інтервалів2"/>
    <w:rsid w:val="004A673E"/>
    <w:pPr>
      <w:suppressAutoHyphens/>
    </w:pPr>
    <w:rPr>
      <w:rFonts w:ascii="Calibri" w:hAnsi="Calibri" w:cs="Calibri"/>
      <w:sz w:val="22"/>
      <w:szCs w:val="22"/>
      <w:lang w:eastAsia="zh-CN"/>
    </w:rPr>
  </w:style>
  <w:style w:type="paragraph" w:customStyle="1" w:styleId="Textbody">
    <w:name w:val="Text body"/>
    <w:basedOn w:val="Standard"/>
    <w:rsid w:val="008A5FF8"/>
    <w:pPr>
      <w:autoSpaceDN w:val="0"/>
      <w:spacing w:after="140" w:line="276" w:lineRule="auto"/>
    </w:pPr>
    <w:rPr>
      <w:rFonts w:cs="Arial"/>
      <w:kern w:val="3"/>
      <w:lang w:val="uk-UA"/>
    </w:rPr>
  </w:style>
  <w:style w:type="character" w:customStyle="1" w:styleId="rvts0">
    <w:name w:val="rvts0"/>
    <w:basedOn w:val="a0"/>
    <w:rsid w:val="0068391E"/>
  </w:style>
  <w:style w:type="character" w:customStyle="1" w:styleId="2174">
    <w:name w:val="2174"/>
    <w:aliases w:val="baiaagaaboqcaaadgwqaaawrbaaaaaaaaaaaaaaaaaaaaaaaaaaaaaaaaaaaaaaaaaaaaaaaaaaaaaaaaaaaaaaaaaaaaaaaaaaaaaaaaaaaaaaaaaaaaaaaaaaaaaaaaaaaaaaaaaaaaaaaaaaaaaaaaaaaaaaaaaaaaaaaaaaaaaaaaaaaaaaaaaaaaaaaaaaaaaaaaaaaaaaaaaaaaaaaaaaaaaaaaaaaaaaa"/>
    <w:basedOn w:val="a0"/>
    <w:rsid w:val="00F6321F"/>
  </w:style>
  <w:style w:type="character" w:customStyle="1" w:styleId="1877">
    <w:name w:val="1877"/>
    <w:aliases w:val="baiaagaaboqcaaadwgmaaavoawaaaaaaaaaaaaaaaaaaaaaaaaaaaaaaaaaaaaaaaaaaaaaaaaaaaaaaaaaaaaaaaaaaaaaaaaaaaaaaaaaaaaaaaaaaaaaaaaaaaaaaaaaaaaaaaaaaaaaaaaaaaaaaaaaaaaaaaaaaaaaaaaaaaaaaaaaaaaaaaaaaaaaaaaaaaaaaaaaaaaaaaaaaaaaaaaaaaaaaaaaaaaaa"/>
    <w:basedOn w:val="a0"/>
    <w:rsid w:val="00F6321F"/>
  </w:style>
  <w:style w:type="character" w:customStyle="1" w:styleId="1920">
    <w:name w:val="1920"/>
    <w:aliases w:val="baiaagaaboqcaaadhqmaaawtawaaaaaaaaaaaaaaaaaaaaaaaaaaaaaaaaaaaaaaaaaaaaaaaaaaaaaaaaaaaaaaaaaaaaaaaaaaaaaaaaaaaaaaaaaaaaaaaaaaaaaaaaaaaaaaaaaaaaaaaaaaaaaaaaaaaaaaaaaaaaaaaaaaaaaaaaaaaaaaaaaaaaaaaaaaaaaaaaaaaaaaaaaaaaaaaaaaaaaaaaaaaaaa"/>
    <w:basedOn w:val="a0"/>
    <w:rsid w:val="00F6321F"/>
  </w:style>
  <w:style w:type="paragraph" w:customStyle="1" w:styleId="26">
    <w:name w:val="Абзац списку2"/>
    <w:basedOn w:val="a"/>
    <w:rsid w:val="004B11C3"/>
    <w:pPr>
      <w:suppressAutoHyphens/>
      <w:spacing w:after="160"/>
      <w:ind w:left="720"/>
      <w:contextualSpacing/>
    </w:pPr>
    <w:rPr>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454627">
      <w:bodyDiv w:val="1"/>
      <w:marLeft w:val="0"/>
      <w:marRight w:val="0"/>
      <w:marTop w:val="0"/>
      <w:marBottom w:val="0"/>
      <w:divBdr>
        <w:top w:val="none" w:sz="0" w:space="0" w:color="auto"/>
        <w:left w:val="none" w:sz="0" w:space="0" w:color="auto"/>
        <w:bottom w:val="none" w:sz="0" w:space="0" w:color="auto"/>
        <w:right w:val="none" w:sz="0" w:space="0" w:color="auto"/>
      </w:divBdr>
    </w:div>
    <w:div w:id="330842177">
      <w:bodyDiv w:val="1"/>
      <w:marLeft w:val="0"/>
      <w:marRight w:val="0"/>
      <w:marTop w:val="0"/>
      <w:marBottom w:val="0"/>
      <w:divBdr>
        <w:top w:val="none" w:sz="0" w:space="0" w:color="auto"/>
        <w:left w:val="none" w:sz="0" w:space="0" w:color="auto"/>
        <w:bottom w:val="none" w:sz="0" w:space="0" w:color="auto"/>
        <w:right w:val="none" w:sz="0" w:space="0" w:color="auto"/>
      </w:divBdr>
    </w:div>
    <w:div w:id="395133782">
      <w:bodyDiv w:val="1"/>
      <w:marLeft w:val="0"/>
      <w:marRight w:val="0"/>
      <w:marTop w:val="0"/>
      <w:marBottom w:val="0"/>
      <w:divBdr>
        <w:top w:val="none" w:sz="0" w:space="0" w:color="auto"/>
        <w:left w:val="none" w:sz="0" w:space="0" w:color="auto"/>
        <w:bottom w:val="none" w:sz="0" w:space="0" w:color="auto"/>
        <w:right w:val="none" w:sz="0" w:space="0" w:color="auto"/>
      </w:divBdr>
    </w:div>
    <w:div w:id="458308417">
      <w:bodyDiv w:val="1"/>
      <w:marLeft w:val="0"/>
      <w:marRight w:val="0"/>
      <w:marTop w:val="0"/>
      <w:marBottom w:val="0"/>
      <w:divBdr>
        <w:top w:val="none" w:sz="0" w:space="0" w:color="auto"/>
        <w:left w:val="none" w:sz="0" w:space="0" w:color="auto"/>
        <w:bottom w:val="none" w:sz="0" w:space="0" w:color="auto"/>
        <w:right w:val="none" w:sz="0" w:space="0" w:color="auto"/>
      </w:divBdr>
    </w:div>
    <w:div w:id="954168301">
      <w:bodyDiv w:val="1"/>
      <w:marLeft w:val="0"/>
      <w:marRight w:val="0"/>
      <w:marTop w:val="0"/>
      <w:marBottom w:val="0"/>
      <w:divBdr>
        <w:top w:val="none" w:sz="0" w:space="0" w:color="auto"/>
        <w:left w:val="none" w:sz="0" w:space="0" w:color="auto"/>
        <w:bottom w:val="none" w:sz="0" w:space="0" w:color="auto"/>
        <w:right w:val="none" w:sz="0" w:space="0" w:color="auto"/>
      </w:divBdr>
    </w:div>
    <w:div w:id="1082027499">
      <w:bodyDiv w:val="1"/>
      <w:marLeft w:val="0"/>
      <w:marRight w:val="0"/>
      <w:marTop w:val="0"/>
      <w:marBottom w:val="0"/>
      <w:divBdr>
        <w:top w:val="none" w:sz="0" w:space="0" w:color="auto"/>
        <w:left w:val="none" w:sz="0" w:space="0" w:color="auto"/>
        <w:bottom w:val="none" w:sz="0" w:space="0" w:color="auto"/>
        <w:right w:val="none" w:sz="0" w:space="0" w:color="auto"/>
      </w:divBdr>
    </w:div>
    <w:div w:id="1205828032">
      <w:bodyDiv w:val="1"/>
      <w:marLeft w:val="0"/>
      <w:marRight w:val="0"/>
      <w:marTop w:val="0"/>
      <w:marBottom w:val="0"/>
      <w:divBdr>
        <w:top w:val="none" w:sz="0" w:space="0" w:color="auto"/>
        <w:left w:val="none" w:sz="0" w:space="0" w:color="auto"/>
        <w:bottom w:val="none" w:sz="0" w:space="0" w:color="auto"/>
        <w:right w:val="none" w:sz="0" w:space="0" w:color="auto"/>
      </w:divBdr>
    </w:div>
    <w:div w:id="1365204575">
      <w:bodyDiv w:val="1"/>
      <w:marLeft w:val="0"/>
      <w:marRight w:val="0"/>
      <w:marTop w:val="0"/>
      <w:marBottom w:val="0"/>
      <w:divBdr>
        <w:top w:val="none" w:sz="0" w:space="0" w:color="auto"/>
        <w:left w:val="none" w:sz="0" w:space="0" w:color="auto"/>
        <w:bottom w:val="none" w:sz="0" w:space="0" w:color="auto"/>
        <w:right w:val="none" w:sz="0" w:space="0" w:color="auto"/>
      </w:divBdr>
    </w:div>
    <w:div w:id="2064013319">
      <w:bodyDiv w:val="1"/>
      <w:marLeft w:val="0"/>
      <w:marRight w:val="0"/>
      <w:marTop w:val="0"/>
      <w:marBottom w:val="0"/>
      <w:divBdr>
        <w:top w:val="none" w:sz="0" w:space="0" w:color="auto"/>
        <w:left w:val="none" w:sz="0" w:space="0" w:color="auto"/>
        <w:bottom w:val="none" w:sz="0" w:space="0" w:color="auto"/>
        <w:right w:val="none" w:sz="0" w:space="0" w:color="auto"/>
      </w:divBdr>
    </w:div>
    <w:div w:id="20806377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92.168.85.4:8095/posluga/351/view"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amunicipalities.com/ua/union/poliske-pohorynnia-union-ua-ua/"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129AD-404F-4E4D-8538-25287744C8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85</Pages>
  <Words>142715</Words>
  <Characters>81348</Characters>
  <Application>Microsoft Office Word</Application>
  <DocSecurity>0</DocSecurity>
  <Lines>677</Lines>
  <Paragraphs>447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ВІДДІЛ ОРГАНІЗАЦІЙНО-КАДРОВОЇ РОБОТИ</vt:lpstr>
      <vt:lpstr>ВІДДІЛ ОРГАНІЗАЦІЙНО-КАДРОВОЇ РОБОТИ</vt:lpstr>
    </vt:vector>
  </TitlesOfParts>
  <Company>Организация</Company>
  <LinksUpToDate>false</LinksUpToDate>
  <CharactersWithSpaces>223616</CharactersWithSpaces>
  <SharedDoc>false</SharedDoc>
  <HLinks>
    <vt:vector size="12" baseType="variant">
      <vt:variant>
        <vt:i4>6160403</vt:i4>
      </vt:variant>
      <vt:variant>
        <vt:i4>3</vt:i4>
      </vt:variant>
      <vt:variant>
        <vt:i4>0</vt:i4>
      </vt:variant>
      <vt:variant>
        <vt:i4>5</vt:i4>
      </vt:variant>
      <vt:variant>
        <vt:lpwstr>https://partnerships.ccre-cemr.org/uk</vt:lpwstr>
      </vt:variant>
      <vt:variant>
        <vt:lpwstr/>
      </vt:variant>
      <vt:variant>
        <vt:i4>6291514</vt:i4>
      </vt:variant>
      <vt:variant>
        <vt:i4>0</vt:i4>
      </vt:variant>
      <vt:variant>
        <vt:i4>0</vt:i4>
      </vt:variant>
      <vt:variant>
        <vt:i4>5</vt:i4>
      </vt:variant>
      <vt:variant>
        <vt:lpwstr>https://cutt.ly/tV73YvA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ВІДДІЛ ОРГАНІЗАЦІЙНО-КАДРОВОЇ РОБОТИ</dc:title>
  <dc:subject/>
  <dc:creator>Customer</dc:creator>
  <cp:keywords/>
  <dc:description/>
  <cp:lastModifiedBy>Дмитро</cp:lastModifiedBy>
  <cp:revision>5</cp:revision>
  <cp:lastPrinted>2025-01-21T14:23:00Z</cp:lastPrinted>
  <dcterms:created xsi:type="dcterms:W3CDTF">2026-01-23T14:05:00Z</dcterms:created>
  <dcterms:modified xsi:type="dcterms:W3CDTF">2026-02-03T07:48:00Z</dcterms:modified>
</cp:coreProperties>
</file>